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2A4" w:rsidRDefault="00C532A4"/>
    <w:p w:rsidR="00480813" w:rsidRDefault="00480813"/>
    <w:tbl>
      <w:tblPr>
        <w:tblStyle w:val="TableNormal1"/>
        <w:tblW w:w="9687" w:type="dxa"/>
        <w:tblInd w:w="-142" w:type="dxa"/>
        <w:tblLayout w:type="fixed"/>
        <w:tblLook w:val="01E0" w:firstRow="1" w:lastRow="1" w:firstColumn="1" w:lastColumn="1" w:noHBand="0" w:noVBand="0"/>
      </w:tblPr>
      <w:tblGrid>
        <w:gridCol w:w="4820"/>
        <w:gridCol w:w="4867"/>
      </w:tblGrid>
      <w:tr w:rsidR="0082725F" w:rsidRPr="00C532A4" w:rsidTr="003D0354">
        <w:trPr>
          <w:trHeight w:val="2142"/>
        </w:trPr>
        <w:tc>
          <w:tcPr>
            <w:tcW w:w="4820" w:type="dxa"/>
          </w:tcPr>
          <w:p w:rsidR="0082725F" w:rsidRPr="00F11204" w:rsidRDefault="0082725F" w:rsidP="001F159D">
            <w:pPr>
              <w:spacing w:line="360" w:lineRule="auto"/>
              <w:ind w:left="144"/>
              <w:rPr>
                <w:rFonts w:ascii="Times New Roman" w:eastAsia="Times New Roman" w:hAnsi="Times New Roman" w:cs="Times New Roman"/>
                <w:sz w:val="28"/>
                <w:szCs w:val="28"/>
                <w:lang w:val="uk-UA"/>
              </w:rPr>
            </w:pPr>
            <w:r w:rsidRPr="00F11204">
              <w:rPr>
                <w:rFonts w:ascii="Times New Roman" w:eastAsia="Times New Roman" w:hAnsi="Times New Roman" w:cs="Times New Roman"/>
                <w:spacing w:val="-2"/>
                <w:sz w:val="28"/>
                <w:szCs w:val="28"/>
                <w:lang w:val="uk-UA"/>
              </w:rPr>
              <w:t>СХВАЛЕНО:</w:t>
            </w:r>
          </w:p>
          <w:p w:rsidR="0082725F" w:rsidRPr="00C532A4" w:rsidRDefault="001F159D" w:rsidP="001F159D">
            <w:pPr>
              <w:spacing w:before="41" w:line="360" w:lineRule="auto"/>
              <w:ind w:left="144" w:right="850"/>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 xml:space="preserve">Протокол засідання педагогічної ради </w:t>
            </w:r>
            <w:r w:rsidR="0082725F" w:rsidRPr="00F1120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ЗДО </w:t>
            </w:r>
            <w:r w:rsidR="00A5265D">
              <w:rPr>
                <w:rFonts w:ascii="Times New Roman" w:eastAsia="Times New Roman" w:hAnsi="Times New Roman" w:cs="Times New Roman"/>
                <w:sz w:val="28"/>
                <w:szCs w:val="28"/>
                <w:lang w:val="uk-UA"/>
              </w:rPr>
              <w:t>«Пролісок» Сутисківської с/ради   №___</w:t>
            </w:r>
          </w:p>
          <w:p w:rsidR="0082725F" w:rsidRPr="00C532A4" w:rsidRDefault="001F159D" w:rsidP="001F159D">
            <w:pPr>
              <w:spacing w:line="360" w:lineRule="auto"/>
              <w:ind w:left="144"/>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Дата</w:t>
            </w:r>
            <w:r w:rsidR="0073340A">
              <w:rPr>
                <w:rFonts w:ascii="Times New Roman" w:eastAsia="Times New Roman" w:hAnsi="Times New Roman" w:cs="Times New Roman"/>
                <w:sz w:val="28"/>
                <w:szCs w:val="28"/>
                <w:lang w:val="ru-RU"/>
              </w:rPr>
              <w:t xml:space="preserve"> ____________</w:t>
            </w:r>
          </w:p>
        </w:tc>
        <w:tc>
          <w:tcPr>
            <w:tcW w:w="4867" w:type="dxa"/>
          </w:tcPr>
          <w:p w:rsidR="0082725F" w:rsidRPr="00C532A4" w:rsidRDefault="0082725F" w:rsidP="00E75F89">
            <w:pPr>
              <w:spacing w:line="360" w:lineRule="auto"/>
              <w:ind w:left="782"/>
              <w:rPr>
                <w:rFonts w:ascii="Times New Roman" w:eastAsia="Times New Roman" w:hAnsi="Times New Roman" w:cs="Times New Roman"/>
                <w:sz w:val="28"/>
                <w:szCs w:val="28"/>
                <w:lang w:val="ru-RU"/>
              </w:rPr>
            </w:pPr>
            <w:r w:rsidRPr="00C532A4">
              <w:rPr>
                <w:rFonts w:ascii="Times New Roman" w:eastAsia="Times New Roman" w:hAnsi="Times New Roman" w:cs="Times New Roman"/>
                <w:spacing w:val="-2"/>
                <w:sz w:val="28"/>
                <w:szCs w:val="28"/>
                <w:lang w:val="ru-RU"/>
              </w:rPr>
              <w:t>ЗАТВЕРДЖ</w:t>
            </w:r>
            <w:r w:rsidR="00C532A4">
              <w:rPr>
                <w:rFonts w:ascii="Times New Roman" w:eastAsia="Times New Roman" w:hAnsi="Times New Roman" w:cs="Times New Roman"/>
                <w:spacing w:val="-2"/>
                <w:sz w:val="28"/>
                <w:szCs w:val="28"/>
                <w:lang w:val="ru-RU"/>
              </w:rPr>
              <w:t>УЮ</w:t>
            </w:r>
            <w:r w:rsidRPr="00C532A4">
              <w:rPr>
                <w:rFonts w:ascii="Times New Roman" w:eastAsia="Times New Roman" w:hAnsi="Times New Roman" w:cs="Times New Roman"/>
                <w:spacing w:val="-2"/>
                <w:sz w:val="28"/>
                <w:szCs w:val="28"/>
                <w:lang w:val="ru-RU"/>
              </w:rPr>
              <w:t>:</w:t>
            </w:r>
          </w:p>
          <w:p w:rsidR="0082725F" w:rsidRPr="00C532A4" w:rsidRDefault="0082725F" w:rsidP="00E75F89">
            <w:pPr>
              <w:spacing w:before="41" w:line="360" w:lineRule="auto"/>
              <w:ind w:left="782" w:right="321"/>
              <w:rPr>
                <w:rFonts w:ascii="Times New Roman" w:eastAsia="Times New Roman" w:hAnsi="Times New Roman" w:cs="Times New Roman"/>
                <w:sz w:val="28"/>
                <w:szCs w:val="28"/>
                <w:lang w:val="ru-RU"/>
              </w:rPr>
            </w:pPr>
            <w:r w:rsidRPr="00C532A4">
              <w:rPr>
                <w:rFonts w:ascii="Times New Roman" w:eastAsia="Times New Roman" w:hAnsi="Times New Roman" w:cs="Times New Roman"/>
                <w:sz w:val="28"/>
                <w:szCs w:val="28"/>
                <w:lang w:val="ru-RU"/>
              </w:rPr>
              <w:t>Директор</w:t>
            </w:r>
            <w:r w:rsidRPr="00C532A4">
              <w:rPr>
                <w:rFonts w:ascii="Times New Roman" w:eastAsia="Times New Roman" w:hAnsi="Times New Roman" w:cs="Times New Roman"/>
                <w:spacing w:val="-14"/>
                <w:sz w:val="28"/>
                <w:szCs w:val="28"/>
                <w:lang w:val="ru-RU"/>
              </w:rPr>
              <w:t xml:space="preserve"> </w:t>
            </w:r>
            <w:r w:rsidR="00C532A4">
              <w:rPr>
                <w:rFonts w:ascii="Times New Roman" w:eastAsia="Times New Roman" w:hAnsi="Times New Roman" w:cs="Times New Roman"/>
                <w:sz w:val="28"/>
                <w:szCs w:val="28"/>
                <w:lang w:val="ru-RU"/>
              </w:rPr>
              <w:t>ЗДО</w:t>
            </w:r>
            <w:r w:rsidR="00E75F89">
              <w:rPr>
                <w:rFonts w:ascii="Times New Roman" w:eastAsia="Times New Roman" w:hAnsi="Times New Roman" w:cs="Times New Roman"/>
                <w:sz w:val="28"/>
                <w:szCs w:val="28"/>
                <w:lang w:val="ru-RU"/>
              </w:rPr>
              <w:t xml:space="preserve"> </w:t>
            </w:r>
            <w:r w:rsidR="00A5265D">
              <w:rPr>
                <w:rFonts w:ascii="Times New Roman" w:eastAsia="Times New Roman" w:hAnsi="Times New Roman" w:cs="Times New Roman"/>
                <w:sz w:val="28"/>
                <w:szCs w:val="28"/>
                <w:lang w:val="ru-RU"/>
              </w:rPr>
              <w:t xml:space="preserve"> «</w:t>
            </w:r>
            <w:proofErr w:type="spellStart"/>
            <w:r w:rsidR="00A5265D">
              <w:rPr>
                <w:rFonts w:ascii="Times New Roman" w:eastAsia="Times New Roman" w:hAnsi="Times New Roman" w:cs="Times New Roman"/>
                <w:sz w:val="28"/>
                <w:szCs w:val="28"/>
                <w:lang w:val="ru-RU"/>
              </w:rPr>
              <w:t>Пролісок</w:t>
            </w:r>
            <w:proofErr w:type="spellEnd"/>
            <w:r w:rsidR="00401ADD">
              <w:rPr>
                <w:rFonts w:ascii="Times New Roman" w:eastAsia="Times New Roman" w:hAnsi="Times New Roman" w:cs="Times New Roman"/>
                <w:sz w:val="28"/>
                <w:szCs w:val="28"/>
                <w:lang w:val="ru-RU"/>
              </w:rPr>
              <w:t>»</w:t>
            </w:r>
          </w:p>
          <w:p w:rsidR="00A5265D" w:rsidRPr="00401ADD" w:rsidRDefault="00A5265D" w:rsidP="00E75F89">
            <w:pPr>
              <w:tabs>
                <w:tab w:val="left" w:pos="2400"/>
                <w:tab w:val="left" w:pos="3469"/>
              </w:tabs>
              <w:spacing w:line="360" w:lineRule="auto"/>
              <w:ind w:left="782"/>
              <w:rPr>
                <w:rFonts w:ascii="Times New Roman" w:eastAsia="Times New Roman" w:hAnsi="Times New Roman" w:cs="Times New Roman"/>
                <w:sz w:val="28"/>
                <w:szCs w:val="28"/>
                <w:lang w:val="ru-RU"/>
              </w:rPr>
            </w:pPr>
            <w:r w:rsidRPr="00401ADD">
              <w:rPr>
                <w:rFonts w:ascii="Times New Roman" w:eastAsia="Times New Roman" w:hAnsi="Times New Roman" w:cs="Times New Roman"/>
                <w:sz w:val="28"/>
                <w:szCs w:val="28"/>
                <w:lang w:val="ru-RU"/>
              </w:rPr>
              <w:t>Сутисківської с/ради</w:t>
            </w:r>
          </w:p>
          <w:p w:rsidR="0082725F" w:rsidRDefault="0082725F" w:rsidP="00E75F89">
            <w:pPr>
              <w:tabs>
                <w:tab w:val="left" w:pos="2400"/>
                <w:tab w:val="left" w:pos="3469"/>
              </w:tabs>
              <w:spacing w:line="360" w:lineRule="auto"/>
              <w:ind w:left="782"/>
              <w:rPr>
                <w:rFonts w:ascii="Times New Roman" w:eastAsia="Times New Roman" w:hAnsi="Times New Roman" w:cs="Times New Roman"/>
                <w:sz w:val="28"/>
                <w:szCs w:val="28"/>
                <w:lang w:val="ru-RU"/>
              </w:rPr>
            </w:pPr>
            <w:r w:rsidRPr="00C532A4">
              <w:rPr>
                <w:rFonts w:ascii="Times New Roman" w:eastAsia="Times New Roman" w:hAnsi="Times New Roman" w:cs="Times New Roman"/>
                <w:sz w:val="28"/>
                <w:szCs w:val="28"/>
                <w:u w:val="single"/>
                <w:lang w:val="ru-RU"/>
              </w:rPr>
              <w:tab/>
            </w:r>
            <w:r w:rsidRPr="00C532A4">
              <w:rPr>
                <w:rFonts w:ascii="Times New Roman" w:eastAsia="Times New Roman" w:hAnsi="Times New Roman" w:cs="Times New Roman"/>
                <w:spacing w:val="40"/>
                <w:sz w:val="28"/>
                <w:szCs w:val="28"/>
                <w:lang w:val="ru-RU"/>
              </w:rPr>
              <w:t xml:space="preserve"> </w:t>
            </w:r>
            <w:r w:rsidR="00A5265D">
              <w:rPr>
                <w:rFonts w:ascii="Times New Roman" w:eastAsia="Times New Roman" w:hAnsi="Times New Roman" w:cs="Times New Roman"/>
                <w:sz w:val="28"/>
                <w:szCs w:val="28"/>
                <w:lang w:val="ru-RU"/>
              </w:rPr>
              <w:t>Ольга ГОГОЛЬ</w:t>
            </w:r>
          </w:p>
          <w:p w:rsidR="0082725F" w:rsidRPr="00E75F89" w:rsidRDefault="00E75F89" w:rsidP="00E75F89">
            <w:pPr>
              <w:tabs>
                <w:tab w:val="left" w:pos="2400"/>
                <w:tab w:val="left" w:pos="3469"/>
              </w:tabs>
              <w:spacing w:line="360" w:lineRule="auto"/>
              <w:ind w:left="782"/>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Дата</w:t>
            </w:r>
            <w:r w:rsidR="0073340A">
              <w:rPr>
                <w:rFonts w:ascii="Times New Roman" w:eastAsia="Times New Roman" w:hAnsi="Times New Roman" w:cs="Times New Roman"/>
                <w:sz w:val="28"/>
                <w:szCs w:val="28"/>
                <w:lang w:val="ru-RU"/>
              </w:rPr>
              <w:t xml:space="preserve"> ____________</w:t>
            </w:r>
          </w:p>
        </w:tc>
      </w:tr>
    </w:tbl>
    <w:p w:rsidR="00C532A4" w:rsidRPr="00A5265D" w:rsidRDefault="00C532A4" w:rsidP="0082725F">
      <w:pPr>
        <w:widowControl w:val="0"/>
        <w:autoSpaceDE w:val="0"/>
        <w:autoSpaceDN w:val="0"/>
        <w:spacing w:before="206" w:after="0" w:line="240" w:lineRule="auto"/>
        <w:rPr>
          <w:rFonts w:ascii="Times New Roman" w:eastAsia="Times New Roman" w:hAnsi="Times New Roman" w:cs="Times New Roman"/>
          <w:kern w:val="0"/>
          <w:sz w:val="56"/>
          <w:szCs w:val="56"/>
          <w14:ligatures w14:val="none"/>
        </w:rPr>
      </w:pPr>
    </w:p>
    <w:p w:rsidR="0082725F" w:rsidRPr="00A5265D" w:rsidRDefault="0082725F" w:rsidP="003D0354">
      <w:pPr>
        <w:widowControl w:val="0"/>
        <w:autoSpaceDE w:val="0"/>
        <w:autoSpaceDN w:val="0"/>
        <w:spacing w:after="0" w:line="360" w:lineRule="auto"/>
        <w:ind w:left="6" w:right="306"/>
        <w:jc w:val="center"/>
        <w:outlineLvl w:val="0"/>
        <w:rPr>
          <w:rFonts w:ascii="Times New Roman" w:eastAsia="Times New Roman" w:hAnsi="Times New Roman" w:cs="Times New Roman"/>
          <w:b/>
          <w:bCs/>
          <w:kern w:val="0"/>
          <w:sz w:val="56"/>
          <w:szCs w:val="56"/>
          <w14:ligatures w14:val="none"/>
        </w:rPr>
      </w:pPr>
      <w:r w:rsidRPr="00A5265D">
        <w:rPr>
          <w:rFonts w:ascii="Times New Roman" w:eastAsia="Times New Roman" w:hAnsi="Times New Roman" w:cs="Times New Roman"/>
          <w:b/>
          <w:bCs/>
          <w:kern w:val="0"/>
          <w:sz w:val="56"/>
          <w:szCs w:val="56"/>
          <w14:ligatures w14:val="none"/>
        </w:rPr>
        <w:t xml:space="preserve">ПЛАН </w:t>
      </w:r>
      <w:r w:rsidRPr="00A5265D">
        <w:rPr>
          <w:rFonts w:ascii="Times New Roman" w:eastAsia="Times New Roman" w:hAnsi="Times New Roman" w:cs="Times New Roman"/>
          <w:b/>
          <w:bCs/>
          <w:spacing w:val="-2"/>
          <w:kern w:val="0"/>
          <w:sz w:val="56"/>
          <w:szCs w:val="56"/>
          <w14:ligatures w14:val="none"/>
        </w:rPr>
        <w:t>РОБОТИ</w:t>
      </w:r>
    </w:p>
    <w:p w:rsidR="0082725F" w:rsidRPr="00A5265D" w:rsidRDefault="00A5265D" w:rsidP="00A5265D">
      <w:pPr>
        <w:widowControl w:val="0"/>
        <w:autoSpaceDE w:val="0"/>
        <w:autoSpaceDN w:val="0"/>
        <w:spacing w:after="0" w:line="360" w:lineRule="auto"/>
        <w:ind w:left="1843" w:right="2268" w:hanging="6"/>
        <w:jc w:val="center"/>
        <w:rPr>
          <w:rFonts w:ascii="Times New Roman" w:eastAsia="Times New Roman" w:hAnsi="Times New Roman" w:cs="Times New Roman"/>
          <w:b/>
          <w:kern w:val="0"/>
          <w:sz w:val="56"/>
          <w:szCs w:val="56"/>
          <w14:ligatures w14:val="none"/>
        </w:rPr>
      </w:pPr>
      <w:r>
        <w:rPr>
          <w:rFonts w:ascii="Times New Roman" w:eastAsia="Times New Roman" w:hAnsi="Times New Roman" w:cs="Times New Roman"/>
          <w:b/>
          <w:kern w:val="0"/>
          <w:sz w:val="56"/>
          <w:szCs w:val="56"/>
          <w14:ligatures w14:val="none"/>
        </w:rPr>
        <w:t xml:space="preserve">закладу дошкільної </w:t>
      </w:r>
      <w:r w:rsidR="003D0354" w:rsidRPr="00A5265D">
        <w:rPr>
          <w:rFonts w:ascii="Times New Roman" w:eastAsia="Times New Roman" w:hAnsi="Times New Roman" w:cs="Times New Roman"/>
          <w:b/>
          <w:kern w:val="0"/>
          <w:sz w:val="56"/>
          <w:szCs w:val="56"/>
          <w14:ligatures w14:val="none"/>
        </w:rPr>
        <w:t xml:space="preserve">освіти </w:t>
      </w:r>
      <w:r>
        <w:rPr>
          <w:rFonts w:ascii="Times New Roman" w:eastAsia="Times New Roman" w:hAnsi="Times New Roman" w:cs="Times New Roman"/>
          <w:b/>
          <w:kern w:val="0"/>
          <w:sz w:val="56"/>
          <w:szCs w:val="56"/>
          <w14:ligatures w14:val="none"/>
        </w:rPr>
        <w:t>«Пролісок» Сутисківської селищної ради</w:t>
      </w:r>
    </w:p>
    <w:p w:rsidR="003D0354" w:rsidRPr="00A5265D" w:rsidRDefault="003D0354" w:rsidP="003D0354">
      <w:pPr>
        <w:widowControl w:val="0"/>
        <w:autoSpaceDE w:val="0"/>
        <w:autoSpaceDN w:val="0"/>
        <w:spacing w:after="0" w:line="360" w:lineRule="auto"/>
        <w:ind w:left="1843" w:right="2268" w:hanging="6"/>
        <w:jc w:val="center"/>
        <w:rPr>
          <w:rFonts w:ascii="Times New Roman" w:eastAsia="Times New Roman" w:hAnsi="Times New Roman" w:cs="Times New Roman"/>
          <w:b/>
          <w:kern w:val="0"/>
          <w:sz w:val="56"/>
          <w:szCs w:val="56"/>
          <w14:ligatures w14:val="none"/>
        </w:rPr>
      </w:pPr>
      <w:r w:rsidRPr="00A5265D">
        <w:rPr>
          <w:rFonts w:ascii="Times New Roman" w:eastAsia="Times New Roman" w:hAnsi="Times New Roman" w:cs="Times New Roman"/>
          <w:b/>
          <w:kern w:val="0"/>
          <w:sz w:val="56"/>
          <w:szCs w:val="56"/>
          <w14:ligatures w14:val="none"/>
        </w:rPr>
        <w:t>на 2025</w:t>
      </w:r>
      <w:r w:rsidR="00460C28" w:rsidRPr="00A5265D">
        <w:rPr>
          <w:rFonts w:ascii="Times New Roman" w:eastAsia="Times New Roman" w:hAnsi="Times New Roman" w:cs="Times New Roman"/>
          <w:b/>
          <w:kern w:val="0"/>
          <w:sz w:val="56"/>
          <w:szCs w:val="56"/>
          <w14:ligatures w14:val="none"/>
        </w:rPr>
        <w:t>/</w:t>
      </w:r>
      <w:r w:rsidRPr="00A5265D">
        <w:rPr>
          <w:rFonts w:ascii="Times New Roman" w:eastAsia="Times New Roman" w:hAnsi="Times New Roman" w:cs="Times New Roman"/>
          <w:b/>
          <w:kern w:val="0"/>
          <w:sz w:val="56"/>
          <w:szCs w:val="56"/>
          <w14:ligatures w14:val="none"/>
        </w:rPr>
        <w:t>2026 навчальний рік</w:t>
      </w:r>
    </w:p>
    <w:p w:rsidR="0082725F" w:rsidRPr="00A5265D" w:rsidRDefault="0082725F" w:rsidP="0082725F">
      <w:pPr>
        <w:widowControl w:val="0"/>
        <w:autoSpaceDE w:val="0"/>
        <w:autoSpaceDN w:val="0"/>
        <w:spacing w:after="0" w:line="240" w:lineRule="auto"/>
        <w:rPr>
          <w:rFonts w:ascii="Times New Roman" w:eastAsia="Times New Roman" w:hAnsi="Times New Roman" w:cs="Times New Roman"/>
          <w:b/>
          <w:kern w:val="0"/>
          <w:sz w:val="56"/>
          <w:szCs w:val="56"/>
          <w14:ligatures w14:val="none"/>
        </w:rPr>
      </w:pPr>
    </w:p>
    <w:p w:rsidR="0082725F" w:rsidRPr="00C532A4" w:rsidRDefault="0082725F" w:rsidP="0082725F">
      <w:pPr>
        <w:widowControl w:val="0"/>
        <w:autoSpaceDE w:val="0"/>
        <w:autoSpaceDN w:val="0"/>
        <w:spacing w:after="0" w:line="240" w:lineRule="auto"/>
        <w:rPr>
          <w:rFonts w:ascii="Times New Roman" w:eastAsia="Times New Roman" w:hAnsi="Times New Roman" w:cs="Times New Roman"/>
          <w:b/>
          <w:kern w:val="0"/>
          <w:sz w:val="28"/>
          <w:szCs w:val="28"/>
          <w14:ligatures w14:val="none"/>
        </w:rPr>
      </w:pPr>
    </w:p>
    <w:p w:rsidR="0082725F" w:rsidRPr="00C532A4" w:rsidRDefault="0082725F" w:rsidP="0082725F">
      <w:pPr>
        <w:widowControl w:val="0"/>
        <w:autoSpaceDE w:val="0"/>
        <w:autoSpaceDN w:val="0"/>
        <w:spacing w:after="0" w:line="240" w:lineRule="auto"/>
        <w:rPr>
          <w:rFonts w:ascii="Times New Roman" w:eastAsia="Times New Roman" w:hAnsi="Times New Roman" w:cs="Times New Roman"/>
          <w:b/>
          <w:kern w:val="0"/>
          <w:sz w:val="28"/>
          <w:szCs w:val="28"/>
          <w14:ligatures w14:val="none"/>
        </w:rPr>
      </w:pPr>
    </w:p>
    <w:p w:rsidR="0082725F" w:rsidRPr="00C532A4" w:rsidRDefault="0082725F" w:rsidP="0082725F">
      <w:pPr>
        <w:widowControl w:val="0"/>
        <w:autoSpaceDE w:val="0"/>
        <w:autoSpaceDN w:val="0"/>
        <w:spacing w:after="0" w:line="240" w:lineRule="auto"/>
        <w:rPr>
          <w:rFonts w:ascii="Times New Roman" w:eastAsia="Times New Roman" w:hAnsi="Times New Roman" w:cs="Times New Roman"/>
          <w:b/>
          <w:kern w:val="0"/>
          <w:sz w:val="28"/>
          <w:szCs w:val="28"/>
          <w14:ligatures w14:val="none"/>
        </w:rPr>
      </w:pPr>
    </w:p>
    <w:p w:rsidR="0082725F" w:rsidRPr="00C532A4" w:rsidRDefault="0082725F" w:rsidP="0082725F">
      <w:pPr>
        <w:widowControl w:val="0"/>
        <w:autoSpaceDE w:val="0"/>
        <w:autoSpaceDN w:val="0"/>
        <w:spacing w:after="0" w:line="240" w:lineRule="auto"/>
        <w:rPr>
          <w:rFonts w:ascii="Times New Roman" w:eastAsia="Times New Roman" w:hAnsi="Times New Roman" w:cs="Times New Roman"/>
          <w:b/>
          <w:kern w:val="0"/>
          <w:sz w:val="28"/>
          <w:szCs w:val="28"/>
          <w14:ligatures w14:val="none"/>
        </w:rPr>
      </w:pPr>
    </w:p>
    <w:p w:rsidR="00A5265D" w:rsidRDefault="00A5265D" w:rsidP="00A5265D">
      <w:pPr>
        <w:widowControl w:val="0"/>
        <w:autoSpaceDE w:val="0"/>
        <w:autoSpaceDN w:val="0"/>
        <w:spacing w:after="0" w:line="276" w:lineRule="auto"/>
        <w:ind w:right="3827"/>
        <w:rPr>
          <w:rFonts w:ascii="Times New Roman" w:eastAsia="Times New Roman" w:hAnsi="Times New Roman" w:cs="Times New Roman"/>
          <w:b/>
          <w:kern w:val="0"/>
          <w:sz w:val="28"/>
          <w:szCs w:val="28"/>
          <w14:ligatures w14:val="none"/>
        </w:rPr>
      </w:pPr>
    </w:p>
    <w:p w:rsidR="00A5265D" w:rsidRDefault="00A5265D" w:rsidP="00A5265D">
      <w:pPr>
        <w:widowControl w:val="0"/>
        <w:autoSpaceDE w:val="0"/>
        <w:autoSpaceDN w:val="0"/>
        <w:spacing w:after="0" w:line="276" w:lineRule="auto"/>
        <w:ind w:right="3827"/>
        <w:rPr>
          <w:rFonts w:ascii="Times New Roman" w:eastAsia="Times New Roman" w:hAnsi="Times New Roman" w:cs="Times New Roman"/>
          <w:b/>
          <w:kern w:val="0"/>
          <w:sz w:val="28"/>
          <w:szCs w:val="28"/>
          <w14:ligatures w14:val="none"/>
        </w:rPr>
      </w:pPr>
    </w:p>
    <w:p w:rsidR="00A5265D" w:rsidRDefault="00A5265D" w:rsidP="00A5265D">
      <w:pPr>
        <w:widowControl w:val="0"/>
        <w:autoSpaceDE w:val="0"/>
        <w:autoSpaceDN w:val="0"/>
        <w:spacing w:after="0" w:line="276" w:lineRule="auto"/>
        <w:ind w:right="3827"/>
        <w:rPr>
          <w:rFonts w:ascii="Times New Roman" w:eastAsia="Times New Roman" w:hAnsi="Times New Roman" w:cs="Times New Roman"/>
          <w:b/>
          <w:kern w:val="0"/>
          <w:sz w:val="28"/>
          <w:szCs w:val="28"/>
          <w14:ligatures w14:val="none"/>
        </w:rPr>
      </w:pPr>
    </w:p>
    <w:p w:rsidR="00A5265D" w:rsidRDefault="00A5265D" w:rsidP="00A5265D">
      <w:pPr>
        <w:widowControl w:val="0"/>
        <w:autoSpaceDE w:val="0"/>
        <w:autoSpaceDN w:val="0"/>
        <w:spacing w:after="0" w:line="276" w:lineRule="auto"/>
        <w:ind w:right="3827"/>
        <w:rPr>
          <w:rFonts w:ascii="Times New Roman" w:eastAsia="Times New Roman" w:hAnsi="Times New Roman" w:cs="Times New Roman"/>
          <w:b/>
          <w:kern w:val="0"/>
          <w:sz w:val="28"/>
          <w:szCs w:val="28"/>
          <w14:ligatures w14:val="none"/>
        </w:rPr>
      </w:pPr>
    </w:p>
    <w:p w:rsidR="00A5265D" w:rsidRDefault="00A5265D" w:rsidP="00A5265D">
      <w:pPr>
        <w:widowControl w:val="0"/>
        <w:autoSpaceDE w:val="0"/>
        <w:autoSpaceDN w:val="0"/>
        <w:spacing w:after="0" w:line="276" w:lineRule="auto"/>
        <w:ind w:right="3827"/>
        <w:rPr>
          <w:rFonts w:ascii="Times New Roman" w:eastAsia="Times New Roman" w:hAnsi="Times New Roman" w:cs="Times New Roman"/>
          <w:b/>
          <w:kern w:val="0"/>
          <w:sz w:val="28"/>
          <w:szCs w:val="28"/>
          <w14:ligatures w14:val="none"/>
        </w:rPr>
      </w:pPr>
    </w:p>
    <w:p w:rsidR="0082725F" w:rsidRPr="00C532A4" w:rsidRDefault="00A5265D" w:rsidP="00A5265D">
      <w:pPr>
        <w:widowControl w:val="0"/>
        <w:autoSpaceDE w:val="0"/>
        <w:autoSpaceDN w:val="0"/>
        <w:spacing w:after="0" w:line="276" w:lineRule="auto"/>
        <w:ind w:right="3827"/>
        <w:jc w:val="center"/>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kern w:val="0"/>
          <w:sz w:val="28"/>
          <w:szCs w:val="28"/>
          <w14:ligatures w14:val="none"/>
        </w:rPr>
        <w:t xml:space="preserve">                                              Сутиски</w:t>
      </w:r>
    </w:p>
    <w:p w:rsidR="00C532A4" w:rsidRDefault="00C532A4" w:rsidP="0082725F">
      <w:pPr>
        <w:spacing w:after="0" w:line="240" w:lineRule="auto"/>
        <w:jc w:val="center"/>
        <w:rPr>
          <w:rFonts w:ascii="Times New Roman" w:hAnsi="Times New Roman" w:cs="Times New Roman"/>
          <w:b/>
          <w:sz w:val="24"/>
          <w:szCs w:val="24"/>
        </w:rPr>
      </w:pPr>
      <w:bookmarkStart w:id="0" w:name="2023"/>
      <w:bookmarkEnd w:id="0"/>
    </w:p>
    <w:tbl>
      <w:tblPr>
        <w:tblW w:w="963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73"/>
        <w:gridCol w:w="7327"/>
        <w:gridCol w:w="636"/>
      </w:tblGrid>
      <w:tr w:rsidR="00C556C4" w:rsidRPr="00C556C4" w:rsidTr="00C556C4">
        <w:trPr>
          <w:trHeight w:val="509"/>
        </w:trPr>
        <w:tc>
          <w:tcPr>
            <w:tcW w:w="9636" w:type="dxa"/>
            <w:gridSpan w:val="3"/>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b/>
                <w:sz w:val="28"/>
                <w:szCs w:val="28"/>
              </w:rPr>
              <w:lastRenderedPageBreak/>
              <w:t>ЗМІСТ</w:t>
            </w:r>
          </w:p>
        </w:tc>
      </w:tr>
      <w:tr w:rsidR="00C556C4" w:rsidRPr="00C556C4" w:rsidTr="009774CD">
        <w:trPr>
          <w:trHeight w:val="691"/>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b/>
                <w:sz w:val="28"/>
                <w:szCs w:val="28"/>
              </w:rPr>
              <w:t>Розділ І.</w:t>
            </w:r>
          </w:p>
        </w:tc>
        <w:tc>
          <w:tcPr>
            <w:tcW w:w="7327" w:type="dxa"/>
          </w:tcPr>
          <w:p w:rsidR="00C556C4" w:rsidRPr="00C556C4" w:rsidRDefault="00C556C4" w:rsidP="00A5265D">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Аналіз діяльності ЗДО </w:t>
            </w:r>
            <w:r w:rsidR="00A5265D">
              <w:rPr>
                <w:rFonts w:ascii="Times New Roman" w:hAnsi="Times New Roman" w:cs="Times New Roman"/>
                <w:sz w:val="28"/>
                <w:szCs w:val="28"/>
              </w:rPr>
              <w:t>«Пролісок» Сутисківської с/ради</w:t>
            </w:r>
            <w:r w:rsidRPr="00C556C4">
              <w:rPr>
                <w:rFonts w:ascii="Times New Roman" w:hAnsi="Times New Roman" w:cs="Times New Roman"/>
                <w:sz w:val="28"/>
                <w:szCs w:val="28"/>
              </w:rPr>
              <w:t xml:space="preserve"> за 202</w:t>
            </w:r>
            <w:r w:rsidR="00D76C40">
              <w:rPr>
                <w:rFonts w:ascii="Times New Roman" w:hAnsi="Times New Roman" w:cs="Times New Roman"/>
                <w:sz w:val="28"/>
                <w:szCs w:val="28"/>
              </w:rPr>
              <w:t>4</w:t>
            </w:r>
            <w:r w:rsidR="00460C28">
              <w:rPr>
                <w:rFonts w:ascii="Times New Roman" w:hAnsi="Times New Roman" w:cs="Times New Roman"/>
                <w:sz w:val="28"/>
                <w:szCs w:val="28"/>
              </w:rPr>
              <w:t>/</w:t>
            </w:r>
            <w:r w:rsidRPr="00C556C4">
              <w:rPr>
                <w:rFonts w:ascii="Times New Roman" w:hAnsi="Times New Roman" w:cs="Times New Roman"/>
                <w:sz w:val="28"/>
                <w:szCs w:val="28"/>
              </w:rPr>
              <w:t>202</w:t>
            </w:r>
            <w:r w:rsidR="00D76C40">
              <w:rPr>
                <w:rFonts w:ascii="Times New Roman" w:hAnsi="Times New Roman" w:cs="Times New Roman"/>
                <w:sz w:val="28"/>
                <w:szCs w:val="28"/>
              </w:rPr>
              <w:t>5</w:t>
            </w:r>
            <w:r w:rsidRPr="00C556C4">
              <w:rPr>
                <w:rFonts w:ascii="Times New Roman" w:hAnsi="Times New Roman" w:cs="Times New Roman"/>
                <w:sz w:val="28"/>
                <w:szCs w:val="28"/>
              </w:rPr>
              <w:t xml:space="preserve"> </w:t>
            </w:r>
            <w:proofErr w:type="spellStart"/>
            <w:r w:rsidRPr="00C556C4">
              <w:rPr>
                <w:rFonts w:ascii="Times New Roman" w:hAnsi="Times New Roman" w:cs="Times New Roman"/>
                <w:sz w:val="28"/>
                <w:szCs w:val="28"/>
              </w:rPr>
              <w:t>н.р</w:t>
            </w:r>
            <w:proofErr w:type="spellEnd"/>
            <w:r w:rsidRPr="00C556C4">
              <w:rPr>
                <w:rFonts w:ascii="Times New Roman" w:hAnsi="Times New Roman" w:cs="Times New Roman"/>
                <w:sz w:val="28"/>
                <w:szCs w:val="28"/>
              </w:rPr>
              <w:t>. з визначенням річних завдань на 202</w:t>
            </w:r>
            <w:r w:rsidR="00D76C40">
              <w:rPr>
                <w:rFonts w:ascii="Times New Roman" w:hAnsi="Times New Roman" w:cs="Times New Roman"/>
                <w:sz w:val="28"/>
                <w:szCs w:val="28"/>
              </w:rPr>
              <w:t>5</w:t>
            </w:r>
            <w:r w:rsidR="00460C28">
              <w:rPr>
                <w:rFonts w:ascii="Times New Roman" w:hAnsi="Times New Roman" w:cs="Times New Roman"/>
                <w:sz w:val="28"/>
                <w:szCs w:val="28"/>
              </w:rPr>
              <w:t>/</w:t>
            </w:r>
            <w:r w:rsidRPr="00C556C4">
              <w:rPr>
                <w:rFonts w:ascii="Times New Roman" w:hAnsi="Times New Roman" w:cs="Times New Roman"/>
                <w:sz w:val="28"/>
                <w:szCs w:val="28"/>
              </w:rPr>
              <w:t>202</w:t>
            </w:r>
            <w:r w:rsidR="00D76C40">
              <w:rPr>
                <w:rFonts w:ascii="Times New Roman" w:hAnsi="Times New Roman" w:cs="Times New Roman"/>
                <w:sz w:val="28"/>
                <w:szCs w:val="28"/>
              </w:rPr>
              <w:t>6</w:t>
            </w:r>
            <w:r w:rsidRPr="00C556C4">
              <w:rPr>
                <w:rFonts w:ascii="Times New Roman" w:hAnsi="Times New Roman" w:cs="Times New Roman"/>
                <w:sz w:val="28"/>
                <w:szCs w:val="28"/>
              </w:rPr>
              <w:t xml:space="preserve"> </w:t>
            </w:r>
            <w:proofErr w:type="spellStart"/>
            <w:r w:rsidRPr="00C556C4">
              <w:rPr>
                <w:rFonts w:ascii="Times New Roman" w:hAnsi="Times New Roman" w:cs="Times New Roman"/>
                <w:sz w:val="28"/>
                <w:szCs w:val="28"/>
              </w:rPr>
              <w:t>н.р</w:t>
            </w:r>
            <w:proofErr w:type="spellEnd"/>
            <w:r>
              <w:rPr>
                <w:rFonts w:ascii="Times New Roman" w:hAnsi="Times New Roman" w:cs="Times New Roman"/>
                <w:sz w:val="28"/>
                <w:szCs w:val="28"/>
              </w:rPr>
              <w:t>.</w:t>
            </w:r>
          </w:p>
        </w:tc>
        <w:tc>
          <w:tcPr>
            <w:tcW w:w="636" w:type="dxa"/>
          </w:tcPr>
          <w:p w:rsidR="00C556C4" w:rsidRPr="00C556C4" w:rsidRDefault="00FE420F"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r>
      <w:tr w:rsidR="00D76C40" w:rsidRPr="00C556C4" w:rsidTr="009774CD">
        <w:trPr>
          <w:trHeight w:val="342"/>
        </w:trPr>
        <w:tc>
          <w:tcPr>
            <w:tcW w:w="1673" w:type="dxa"/>
          </w:tcPr>
          <w:p w:rsidR="00D76C40" w:rsidRPr="00D76C40" w:rsidRDefault="00D76C40" w:rsidP="00C556C4">
            <w:pPr>
              <w:spacing w:after="0" w:line="240" w:lineRule="auto"/>
              <w:jc w:val="center"/>
              <w:rPr>
                <w:rFonts w:ascii="Times New Roman" w:hAnsi="Times New Roman" w:cs="Times New Roman"/>
                <w:bCs/>
                <w:sz w:val="28"/>
                <w:szCs w:val="28"/>
              </w:rPr>
            </w:pPr>
            <w:r w:rsidRPr="00D76C40">
              <w:rPr>
                <w:rFonts w:ascii="Times New Roman" w:hAnsi="Times New Roman" w:cs="Times New Roman"/>
                <w:bCs/>
                <w:sz w:val="28"/>
                <w:szCs w:val="28"/>
              </w:rPr>
              <w:t>1.1.</w:t>
            </w:r>
          </w:p>
        </w:tc>
        <w:tc>
          <w:tcPr>
            <w:tcW w:w="7327" w:type="dxa"/>
          </w:tcPr>
          <w:p w:rsidR="00D76C40" w:rsidRPr="00C556C4" w:rsidRDefault="00D76C40"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Інформаційна довідка про заклад дошкільної освіти</w:t>
            </w:r>
          </w:p>
        </w:tc>
        <w:tc>
          <w:tcPr>
            <w:tcW w:w="636" w:type="dxa"/>
          </w:tcPr>
          <w:p w:rsidR="00D76C40" w:rsidRDefault="00D76C40"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p>
        </w:tc>
      </w:tr>
      <w:tr w:rsidR="00D76C40" w:rsidRPr="00C556C4" w:rsidTr="009774CD">
        <w:trPr>
          <w:trHeight w:val="342"/>
        </w:trPr>
        <w:tc>
          <w:tcPr>
            <w:tcW w:w="1673" w:type="dxa"/>
          </w:tcPr>
          <w:p w:rsidR="00D76C40" w:rsidRPr="00D76C40" w:rsidRDefault="00D76C40" w:rsidP="00C556C4">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1.2.</w:t>
            </w:r>
          </w:p>
        </w:tc>
        <w:tc>
          <w:tcPr>
            <w:tcW w:w="7327" w:type="dxa"/>
          </w:tcPr>
          <w:p w:rsidR="00D76C40" w:rsidRPr="00C556C4" w:rsidRDefault="00D76C40" w:rsidP="00A5265D">
            <w:pPr>
              <w:spacing w:after="0" w:line="240" w:lineRule="auto"/>
              <w:jc w:val="both"/>
              <w:rPr>
                <w:rFonts w:ascii="Times New Roman" w:hAnsi="Times New Roman" w:cs="Times New Roman"/>
                <w:sz w:val="28"/>
                <w:szCs w:val="28"/>
              </w:rPr>
            </w:pPr>
            <w:r w:rsidRPr="00D76C40">
              <w:rPr>
                <w:rFonts w:ascii="Times New Roman" w:hAnsi="Times New Roman" w:cs="Times New Roman"/>
                <w:sz w:val="28"/>
                <w:szCs w:val="28"/>
              </w:rPr>
              <w:t xml:space="preserve">Аналіз діяльності закладу дошкільної освіти </w:t>
            </w:r>
            <w:r w:rsidR="003A7877">
              <w:rPr>
                <w:rFonts w:ascii="Times New Roman" w:hAnsi="Times New Roman" w:cs="Times New Roman"/>
                <w:sz w:val="28"/>
                <w:szCs w:val="28"/>
              </w:rPr>
              <w:t>«Пролісок</w:t>
            </w:r>
            <w:r w:rsidR="00A5265D">
              <w:rPr>
                <w:rFonts w:ascii="Times New Roman" w:hAnsi="Times New Roman" w:cs="Times New Roman"/>
                <w:sz w:val="28"/>
                <w:szCs w:val="28"/>
              </w:rPr>
              <w:t xml:space="preserve">» Сутисківської с/ради </w:t>
            </w:r>
            <w:r w:rsidRPr="00D76C40">
              <w:rPr>
                <w:rFonts w:ascii="Times New Roman" w:hAnsi="Times New Roman" w:cs="Times New Roman"/>
                <w:sz w:val="28"/>
                <w:szCs w:val="28"/>
              </w:rPr>
              <w:t xml:space="preserve"> за 202</w:t>
            </w:r>
            <w:r>
              <w:rPr>
                <w:rFonts w:ascii="Times New Roman" w:hAnsi="Times New Roman" w:cs="Times New Roman"/>
                <w:sz w:val="28"/>
                <w:szCs w:val="28"/>
              </w:rPr>
              <w:t>4</w:t>
            </w:r>
            <w:r w:rsidR="00562793">
              <w:rPr>
                <w:rFonts w:ascii="Times New Roman" w:hAnsi="Times New Roman" w:cs="Times New Roman"/>
                <w:sz w:val="28"/>
                <w:szCs w:val="28"/>
              </w:rPr>
              <w:t>/</w:t>
            </w:r>
            <w:r w:rsidRPr="00D76C40">
              <w:rPr>
                <w:rFonts w:ascii="Times New Roman" w:hAnsi="Times New Roman" w:cs="Times New Roman"/>
                <w:sz w:val="28"/>
                <w:szCs w:val="28"/>
              </w:rPr>
              <w:t>202</w:t>
            </w:r>
            <w:r>
              <w:rPr>
                <w:rFonts w:ascii="Times New Roman" w:hAnsi="Times New Roman" w:cs="Times New Roman"/>
                <w:sz w:val="28"/>
                <w:szCs w:val="28"/>
              </w:rPr>
              <w:t>5</w:t>
            </w:r>
            <w:r w:rsidRPr="00D76C40">
              <w:rPr>
                <w:rFonts w:ascii="Times New Roman" w:hAnsi="Times New Roman" w:cs="Times New Roman"/>
                <w:sz w:val="28"/>
                <w:szCs w:val="28"/>
              </w:rPr>
              <w:t xml:space="preserve"> навчальний рік</w:t>
            </w:r>
          </w:p>
        </w:tc>
        <w:tc>
          <w:tcPr>
            <w:tcW w:w="636" w:type="dxa"/>
          </w:tcPr>
          <w:p w:rsidR="00D76C40" w:rsidRDefault="00FE420F"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bookmarkStart w:id="1" w:name="_Hlk201330556"/>
            <w:r w:rsidRPr="00C556C4">
              <w:rPr>
                <w:rFonts w:ascii="Times New Roman" w:hAnsi="Times New Roman" w:cs="Times New Roman"/>
                <w:sz w:val="28"/>
                <w:szCs w:val="28"/>
              </w:rPr>
              <w:t>1.</w:t>
            </w:r>
            <w:r w:rsidR="00D76C40">
              <w:rPr>
                <w:rFonts w:ascii="Times New Roman" w:hAnsi="Times New Roman" w:cs="Times New Roman"/>
                <w:sz w:val="28"/>
                <w:szCs w:val="28"/>
              </w:rPr>
              <w:t>3</w:t>
            </w:r>
            <w:r w:rsidRPr="00C556C4">
              <w:rPr>
                <w:rFonts w:ascii="Times New Roman" w:hAnsi="Times New Roman" w:cs="Times New Roman"/>
                <w:sz w:val="28"/>
                <w:szCs w:val="28"/>
              </w:rPr>
              <w:t>.</w:t>
            </w:r>
          </w:p>
        </w:tc>
        <w:tc>
          <w:tcPr>
            <w:tcW w:w="7327" w:type="dxa"/>
          </w:tcPr>
          <w:p w:rsidR="00C556C4" w:rsidRPr="00C556C4" w:rsidRDefault="00C556C4" w:rsidP="00C556C4">
            <w:pPr>
              <w:spacing w:after="0" w:line="240" w:lineRule="auto"/>
              <w:rPr>
                <w:rFonts w:ascii="Times New Roman" w:hAnsi="Times New Roman" w:cs="Times New Roman"/>
                <w:b/>
                <w:sz w:val="28"/>
                <w:szCs w:val="28"/>
              </w:rPr>
            </w:pPr>
            <w:r w:rsidRPr="00C556C4">
              <w:rPr>
                <w:rFonts w:ascii="Times New Roman" w:hAnsi="Times New Roman" w:cs="Times New Roman"/>
                <w:sz w:val="28"/>
                <w:szCs w:val="28"/>
              </w:rPr>
              <w:t>Завдання на 202</w:t>
            </w:r>
            <w:r w:rsidR="00592BAA">
              <w:rPr>
                <w:rFonts w:ascii="Times New Roman" w:hAnsi="Times New Roman" w:cs="Times New Roman"/>
                <w:sz w:val="28"/>
                <w:szCs w:val="28"/>
              </w:rPr>
              <w:t>5</w:t>
            </w:r>
            <w:r w:rsidR="00562793">
              <w:rPr>
                <w:rFonts w:ascii="Times New Roman" w:hAnsi="Times New Roman" w:cs="Times New Roman"/>
                <w:sz w:val="28"/>
                <w:szCs w:val="28"/>
              </w:rPr>
              <w:t>/</w:t>
            </w:r>
            <w:r w:rsidRPr="00C556C4">
              <w:rPr>
                <w:rFonts w:ascii="Times New Roman" w:hAnsi="Times New Roman" w:cs="Times New Roman"/>
                <w:sz w:val="28"/>
                <w:szCs w:val="28"/>
              </w:rPr>
              <w:t>202</w:t>
            </w:r>
            <w:r w:rsidR="00592BAA">
              <w:rPr>
                <w:rFonts w:ascii="Times New Roman" w:hAnsi="Times New Roman" w:cs="Times New Roman"/>
                <w:sz w:val="28"/>
                <w:szCs w:val="28"/>
              </w:rPr>
              <w:t>6</w:t>
            </w:r>
            <w:r w:rsidRPr="00C556C4">
              <w:rPr>
                <w:rFonts w:ascii="Times New Roman" w:hAnsi="Times New Roman" w:cs="Times New Roman"/>
                <w:sz w:val="28"/>
                <w:szCs w:val="28"/>
              </w:rPr>
              <w:t xml:space="preserve"> навчальний рік</w:t>
            </w:r>
            <w:r w:rsidRPr="00C556C4">
              <w:rPr>
                <w:rFonts w:ascii="Times New Roman" w:hAnsi="Times New Roman" w:cs="Times New Roman"/>
                <w:sz w:val="28"/>
                <w:szCs w:val="28"/>
              </w:rPr>
              <w:tab/>
            </w:r>
          </w:p>
        </w:tc>
        <w:tc>
          <w:tcPr>
            <w:tcW w:w="636" w:type="dxa"/>
          </w:tcPr>
          <w:p w:rsidR="00C556C4" w:rsidRPr="00C556C4" w:rsidRDefault="00E35AF8"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r>
      <w:bookmarkEnd w:id="1"/>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b/>
                <w:sz w:val="28"/>
                <w:szCs w:val="28"/>
              </w:rPr>
              <w:t>Розділ 2.</w:t>
            </w:r>
          </w:p>
        </w:tc>
        <w:tc>
          <w:tcPr>
            <w:tcW w:w="7327" w:type="dxa"/>
          </w:tcPr>
          <w:p w:rsidR="00C556C4" w:rsidRPr="00C945F2" w:rsidRDefault="00C556C4" w:rsidP="00C556C4">
            <w:pPr>
              <w:spacing w:after="0" w:line="240" w:lineRule="auto"/>
              <w:jc w:val="both"/>
              <w:rPr>
                <w:rFonts w:ascii="Times New Roman" w:hAnsi="Times New Roman" w:cs="Times New Roman"/>
                <w:b/>
                <w:bCs/>
                <w:sz w:val="28"/>
                <w:szCs w:val="28"/>
              </w:rPr>
            </w:pPr>
            <w:r w:rsidRPr="00C945F2">
              <w:rPr>
                <w:rFonts w:ascii="Times New Roman" w:hAnsi="Times New Roman" w:cs="Times New Roman"/>
                <w:b/>
                <w:bCs/>
                <w:sz w:val="28"/>
                <w:szCs w:val="28"/>
              </w:rPr>
              <w:t xml:space="preserve">Діяльність структур колегіального управління                                         </w:t>
            </w:r>
          </w:p>
        </w:tc>
        <w:tc>
          <w:tcPr>
            <w:tcW w:w="636" w:type="dxa"/>
          </w:tcPr>
          <w:p w:rsidR="00C556C4" w:rsidRPr="00C556C4" w:rsidRDefault="00E35AF8"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2.1.</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Загальні збори </w:t>
            </w:r>
            <w:r w:rsidR="00C945F2">
              <w:rPr>
                <w:rFonts w:ascii="Times New Roman" w:hAnsi="Times New Roman" w:cs="Times New Roman"/>
                <w:sz w:val="28"/>
                <w:szCs w:val="28"/>
              </w:rPr>
              <w:t xml:space="preserve">трудового </w:t>
            </w:r>
            <w:r w:rsidRPr="00C556C4">
              <w:rPr>
                <w:rFonts w:ascii="Times New Roman" w:hAnsi="Times New Roman" w:cs="Times New Roman"/>
                <w:sz w:val="28"/>
                <w:szCs w:val="28"/>
              </w:rPr>
              <w:t xml:space="preserve">колективу                                                                                      </w:t>
            </w:r>
          </w:p>
        </w:tc>
        <w:tc>
          <w:tcPr>
            <w:tcW w:w="636" w:type="dxa"/>
          </w:tcPr>
          <w:p w:rsidR="00C556C4" w:rsidRPr="00C556C4" w:rsidRDefault="00E35AF8"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2.2.</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Виробничі наради                                                                                               </w:t>
            </w:r>
          </w:p>
        </w:tc>
        <w:tc>
          <w:tcPr>
            <w:tcW w:w="636" w:type="dxa"/>
          </w:tcPr>
          <w:p w:rsidR="00C556C4" w:rsidRPr="00C556C4" w:rsidRDefault="00E35AF8"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32</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2.3.</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Педагогічна рада                                                                                                  </w:t>
            </w:r>
          </w:p>
        </w:tc>
        <w:tc>
          <w:tcPr>
            <w:tcW w:w="636" w:type="dxa"/>
          </w:tcPr>
          <w:p w:rsidR="00C556C4" w:rsidRPr="00C556C4" w:rsidRDefault="00E35AF8"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37</w:t>
            </w:r>
          </w:p>
        </w:tc>
      </w:tr>
      <w:tr w:rsidR="00C556C4" w:rsidRPr="00C556C4" w:rsidTr="009774CD">
        <w:trPr>
          <w:trHeight w:val="240"/>
        </w:trPr>
        <w:tc>
          <w:tcPr>
            <w:tcW w:w="1673" w:type="dxa"/>
          </w:tcPr>
          <w:p w:rsidR="00C556C4" w:rsidRPr="00C556C4" w:rsidRDefault="00E35AF8"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r w:rsidR="00C556C4" w:rsidRPr="00C556C4">
              <w:rPr>
                <w:rFonts w:ascii="Times New Roman" w:hAnsi="Times New Roman" w:cs="Times New Roman"/>
                <w:sz w:val="28"/>
                <w:szCs w:val="28"/>
              </w:rPr>
              <w:t>.</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Команда </w:t>
            </w:r>
            <w:r w:rsidR="00C945F2">
              <w:rPr>
                <w:rFonts w:ascii="Times New Roman" w:hAnsi="Times New Roman" w:cs="Times New Roman"/>
                <w:sz w:val="28"/>
                <w:szCs w:val="28"/>
              </w:rPr>
              <w:t xml:space="preserve">психолого-педагогічного </w:t>
            </w:r>
            <w:r w:rsidRPr="00C556C4">
              <w:rPr>
                <w:rFonts w:ascii="Times New Roman" w:hAnsi="Times New Roman" w:cs="Times New Roman"/>
                <w:sz w:val="28"/>
                <w:szCs w:val="28"/>
              </w:rPr>
              <w:t xml:space="preserve">супроводу дитини з ООП                                                                 </w:t>
            </w:r>
          </w:p>
        </w:tc>
        <w:tc>
          <w:tcPr>
            <w:tcW w:w="636" w:type="dxa"/>
          </w:tcPr>
          <w:p w:rsidR="00C556C4" w:rsidRPr="00C556C4" w:rsidRDefault="00E35AF8"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C945F2">
              <w:rPr>
                <w:rFonts w:ascii="Times New Roman" w:hAnsi="Times New Roman" w:cs="Times New Roman"/>
                <w:b/>
                <w:sz w:val="28"/>
                <w:szCs w:val="28"/>
              </w:rPr>
              <w:t>2</w:t>
            </w:r>
          </w:p>
        </w:tc>
      </w:tr>
      <w:tr w:rsidR="00C556C4" w:rsidRPr="00C556C4" w:rsidTr="009774CD">
        <w:trPr>
          <w:trHeight w:val="240"/>
        </w:trPr>
        <w:tc>
          <w:tcPr>
            <w:tcW w:w="1673" w:type="dxa"/>
          </w:tcPr>
          <w:p w:rsidR="00C556C4" w:rsidRPr="00C556C4" w:rsidRDefault="00E35AF8"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r w:rsidR="00C556C4" w:rsidRPr="00C556C4">
              <w:rPr>
                <w:rFonts w:ascii="Times New Roman" w:hAnsi="Times New Roman" w:cs="Times New Roman"/>
                <w:sz w:val="28"/>
                <w:szCs w:val="28"/>
              </w:rPr>
              <w:t>.</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Комісія з харчуванн</w:t>
            </w:r>
            <w:r w:rsidR="00C945F2">
              <w:rPr>
                <w:rFonts w:ascii="Times New Roman" w:hAnsi="Times New Roman" w:cs="Times New Roman"/>
                <w:sz w:val="28"/>
                <w:szCs w:val="28"/>
              </w:rPr>
              <w:t>я, група НАССР</w:t>
            </w:r>
            <w:r w:rsidRPr="00C556C4">
              <w:rPr>
                <w:rFonts w:ascii="Times New Roman" w:hAnsi="Times New Roman" w:cs="Times New Roman"/>
                <w:sz w:val="28"/>
                <w:szCs w:val="28"/>
              </w:rPr>
              <w:t xml:space="preserve">                                                                                           </w:t>
            </w:r>
          </w:p>
        </w:tc>
        <w:tc>
          <w:tcPr>
            <w:tcW w:w="636" w:type="dxa"/>
          </w:tcPr>
          <w:p w:rsidR="00C556C4" w:rsidRPr="00C556C4" w:rsidRDefault="00E35AF8"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C945F2">
              <w:rPr>
                <w:rFonts w:ascii="Times New Roman" w:hAnsi="Times New Roman" w:cs="Times New Roman"/>
                <w:b/>
                <w:sz w:val="28"/>
                <w:szCs w:val="28"/>
              </w:rPr>
              <w:t>5</w:t>
            </w:r>
          </w:p>
        </w:tc>
      </w:tr>
      <w:tr w:rsidR="00C556C4" w:rsidRPr="00C556C4" w:rsidTr="009774CD">
        <w:trPr>
          <w:trHeight w:val="240"/>
        </w:trPr>
        <w:tc>
          <w:tcPr>
            <w:tcW w:w="1673" w:type="dxa"/>
          </w:tcPr>
          <w:p w:rsidR="00C556C4" w:rsidRPr="00C556C4" w:rsidRDefault="00E35AF8"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r w:rsidR="00C556C4" w:rsidRPr="00C556C4">
              <w:rPr>
                <w:rFonts w:ascii="Times New Roman" w:hAnsi="Times New Roman" w:cs="Times New Roman"/>
                <w:sz w:val="28"/>
                <w:szCs w:val="28"/>
              </w:rPr>
              <w:t>.</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Комісія з охорони праці та безпеки життєдіяльності, цивільного захисту і пожежної безпеки                                                                                                       </w:t>
            </w:r>
          </w:p>
        </w:tc>
        <w:tc>
          <w:tcPr>
            <w:tcW w:w="636" w:type="dxa"/>
          </w:tcPr>
          <w:p w:rsidR="00C556C4" w:rsidRPr="00C556C4" w:rsidRDefault="00E35AF8"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50</w:t>
            </w:r>
          </w:p>
          <w:p w:rsidR="00C556C4" w:rsidRPr="00C556C4" w:rsidRDefault="00C556C4" w:rsidP="00C556C4">
            <w:pPr>
              <w:spacing w:after="0" w:line="240" w:lineRule="auto"/>
              <w:jc w:val="center"/>
              <w:rPr>
                <w:rFonts w:ascii="Times New Roman" w:hAnsi="Times New Roman" w:cs="Times New Roman"/>
                <w:b/>
                <w:sz w:val="28"/>
                <w:szCs w:val="28"/>
              </w:rPr>
            </w:pPr>
          </w:p>
        </w:tc>
      </w:tr>
      <w:tr w:rsidR="00C556C4" w:rsidRPr="00C556C4" w:rsidTr="009774CD">
        <w:trPr>
          <w:trHeight w:val="240"/>
        </w:trPr>
        <w:tc>
          <w:tcPr>
            <w:tcW w:w="1673" w:type="dxa"/>
          </w:tcPr>
          <w:p w:rsidR="00C556C4" w:rsidRPr="00C556C4" w:rsidRDefault="00E35AF8"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r w:rsidR="00C556C4" w:rsidRPr="00C556C4">
              <w:rPr>
                <w:rFonts w:ascii="Times New Roman" w:hAnsi="Times New Roman" w:cs="Times New Roman"/>
                <w:sz w:val="28"/>
                <w:szCs w:val="28"/>
              </w:rPr>
              <w:t>.</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Комісії з організації та проведення експертизи цінності документів</w:t>
            </w:r>
          </w:p>
        </w:tc>
        <w:tc>
          <w:tcPr>
            <w:tcW w:w="636" w:type="dxa"/>
          </w:tcPr>
          <w:p w:rsidR="00C556C4" w:rsidRPr="00C556C4" w:rsidRDefault="00E35AF8"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w:t>
            </w:r>
            <w:r w:rsidR="00C945F2">
              <w:rPr>
                <w:rFonts w:ascii="Times New Roman" w:hAnsi="Times New Roman" w:cs="Times New Roman"/>
                <w:b/>
                <w:sz w:val="28"/>
                <w:szCs w:val="28"/>
              </w:rPr>
              <w:t>6</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b/>
                <w:sz w:val="28"/>
                <w:szCs w:val="28"/>
              </w:rPr>
              <w:t>Розділ 3.</w:t>
            </w:r>
          </w:p>
        </w:tc>
        <w:tc>
          <w:tcPr>
            <w:tcW w:w="7327" w:type="dxa"/>
          </w:tcPr>
          <w:p w:rsidR="00C556C4" w:rsidRPr="00C945F2" w:rsidRDefault="00C556C4" w:rsidP="00C556C4">
            <w:pPr>
              <w:spacing w:after="0" w:line="240" w:lineRule="auto"/>
              <w:jc w:val="both"/>
              <w:rPr>
                <w:rFonts w:ascii="Times New Roman" w:hAnsi="Times New Roman" w:cs="Times New Roman"/>
                <w:b/>
                <w:bCs/>
                <w:sz w:val="28"/>
                <w:szCs w:val="28"/>
              </w:rPr>
            </w:pPr>
            <w:r w:rsidRPr="00C945F2">
              <w:rPr>
                <w:rFonts w:ascii="Times New Roman" w:hAnsi="Times New Roman" w:cs="Times New Roman"/>
                <w:b/>
                <w:bCs/>
                <w:sz w:val="28"/>
                <w:szCs w:val="28"/>
              </w:rPr>
              <w:t xml:space="preserve">Методична робота з кадрами                                                                     </w:t>
            </w:r>
          </w:p>
        </w:tc>
        <w:tc>
          <w:tcPr>
            <w:tcW w:w="636" w:type="dxa"/>
          </w:tcPr>
          <w:p w:rsidR="00C556C4" w:rsidRPr="00C556C4" w:rsidRDefault="00E35AF8"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56</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3.1.</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Підвищення професійної компетентності                                                          </w:t>
            </w:r>
          </w:p>
        </w:tc>
        <w:tc>
          <w:tcPr>
            <w:tcW w:w="636" w:type="dxa"/>
          </w:tcPr>
          <w:p w:rsidR="00C556C4" w:rsidRPr="00C556C4" w:rsidRDefault="00E35AF8"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56</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3.2.</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Розвиток професійної творчості                                                                          </w:t>
            </w:r>
          </w:p>
        </w:tc>
        <w:tc>
          <w:tcPr>
            <w:tcW w:w="636" w:type="dxa"/>
          </w:tcPr>
          <w:p w:rsidR="00C556C4" w:rsidRPr="00C556C4" w:rsidRDefault="00AB6729"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65</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3.3.</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Самоосвіта  </w:t>
            </w:r>
          </w:p>
        </w:tc>
        <w:tc>
          <w:tcPr>
            <w:tcW w:w="636" w:type="dxa"/>
          </w:tcPr>
          <w:p w:rsidR="00C556C4" w:rsidRPr="00C556C4" w:rsidRDefault="00AC2202"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68</w:t>
            </w:r>
            <w:bookmarkStart w:id="2" w:name="_GoBack"/>
            <w:bookmarkEnd w:id="2"/>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3.4.</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Підвищення кваліфікації (заходи з атестації, курси, участь у методичних заходах різного рівня)                                                                                                   </w:t>
            </w:r>
          </w:p>
        </w:tc>
        <w:tc>
          <w:tcPr>
            <w:tcW w:w="636" w:type="dxa"/>
          </w:tcPr>
          <w:p w:rsidR="00C556C4" w:rsidRPr="00C556C4" w:rsidRDefault="00C1006B"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71</w:t>
            </w:r>
          </w:p>
          <w:p w:rsidR="00C556C4" w:rsidRPr="00C556C4" w:rsidRDefault="00C556C4" w:rsidP="00C556C4">
            <w:pPr>
              <w:spacing w:after="0" w:line="240" w:lineRule="auto"/>
              <w:jc w:val="center"/>
              <w:rPr>
                <w:rFonts w:ascii="Times New Roman" w:hAnsi="Times New Roman" w:cs="Times New Roman"/>
                <w:b/>
                <w:sz w:val="28"/>
                <w:szCs w:val="28"/>
              </w:rPr>
            </w:pP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3.5.</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Моніторинг якості освіти                                                                                    </w:t>
            </w:r>
          </w:p>
        </w:tc>
        <w:tc>
          <w:tcPr>
            <w:tcW w:w="636" w:type="dxa"/>
          </w:tcPr>
          <w:p w:rsidR="00C556C4" w:rsidRPr="00C556C4" w:rsidRDefault="00C1006B"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73</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b/>
                <w:sz w:val="28"/>
                <w:szCs w:val="28"/>
              </w:rPr>
              <w:t>Розділ 4.</w:t>
            </w:r>
          </w:p>
        </w:tc>
        <w:tc>
          <w:tcPr>
            <w:tcW w:w="7327" w:type="dxa"/>
          </w:tcPr>
          <w:p w:rsidR="00C556C4" w:rsidRPr="00C945F2" w:rsidRDefault="00C556C4" w:rsidP="00C556C4">
            <w:pPr>
              <w:spacing w:after="0" w:line="240" w:lineRule="auto"/>
              <w:jc w:val="both"/>
              <w:rPr>
                <w:rFonts w:ascii="Times New Roman" w:hAnsi="Times New Roman" w:cs="Times New Roman"/>
                <w:b/>
                <w:bCs/>
                <w:sz w:val="28"/>
                <w:szCs w:val="28"/>
              </w:rPr>
            </w:pPr>
            <w:r w:rsidRPr="00C945F2">
              <w:rPr>
                <w:rFonts w:ascii="Times New Roman" w:hAnsi="Times New Roman" w:cs="Times New Roman"/>
                <w:b/>
                <w:bCs/>
                <w:sz w:val="28"/>
                <w:szCs w:val="28"/>
              </w:rPr>
              <w:t xml:space="preserve">Діяльність методичного кабінету                                                              </w:t>
            </w:r>
          </w:p>
        </w:tc>
        <w:tc>
          <w:tcPr>
            <w:tcW w:w="636" w:type="dxa"/>
          </w:tcPr>
          <w:p w:rsidR="00C556C4" w:rsidRPr="00C556C4" w:rsidRDefault="00C1006B"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76</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b/>
                <w:sz w:val="28"/>
                <w:szCs w:val="28"/>
              </w:rPr>
              <w:t>Розділ 5.</w:t>
            </w:r>
          </w:p>
        </w:tc>
        <w:tc>
          <w:tcPr>
            <w:tcW w:w="7327" w:type="dxa"/>
          </w:tcPr>
          <w:p w:rsidR="00C556C4" w:rsidRPr="00C945F2" w:rsidRDefault="00C556C4" w:rsidP="00C556C4">
            <w:pPr>
              <w:spacing w:after="0" w:line="240" w:lineRule="auto"/>
              <w:jc w:val="both"/>
              <w:rPr>
                <w:rFonts w:ascii="Times New Roman" w:hAnsi="Times New Roman" w:cs="Times New Roman"/>
                <w:b/>
                <w:bCs/>
                <w:sz w:val="28"/>
                <w:szCs w:val="28"/>
              </w:rPr>
            </w:pPr>
            <w:r w:rsidRPr="00C945F2">
              <w:rPr>
                <w:rFonts w:ascii="Times New Roman" w:hAnsi="Times New Roman" w:cs="Times New Roman"/>
                <w:b/>
                <w:bCs/>
                <w:sz w:val="28"/>
                <w:szCs w:val="28"/>
              </w:rPr>
              <w:t xml:space="preserve">Адміністративно-господарська діяльність                                                </w:t>
            </w:r>
          </w:p>
        </w:tc>
        <w:tc>
          <w:tcPr>
            <w:tcW w:w="636" w:type="dxa"/>
          </w:tcPr>
          <w:p w:rsidR="00C556C4" w:rsidRPr="00C556C4" w:rsidRDefault="00C1006B"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79</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5.1.</w:t>
            </w:r>
          </w:p>
        </w:tc>
        <w:tc>
          <w:tcPr>
            <w:tcW w:w="7327" w:type="dxa"/>
          </w:tcPr>
          <w:p w:rsidR="00C556C4" w:rsidRPr="00C556C4" w:rsidRDefault="00C945F2"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Безпека та укриття</w:t>
            </w:r>
          </w:p>
        </w:tc>
        <w:tc>
          <w:tcPr>
            <w:tcW w:w="636" w:type="dxa"/>
          </w:tcPr>
          <w:p w:rsidR="00C556C4" w:rsidRPr="00C556C4" w:rsidRDefault="00C1006B"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79</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5.2.</w:t>
            </w:r>
          </w:p>
        </w:tc>
        <w:tc>
          <w:tcPr>
            <w:tcW w:w="7327" w:type="dxa"/>
          </w:tcPr>
          <w:p w:rsidR="00C556C4" w:rsidRPr="00C556C4" w:rsidRDefault="00C1006B"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Територія та благоустрій</w:t>
            </w:r>
          </w:p>
        </w:tc>
        <w:tc>
          <w:tcPr>
            <w:tcW w:w="636" w:type="dxa"/>
          </w:tcPr>
          <w:p w:rsidR="00C556C4" w:rsidRPr="00C556C4" w:rsidRDefault="00C1006B"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79</w:t>
            </w:r>
          </w:p>
        </w:tc>
      </w:tr>
      <w:tr w:rsidR="00C945F2" w:rsidRPr="00C556C4" w:rsidTr="009774CD">
        <w:trPr>
          <w:trHeight w:val="240"/>
        </w:trPr>
        <w:tc>
          <w:tcPr>
            <w:tcW w:w="1673" w:type="dxa"/>
          </w:tcPr>
          <w:p w:rsidR="00C945F2" w:rsidRPr="00C556C4" w:rsidRDefault="00C1006B"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5.3</w:t>
            </w:r>
            <w:r w:rsidR="00C945F2">
              <w:rPr>
                <w:rFonts w:ascii="Times New Roman" w:hAnsi="Times New Roman" w:cs="Times New Roman"/>
                <w:sz w:val="28"/>
                <w:szCs w:val="28"/>
              </w:rPr>
              <w:t>.</w:t>
            </w:r>
          </w:p>
        </w:tc>
        <w:tc>
          <w:tcPr>
            <w:tcW w:w="7327" w:type="dxa"/>
          </w:tcPr>
          <w:p w:rsidR="00C945F2" w:rsidRPr="00C556C4" w:rsidRDefault="00C945F2"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Інклюзивне середовище</w:t>
            </w:r>
          </w:p>
        </w:tc>
        <w:tc>
          <w:tcPr>
            <w:tcW w:w="636" w:type="dxa"/>
          </w:tcPr>
          <w:p w:rsidR="00C945F2" w:rsidRDefault="00C1006B"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80</w:t>
            </w:r>
          </w:p>
        </w:tc>
      </w:tr>
      <w:tr w:rsidR="00C945F2" w:rsidRPr="00C556C4" w:rsidTr="009774CD">
        <w:trPr>
          <w:trHeight w:val="240"/>
        </w:trPr>
        <w:tc>
          <w:tcPr>
            <w:tcW w:w="1673" w:type="dxa"/>
          </w:tcPr>
          <w:p w:rsidR="00C945F2" w:rsidRDefault="00C1006B"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5.4</w:t>
            </w:r>
            <w:r w:rsidR="00C945F2">
              <w:rPr>
                <w:rFonts w:ascii="Times New Roman" w:hAnsi="Times New Roman" w:cs="Times New Roman"/>
                <w:sz w:val="28"/>
                <w:szCs w:val="28"/>
              </w:rPr>
              <w:t>.</w:t>
            </w:r>
          </w:p>
        </w:tc>
        <w:tc>
          <w:tcPr>
            <w:tcW w:w="7327" w:type="dxa"/>
          </w:tcPr>
          <w:p w:rsidR="00C945F2" w:rsidRDefault="00C945F2" w:rsidP="00C556C4">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Освітньо</w:t>
            </w:r>
            <w:proofErr w:type="spellEnd"/>
            <w:r>
              <w:rPr>
                <w:rFonts w:ascii="Times New Roman" w:hAnsi="Times New Roman" w:cs="Times New Roman"/>
                <w:sz w:val="28"/>
                <w:szCs w:val="28"/>
              </w:rPr>
              <w:t>-розвивальне середовище</w:t>
            </w:r>
          </w:p>
        </w:tc>
        <w:tc>
          <w:tcPr>
            <w:tcW w:w="636" w:type="dxa"/>
          </w:tcPr>
          <w:p w:rsidR="00C945F2" w:rsidRDefault="00C1006B"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80</w:t>
            </w:r>
          </w:p>
        </w:tc>
      </w:tr>
      <w:tr w:rsidR="00C945F2" w:rsidRPr="00C556C4" w:rsidTr="009774CD">
        <w:trPr>
          <w:trHeight w:val="240"/>
        </w:trPr>
        <w:tc>
          <w:tcPr>
            <w:tcW w:w="1673" w:type="dxa"/>
          </w:tcPr>
          <w:p w:rsidR="00C945F2" w:rsidRDefault="00C1006B"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5.5</w:t>
            </w:r>
            <w:r w:rsidR="00C945F2">
              <w:rPr>
                <w:rFonts w:ascii="Times New Roman" w:hAnsi="Times New Roman" w:cs="Times New Roman"/>
                <w:sz w:val="28"/>
                <w:szCs w:val="28"/>
              </w:rPr>
              <w:t>.</w:t>
            </w:r>
          </w:p>
        </w:tc>
        <w:tc>
          <w:tcPr>
            <w:tcW w:w="7327" w:type="dxa"/>
          </w:tcPr>
          <w:p w:rsidR="00C945F2" w:rsidRDefault="00C945F2"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Документальне та ресурсне забезпечення</w:t>
            </w:r>
          </w:p>
        </w:tc>
        <w:tc>
          <w:tcPr>
            <w:tcW w:w="636" w:type="dxa"/>
          </w:tcPr>
          <w:p w:rsidR="00C945F2" w:rsidRDefault="00C1006B"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81</w:t>
            </w:r>
          </w:p>
        </w:tc>
      </w:tr>
      <w:tr w:rsidR="009774CD" w:rsidRPr="00C556C4" w:rsidTr="009774CD">
        <w:trPr>
          <w:trHeight w:val="240"/>
        </w:trPr>
        <w:tc>
          <w:tcPr>
            <w:tcW w:w="1673" w:type="dxa"/>
          </w:tcPr>
          <w:p w:rsidR="009774CD" w:rsidRDefault="00C1006B"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5.6</w:t>
            </w:r>
            <w:r w:rsidR="009774CD">
              <w:rPr>
                <w:rFonts w:ascii="Times New Roman" w:hAnsi="Times New Roman" w:cs="Times New Roman"/>
                <w:sz w:val="28"/>
                <w:szCs w:val="28"/>
              </w:rPr>
              <w:t>.</w:t>
            </w:r>
          </w:p>
        </w:tc>
        <w:tc>
          <w:tcPr>
            <w:tcW w:w="7327" w:type="dxa"/>
          </w:tcPr>
          <w:p w:rsidR="009774CD"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Профілактичні санітарно-гігієнічні заходи</w:t>
            </w:r>
          </w:p>
        </w:tc>
        <w:tc>
          <w:tcPr>
            <w:tcW w:w="636" w:type="dxa"/>
          </w:tcPr>
          <w:p w:rsidR="009774CD"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81</w:t>
            </w:r>
          </w:p>
        </w:tc>
      </w:tr>
      <w:tr w:rsidR="009774CD" w:rsidRPr="00C556C4" w:rsidTr="009774CD">
        <w:trPr>
          <w:trHeight w:val="240"/>
        </w:trPr>
        <w:tc>
          <w:tcPr>
            <w:tcW w:w="1673" w:type="dxa"/>
          </w:tcPr>
          <w:p w:rsidR="009774CD" w:rsidRDefault="009D31E1"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5.7</w:t>
            </w:r>
            <w:r w:rsidR="009774CD">
              <w:rPr>
                <w:rFonts w:ascii="Times New Roman" w:hAnsi="Times New Roman" w:cs="Times New Roman"/>
                <w:sz w:val="28"/>
                <w:szCs w:val="28"/>
              </w:rPr>
              <w:t>.</w:t>
            </w:r>
          </w:p>
        </w:tc>
        <w:tc>
          <w:tcPr>
            <w:tcW w:w="7327" w:type="dxa"/>
          </w:tcPr>
          <w:p w:rsidR="009774CD"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Пожежна безпека і охорона праці</w:t>
            </w:r>
          </w:p>
        </w:tc>
        <w:tc>
          <w:tcPr>
            <w:tcW w:w="636" w:type="dxa"/>
          </w:tcPr>
          <w:p w:rsidR="009774CD"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81</w:t>
            </w:r>
          </w:p>
        </w:tc>
      </w:tr>
      <w:tr w:rsidR="009774CD" w:rsidRPr="00C556C4" w:rsidTr="009774CD">
        <w:trPr>
          <w:trHeight w:val="240"/>
        </w:trPr>
        <w:tc>
          <w:tcPr>
            <w:tcW w:w="1673" w:type="dxa"/>
          </w:tcPr>
          <w:p w:rsidR="009774CD" w:rsidRDefault="009D31E1"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5.8</w:t>
            </w:r>
            <w:r w:rsidR="009774CD">
              <w:rPr>
                <w:rFonts w:ascii="Times New Roman" w:hAnsi="Times New Roman" w:cs="Times New Roman"/>
                <w:sz w:val="28"/>
                <w:szCs w:val="28"/>
              </w:rPr>
              <w:t>.</w:t>
            </w:r>
          </w:p>
        </w:tc>
        <w:tc>
          <w:tcPr>
            <w:tcW w:w="7327" w:type="dxa"/>
          </w:tcPr>
          <w:p w:rsidR="009774CD"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Інструктажі з питань охорони праці,  безпеки життєдіяльності тощо</w:t>
            </w:r>
          </w:p>
        </w:tc>
        <w:tc>
          <w:tcPr>
            <w:tcW w:w="636" w:type="dxa"/>
          </w:tcPr>
          <w:p w:rsidR="009774CD"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82</w:t>
            </w:r>
          </w:p>
        </w:tc>
      </w:tr>
      <w:tr w:rsidR="009774CD" w:rsidRPr="00C556C4" w:rsidTr="009774CD">
        <w:trPr>
          <w:trHeight w:val="240"/>
        </w:trPr>
        <w:tc>
          <w:tcPr>
            <w:tcW w:w="1673" w:type="dxa"/>
          </w:tcPr>
          <w:p w:rsidR="009774CD" w:rsidRDefault="009D31E1"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5.9</w:t>
            </w:r>
            <w:r w:rsidR="009774CD">
              <w:rPr>
                <w:rFonts w:ascii="Times New Roman" w:hAnsi="Times New Roman" w:cs="Times New Roman"/>
                <w:sz w:val="28"/>
                <w:szCs w:val="28"/>
              </w:rPr>
              <w:t>.</w:t>
            </w:r>
          </w:p>
        </w:tc>
        <w:tc>
          <w:tcPr>
            <w:tcW w:w="7327" w:type="dxa"/>
          </w:tcPr>
          <w:p w:rsidR="009774CD"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Санітарно-просвітницька робота</w:t>
            </w:r>
          </w:p>
        </w:tc>
        <w:tc>
          <w:tcPr>
            <w:tcW w:w="636" w:type="dxa"/>
          </w:tcPr>
          <w:p w:rsidR="009774CD"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83</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b/>
                <w:sz w:val="28"/>
                <w:szCs w:val="28"/>
              </w:rPr>
              <w:t>Розділ 6.</w:t>
            </w:r>
          </w:p>
        </w:tc>
        <w:tc>
          <w:tcPr>
            <w:tcW w:w="7327" w:type="dxa"/>
          </w:tcPr>
          <w:p w:rsidR="00C556C4" w:rsidRPr="009774CD" w:rsidRDefault="00C556C4" w:rsidP="00C556C4">
            <w:pPr>
              <w:spacing w:after="0" w:line="240" w:lineRule="auto"/>
              <w:jc w:val="both"/>
              <w:rPr>
                <w:rFonts w:ascii="Times New Roman" w:hAnsi="Times New Roman" w:cs="Times New Roman"/>
                <w:b/>
                <w:bCs/>
                <w:sz w:val="28"/>
                <w:szCs w:val="28"/>
              </w:rPr>
            </w:pPr>
            <w:r w:rsidRPr="009774CD">
              <w:rPr>
                <w:rFonts w:ascii="Times New Roman" w:hAnsi="Times New Roman" w:cs="Times New Roman"/>
                <w:b/>
                <w:bCs/>
                <w:sz w:val="28"/>
                <w:szCs w:val="28"/>
              </w:rPr>
              <w:t xml:space="preserve">Організаційно-педагогічна діяльність                                                      </w:t>
            </w:r>
          </w:p>
        </w:tc>
        <w:tc>
          <w:tcPr>
            <w:tcW w:w="636" w:type="dxa"/>
          </w:tcPr>
          <w:p w:rsidR="00C556C4" w:rsidRPr="00C556C4"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84</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6.1.</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Взаємодія з батьками, </w:t>
            </w:r>
            <w:r w:rsidR="009774CD">
              <w:rPr>
                <w:rFonts w:ascii="Times New Roman" w:hAnsi="Times New Roman" w:cs="Times New Roman"/>
                <w:sz w:val="28"/>
                <w:szCs w:val="28"/>
              </w:rPr>
              <w:t xml:space="preserve">законними представниками, </w:t>
            </w:r>
            <w:r w:rsidRPr="00C556C4">
              <w:rPr>
                <w:rFonts w:ascii="Times New Roman" w:hAnsi="Times New Roman" w:cs="Times New Roman"/>
                <w:sz w:val="28"/>
                <w:szCs w:val="28"/>
              </w:rPr>
              <w:t xml:space="preserve">органом батьківського  самоврядування                       </w:t>
            </w:r>
          </w:p>
        </w:tc>
        <w:tc>
          <w:tcPr>
            <w:tcW w:w="636" w:type="dxa"/>
          </w:tcPr>
          <w:p w:rsidR="00C556C4" w:rsidRPr="00C556C4"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84</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6.2.</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Співпраця зі школою</w:t>
            </w:r>
          </w:p>
        </w:tc>
        <w:tc>
          <w:tcPr>
            <w:tcW w:w="636" w:type="dxa"/>
          </w:tcPr>
          <w:p w:rsidR="00C556C4" w:rsidRPr="00C556C4"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90</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lastRenderedPageBreak/>
              <w:t>6.3.</w:t>
            </w:r>
          </w:p>
        </w:tc>
        <w:tc>
          <w:tcPr>
            <w:tcW w:w="7327" w:type="dxa"/>
          </w:tcPr>
          <w:p w:rsidR="00C556C4" w:rsidRPr="00C556C4" w:rsidRDefault="00C556C4" w:rsidP="00C556C4">
            <w:pPr>
              <w:spacing w:after="0" w:line="240" w:lineRule="auto"/>
              <w:jc w:val="both"/>
              <w:rPr>
                <w:rFonts w:ascii="Times New Roman" w:hAnsi="Times New Roman" w:cs="Times New Roman"/>
                <w:sz w:val="28"/>
                <w:szCs w:val="28"/>
              </w:rPr>
            </w:pPr>
            <w:r w:rsidRPr="00C556C4">
              <w:rPr>
                <w:rFonts w:ascii="Times New Roman" w:hAnsi="Times New Roman" w:cs="Times New Roman"/>
                <w:sz w:val="28"/>
                <w:szCs w:val="28"/>
              </w:rPr>
              <w:t xml:space="preserve">Співпраця установами та організаціями                                            </w:t>
            </w:r>
          </w:p>
        </w:tc>
        <w:tc>
          <w:tcPr>
            <w:tcW w:w="636" w:type="dxa"/>
          </w:tcPr>
          <w:p w:rsidR="00C556C4" w:rsidRPr="00C556C4"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90</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b/>
                <w:sz w:val="28"/>
                <w:szCs w:val="28"/>
              </w:rPr>
              <w:t>Розділ 7.</w:t>
            </w:r>
          </w:p>
        </w:tc>
        <w:tc>
          <w:tcPr>
            <w:tcW w:w="7327" w:type="dxa"/>
          </w:tcPr>
          <w:p w:rsidR="00C556C4" w:rsidRPr="009774CD" w:rsidRDefault="00C556C4" w:rsidP="00C556C4">
            <w:pPr>
              <w:spacing w:after="0" w:line="240" w:lineRule="auto"/>
              <w:jc w:val="both"/>
              <w:rPr>
                <w:rFonts w:ascii="Times New Roman" w:hAnsi="Times New Roman" w:cs="Times New Roman"/>
                <w:b/>
                <w:bCs/>
                <w:sz w:val="28"/>
                <w:szCs w:val="28"/>
              </w:rPr>
            </w:pPr>
            <w:r w:rsidRPr="009774CD">
              <w:rPr>
                <w:rFonts w:ascii="Times New Roman" w:hAnsi="Times New Roman" w:cs="Times New Roman"/>
                <w:b/>
                <w:bCs/>
                <w:sz w:val="28"/>
                <w:szCs w:val="28"/>
              </w:rPr>
              <w:t xml:space="preserve">Внутрішня система оцінювання якості  діяльності  (контрольна функція управління)                                                                                                                   </w:t>
            </w:r>
          </w:p>
        </w:tc>
        <w:tc>
          <w:tcPr>
            <w:tcW w:w="636" w:type="dxa"/>
          </w:tcPr>
          <w:p w:rsidR="00C556C4" w:rsidRPr="00C556C4"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92</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7.1.</w:t>
            </w:r>
          </w:p>
        </w:tc>
        <w:tc>
          <w:tcPr>
            <w:tcW w:w="7327" w:type="dxa"/>
          </w:tcPr>
          <w:p w:rsidR="00C556C4" w:rsidRPr="00C556C4"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Комплексний моніторинг освітнього процесу</w:t>
            </w:r>
            <w:r w:rsidR="00C556C4" w:rsidRPr="00C556C4">
              <w:rPr>
                <w:rFonts w:ascii="Times New Roman" w:hAnsi="Times New Roman" w:cs="Times New Roman"/>
                <w:sz w:val="28"/>
                <w:szCs w:val="28"/>
              </w:rPr>
              <w:t xml:space="preserve">                                               </w:t>
            </w:r>
          </w:p>
        </w:tc>
        <w:tc>
          <w:tcPr>
            <w:tcW w:w="636" w:type="dxa"/>
          </w:tcPr>
          <w:p w:rsidR="00C556C4" w:rsidRPr="00C556C4"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92</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7.2.</w:t>
            </w:r>
          </w:p>
        </w:tc>
        <w:tc>
          <w:tcPr>
            <w:tcW w:w="7327" w:type="dxa"/>
          </w:tcPr>
          <w:p w:rsidR="00C556C4" w:rsidRPr="00C556C4"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Тематичний контроль</w:t>
            </w:r>
            <w:r w:rsidR="00C556C4" w:rsidRPr="00C556C4">
              <w:rPr>
                <w:rFonts w:ascii="Times New Roman" w:hAnsi="Times New Roman" w:cs="Times New Roman"/>
                <w:sz w:val="28"/>
                <w:szCs w:val="28"/>
              </w:rPr>
              <w:t xml:space="preserve">      </w:t>
            </w:r>
          </w:p>
        </w:tc>
        <w:tc>
          <w:tcPr>
            <w:tcW w:w="636" w:type="dxa"/>
          </w:tcPr>
          <w:p w:rsidR="00C556C4" w:rsidRPr="00C556C4" w:rsidRDefault="00401ADD" w:rsidP="009D31E1">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9D31E1">
              <w:rPr>
                <w:rFonts w:ascii="Times New Roman" w:hAnsi="Times New Roman" w:cs="Times New Roman"/>
                <w:b/>
                <w:sz w:val="28"/>
                <w:szCs w:val="28"/>
              </w:rPr>
              <w:t>93</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7.3.</w:t>
            </w:r>
          </w:p>
        </w:tc>
        <w:tc>
          <w:tcPr>
            <w:tcW w:w="7327" w:type="dxa"/>
          </w:tcPr>
          <w:p w:rsidR="00C556C4" w:rsidRPr="00C556C4"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Підсумковий контроль</w:t>
            </w:r>
            <w:r w:rsidR="00C556C4" w:rsidRPr="00C556C4">
              <w:rPr>
                <w:rFonts w:ascii="Times New Roman" w:hAnsi="Times New Roman" w:cs="Times New Roman"/>
                <w:sz w:val="28"/>
                <w:szCs w:val="28"/>
              </w:rPr>
              <w:t xml:space="preserve">                       </w:t>
            </w:r>
          </w:p>
        </w:tc>
        <w:tc>
          <w:tcPr>
            <w:tcW w:w="636" w:type="dxa"/>
          </w:tcPr>
          <w:p w:rsidR="00C556C4" w:rsidRPr="00C556C4"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93</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7.4.</w:t>
            </w:r>
          </w:p>
        </w:tc>
        <w:tc>
          <w:tcPr>
            <w:tcW w:w="7327" w:type="dxa"/>
          </w:tcPr>
          <w:p w:rsidR="00C556C4" w:rsidRPr="00C556C4"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Оперативний контроль</w:t>
            </w:r>
            <w:r w:rsidR="00C556C4" w:rsidRPr="00C556C4">
              <w:rPr>
                <w:rFonts w:ascii="Times New Roman" w:hAnsi="Times New Roman" w:cs="Times New Roman"/>
                <w:sz w:val="28"/>
                <w:szCs w:val="28"/>
              </w:rPr>
              <w:t xml:space="preserve">              </w:t>
            </w:r>
          </w:p>
        </w:tc>
        <w:tc>
          <w:tcPr>
            <w:tcW w:w="636" w:type="dxa"/>
          </w:tcPr>
          <w:p w:rsidR="00C556C4" w:rsidRPr="00C556C4"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93</w:t>
            </w:r>
          </w:p>
        </w:tc>
      </w:tr>
      <w:tr w:rsidR="009774CD" w:rsidRPr="00C556C4" w:rsidTr="009774CD">
        <w:trPr>
          <w:trHeight w:val="240"/>
        </w:trPr>
        <w:tc>
          <w:tcPr>
            <w:tcW w:w="1673" w:type="dxa"/>
          </w:tcPr>
          <w:p w:rsidR="009774CD" w:rsidRPr="00C556C4" w:rsidRDefault="009774CD"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7.5.</w:t>
            </w:r>
          </w:p>
        </w:tc>
        <w:tc>
          <w:tcPr>
            <w:tcW w:w="7327" w:type="dxa"/>
          </w:tcPr>
          <w:p w:rsidR="009774CD"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Наступний контроль</w:t>
            </w:r>
          </w:p>
        </w:tc>
        <w:tc>
          <w:tcPr>
            <w:tcW w:w="636" w:type="dxa"/>
          </w:tcPr>
          <w:p w:rsidR="009774CD"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94</w:t>
            </w:r>
          </w:p>
        </w:tc>
      </w:tr>
      <w:tr w:rsidR="009774CD" w:rsidRPr="00C556C4" w:rsidTr="009774CD">
        <w:trPr>
          <w:trHeight w:val="240"/>
        </w:trPr>
        <w:tc>
          <w:tcPr>
            <w:tcW w:w="1673" w:type="dxa"/>
          </w:tcPr>
          <w:p w:rsidR="009774CD" w:rsidRDefault="009774CD"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7.6.</w:t>
            </w:r>
          </w:p>
        </w:tc>
        <w:tc>
          <w:tcPr>
            <w:tcW w:w="7327" w:type="dxa"/>
          </w:tcPr>
          <w:p w:rsidR="009774CD" w:rsidRDefault="009774CD" w:rsidP="00C556C4">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Самооцінювання</w:t>
            </w:r>
            <w:proofErr w:type="spellEnd"/>
            <w:r>
              <w:rPr>
                <w:rFonts w:ascii="Times New Roman" w:hAnsi="Times New Roman" w:cs="Times New Roman"/>
                <w:sz w:val="28"/>
                <w:szCs w:val="28"/>
              </w:rPr>
              <w:t xml:space="preserve"> педагогів</w:t>
            </w:r>
          </w:p>
        </w:tc>
        <w:tc>
          <w:tcPr>
            <w:tcW w:w="636" w:type="dxa"/>
          </w:tcPr>
          <w:p w:rsidR="009774CD"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94</w:t>
            </w:r>
          </w:p>
        </w:tc>
      </w:tr>
      <w:tr w:rsidR="009774CD" w:rsidRPr="00C556C4" w:rsidTr="009774CD">
        <w:trPr>
          <w:trHeight w:val="240"/>
        </w:trPr>
        <w:tc>
          <w:tcPr>
            <w:tcW w:w="1673" w:type="dxa"/>
          </w:tcPr>
          <w:p w:rsidR="009774CD" w:rsidRDefault="009774CD"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7.7.</w:t>
            </w:r>
          </w:p>
        </w:tc>
        <w:tc>
          <w:tcPr>
            <w:tcW w:w="7327" w:type="dxa"/>
          </w:tcPr>
          <w:p w:rsidR="009774CD"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Внутрішній аудит якості</w:t>
            </w:r>
          </w:p>
        </w:tc>
        <w:tc>
          <w:tcPr>
            <w:tcW w:w="636" w:type="dxa"/>
          </w:tcPr>
          <w:p w:rsidR="009774CD"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94</w:t>
            </w:r>
          </w:p>
        </w:tc>
      </w:tr>
      <w:tr w:rsidR="009774CD" w:rsidRPr="00C556C4" w:rsidTr="009774CD">
        <w:trPr>
          <w:trHeight w:val="240"/>
        </w:trPr>
        <w:tc>
          <w:tcPr>
            <w:tcW w:w="1673" w:type="dxa"/>
          </w:tcPr>
          <w:p w:rsidR="009774CD" w:rsidRDefault="009774CD"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7.8.</w:t>
            </w:r>
          </w:p>
        </w:tc>
        <w:tc>
          <w:tcPr>
            <w:tcW w:w="7327" w:type="dxa"/>
          </w:tcPr>
          <w:p w:rsidR="009774CD"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стану охорони праці, безпеки життєдіяльності, цивільного захисту і пожежної безпеки</w:t>
            </w:r>
          </w:p>
        </w:tc>
        <w:tc>
          <w:tcPr>
            <w:tcW w:w="636" w:type="dxa"/>
          </w:tcPr>
          <w:p w:rsidR="009774CD"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94</w:t>
            </w:r>
          </w:p>
        </w:tc>
      </w:tr>
      <w:tr w:rsidR="009774CD" w:rsidRPr="00C556C4" w:rsidTr="009774CD">
        <w:trPr>
          <w:trHeight w:val="240"/>
        </w:trPr>
        <w:tc>
          <w:tcPr>
            <w:tcW w:w="1673" w:type="dxa"/>
          </w:tcPr>
          <w:p w:rsidR="009774CD" w:rsidRDefault="009774CD"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7.9.</w:t>
            </w:r>
          </w:p>
        </w:tc>
        <w:tc>
          <w:tcPr>
            <w:tcW w:w="7327" w:type="dxa"/>
          </w:tcPr>
          <w:p w:rsidR="009774CD"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функціонування процесів з охорони дитинства</w:t>
            </w:r>
          </w:p>
        </w:tc>
        <w:tc>
          <w:tcPr>
            <w:tcW w:w="636" w:type="dxa"/>
          </w:tcPr>
          <w:p w:rsidR="009774CD" w:rsidRDefault="00401ADD" w:rsidP="009D31E1">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9D31E1">
              <w:rPr>
                <w:rFonts w:ascii="Times New Roman" w:hAnsi="Times New Roman" w:cs="Times New Roman"/>
                <w:b/>
                <w:sz w:val="28"/>
                <w:szCs w:val="28"/>
              </w:rPr>
              <w:t>96</w:t>
            </w:r>
          </w:p>
        </w:tc>
      </w:tr>
      <w:tr w:rsidR="009774CD" w:rsidRPr="00C556C4" w:rsidTr="009774CD">
        <w:trPr>
          <w:trHeight w:val="240"/>
        </w:trPr>
        <w:tc>
          <w:tcPr>
            <w:tcW w:w="1673" w:type="dxa"/>
          </w:tcPr>
          <w:p w:rsidR="009774CD" w:rsidRDefault="009774CD" w:rsidP="00C556C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7.10.</w:t>
            </w:r>
          </w:p>
        </w:tc>
        <w:tc>
          <w:tcPr>
            <w:tcW w:w="7327" w:type="dxa"/>
          </w:tcPr>
          <w:p w:rsidR="009774CD"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 процесів функціонування та організації харчування в ЗДО</w:t>
            </w:r>
          </w:p>
        </w:tc>
        <w:tc>
          <w:tcPr>
            <w:tcW w:w="636" w:type="dxa"/>
          </w:tcPr>
          <w:p w:rsidR="009774CD" w:rsidRDefault="009D31E1"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97</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7.</w:t>
            </w:r>
            <w:r w:rsidR="009774CD">
              <w:rPr>
                <w:rFonts w:ascii="Times New Roman" w:hAnsi="Times New Roman" w:cs="Times New Roman"/>
                <w:sz w:val="28"/>
                <w:szCs w:val="28"/>
              </w:rPr>
              <w:t>11</w:t>
            </w:r>
            <w:r w:rsidRPr="00C556C4">
              <w:rPr>
                <w:rFonts w:ascii="Times New Roman" w:hAnsi="Times New Roman" w:cs="Times New Roman"/>
                <w:sz w:val="28"/>
                <w:szCs w:val="28"/>
              </w:rPr>
              <w:t>.</w:t>
            </w:r>
          </w:p>
        </w:tc>
        <w:tc>
          <w:tcPr>
            <w:tcW w:w="7327" w:type="dxa"/>
          </w:tcPr>
          <w:p w:rsidR="00C556C4" w:rsidRPr="00C556C4" w:rsidRDefault="009774CD" w:rsidP="00C556C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Контроль</w:t>
            </w:r>
            <w:r w:rsidR="00C556C4" w:rsidRPr="00C556C4">
              <w:rPr>
                <w:rFonts w:ascii="Times New Roman" w:hAnsi="Times New Roman" w:cs="Times New Roman"/>
                <w:sz w:val="28"/>
                <w:szCs w:val="28"/>
              </w:rPr>
              <w:t xml:space="preserve"> процесів функціонування у ЗДО медичного обслуговування </w:t>
            </w:r>
          </w:p>
        </w:tc>
        <w:tc>
          <w:tcPr>
            <w:tcW w:w="636" w:type="dxa"/>
          </w:tcPr>
          <w:p w:rsidR="00C556C4" w:rsidRPr="00C556C4" w:rsidRDefault="00401ADD" w:rsidP="009D31E1">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9D31E1">
              <w:rPr>
                <w:rFonts w:ascii="Times New Roman" w:hAnsi="Times New Roman" w:cs="Times New Roman"/>
                <w:b/>
                <w:sz w:val="28"/>
                <w:szCs w:val="28"/>
              </w:rPr>
              <w:t>98</w:t>
            </w:r>
          </w:p>
        </w:tc>
      </w:tr>
      <w:tr w:rsidR="00C556C4" w:rsidRPr="00C556C4" w:rsidTr="00C556C4">
        <w:trPr>
          <w:trHeight w:val="240"/>
        </w:trPr>
        <w:tc>
          <w:tcPr>
            <w:tcW w:w="9636" w:type="dxa"/>
            <w:gridSpan w:val="3"/>
          </w:tcPr>
          <w:p w:rsidR="00C556C4" w:rsidRPr="00C556C4" w:rsidRDefault="00C556C4" w:rsidP="00C556C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ДОДАТКИ</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b/>
                <w:sz w:val="28"/>
                <w:szCs w:val="28"/>
              </w:rPr>
              <w:t>Додаток 1</w:t>
            </w:r>
          </w:p>
        </w:tc>
        <w:tc>
          <w:tcPr>
            <w:tcW w:w="7963" w:type="dxa"/>
            <w:gridSpan w:val="2"/>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 xml:space="preserve">План-циклограма внутрішньої системи оцінювання </w:t>
            </w:r>
            <w:r w:rsidR="00592BAA">
              <w:rPr>
                <w:rFonts w:ascii="Times New Roman" w:hAnsi="Times New Roman" w:cs="Times New Roman"/>
                <w:sz w:val="28"/>
                <w:szCs w:val="28"/>
              </w:rPr>
              <w:t xml:space="preserve">(контролю) </w:t>
            </w:r>
            <w:r w:rsidRPr="00C556C4">
              <w:rPr>
                <w:rFonts w:ascii="Times New Roman" w:hAnsi="Times New Roman" w:cs="Times New Roman"/>
                <w:sz w:val="28"/>
                <w:szCs w:val="28"/>
              </w:rPr>
              <w:t>якості освітнього процесу</w:t>
            </w:r>
            <w:r>
              <w:rPr>
                <w:rFonts w:ascii="Times New Roman" w:hAnsi="Times New Roman" w:cs="Times New Roman"/>
                <w:sz w:val="28"/>
                <w:szCs w:val="28"/>
              </w:rPr>
              <w:t>.</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b/>
                <w:sz w:val="28"/>
                <w:szCs w:val="28"/>
              </w:rPr>
              <w:t>Додаток 2</w:t>
            </w:r>
          </w:p>
        </w:tc>
        <w:tc>
          <w:tcPr>
            <w:tcW w:w="7963" w:type="dxa"/>
            <w:gridSpan w:val="2"/>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 xml:space="preserve">План-циклограма внутрішньої системи оцінювання </w:t>
            </w:r>
            <w:r w:rsidR="00592BAA">
              <w:rPr>
                <w:rFonts w:ascii="Times New Roman" w:hAnsi="Times New Roman" w:cs="Times New Roman"/>
                <w:sz w:val="28"/>
                <w:szCs w:val="28"/>
              </w:rPr>
              <w:t xml:space="preserve">(контролю) </w:t>
            </w:r>
            <w:r w:rsidRPr="00C556C4">
              <w:rPr>
                <w:rFonts w:ascii="Times New Roman" w:hAnsi="Times New Roman" w:cs="Times New Roman"/>
                <w:sz w:val="28"/>
                <w:szCs w:val="28"/>
              </w:rPr>
              <w:t>якості процесів функціонування</w:t>
            </w:r>
            <w:r>
              <w:rPr>
                <w:rFonts w:ascii="Times New Roman" w:hAnsi="Times New Roman" w:cs="Times New Roman"/>
                <w:sz w:val="28"/>
                <w:szCs w:val="28"/>
              </w:rPr>
              <w:t>.</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b/>
                <w:sz w:val="28"/>
                <w:szCs w:val="28"/>
              </w:rPr>
              <w:t>Додаток 3</w:t>
            </w:r>
          </w:p>
        </w:tc>
        <w:tc>
          <w:tcPr>
            <w:tcW w:w="7963" w:type="dxa"/>
            <w:gridSpan w:val="2"/>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План заходів з охорони праці та безпеки життєдіяльності в ЗДО на 202</w:t>
            </w:r>
            <w:r w:rsidR="00592BAA">
              <w:rPr>
                <w:rFonts w:ascii="Times New Roman" w:hAnsi="Times New Roman" w:cs="Times New Roman"/>
                <w:sz w:val="28"/>
                <w:szCs w:val="28"/>
              </w:rPr>
              <w:t>5</w:t>
            </w:r>
            <w:r w:rsidR="00562793">
              <w:rPr>
                <w:rFonts w:ascii="Times New Roman" w:hAnsi="Times New Roman" w:cs="Times New Roman"/>
                <w:sz w:val="28"/>
                <w:szCs w:val="28"/>
              </w:rPr>
              <w:t>/</w:t>
            </w:r>
            <w:r w:rsidRPr="00C556C4">
              <w:rPr>
                <w:rFonts w:ascii="Times New Roman" w:hAnsi="Times New Roman" w:cs="Times New Roman"/>
                <w:sz w:val="28"/>
                <w:szCs w:val="28"/>
              </w:rPr>
              <w:t>202</w:t>
            </w:r>
            <w:r w:rsidR="00592BAA">
              <w:rPr>
                <w:rFonts w:ascii="Times New Roman" w:hAnsi="Times New Roman" w:cs="Times New Roman"/>
                <w:sz w:val="28"/>
                <w:szCs w:val="28"/>
              </w:rPr>
              <w:t>6</w:t>
            </w:r>
            <w:r w:rsidRPr="00C556C4">
              <w:rPr>
                <w:rFonts w:ascii="Times New Roman" w:hAnsi="Times New Roman" w:cs="Times New Roman"/>
                <w:sz w:val="28"/>
                <w:szCs w:val="28"/>
              </w:rPr>
              <w:t xml:space="preserve"> </w:t>
            </w:r>
            <w:proofErr w:type="spellStart"/>
            <w:r w:rsidRPr="00C556C4">
              <w:rPr>
                <w:rFonts w:ascii="Times New Roman" w:hAnsi="Times New Roman" w:cs="Times New Roman"/>
                <w:sz w:val="28"/>
                <w:szCs w:val="28"/>
              </w:rPr>
              <w:t>н.р</w:t>
            </w:r>
            <w:proofErr w:type="spellEnd"/>
            <w:r w:rsidRPr="00C556C4">
              <w:rPr>
                <w:rFonts w:ascii="Times New Roman" w:hAnsi="Times New Roman" w:cs="Times New Roman"/>
                <w:sz w:val="28"/>
                <w:szCs w:val="28"/>
              </w:rPr>
              <w:t>.</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b/>
                <w:sz w:val="28"/>
                <w:szCs w:val="28"/>
              </w:rPr>
              <w:t>Додаток 4</w:t>
            </w:r>
          </w:p>
        </w:tc>
        <w:tc>
          <w:tcPr>
            <w:tcW w:w="7963" w:type="dxa"/>
            <w:gridSpan w:val="2"/>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План заходів ЗДО з попередження дорожньо-транспортного травматизму на 202</w:t>
            </w:r>
            <w:r w:rsidR="00592BAA">
              <w:rPr>
                <w:rFonts w:ascii="Times New Roman" w:hAnsi="Times New Roman" w:cs="Times New Roman"/>
                <w:sz w:val="28"/>
                <w:szCs w:val="28"/>
              </w:rPr>
              <w:t>5</w:t>
            </w:r>
            <w:r w:rsidR="00562793">
              <w:rPr>
                <w:rFonts w:ascii="Times New Roman" w:hAnsi="Times New Roman" w:cs="Times New Roman"/>
                <w:sz w:val="28"/>
                <w:szCs w:val="28"/>
              </w:rPr>
              <w:t>/</w:t>
            </w:r>
            <w:r w:rsidRPr="00C556C4">
              <w:rPr>
                <w:rFonts w:ascii="Times New Roman" w:hAnsi="Times New Roman" w:cs="Times New Roman"/>
                <w:sz w:val="28"/>
                <w:szCs w:val="28"/>
              </w:rPr>
              <w:t>202</w:t>
            </w:r>
            <w:r w:rsidR="00592BAA">
              <w:rPr>
                <w:rFonts w:ascii="Times New Roman" w:hAnsi="Times New Roman" w:cs="Times New Roman"/>
                <w:sz w:val="28"/>
                <w:szCs w:val="28"/>
              </w:rPr>
              <w:t>6</w:t>
            </w:r>
            <w:r w:rsidRPr="00C556C4">
              <w:rPr>
                <w:rFonts w:ascii="Times New Roman" w:hAnsi="Times New Roman" w:cs="Times New Roman"/>
                <w:sz w:val="28"/>
                <w:szCs w:val="28"/>
              </w:rPr>
              <w:t xml:space="preserve"> </w:t>
            </w:r>
            <w:proofErr w:type="spellStart"/>
            <w:r w:rsidRPr="00C556C4">
              <w:rPr>
                <w:rFonts w:ascii="Times New Roman" w:hAnsi="Times New Roman" w:cs="Times New Roman"/>
                <w:sz w:val="28"/>
                <w:szCs w:val="28"/>
              </w:rPr>
              <w:t>н.р</w:t>
            </w:r>
            <w:proofErr w:type="spellEnd"/>
            <w:r w:rsidRPr="00C556C4">
              <w:rPr>
                <w:rFonts w:ascii="Times New Roman" w:hAnsi="Times New Roman" w:cs="Times New Roman"/>
                <w:sz w:val="28"/>
                <w:szCs w:val="28"/>
              </w:rPr>
              <w:t>.</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b/>
                <w:sz w:val="28"/>
                <w:szCs w:val="28"/>
              </w:rPr>
              <w:t>Додаток 5</w:t>
            </w:r>
          </w:p>
        </w:tc>
        <w:tc>
          <w:tcPr>
            <w:tcW w:w="7963" w:type="dxa"/>
            <w:gridSpan w:val="2"/>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План заходів з «Охорони дитинства» ЗДО на 202</w:t>
            </w:r>
            <w:r w:rsidR="00592BAA">
              <w:rPr>
                <w:rFonts w:ascii="Times New Roman" w:hAnsi="Times New Roman" w:cs="Times New Roman"/>
                <w:sz w:val="28"/>
                <w:szCs w:val="28"/>
              </w:rPr>
              <w:t>5</w:t>
            </w:r>
            <w:r w:rsidR="00562793">
              <w:rPr>
                <w:rFonts w:ascii="Times New Roman" w:hAnsi="Times New Roman" w:cs="Times New Roman"/>
                <w:sz w:val="28"/>
                <w:szCs w:val="28"/>
              </w:rPr>
              <w:t>/</w:t>
            </w:r>
            <w:r w:rsidRPr="00C556C4">
              <w:rPr>
                <w:rFonts w:ascii="Times New Roman" w:hAnsi="Times New Roman" w:cs="Times New Roman"/>
                <w:sz w:val="28"/>
                <w:szCs w:val="28"/>
              </w:rPr>
              <w:t>202</w:t>
            </w:r>
            <w:r w:rsidR="00592BAA">
              <w:rPr>
                <w:rFonts w:ascii="Times New Roman" w:hAnsi="Times New Roman" w:cs="Times New Roman"/>
                <w:sz w:val="28"/>
                <w:szCs w:val="28"/>
              </w:rPr>
              <w:t xml:space="preserve">6 </w:t>
            </w:r>
            <w:proofErr w:type="spellStart"/>
            <w:r w:rsidRPr="00C556C4">
              <w:rPr>
                <w:rFonts w:ascii="Times New Roman" w:hAnsi="Times New Roman" w:cs="Times New Roman"/>
                <w:sz w:val="28"/>
                <w:szCs w:val="28"/>
              </w:rPr>
              <w:t>н.р</w:t>
            </w:r>
            <w:proofErr w:type="spellEnd"/>
            <w:r w:rsidRPr="00C556C4">
              <w:rPr>
                <w:rFonts w:ascii="Times New Roman" w:hAnsi="Times New Roman" w:cs="Times New Roman"/>
                <w:sz w:val="28"/>
                <w:szCs w:val="28"/>
              </w:rPr>
              <w:t>.</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b/>
                <w:sz w:val="28"/>
                <w:szCs w:val="28"/>
              </w:rPr>
              <w:t>Додаток 6</w:t>
            </w:r>
          </w:p>
        </w:tc>
        <w:tc>
          <w:tcPr>
            <w:tcW w:w="7963" w:type="dxa"/>
            <w:gridSpan w:val="2"/>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Медико-профілактичні заходи ЗДО на 202</w:t>
            </w:r>
            <w:r w:rsidR="00592BAA">
              <w:rPr>
                <w:rFonts w:ascii="Times New Roman" w:hAnsi="Times New Roman" w:cs="Times New Roman"/>
                <w:sz w:val="28"/>
                <w:szCs w:val="28"/>
              </w:rPr>
              <w:t>5</w:t>
            </w:r>
            <w:r w:rsidR="00562793">
              <w:rPr>
                <w:rFonts w:ascii="Times New Roman" w:hAnsi="Times New Roman" w:cs="Times New Roman"/>
                <w:sz w:val="28"/>
                <w:szCs w:val="28"/>
              </w:rPr>
              <w:t>/</w:t>
            </w:r>
            <w:r w:rsidRPr="00C556C4">
              <w:rPr>
                <w:rFonts w:ascii="Times New Roman" w:hAnsi="Times New Roman" w:cs="Times New Roman"/>
                <w:sz w:val="28"/>
                <w:szCs w:val="28"/>
              </w:rPr>
              <w:t>202</w:t>
            </w:r>
            <w:r w:rsidR="00592BAA">
              <w:rPr>
                <w:rFonts w:ascii="Times New Roman" w:hAnsi="Times New Roman" w:cs="Times New Roman"/>
                <w:sz w:val="28"/>
                <w:szCs w:val="28"/>
              </w:rPr>
              <w:t>6</w:t>
            </w:r>
            <w:r w:rsidRPr="00C556C4">
              <w:rPr>
                <w:rFonts w:ascii="Times New Roman" w:hAnsi="Times New Roman" w:cs="Times New Roman"/>
                <w:sz w:val="28"/>
                <w:szCs w:val="28"/>
              </w:rPr>
              <w:t xml:space="preserve"> </w:t>
            </w:r>
            <w:proofErr w:type="spellStart"/>
            <w:r w:rsidRPr="00C556C4">
              <w:rPr>
                <w:rFonts w:ascii="Times New Roman" w:hAnsi="Times New Roman" w:cs="Times New Roman"/>
                <w:sz w:val="28"/>
                <w:szCs w:val="28"/>
              </w:rPr>
              <w:t>н.р</w:t>
            </w:r>
            <w:proofErr w:type="spellEnd"/>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b/>
                <w:sz w:val="28"/>
                <w:szCs w:val="28"/>
              </w:rPr>
              <w:t>Додаток 7</w:t>
            </w:r>
          </w:p>
        </w:tc>
        <w:tc>
          <w:tcPr>
            <w:tcW w:w="7963" w:type="dxa"/>
            <w:gridSpan w:val="2"/>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 xml:space="preserve">План заходів спрямованих на </w:t>
            </w:r>
            <w:r>
              <w:rPr>
                <w:rFonts w:ascii="Times New Roman" w:hAnsi="Times New Roman" w:cs="Times New Roman"/>
                <w:sz w:val="28"/>
                <w:szCs w:val="28"/>
              </w:rPr>
              <w:t xml:space="preserve">запобігання та протидію </w:t>
            </w:r>
            <w:proofErr w:type="spellStart"/>
            <w:r>
              <w:rPr>
                <w:rFonts w:ascii="Times New Roman" w:hAnsi="Times New Roman" w:cs="Times New Roman"/>
                <w:sz w:val="28"/>
                <w:szCs w:val="28"/>
              </w:rPr>
              <w:t>булінгу</w:t>
            </w:r>
            <w:proofErr w:type="spellEnd"/>
            <w:r>
              <w:rPr>
                <w:rFonts w:ascii="Times New Roman" w:hAnsi="Times New Roman" w:cs="Times New Roman"/>
                <w:sz w:val="28"/>
                <w:szCs w:val="28"/>
              </w:rPr>
              <w:t xml:space="preserve"> </w:t>
            </w:r>
            <w:r w:rsidRPr="00C556C4">
              <w:rPr>
                <w:rFonts w:ascii="Times New Roman" w:hAnsi="Times New Roman" w:cs="Times New Roman"/>
                <w:sz w:val="28"/>
                <w:szCs w:val="28"/>
              </w:rPr>
              <w:t>в ЗДО  на 202</w:t>
            </w:r>
            <w:r w:rsidR="00592BAA">
              <w:rPr>
                <w:rFonts w:ascii="Times New Roman" w:hAnsi="Times New Roman" w:cs="Times New Roman"/>
                <w:sz w:val="28"/>
                <w:szCs w:val="28"/>
              </w:rPr>
              <w:t>5</w:t>
            </w:r>
            <w:r w:rsidR="00562793">
              <w:rPr>
                <w:rFonts w:ascii="Times New Roman" w:hAnsi="Times New Roman" w:cs="Times New Roman"/>
                <w:sz w:val="28"/>
                <w:szCs w:val="28"/>
              </w:rPr>
              <w:t>/</w:t>
            </w:r>
            <w:r w:rsidRPr="00C556C4">
              <w:rPr>
                <w:rFonts w:ascii="Times New Roman" w:hAnsi="Times New Roman" w:cs="Times New Roman"/>
                <w:sz w:val="28"/>
                <w:szCs w:val="28"/>
              </w:rPr>
              <w:t>202</w:t>
            </w:r>
            <w:r w:rsidR="00592BAA">
              <w:rPr>
                <w:rFonts w:ascii="Times New Roman" w:hAnsi="Times New Roman" w:cs="Times New Roman"/>
                <w:sz w:val="28"/>
                <w:szCs w:val="28"/>
              </w:rPr>
              <w:t>6</w:t>
            </w:r>
            <w:r w:rsidRPr="00C556C4">
              <w:rPr>
                <w:rFonts w:ascii="Times New Roman" w:hAnsi="Times New Roman" w:cs="Times New Roman"/>
                <w:sz w:val="28"/>
                <w:szCs w:val="28"/>
              </w:rPr>
              <w:t xml:space="preserve"> навчальний рік</w:t>
            </w:r>
            <w:r>
              <w:rPr>
                <w:rFonts w:ascii="Times New Roman" w:hAnsi="Times New Roman" w:cs="Times New Roman"/>
                <w:sz w:val="28"/>
                <w:szCs w:val="28"/>
              </w:rPr>
              <w:t>.</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b/>
                <w:sz w:val="28"/>
                <w:szCs w:val="28"/>
              </w:rPr>
              <w:t>Додаток 8</w:t>
            </w:r>
          </w:p>
        </w:tc>
        <w:tc>
          <w:tcPr>
            <w:tcW w:w="7963" w:type="dxa"/>
            <w:gridSpan w:val="2"/>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 xml:space="preserve">План проведення спортивно-масових та </w:t>
            </w:r>
            <w:r>
              <w:rPr>
                <w:rFonts w:ascii="Times New Roman" w:hAnsi="Times New Roman" w:cs="Times New Roman"/>
                <w:sz w:val="28"/>
                <w:szCs w:val="28"/>
              </w:rPr>
              <w:t xml:space="preserve">фізкультурно-оздоровчих заходів </w:t>
            </w:r>
            <w:r w:rsidRPr="00C556C4">
              <w:rPr>
                <w:rFonts w:ascii="Times New Roman" w:hAnsi="Times New Roman" w:cs="Times New Roman"/>
                <w:sz w:val="28"/>
                <w:szCs w:val="28"/>
              </w:rPr>
              <w:t>на 202</w:t>
            </w:r>
            <w:r w:rsidR="00592BAA">
              <w:rPr>
                <w:rFonts w:ascii="Times New Roman" w:hAnsi="Times New Roman" w:cs="Times New Roman"/>
                <w:sz w:val="28"/>
                <w:szCs w:val="28"/>
              </w:rPr>
              <w:t>5</w:t>
            </w:r>
            <w:r w:rsidR="00562793">
              <w:rPr>
                <w:rFonts w:ascii="Times New Roman" w:hAnsi="Times New Roman" w:cs="Times New Roman"/>
                <w:sz w:val="28"/>
                <w:szCs w:val="28"/>
              </w:rPr>
              <w:t>/</w:t>
            </w:r>
            <w:r w:rsidRPr="00C556C4">
              <w:rPr>
                <w:rFonts w:ascii="Times New Roman" w:hAnsi="Times New Roman" w:cs="Times New Roman"/>
                <w:sz w:val="28"/>
                <w:szCs w:val="28"/>
              </w:rPr>
              <w:t>202</w:t>
            </w:r>
            <w:r w:rsidR="00592BAA">
              <w:rPr>
                <w:rFonts w:ascii="Times New Roman" w:hAnsi="Times New Roman" w:cs="Times New Roman"/>
                <w:sz w:val="28"/>
                <w:szCs w:val="28"/>
              </w:rPr>
              <w:t>6</w:t>
            </w:r>
            <w:r w:rsidRPr="00C556C4">
              <w:rPr>
                <w:rFonts w:ascii="Times New Roman" w:hAnsi="Times New Roman" w:cs="Times New Roman"/>
                <w:sz w:val="28"/>
                <w:szCs w:val="28"/>
              </w:rPr>
              <w:t xml:space="preserve"> </w:t>
            </w:r>
            <w:proofErr w:type="spellStart"/>
            <w:r w:rsidRPr="00C556C4">
              <w:rPr>
                <w:rFonts w:ascii="Times New Roman" w:hAnsi="Times New Roman" w:cs="Times New Roman"/>
                <w:sz w:val="28"/>
                <w:szCs w:val="28"/>
              </w:rPr>
              <w:t>н.р</w:t>
            </w:r>
            <w:proofErr w:type="spellEnd"/>
            <w:r w:rsidRPr="00C556C4">
              <w:rPr>
                <w:rFonts w:ascii="Times New Roman" w:hAnsi="Times New Roman" w:cs="Times New Roman"/>
                <w:sz w:val="28"/>
                <w:szCs w:val="28"/>
              </w:rPr>
              <w:t>.</w:t>
            </w:r>
          </w:p>
        </w:tc>
      </w:tr>
      <w:tr w:rsidR="00C556C4" w:rsidRPr="00C556C4" w:rsidTr="009774CD">
        <w:trPr>
          <w:trHeight w:val="240"/>
        </w:trPr>
        <w:tc>
          <w:tcPr>
            <w:tcW w:w="1673" w:type="dxa"/>
          </w:tcPr>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b/>
                <w:sz w:val="28"/>
                <w:szCs w:val="28"/>
              </w:rPr>
              <w:t>Додаток 9</w:t>
            </w:r>
          </w:p>
        </w:tc>
        <w:tc>
          <w:tcPr>
            <w:tcW w:w="7963" w:type="dxa"/>
            <w:gridSpan w:val="2"/>
          </w:tcPr>
          <w:p w:rsidR="00C556C4" w:rsidRDefault="00C556C4" w:rsidP="00C556C4">
            <w:pPr>
              <w:spacing w:after="0" w:line="240" w:lineRule="auto"/>
              <w:jc w:val="center"/>
              <w:rPr>
                <w:rFonts w:ascii="Times New Roman" w:hAnsi="Times New Roman" w:cs="Times New Roman"/>
                <w:sz w:val="28"/>
                <w:szCs w:val="28"/>
              </w:rPr>
            </w:pPr>
            <w:r w:rsidRPr="00C556C4">
              <w:rPr>
                <w:rFonts w:ascii="Times New Roman" w:hAnsi="Times New Roman" w:cs="Times New Roman"/>
                <w:sz w:val="28"/>
                <w:szCs w:val="28"/>
              </w:rPr>
              <w:t xml:space="preserve">Графік проведення свят, розваг, театральних дійств </w:t>
            </w:r>
          </w:p>
          <w:p w:rsidR="00C556C4" w:rsidRPr="00C556C4" w:rsidRDefault="00C556C4" w:rsidP="00C556C4">
            <w:pPr>
              <w:spacing w:after="0" w:line="240" w:lineRule="auto"/>
              <w:jc w:val="center"/>
              <w:rPr>
                <w:rFonts w:ascii="Times New Roman" w:hAnsi="Times New Roman" w:cs="Times New Roman"/>
                <w:b/>
                <w:sz w:val="28"/>
                <w:szCs w:val="28"/>
              </w:rPr>
            </w:pPr>
            <w:r w:rsidRPr="00C556C4">
              <w:rPr>
                <w:rFonts w:ascii="Times New Roman" w:hAnsi="Times New Roman" w:cs="Times New Roman"/>
                <w:sz w:val="28"/>
                <w:szCs w:val="28"/>
              </w:rPr>
              <w:t>на 202</w:t>
            </w:r>
            <w:r w:rsidR="00592BAA">
              <w:rPr>
                <w:rFonts w:ascii="Times New Roman" w:hAnsi="Times New Roman" w:cs="Times New Roman"/>
                <w:sz w:val="28"/>
                <w:szCs w:val="28"/>
              </w:rPr>
              <w:t>5</w:t>
            </w:r>
            <w:r w:rsidR="00562793">
              <w:rPr>
                <w:rFonts w:ascii="Times New Roman" w:hAnsi="Times New Roman" w:cs="Times New Roman"/>
                <w:sz w:val="28"/>
                <w:szCs w:val="28"/>
              </w:rPr>
              <w:t>/</w:t>
            </w:r>
            <w:r w:rsidRPr="00C556C4">
              <w:rPr>
                <w:rFonts w:ascii="Times New Roman" w:hAnsi="Times New Roman" w:cs="Times New Roman"/>
                <w:sz w:val="28"/>
                <w:szCs w:val="28"/>
              </w:rPr>
              <w:t>202</w:t>
            </w:r>
            <w:r w:rsidR="00592BAA">
              <w:rPr>
                <w:rFonts w:ascii="Times New Roman" w:hAnsi="Times New Roman" w:cs="Times New Roman"/>
                <w:sz w:val="28"/>
                <w:szCs w:val="28"/>
              </w:rPr>
              <w:t>6</w:t>
            </w:r>
            <w:r w:rsidRPr="00C556C4">
              <w:rPr>
                <w:rFonts w:ascii="Times New Roman" w:hAnsi="Times New Roman" w:cs="Times New Roman"/>
                <w:sz w:val="28"/>
                <w:szCs w:val="28"/>
              </w:rPr>
              <w:t xml:space="preserve"> </w:t>
            </w:r>
            <w:proofErr w:type="spellStart"/>
            <w:r w:rsidRPr="00C556C4">
              <w:rPr>
                <w:rFonts w:ascii="Times New Roman" w:hAnsi="Times New Roman" w:cs="Times New Roman"/>
                <w:sz w:val="28"/>
                <w:szCs w:val="28"/>
              </w:rPr>
              <w:t>н.р</w:t>
            </w:r>
            <w:proofErr w:type="spellEnd"/>
            <w:r w:rsidRPr="00C556C4">
              <w:rPr>
                <w:rFonts w:ascii="Times New Roman" w:hAnsi="Times New Roman" w:cs="Times New Roman"/>
                <w:sz w:val="28"/>
                <w:szCs w:val="28"/>
              </w:rPr>
              <w:t>.</w:t>
            </w:r>
          </w:p>
        </w:tc>
      </w:tr>
    </w:tbl>
    <w:p w:rsidR="00461C64" w:rsidRDefault="00461C64" w:rsidP="005C1F70">
      <w:pPr>
        <w:widowControl w:val="0"/>
        <w:autoSpaceDE w:val="0"/>
        <w:autoSpaceDN w:val="0"/>
        <w:spacing w:after="0" w:line="240" w:lineRule="auto"/>
        <w:outlineLvl w:val="1"/>
        <w:rPr>
          <w:rFonts w:ascii="Times New Roman" w:hAnsi="Times New Roman" w:cs="Times New Roman"/>
          <w:sz w:val="24"/>
          <w:szCs w:val="24"/>
        </w:rPr>
      </w:pPr>
    </w:p>
    <w:p w:rsidR="009D31E1" w:rsidRDefault="009D31E1" w:rsidP="005C1F70">
      <w:pPr>
        <w:widowControl w:val="0"/>
        <w:autoSpaceDE w:val="0"/>
        <w:autoSpaceDN w:val="0"/>
        <w:spacing w:after="0" w:line="240" w:lineRule="auto"/>
        <w:outlineLvl w:val="1"/>
        <w:rPr>
          <w:rFonts w:ascii="Times New Roman" w:hAnsi="Times New Roman" w:cs="Times New Roman"/>
          <w:sz w:val="24"/>
          <w:szCs w:val="24"/>
        </w:rPr>
      </w:pPr>
    </w:p>
    <w:p w:rsidR="009D31E1" w:rsidRDefault="009D31E1" w:rsidP="005C1F70">
      <w:pPr>
        <w:widowControl w:val="0"/>
        <w:autoSpaceDE w:val="0"/>
        <w:autoSpaceDN w:val="0"/>
        <w:spacing w:after="0" w:line="240" w:lineRule="auto"/>
        <w:outlineLvl w:val="1"/>
        <w:rPr>
          <w:rFonts w:ascii="Times New Roman" w:hAnsi="Times New Roman" w:cs="Times New Roman"/>
          <w:sz w:val="24"/>
          <w:szCs w:val="24"/>
        </w:rPr>
      </w:pPr>
    </w:p>
    <w:p w:rsidR="009D31E1" w:rsidRDefault="009D31E1" w:rsidP="005C1F70">
      <w:pPr>
        <w:widowControl w:val="0"/>
        <w:autoSpaceDE w:val="0"/>
        <w:autoSpaceDN w:val="0"/>
        <w:spacing w:after="0" w:line="240" w:lineRule="auto"/>
        <w:outlineLvl w:val="1"/>
        <w:rPr>
          <w:rFonts w:ascii="Times New Roman" w:hAnsi="Times New Roman" w:cs="Times New Roman"/>
          <w:sz w:val="24"/>
          <w:szCs w:val="24"/>
        </w:rPr>
      </w:pPr>
    </w:p>
    <w:p w:rsidR="009D31E1" w:rsidRDefault="009D31E1" w:rsidP="005C1F70">
      <w:pPr>
        <w:widowControl w:val="0"/>
        <w:autoSpaceDE w:val="0"/>
        <w:autoSpaceDN w:val="0"/>
        <w:spacing w:after="0" w:line="240" w:lineRule="auto"/>
        <w:outlineLvl w:val="1"/>
        <w:rPr>
          <w:rFonts w:ascii="Times New Roman" w:hAnsi="Times New Roman" w:cs="Times New Roman"/>
          <w:sz w:val="24"/>
          <w:szCs w:val="24"/>
        </w:rPr>
      </w:pPr>
    </w:p>
    <w:p w:rsidR="009D31E1" w:rsidRDefault="009D31E1" w:rsidP="005C1F70">
      <w:pPr>
        <w:widowControl w:val="0"/>
        <w:autoSpaceDE w:val="0"/>
        <w:autoSpaceDN w:val="0"/>
        <w:spacing w:after="0" w:line="240" w:lineRule="auto"/>
        <w:outlineLvl w:val="1"/>
        <w:rPr>
          <w:rFonts w:ascii="Times New Roman" w:hAnsi="Times New Roman" w:cs="Times New Roman"/>
          <w:sz w:val="24"/>
          <w:szCs w:val="24"/>
        </w:rPr>
      </w:pPr>
    </w:p>
    <w:p w:rsidR="009D31E1" w:rsidRDefault="009D31E1" w:rsidP="005C1F70">
      <w:pPr>
        <w:widowControl w:val="0"/>
        <w:autoSpaceDE w:val="0"/>
        <w:autoSpaceDN w:val="0"/>
        <w:spacing w:after="0" w:line="240" w:lineRule="auto"/>
        <w:outlineLvl w:val="1"/>
        <w:rPr>
          <w:rFonts w:ascii="Times New Roman" w:hAnsi="Times New Roman" w:cs="Times New Roman"/>
          <w:sz w:val="24"/>
          <w:szCs w:val="24"/>
        </w:rPr>
      </w:pPr>
    </w:p>
    <w:p w:rsidR="009D31E1" w:rsidRDefault="009D31E1" w:rsidP="005C1F70">
      <w:pPr>
        <w:widowControl w:val="0"/>
        <w:autoSpaceDE w:val="0"/>
        <w:autoSpaceDN w:val="0"/>
        <w:spacing w:after="0" w:line="240" w:lineRule="auto"/>
        <w:outlineLvl w:val="1"/>
        <w:rPr>
          <w:rFonts w:ascii="Times New Roman" w:hAnsi="Times New Roman" w:cs="Times New Roman"/>
          <w:sz w:val="24"/>
          <w:szCs w:val="24"/>
        </w:rPr>
      </w:pPr>
    </w:p>
    <w:p w:rsidR="009D31E1" w:rsidRDefault="009D31E1" w:rsidP="005C1F70">
      <w:pPr>
        <w:widowControl w:val="0"/>
        <w:autoSpaceDE w:val="0"/>
        <w:autoSpaceDN w:val="0"/>
        <w:spacing w:after="0" w:line="240" w:lineRule="auto"/>
        <w:outlineLvl w:val="1"/>
        <w:rPr>
          <w:rFonts w:ascii="Times New Roman" w:eastAsia="Times New Roman" w:hAnsi="Times New Roman" w:cs="Times New Roman"/>
          <w:b/>
          <w:bCs/>
          <w:kern w:val="0"/>
          <w:sz w:val="28"/>
          <w:szCs w:val="28"/>
          <w14:ligatures w14:val="none"/>
        </w:rPr>
      </w:pPr>
    </w:p>
    <w:p w:rsidR="00C556C4" w:rsidRDefault="00C556C4" w:rsidP="00B9213E">
      <w:pPr>
        <w:widowControl w:val="0"/>
        <w:autoSpaceDE w:val="0"/>
        <w:autoSpaceDN w:val="0"/>
        <w:spacing w:after="0" w:line="240" w:lineRule="auto"/>
        <w:ind w:left="5"/>
        <w:jc w:val="center"/>
        <w:outlineLvl w:val="1"/>
        <w:rPr>
          <w:rFonts w:ascii="Times New Roman" w:eastAsia="Times New Roman" w:hAnsi="Times New Roman" w:cs="Times New Roman"/>
          <w:b/>
          <w:bCs/>
          <w:kern w:val="0"/>
          <w:sz w:val="28"/>
          <w:szCs w:val="28"/>
          <w14:ligatures w14:val="none"/>
        </w:rPr>
      </w:pPr>
    </w:p>
    <w:p w:rsidR="003A7877" w:rsidRDefault="005052FC" w:rsidP="005052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r w:rsidR="003A7877">
        <w:rPr>
          <w:rFonts w:ascii="Times New Roman" w:hAnsi="Times New Roman" w:cs="Times New Roman"/>
          <w:b/>
          <w:sz w:val="28"/>
          <w:szCs w:val="28"/>
        </w:rPr>
        <w:t xml:space="preserve">. Аналіз діяльності ЗДО «Пролісок» Сутисківської с/ради </w:t>
      </w:r>
    </w:p>
    <w:p w:rsidR="005052FC" w:rsidRPr="00B9213E" w:rsidRDefault="005052FC" w:rsidP="005052FC">
      <w:pPr>
        <w:spacing w:after="0" w:line="240" w:lineRule="auto"/>
        <w:jc w:val="center"/>
        <w:rPr>
          <w:rFonts w:ascii="Times New Roman" w:hAnsi="Times New Roman" w:cs="Times New Roman"/>
          <w:b/>
          <w:sz w:val="28"/>
          <w:szCs w:val="28"/>
        </w:rPr>
      </w:pPr>
      <w:r w:rsidRPr="00B9213E">
        <w:rPr>
          <w:rFonts w:ascii="Times New Roman" w:hAnsi="Times New Roman" w:cs="Times New Roman"/>
          <w:b/>
          <w:sz w:val="28"/>
          <w:szCs w:val="28"/>
        </w:rPr>
        <w:t>за 202</w:t>
      </w:r>
      <w:r>
        <w:rPr>
          <w:rFonts w:ascii="Times New Roman" w:hAnsi="Times New Roman" w:cs="Times New Roman"/>
          <w:b/>
          <w:sz w:val="28"/>
          <w:szCs w:val="28"/>
        </w:rPr>
        <w:t>4/</w:t>
      </w:r>
      <w:r w:rsidRPr="00B9213E">
        <w:rPr>
          <w:rFonts w:ascii="Times New Roman" w:hAnsi="Times New Roman" w:cs="Times New Roman"/>
          <w:b/>
          <w:sz w:val="28"/>
          <w:szCs w:val="28"/>
        </w:rPr>
        <w:t>202</w:t>
      </w:r>
      <w:r>
        <w:rPr>
          <w:rFonts w:ascii="Times New Roman" w:hAnsi="Times New Roman" w:cs="Times New Roman"/>
          <w:b/>
          <w:sz w:val="28"/>
          <w:szCs w:val="28"/>
        </w:rPr>
        <w:t>5</w:t>
      </w:r>
      <w:r w:rsidRPr="00B9213E">
        <w:rPr>
          <w:rFonts w:ascii="Times New Roman" w:hAnsi="Times New Roman" w:cs="Times New Roman"/>
          <w:b/>
          <w:sz w:val="28"/>
          <w:szCs w:val="28"/>
        </w:rPr>
        <w:t xml:space="preserve"> </w:t>
      </w:r>
      <w:proofErr w:type="spellStart"/>
      <w:r w:rsidRPr="00B9213E">
        <w:rPr>
          <w:rFonts w:ascii="Times New Roman" w:hAnsi="Times New Roman" w:cs="Times New Roman"/>
          <w:b/>
          <w:sz w:val="28"/>
          <w:szCs w:val="28"/>
        </w:rPr>
        <w:t>н.р</w:t>
      </w:r>
      <w:proofErr w:type="spellEnd"/>
      <w:r w:rsidRPr="00B9213E">
        <w:rPr>
          <w:rFonts w:ascii="Times New Roman" w:hAnsi="Times New Roman" w:cs="Times New Roman"/>
          <w:b/>
          <w:sz w:val="28"/>
          <w:szCs w:val="28"/>
        </w:rPr>
        <w:t xml:space="preserve">. </w:t>
      </w:r>
    </w:p>
    <w:p w:rsidR="005052FC" w:rsidRPr="00B9213E" w:rsidRDefault="005052FC" w:rsidP="005052FC">
      <w:pPr>
        <w:spacing w:after="0" w:line="240" w:lineRule="auto"/>
        <w:jc w:val="center"/>
        <w:rPr>
          <w:rFonts w:ascii="Times New Roman" w:hAnsi="Times New Roman" w:cs="Times New Roman"/>
          <w:b/>
          <w:sz w:val="28"/>
          <w:szCs w:val="28"/>
        </w:rPr>
      </w:pPr>
      <w:r w:rsidRPr="00B9213E">
        <w:rPr>
          <w:rFonts w:ascii="Times New Roman" w:hAnsi="Times New Roman" w:cs="Times New Roman"/>
          <w:b/>
          <w:sz w:val="28"/>
          <w:szCs w:val="28"/>
        </w:rPr>
        <w:t>з визначенням річних завдань на 202</w:t>
      </w:r>
      <w:r w:rsidR="00D82BCA">
        <w:rPr>
          <w:rFonts w:ascii="Times New Roman" w:hAnsi="Times New Roman" w:cs="Times New Roman"/>
          <w:b/>
          <w:sz w:val="28"/>
          <w:szCs w:val="28"/>
        </w:rPr>
        <w:t>5</w:t>
      </w:r>
      <w:r w:rsidR="00B43074">
        <w:rPr>
          <w:rFonts w:ascii="Times New Roman" w:hAnsi="Times New Roman" w:cs="Times New Roman"/>
          <w:b/>
          <w:sz w:val="28"/>
          <w:szCs w:val="28"/>
        </w:rPr>
        <w:t>/</w:t>
      </w:r>
      <w:r w:rsidRPr="00B9213E">
        <w:rPr>
          <w:rFonts w:ascii="Times New Roman" w:hAnsi="Times New Roman" w:cs="Times New Roman"/>
          <w:b/>
          <w:sz w:val="28"/>
          <w:szCs w:val="28"/>
        </w:rPr>
        <w:t>202</w:t>
      </w:r>
      <w:r w:rsidR="00D82BCA">
        <w:rPr>
          <w:rFonts w:ascii="Times New Roman" w:hAnsi="Times New Roman" w:cs="Times New Roman"/>
          <w:b/>
          <w:sz w:val="28"/>
          <w:szCs w:val="28"/>
        </w:rPr>
        <w:t>6</w:t>
      </w:r>
      <w:r w:rsidRPr="00B9213E">
        <w:rPr>
          <w:rFonts w:ascii="Times New Roman" w:hAnsi="Times New Roman" w:cs="Times New Roman"/>
          <w:b/>
          <w:sz w:val="28"/>
          <w:szCs w:val="28"/>
        </w:rPr>
        <w:t xml:space="preserve"> </w:t>
      </w:r>
      <w:proofErr w:type="spellStart"/>
      <w:r w:rsidRPr="00B9213E">
        <w:rPr>
          <w:rFonts w:ascii="Times New Roman" w:hAnsi="Times New Roman" w:cs="Times New Roman"/>
          <w:b/>
          <w:sz w:val="28"/>
          <w:szCs w:val="28"/>
        </w:rPr>
        <w:t>н.р</w:t>
      </w:r>
      <w:proofErr w:type="spellEnd"/>
    </w:p>
    <w:p w:rsidR="005052FC" w:rsidRDefault="005052FC" w:rsidP="00B9213E">
      <w:pPr>
        <w:widowControl w:val="0"/>
        <w:autoSpaceDE w:val="0"/>
        <w:autoSpaceDN w:val="0"/>
        <w:spacing w:after="0" w:line="240" w:lineRule="auto"/>
        <w:ind w:left="5"/>
        <w:jc w:val="center"/>
        <w:outlineLvl w:val="1"/>
        <w:rPr>
          <w:rFonts w:ascii="Times New Roman" w:eastAsia="Times New Roman" w:hAnsi="Times New Roman" w:cs="Times New Roman"/>
          <w:b/>
          <w:bCs/>
          <w:kern w:val="0"/>
          <w:sz w:val="28"/>
          <w:szCs w:val="28"/>
          <w14:ligatures w14:val="none"/>
        </w:rPr>
      </w:pPr>
    </w:p>
    <w:p w:rsidR="0082725F" w:rsidRPr="00B9213E" w:rsidRDefault="005052FC" w:rsidP="00B9213E">
      <w:pPr>
        <w:widowControl w:val="0"/>
        <w:autoSpaceDE w:val="0"/>
        <w:autoSpaceDN w:val="0"/>
        <w:spacing w:after="0" w:line="240" w:lineRule="auto"/>
        <w:ind w:left="5"/>
        <w:jc w:val="center"/>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1.1. </w:t>
      </w:r>
      <w:r w:rsidR="0082725F" w:rsidRPr="00B9213E">
        <w:rPr>
          <w:rFonts w:ascii="Times New Roman" w:eastAsia="Times New Roman" w:hAnsi="Times New Roman" w:cs="Times New Roman"/>
          <w:b/>
          <w:bCs/>
          <w:kern w:val="0"/>
          <w:sz w:val="28"/>
          <w:szCs w:val="28"/>
          <w14:ligatures w14:val="none"/>
        </w:rPr>
        <w:t>Інформаційна</w:t>
      </w:r>
      <w:r w:rsidR="0082725F" w:rsidRPr="00B9213E">
        <w:rPr>
          <w:rFonts w:ascii="Times New Roman" w:eastAsia="Times New Roman" w:hAnsi="Times New Roman" w:cs="Times New Roman"/>
          <w:b/>
          <w:bCs/>
          <w:spacing w:val="-6"/>
          <w:kern w:val="0"/>
          <w:sz w:val="28"/>
          <w:szCs w:val="28"/>
          <w14:ligatures w14:val="none"/>
        </w:rPr>
        <w:t xml:space="preserve"> </w:t>
      </w:r>
      <w:r w:rsidR="0082725F" w:rsidRPr="00B9213E">
        <w:rPr>
          <w:rFonts w:ascii="Times New Roman" w:eastAsia="Times New Roman" w:hAnsi="Times New Roman" w:cs="Times New Roman"/>
          <w:b/>
          <w:bCs/>
          <w:kern w:val="0"/>
          <w:sz w:val="28"/>
          <w:szCs w:val="28"/>
          <w14:ligatures w14:val="none"/>
        </w:rPr>
        <w:t>довідка</w:t>
      </w:r>
      <w:r w:rsidR="0082725F" w:rsidRPr="00B9213E">
        <w:rPr>
          <w:rFonts w:ascii="Times New Roman" w:eastAsia="Times New Roman" w:hAnsi="Times New Roman" w:cs="Times New Roman"/>
          <w:b/>
          <w:bCs/>
          <w:spacing w:val="-1"/>
          <w:kern w:val="0"/>
          <w:sz w:val="28"/>
          <w:szCs w:val="28"/>
          <w14:ligatures w14:val="none"/>
        </w:rPr>
        <w:t xml:space="preserve"> </w:t>
      </w:r>
      <w:r w:rsidR="0082725F" w:rsidRPr="00B9213E">
        <w:rPr>
          <w:rFonts w:ascii="Times New Roman" w:eastAsia="Times New Roman" w:hAnsi="Times New Roman" w:cs="Times New Roman"/>
          <w:b/>
          <w:bCs/>
          <w:kern w:val="0"/>
          <w:sz w:val="28"/>
          <w:szCs w:val="28"/>
          <w14:ligatures w14:val="none"/>
        </w:rPr>
        <w:t>про</w:t>
      </w:r>
      <w:r w:rsidR="0082725F" w:rsidRPr="00B9213E">
        <w:rPr>
          <w:rFonts w:ascii="Times New Roman" w:eastAsia="Times New Roman" w:hAnsi="Times New Roman" w:cs="Times New Roman"/>
          <w:b/>
          <w:bCs/>
          <w:spacing w:val="-6"/>
          <w:kern w:val="0"/>
          <w:sz w:val="28"/>
          <w:szCs w:val="28"/>
          <w14:ligatures w14:val="none"/>
        </w:rPr>
        <w:t xml:space="preserve"> </w:t>
      </w:r>
      <w:r w:rsidR="0082725F" w:rsidRPr="00B9213E">
        <w:rPr>
          <w:rFonts w:ascii="Times New Roman" w:eastAsia="Times New Roman" w:hAnsi="Times New Roman" w:cs="Times New Roman"/>
          <w:b/>
          <w:bCs/>
          <w:kern w:val="0"/>
          <w:sz w:val="28"/>
          <w:szCs w:val="28"/>
          <w14:ligatures w14:val="none"/>
        </w:rPr>
        <w:t>заклад</w:t>
      </w:r>
      <w:r w:rsidR="0082725F" w:rsidRPr="00B9213E">
        <w:rPr>
          <w:rFonts w:ascii="Times New Roman" w:eastAsia="Times New Roman" w:hAnsi="Times New Roman" w:cs="Times New Roman"/>
          <w:b/>
          <w:bCs/>
          <w:spacing w:val="2"/>
          <w:kern w:val="0"/>
          <w:sz w:val="28"/>
          <w:szCs w:val="28"/>
          <w14:ligatures w14:val="none"/>
        </w:rPr>
        <w:t xml:space="preserve"> </w:t>
      </w:r>
      <w:r w:rsidR="0082725F" w:rsidRPr="00B9213E">
        <w:rPr>
          <w:rFonts w:ascii="Times New Roman" w:eastAsia="Times New Roman" w:hAnsi="Times New Roman" w:cs="Times New Roman"/>
          <w:b/>
          <w:bCs/>
          <w:kern w:val="0"/>
          <w:sz w:val="28"/>
          <w:szCs w:val="28"/>
          <w14:ligatures w14:val="none"/>
        </w:rPr>
        <w:t>дошкільної</w:t>
      </w:r>
      <w:r w:rsidR="0082725F" w:rsidRPr="00B9213E">
        <w:rPr>
          <w:rFonts w:ascii="Times New Roman" w:eastAsia="Times New Roman" w:hAnsi="Times New Roman" w:cs="Times New Roman"/>
          <w:b/>
          <w:bCs/>
          <w:spacing w:val="-1"/>
          <w:kern w:val="0"/>
          <w:sz w:val="28"/>
          <w:szCs w:val="28"/>
          <w14:ligatures w14:val="none"/>
        </w:rPr>
        <w:t xml:space="preserve"> </w:t>
      </w:r>
      <w:r w:rsidR="0082725F" w:rsidRPr="00B9213E">
        <w:rPr>
          <w:rFonts w:ascii="Times New Roman" w:eastAsia="Times New Roman" w:hAnsi="Times New Roman" w:cs="Times New Roman"/>
          <w:b/>
          <w:bCs/>
          <w:kern w:val="0"/>
          <w:sz w:val="28"/>
          <w:szCs w:val="28"/>
          <w14:ligatures w14:val="none"/>
        </w:rPr>
        <w:t>освіти</w:t>
      </w:r>
      <w:r w:rsidR="0082725F" w:rsidRPr="00B9213E">
        <w:rPr>
          <w:rFonts w:ascii="Times New Roman" w:eastAsia="Times New Roman" w:hAnsi="Times New Roman" w:cs="Times New Roman"/>
          <w:b/>
          <w:bCs/>
          <w:spacing w:val="-2"/>
          <w:kern w:val="0"/>
          <w:sz w:val="28"/>
          <w:szCs w:val="28"/>
          <w14:ligatures w14:val="none"/>
        </w:rPr>
        <w:t xml:space="preserve"> </w:t>
      </w:r>
      <w:r w:rsidR="003A7877">
        <w:rPr>
          <w:rFonts w:ascii="Times New Roman" w:eastAsia="Times New Roman" w:hAnsi="Times New Roman" w:cs="Times New Roman"/>
          <w:b/>
          <w:kern w:val="0"/>
          <w:sz w:val="28"/>
          <w:szCs w:val="28"/>
          <w14:ligatures w14:val="none"/>
        </w:rPr>
        <w:t>«Пролісок» Сутискі</w:t>
      </w:r>
      <w:r w:rsidR="00722ACB">
        <w:rPr>
          <w:rFonts w:ascii="Times New Roman" w:eastAsia="Times New Roman" w:hAnsi="Times New Roman" w:cs="Times New Roman"/>
          <w:b/>
          <w:kern w:val="0"/>
          <w:sz w:val="28"/>
          <w:szCs w:val="28"/>
          <w14:ligatures w14:val="none"/>
        </w:rPr>
        <w:t>в</w:t>
      </w:r>
      <w:r w:rsidR="003A7877">
        <w:rPr>
          <w:rFonts w:ascii="Times New Roman" w:eastAsia="Times New Roman" w:hAnsi="Times New Roman" w:cs="Times New Roman"/>
          <w:b/>
          <w:kern w:val="0"/>
          <w:sz w:val="28"/>
          <w:szCs w:val="28"/>
          <w14:ligatures w14:val="none"/>
        </w:rPr>
        <w:t>ської селищної ради</w:t>
      </w:r>
    </w:p>
    <w:p w:rsidR="006857B1" w:rsidRDefault="006857B1" w:rsidP="00B9213E">
      <w:pPr>
        <w:widowControl w:val="0"/>
        <w:autoSpaceDE w:val="0"/>
        <w:autoSpaceDN w:val="0"/>
        <w:spacing w:after="0" w:line="240" w:lineRule="auto"/>
        <w:ind w:left="5" w:firstLine="710"/>
        <w:jc w:val="both"/>
        <w:rPr>
          <w:rFonts w:ascii="Times New Roman" w:eastAsia="Times New Roman" w:hAnsi="Times New Roman" w:cs="Times New Roman"/>
          <w:kern w:val="0"/>
          <w:sz w:val="28"/>
          <w:szCs w:val="28"/>
          <w14:ligatures w14:val="none"/>
        </w:rPr>
      </w:pPr>
      <w:r w:rsidRPr="006857B1">
        <w:rPr>
          <w:rFonts w:ascii="Times New Roman" w:eastAsia="Times New Roman" w:hAnsi="Times New Roman" w:cs="Times New Roman"/>
          <w:kern w:val="0"/>
          <w:sz w:val="28"/>
          <w:szCs w:val="28"/>
          <w14:ligatures w14:val="none"/>
        </w:rPr>
        <w:t xml:space="preserve">Заклад дошкільної освіти </w:t>
      </w:r>
      <w:r w:rsidR="00B96D31">
        <w:rPr>
          <w:rFonts w:ascii="Times New Roman" w:eastAsia="Times New Roman" w:hAnsi="Times New Roman" w:cs="Times New Roman"/>
          <w:kern w:val="0"/>
          <w:sz w:val="28"/>
          <w:szCs w:val="28"/>
          <w14:ligatures w14:val="none"/>
        </w:rPr>
        <w:t>«Пролісок» Сутисківської селищної ради</w:t>
      </w:r>
      <w:r w:rsidRPr="006857B1">
        <w:rPr>
          <w:rFonts w:ascii="Times New Roman" w:eastAsia="Times New Roman" w:hAnsi="Times New Roman" w:cs="Times New Roman"/>
          <w:kern w:val="0"/>
          <w:sz w:val="28"/>
          <w:szCs w:val="28"/>
          <w14:ligatures w14:val="none"/>
        </w:rPr>
        <w:t xml:space="preserve"> — комунальний заклад освіти, підпорядкований засновнику та підзв</w:t>
      </w:r>
      <w:r w:rsidR="00722ACB">
        <w:rPr>
          <w:rFonts w:ascii="Times New Roman" w:eastAsia="Times New Roman" w:hAnsi="Times New Roman" w:cs="Times New Roman"/>
          <w:kern w:val="0"/>
          <w:sz w:val="28"/>
          <w:szCs w:val="28"/>
          <w14:ligatures w14:val="none"/>
        </w:rPr>
        <w:t>ітний ВОКМСТ Сутисківської селищ</w:t>
      </w:r>
      <w:r w:rsidR="00401ADD">
        <w:rPr>
          <w:rFonts w:ascii="Times New Roman" w:eastAsia="Times New Roman" w:hAnsi="Times New Roman" w:cs="Times New Roman"/>
          <w:kern w:val="0"/>
          <w:sz w:val="28"/>
          <w:szCs w:val="28"/>
          <w14:ligatures w14:val="none"/>
        </w:rPr>
        <w:t>н</w:t>
      </w:r>
      <w:r w:rsidR="00722ACB">
        <w:rPr>
          <w:rFonts w:ascii="Times New Roman" w:eastAsia="Times New Roman" w:hAnsi="Times New Roman" w:cs="Times New Roman"/>
          <w:kern w:val="0"/>
          <w:sz w:val="28"/>
          <w:szCs w:val="28"/>
          <w14:ligatures w14:val="none"/>
        </w:rPr>
        <w:t xml:space="preserve">ої </w:t>
      </w:r>
      <w:r w:rsidR="00052B18">
        <w:rPr>
          <w:rFonts w:ascii="Times New Roman" w:eastAsia="Times New Roman" w:hAnsi="Times New Roman" w:cs="Times New Roman"/>
          <w:kern w:val="0"/>
          <w:sz w:val="28"/>
          <w:szCs w:val="28"/>
          <w14:ligatures w14:val="none"/>
        </w:rPr>
        <w:t xml:space="preserve">ради </w:t>
      </w:r>
      <w:r w:rsidRPr="006857B1">
        <w:rPr>
          <w:rFonts w:ascii="Times New Roman" w:eastAsia="Times New Roman" w:hAnsi="Times New Roman" w:cs="Times New Roman"/>
          <w:kern w:val="0"/>
          <w:sz w:val="28"/>
          <w:szCs w:val="28"/>
          <w14:ligatures w14:val="none"/>
        </w:rPr>
        <w:t>відповідно до законодав</w:t>
      </w:r>
      <w:r w:rsidR="00DC18A8">
        <w:rPr>
          <w:rFonts w:ascii="Times New Roman" w:eastAsia="Times New Roman" w:hAnsi="Times New Roman" w:cs="Times New Roman"/>
          <w:kern w:val="0"/>
          <w:sz w:val="28"/>
          <w:szCs w:val="28"/>
          <w14:ligatures w14:val="none"/>
        </w:rPr>
        <w:t>ства України. Заснований у 1982</w:t>
      </w:r>
      <w:r w:rsidRPr="006857B1">
        <w:rPr>
          <w:rFonts w:ascii="Times New Roman" w:eastAsia="Times New Roman" w:hAnsi="Times New Roman" w:cs="Times New Roman"/>
          <w:kern w:val="0"/>
          <w:sz w:val="28"/>
          <w:szCs w:val="28"/>
          <w14:ligatures w14:val="none"/>
        </w:rPr>
        <w:t xml:space="preserve"> році, заклад функціонує на п</w:t>
      </w:r>
      <w:r w:rsidR="00722ACB">
        <w:rPr>
          <w:rFonts w:ascii="Times New Roman" w:eastAsia="Times New Roman" w:hAnsi="Times New Roman" w:cs="Times New Roman"/>
          <w:kern w:val="0"/>
          <w:sz w:val="28"/>
          <w:szCs w:val="28"/>
          <w14:ligatures w14:val="none"/>
        </w:rPr>
        <w:t>ідставі Статуту, затвердженого Р</w:t>
      </w:r>
      <w:r w:rsidRPr="006857B1">
        <w:rPr>
          <w:rFonts w:ascii="Times New Roman" w:eastAsia="Times New Roman" w:hAnsi="Times New Roman" w:cs="Times New Roman"/>
          <w:kern w:val="0"/>
          <w:sz w:val="28"/>
          <w:szCs w:val="28"/>
          <w14:ligatures w14:val="none"/>
        </w:rPr>
        <w:t xml:space="preserve">ішенням </w:t>
      </w:r>
      <w:r w:rsidR="00722ACB">
        <w:rPr>
          <w:rFonts w:ascii="Times New Roman" w:eastAsia="Times New Roman" w:hAnsi="Times New Roman" w:cs="Times New Roman"/>
          <w:kern w:val="0"/>
          <w:sz w:val="28"/>
          <w:szCs w:val="28"/>
          <w14:ligatures w14:val="none"/>
        </w:rPr>
        <w:t xml:space="preserve">34 сесії 8 скликання </w:t>
      </w:r>
      <w:r w:rsidR="00052B18">
        <w:rPr>
          <w:rFonts w:ascii="Times New Roman" w:eastAsia="Times New Roman" w:hAnsi="Times New Roman" w:cs="Times New Roman"/>
          <w:kern w:val="0"/>
          <w:sz w:val="28"/>
          <w:szCs w:val="28"/>
          <w14:ligatures w14:val="none"/>
        </w:rPr>
        <w:t>Сутисківської селищної ради</w:t>
      </w:r>
      <w:r w:rsidR="00722ACB">
        <w:rPr>
          <w:rFonts w:ascii="Times New Roman" w:eastAsia="Times New Roman" w:hAnsi="Times New Roman" w:cs="Times New Roman"/>
          <w:kern w:val="0"/>
          <w:sz w:val="28"/>
          <w:szCs w:val="28"/>
          <w14:ligatures w14:val="none"/>
        </w:rPr>
        <w:t xml:space="preserve"> від 14.06.2024 № 485.</w:t>
      </w:r>
    </w:p>
    <w:p w:rsidR="00511E04" w:rsidRDefault="003A7877" w:rsidP="00B9213E">
      <w:pPr>
        <w:widowControl w:val="0"/>
        <w:autoSpaceDE w:val="0"/>
        <w:autoSpaceDN w:val="0"/>
        <w:spacing w:after="0" w:line="240" w:lineRule="auto"/>
        <w:ind w:left="5" w:firstLine="71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Юридична адреса закладу: 23320, Вінницька область, Вінницький  район, с-ще Сутиски, вул. Подільська, буд. 10</w:t>
      </w:r>
      <w:r w:rsidR="00511E04" w:rsidRPr="00511E04">
        <w:rPr>
          <w:rFonts w:ascii="Times New Roman" w:eastAsia="Times New Roman" w:hAnsi="Times New Roman" w:cs="Times New Roman"/>
          <w:kern w:val="0"/>
          <w:sz w:val="28"/>
          <w:szCs w:val="28"/>
          <w14:ligatures w14:val="none"/>
        </w:rPr>
        <w:t>.</w:t>
      </w:r>
    </w:p>
    <w:p w:rsidR="0082725F" w:rsidRDefault="0082725F" w:rsidP="00B9213E">
      <w:pPr>
        <w:widowControl w:val="0"/>
        <w:autoSpaceDE w:val="0"/>
        <w:autoSpaceDN w:val="0"/>
        <w:spacing w:after="0" w:line="240" w:lineRule="auto"/>
        <w:ind w:left="5" w:firstLine="710"/>
        <w:jc w:val="both"/>
        <w:rPr>
          <w:rFonts w:ascii="Times New Roman" w:eastAsia="Times New Roman" w:hAnsi="Times New Roman" w:cs="Times New Roman"/>
          <w:kern w:val="0"/>
          <w:sz w:val="28"/>
          <w:szCs w:val="28"/>
          <w14:ligatures w14:val="none"/>
        </w:rPr>
      </w:pPr>
      <w:r w:rsidRPr="00B9213E">
        <w:rPr>
          <w:rFonts w:ascii="Times New Roman" w:eastAsia="Times New Roman" w:hAnsi="Times New Roman" w:cs="Times New Roman"/>
          <w:kern w:val="0"/>
          <w:sz w:val="28"/>
          <w:szCs w:val="28"/>
          <w14:ligatures w14:val="none"/>
        </w:rPr>
        <w:t xml:space="preserve">Тип закладу: </w:t>
      </w:r>
      <w:r w:rsidR="006857B1">
        <w:rPr>
          <w:rFonts w:ascii="Times New Roman" w:eastAsia="Times New Roman" w:hAnsi="Times New Roman" w:cs="Times New Roman"/>
          <w:kern w:val="0"/>
          <w:sz w:val="28"/>
          <w:szCs w:val="28"/>
          <w14:ligatures w14:val="none"/>
        </w:rPr>
        <w:t>дитячий садок</w:t>
      </w:r>
      <w:r w:rsidRPr="00B9213E">
        <w:rPr>
          <w:rFonts w:ascii="Times New Roman" w:eastAsia="Times New Roman" w:hAnsi="Times New Roman" w:cs="Times New Roman"/>
          <w:kern w:val="0"/>
          <w:sz w:val="28"/>
          <w:szCs w:val="28"/>
          <w14:ligatures w14:val="none"/>
        </w:rPr>
        <w:t xml:space="preserve">. </w:t>
      </w:r>
    </w:p>
    <w:p w:rsidR="00511E04" w:rsidRPr="00B9213E" w:rsidRDefault="00511E04" w:rsidP="00511E04">
      <w:pPr>
        <w:widowControl w:val="0"/>
        <w:autoSpaceDE w:val="0"/>
        <w:autoSpaceDN w:val="0"/>
        <w:spacing w:after="0" w:line="240" w:lineRule="auto"/>
        <w:ind w:left="5" w:firstLine="71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Заклад</w:t>
      </w:r>
      <w:r w:rsidRPr="00511E04">
        <w:rPr>
          <w:rFonts w:ascii="Times New Roman" w:eastAsia="Times New Roman" w:hAnsi="Times New Roman" w:cs="Times New Roman"/>
          <w:kern w:val="0"/>
          <w:sz w:val="28"/>
          <w:szCs w:val="28"/>
          <w14:ligatures w14:val="none"/>
        </w:rPr>
        <w:t xml:space="preserve"> нада</w:t>
      </w:r>
      <w:r>
        <w:rPr>
          <w:rFonts w:ascii="Times New Roman" w:eastAsia="Times New Roman" w:hAnsi="Times New Roman" w:cs="Times New Roman"/>
          <w:kern w:val="0"/>
          <w:sz w:val="28"/>
          <w:szCs w:val="28"/>
          <w14:ligatures w14:val="none"/>
        </w:rPr>
        <w:t xml:space="preserve">є </w:t>
      </w:r>
      <w:r w:rsidRPr="00511E04">
        <w:rPr>
          <w:rFonts w:ascii="Times New Roman" w:eastAsia="Times New Roman" w:hAnsi="Times New Roman" w:cs="Times New Roman"/>
          <w:kern w:val="0"/>
          <w:sz w:val="28"/>
          <w:szCs w:val="28"/>
          <w14:ligatures w14:val="none"/>
        </w:rPr>
        <w:t>дошкільн</w:t>
      </w:r>
      <w:r>
        <w:rPr>
          <w:rFonts w:ascii="Times New Roman" w:eastAsia="Times New Roman" w:hAnsi="Times New Roman" w:cs="Times New Roman"/>
          <w:kern w:val="0"/>
          <w:sz w:val="28"/>
          <w:szCs w:val="28"/>
          <w14:ligatures w14:val="none"/>
        </w:rPr>
        <w:t xml:space="preserve">у </w:t>
      </w:r>
      <w:r w:rsidRPr="00511E04">
        <w:rPr>
          <w:rFonts w:ascii="Times New Roman" w:eastAsia="Times New Roman" w:hAnsi="Times New Roman" w:cs="Times New Roman"/>
          <w:kern w:val="0"/>
          <w:sz w:val="28"/>
          <w:szCs w:val="28"/>
          <w14:ligatures w14:val="none"/>
        </w:rPr>
        <w:t>освіт</w:t>
      </w:r>
      <w:r>
        <w:rPr>
          <w:rFonts w:ascii="Times New Roman" w:eastAsia="Times New Roman" w:hAnsi="Times New Roman" w:cs="Times New Roman"/>
          <w:kern w:val="0"/>
          <w:sz w:val="28"/>
          <w:szCs w:val="28"/>
          <w14:ligatures w14:val="none"/>
        </w:rPr>
        <w:t>у</w:t>
      </w:r>
      <w:r w:rsidRPr="00511E04">
        <w:rPr>
          <w:rFonts w:ascii="Times New Roman" w:eastAsia="Times New Roman" w:hAnsi="Times New Roman" w:cs="Times New Roman"/>
          <w:kern w:val="0"/>
          <w:sz w:val="28"/>
          <w:szCs w:val="28"/>
          <w14:ligatures w14:val="none"/>
        </w:rPr>
        <w:t xml:space="preserve"> дітям віком від двох </w:t>
      </w:r>
      <w:r w:rsidR="00B96D31">
        <w:rPr>
          <w:rFonts w:ascii="Times New Roman" w:eastAsia="Times New Roman" w:hAnsi="Times New Roman" w:cs="Times New Roman"/>
          <w:kern w:val="0"/>
          <w:sz w:val="28"/>
          <w:szCs w:val="28"/>
          <w14:ligatures w14:val="none"/>
        </w:rPr>
        <w:t xml:space="preserve">з половиною </w:t>
      </w:r>
      <w:r w:rsidRPr="00511E04">
        <w:rPr>
          <w:rFonts w:ascii="Times New Roman" w:eastAsia="Times New Roman" w:hAnsi="Times New Roman" w:cs="Times New Roman"/>
          <w:kern w:val="0"/>
          <w:sz w:val="28"/>
          <w:szCs w:val="28"/>
          <w14:ligatures w14:val="none"/>
        </w:rPr>
        <w:t>до шести (семи) років, а дітям з особливими освітніми потребами — до восьми років</w:t>
      </w:r>
      <w:r>
        <w:rPr>
          <w:rFonts w:ascii="Times New Roman" w:eastAsia="Times New Roman" w:hAnsi="Times New Roman" w:cs="Times New Roman"/>
          <w:kern w:val="0"/>
          <w:sz w:val="28"/>
          <w:szCs w:val="28"/>
          <w14:ligatures w14:val="none"/>
        </w:rPr>
        <w:t xml:space="preserve">. ЗДО </w:t>
      </w:r>
      <w:r w:rsidR="00B96D31">
        <w:rPr>
          <w:rFonts w:ascii="Times New Roman" w:eastAsia="Times New Roman" w:hAnsi="Times New Roman" w:cs="Times New Roman"/>
          <w:kern w:val="0"/>
          <w:sz w:val="28"/>
          <w:szCs w:val="28"/>
          <w14:ligatures w14:val="none"/>
        </w:rPr>
        <w:t>«Пролісок»</w:t>
      </w:r>
      <w:r>
        <w:rPr>
          <w:rFonts w:ascii="Times New Roman" w:eastAsia="Times New Roman" w:hAnsi="Times New Roman" w:cs="Times New Roman"/>
          <w:kern w:val="0"/>
          <w:sz w:val="28"/>
          <w:szCs w:val="28"/>
          <w14:ligatures w14:val="none"/>
        </w:rPr>
        <w:t xml:space="preserve"> </w:t>
      </w:r>
      <w:r w:rsidR="003A7877">
        <w:rPr>
          <w:rFonts w:ascii="Times New Roman" w:eastAsia="Times New Roman" w:hAnsi="Times New Roman" w:cs="Times New Roman"/>
          <w:kern w:val="0"/>
          <w:sz w:val="28"/>
          <w:szCs w:val="28"/>
          <w14:ligatures w14:val="none"/>
        </w:rPr>
        <w:t>розраховано на 149</w:t>
      </w:r>
      <w:r w:rsidRPr="00511E04">
        <w:rPr>
          <w:rFonts w:ascii="Times New Roman" w:eastAsia="Times New Roman" w:hAnsi="Times New Roman" w:cs="Times New Roman"/>
          <w:kern w:val="0"/>
          <w:sz w:val="28"/>
          <w:szCs w:val="28"/>
          <w14:ligatures w14:val="none"/>
        </w:rPr>
        <w:t xml:space="preserve"> місць.</w:t>
      </w:r>
    </w:p>
    <w:p w:rsidR="0082725F" w:rsidRDefault="003A7877"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Заклад дошкільної освіти</w:t>
      </w:r>
      <w:r w:rsidR="00511E04" w:rsidRPr="00511E04">
        <w:rPr>
          <w:rFonts w:ascii="Times New Roman" w:eastAsia="Times New Roman" w:hAnsi="Times New Roman" w:cs="Times New Roman"/>
          <w:kern w:val="0"/>
          <w:sz w:val="28"/>
          <w:szCs w:val="28"/>
          <w14:ligatures w14:val="none"/>
        </w:rPr>
        <w:t xml:space="preserve"> </w:t>
      </w:r>
      <w:r w:rsidR="0082725F" w:rsidRPr="00B9213E">
        <w:rPr>
          <w:rFonts w:ascii="Times New Roman" w:eastAsia="Times New Roman" w:hAnsi="Times New Roman" w:cs="Times New Roman"/>
          <w:kern w:val="0"/>
          <w:sz w:val="28"/>
          <w:szCs w:val="28"/>
          <w14:ligatures w14:val="none"/>
        </w:rPr>
        <w:t>працює за п’ятиденним робочим тижнем, з режимом 10,5 годин: з 7.30 до 18.00.</w:t>
      </w:r>
      <w:r w:rsidR="006857B1" w:rsidRPr="006857B1">
        <w:t xml:space="preserve"> </w:t>
      </w:r>
      <w:r w:rsidR="006857B1" w:rsidRPr="006857B1">
        <w:rPr>
          <w:rFonts w:ascii="Times New Roman" w:eastAsia="Times New Roman" w:hAnsi="Times New Roman" w:cs="Times New Roman"/>
          <w:kern w:val="0"/>
          <w:sz w:val="28"/>
          <w:szCs w:val="28"/>
          <w14:ligatures w14:val="none"/>
        </w:rPr>
        <w:t>Вихідні дні: субота, неділя.</w:t>
      </w:r>
      <w:r w:rsidR="006857B1" w:rsidRPr="006857B1">
        <w:t xml:space="preserve"> </w:t>
      </w:r>
      <w:r w:rsidR="006857B1" w:rsidRPr="006857B1">
        <w:rPr>
          <w:rFonts w:ascii="Times New Roman" w:eastAsia="Times New Roman" w:hAnsi="Times New Roman" w:cs="Times New Roman"/>
          <w:kern w:val="0"/>
          <w:sz w:val="28"/>
          <w:szCs w:val="28"/>
          <w14:ligatures w14:val="none"/>
        </w:rPr>
        <w:t xml:space="preserve">У період дії воєнного стану положення про святкові та неробочі дні (ст. 73 КЗпП) </w:t>
      </w:r>
      <w:r w:rsidR="00F8716B">
        <w:rPr>
          <w:rFonts w:ascii="Times New Roman" w:eastAsia="Times New Roman" w:hAnsi="Times New Roman" w:cs="Times New Roman"/>
          <w:kern w:val="0"/>
          <w:sz w:val="28"/>
          <w:szCs w:val="28"/>
          <w14:ligatures w14:val="none"/>
        </w:rPr>
        <w:t xml:space="preserve">закладом </w:t>
      </w:r>
      <w:r w:rsidR="006857B1" w:rsidRPr="006857B1">
        <w:rPr>
          <w:rFonts w:ascii="Times New Roman" w:eastAsia="Times New Roman" w:hAnsi="Times New Roman" w:cs="Times New Roman"/>
          <w:kern w:val="0"/>
          <w:sz w:val="28"/>
          <w:szCs w:val="28"/>
          <w14:ligatures w14:val="none"/>
        </w:rPr>
        <w:t>не застосовуються.</w:t>
      </w:r>
    </w:p>
    <w:p w:rsidR="006857B1" w:rsidRDefault="006857B1"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6857B1">
        <w:rPr>
          <w:rFonts w:ascii="Times New Roman" w:eastAsia="Times New Roman" w:hAnsi="Times New Roman" w:cs="Times New Roman"/>
          <w:kern w:val="0"/>
          <w:sz w:val="28"/>
          <w:szCs w:val="28"/>
          <w14:ligatures w14:val="none"/>
        </w:rPr>
        <w:t>Навчальний рік у закладі триває, як правило, з 1 вересня по 31 травня, а оздоровчий період — з 1 червня по 31 серпня.</w:t>
      </w:r>
    </w:p>
    <w:p w:rsidR="006857B1" w:rsidRDefault="006857B1"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6857B1">
        <w:rPr>
          <w:rFonts w:ascii="Times New Roman" w:eastAsia="Times New Roman" w:hAnsi="Times New Roman" w:cs="Times New Roman"/>
          <w:kern w:val="0"/>
          <w:sz w:val="28"/>
          <w:szCs w:val="28"/>
          <w14:ligatures w14:val="none"/>
        </w:rPr>
        <w:t xml:space="preserve">У </w:t>
      </w:r>
      <w:r w:rsidR="00511E04">
        <w:rPr>
          <w:rFonts w:ascii="Times New Roman" w:eastAsia="Times New Roman" w:hAnsi="Times New Roman" w:cs="Times New Roman"/>
          <w:kern w:val="0"/>
          <w:sz w:val="28"/>
          <w:szCs w:val="28"/>
          <w14:ligatures w14:val="none"/>
        </w:rPr>
        <w:t xml:space="preserve">ЗДО </w:t>
      </w:r>
      <w:r w:rsidR="00B96D31">
        <w:rPr>
          <w:rFonts w:ascii="Times New Roman" w:eastAsia="Times New Roman" w:hAnsi="Times New Roman" w:cs="Times New Roman"/>
          <w:kern w:val="0"/>
          <w:sz w:val="28"/>
          <w:szCs w:val="28"/>
          <w14:ligatures w14:val="none"/>
        </w:rPr>
        <w:t>«Пролісок»</w:t>
      </w:r>
      <w:r w:rsidRPr="006857B1">
        <w:rPr>
          <w:rFonts w:ascii="Times New Roman" w:eastAsia="Times New Roman" w:hAnsi="Times New Roman" w:cs="Times New Roman"/>
          <w:kern w:val="0"/>
          <w:sz w:val="28"/>
          <w:szCs w:val="28"/>
          <w14:ligatures w14:val="none"/>
        </w:rPr>
        <w:t xml:space="preserve"> функціонують </w:t>
      </w:r>
      <w:r w:rsidR="00B96D31">
        <w:rPr>
          <w:rFonts w:ascii="Times New Roman" w:eastAsia="Times New Roman" w:hAnsi="Times New Roman" w:cs="Times New Roman"/>
          <w:kern w:val="0"/>
          <w:sz w:val="28"/>
          <w:szCs w:val="28"/>
          <w14:ligatures w14:val="none"/>
        </w:rPr>
        <w:t>сім</w:t>
      </w:r>
      <w:r w:rsidR="00052B18">
        <w:rPr>
          <w:rFonts w:ascii="Times New Roman" w:eastAsia="Times New Roman" w:hAnsi="Times New Roman" w:cs="Times New Roman"/>
          <w:kern w:val="0"/>
          <w:sz w:val="28"/>
          <w:szCs w:val="28"/>
          <w14:ligatures w14:val="none"/>
        </w:rPr>
        <w:t xml:space="preserve"> різновікових</w:t>
      </w:r>
      <w:r w:rsidRPr="006857B1">
        <w:rPr>
          <w:rFonts w:ascii="Times New Roman" w:eastAsia="Times New Roman" w:hAnsi="Times New Roman" w:cs="Times New Roman"/>
          <w:kern w:val="0"/>
          <w:sz w:val="28"/>
          <w:szCs w:val="28"/>
          <w14:ligatures w14:val="none"/>
        </w:rPr>
        <w:t xml:space="preserve"> груп</w:t>
      </w:r>
      <w:r w:rsidR="00B96D31">
        <w:rPr>
          <w:rFonts w:ascii="Times New Roman" w:eastAsia="Times New Roman" w:hAnsi="Times New Roman" w:cs="Times New Roman"/>
          <w:kern w:val="0"/>
          <w:sz w:val="28"/>
          <w:szCs w:val="28"/>
          <w14:ligatures w14:val="none"/>
        </w:rPr>
        <w:t xml:space="preserve"> з 9</w:t>
      </w:r>
      <w:r w:rsidRPr="006857B1">
        <w:rPr>
          <w:rFonts w:ascii="Times New Roman" w:eastAsia="Times New Roman" w:hAnsi="Times New Roman" w:cs="Times New Roman"/>
          <w:kern w:val="0"/>
          <w:sz w:val="28"/>
          <w:szCs w:val="28"/>
          <w14:ligatures w14:val="none"/>
        </w:rPr>
        <w:t xml:space="preserve">,5-годинним денним режимом перебування дітей (група раннього віку, </w:t>
      </w:r>
      <w:r w:rsidR="00B96D31">
        <w:rPr>
          <w:rFonts w:ascii="Times New Roman" w:eastAsia="Times New Roman" w:hAnsi="Times New Roman" w:cs="Times New Roman"/>
          <w:kern w:val="0"/>
          <w:sz w:val="28"/>
          <w:szCs w:val="28"/>
          <w14:ligatures w14:val="none"/>
        </w:rPr>
        <w:t xml:space="preserve">2 </w:t>
      </w:r>
      <w:r w:rsidR="00DB72D2">
        <w:rPr>
          <w:rFonts w:ascii="Times New Roman" w:eastAsia="Times New Roman" w:hAnsi="Times New Roman" w:cs="Times New Roman"/>
          <w:kern w:val="0"/>
          <w:sz w:val="28"/>
          <w:szCs w:val="28"/>
          <w14:ligatures w14:val="none"/>
        </w:rPr>
        <w:t xml:space="preserve">- </w:t>
      </w:r>
      <w:r w:rsidRPr="006857B1">
        <w:rPr>
          <w:rFonts w:ascii="Times New Roman" w:eastAsia="Times New Roman" w:hAnsi="Times New Roman" w:cs="Times New Roman"/>
          <w:kern w:val="0"/>
          <w:sz w:val="28"/>
          <w:szCs w:val="28"/>
          <w14:ligatures w14:val="none"/>
        </w:rPr>
        <w:t xml:space="preserve">молодшого, </w:t>
      </w:r>
      <w:r w:rsidR="00B96D31">
        <w:rPr>
          <w:rFonts w:ascii="Times New Roman" w:eastAsia="Times New Roman" w:hAnsi="Times New Roman" w:cs="Times New Roman"/>
          <w:kern w:val="0"/>
          <w:sz w:val="28"/>
          <w:szCs w:val="28"/>
          <w14:ligatures w14:val="none"/>
        </w:rPr>
        <w:t>2</w:t>
      </w:r>
      <w:r w:rsidR="00DB72D2">
        <w:rPr>
          <w:rFonts w:ascii="Times New Roman" w:eastAsia="Times New Roman" w:hAnsi="Times New Roman" w:cs="Times New Roman"/>
          <w:kern w:val="0"/>
          <w:sz w:val="28"/>
          <w:szCs w:val="28"/>
          <w14:ligatures w14:val="none"/>
        </w:rPr>
        <w:t xml:space="preserve"> -</w:t>
      </w:r>
      <w:r w:rsidR="00B96D31">
        <w:rPr>
          <w:rFonts w:ascii="Times New Roman" w:eastAsia="Times New Roman" w:hAnsi="Times New Roman" w:cs="Times New Roman"/>
          <w:kern w:val="0"/>
          <w:sz w:val="28"/>
          <w:szCs w:val="28"/>
          <w14:ligatures w14:val="none"/>
        </w:rPr>
        <w:t xml:space="preserve"> </w:t>
      </w:r>
      <w:r w:rsidRPr="006857B1">
        <w:rPr>
          <w:rFonts w:ascii="Times New Roman" w:eastAsia="Times New Roman" w:hAnsi="Times New Roman" w:cs="Times New Roman"/>
          <w:kern w:val="0"/>
          <w:sz w:val="28"/>
          <w:szCs w:val="28"/>
          <w14:ligatures w14:val="none"/>
        </w:rPr>
        <w:t xml:space="preserve">середнього та </w:t>
      </w:r>
      <w:r w:rsidR="00B96D31">
        <w:rPr>
          <w:rFonts w:ascii="Times New Roman" w:eastAsia="Times New Roman" w:hAnsi="Times New Roman" w:cs="Times New Roman"/>
          <w:kern w:val="0"/>
          <w:sz w:val="28"/>
          <w:szCs w:val="28"/>
          <w14:ligatures w14:val="none"/>
        </w:rPr>
        <w:t xml:space="preserve">2 групи </w:t>
      </w:r>
      <w:r w:rsidRPr="006857B1">
        <w:rPr>
          <w:rFonts w:ascii="Times New Roman" w:eastAsia="Times New Roman" w:hAnsi="Times New Roman" w:cs="Times New Roman"/>
          <w:kern w:val="0"/>
          <w:sz w:val="28"/>
          <w:szCs w:val="28"/>
          <w14:ligatures w14:val="none"/>
        </w:rPr>
        <w:t>старшого</w:t>
      </w:r>
      <w:r w:rsidR="00B96D31">
        <w:rPr>
          <w:rFonts w:ascii="Times New Roman" w:eastAsia="Times New Roman" w:hAnsi="Times New Roman" w:cs="Times New Roman"/>
          <w:kern w:val="0"/>
          <w:sz w:val="28"/>
          <w:szCs w:val="28"/>
          <w14:ligatures w14:val="none"/>
        </w:rPr>
        <w:t xml:space="preserve"> дошкільного віку</w:t>
      </w:r>
      <w:r w:rsidRPr="006857B1">
        <w:rPr>
          <w:rFonts w:ascii="Times New Roman" w:eastAsia="Times New Roman" w:hAnsi="Times New Roman" w:cs="Times New Roman"/>
          <w:kern w:val="0"/>
          <w:sz w:val="28"/>
          <w:szCs w:val="28"/>
          <w14:ligatures w14:val="none"/>
        </w:rPr>
        <w:t>).</w:t>
      </w:r>
    </w:p>
    <w:p w:rsidR="006857B1" w:rsidRPr="00B9213E" w:rsidRDefault="006857B1"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6857B1">
        <w:rPr>
          <w:rFonts w:ascii="Times New Roman" w:eastAsia="Times New Roman" w:hAnsi="Times New Roman" w:cs="Times New Roman"/>
          <w:kern w:val="0"/>
          <w:sz w:val="28"/>
          <w:szCs w:val="28"/>
          <w14:ligatures w14:val="none"/>
        </w:rPr>
        <w:t>Основною формою здобуття дошкільної освіти є очна (денна).</w:t>
      </w:r>
    </w:p>
    <w:p w:rsidR="0082725F" w:rsidRDefault="006A5775"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B9213E">
        <w:rPr>
          <w:rFonts w:ascii="Times New Roman" w:eastAsia="Times New Roman" w:hAnsi="Times New Roman" w:cs="Times New Roman"/>
          <w:kern w:val="0"/>
          <w:sz w:val="28"/>
          <w:szCs w:val="28"/>
          <w14:ligatures w14:val="none"/>
        </w:rPr>
        <w:t xml:space="preserve">Зміст </w:t>
      </w:r>
      <w:r w:rsidR="005A2C69">
        <w:rPr>
          <w:rFonts w:ascii="Times New Roman" w:eastAsia="Times New Roman" w:hAnsi="Times New Roman" w:cs="Times New Roman"/>
          <w:kern w:val="0"/>
          <w:sz w:val="28"/>
          <w:szCs w:val="28"/>
          <w14:ligatures w14:val="none"/>
        </w:rPr>
        <w:t>освітнього</w:t>
      </w:r>
      <w:r w:rsidRPr="00B9213E">
        <w:rPr>
          <w:rFonts w:ascii="Times New Roman" w:eastAsia="Times New Roman" w:hAnsi="Times New Roman" w:cs="Times New Roman"/>
          <w:kern w:val="0"/>
          <w:sz w:val="28"/>
          <w:szCs w:val="28"/>
          <w14:ligatures w14:val="none"/>
        </w:rPr>
        <w:t xml:space="preserve"> процесу в ЗДО визначається Базовим компонентом дошкільної освіти та реалізується відповідно до </w:t>
      </w:r>
      <w:r w:rsidR="00DB72D2">
        <w:rPr>
          <w:rFonts w:ascii="Times New Roman" w:eastAsia="Times New Roman" w:hAnsi="Times New Roman" w:cs="Times New Roman"/>
          <w:kern w:val="0"/>
          <w:sz w:val="28"/>
          <w:szCs w:val="28"/>
          <w14:ligatures w14:val="none"/>
        </w:rPr>
        <w:t>освітньої програми розвитку дітей</w:t>
      </w:r>
      <w:r w:rsidRPr="00B9213E">
        <w:rPr>
          <w:rFonts w:ascii="Times New Roman" w:eastAsia="Times New Roman" w:hAnsi="Times New Roman" w:cs="Times New Roman"/>
          <w:kern w:val="0"/>
          <w:sz w:val="28"/>
          <w:szCs w:val="28"/>
          <w14:ligatures w14:val="none"/>
        </w:rPr>
        <w:t xml:space="preserve"> дошкільного віку </w:t>
      </w:r>
      <w:r w:rsidR="00B96D31">
        <w:rPr>
          <w:rFonts w:ascii="Times New Roman" w:eastAsia="Times New Roman" w:hAnsi="Times New Roman" w:cs="Times New Roman"/>
          <w:kern w:val="0"/>
          <w:sz w:val="28"/>
          <w:szCs w:val="28"/>
          <w14:ligatures w14:val="none"/>
        </w:rPr>
        <w:t xml:space="preserve">від 2 до 7 </w:t>
      </w:r>
      <w:r w:rsidR="00DB72D2">
        <w:rPr>
          <w:rFonts w:ascii="Times New Roman" w:eastAsia="Times New Roman" w:hAnsi="Times New Roman" w:cs="Times New Roman"/>
          <w:kern w:val="0"/>
          <w:sz w:val="28"/>
          <w:szCs w:val="28"/>
          <w14:ligatures w14:val="none"/>
        </w:rPr>
        <w:t xml:space="preserve">років </w:t>
      </w:r>
      <w:r w:rsidRPr="00B9213E">
        <w:rPr>
          <w:rFonts w:ascii="Times New Roman" w:eastAsia="Times New Roman" w:hAnsi="Times New Roman" w:cs="Times New Roman"/>
          <w:kern w:val="0"/>
          <w:sz w:val="28"/>
          <w:szCs w:val="28"/>
          <w14:ligatures w14:val="none"/>
        </w:rPr>
        <w:t>«</w:t>
      </w:r>
      <w:r w:rsidR="00B96D31">
        <w:rPr>
          <w:rFonts w:ascii="Times New Roman" w:eastAsia="Times New Roman" w:hAnsi="Times New Roman" w:cs="Times New Roman"/>
          <w:kern w:val="0"/>
          <w:sz w:val="28"/>
          <w:szCs w:val="28"/>
          <w14:ligatures w14:val="none"/>
        </w:rPr>
        <w:t>Дитина</w:t>
      </w:r>
      <w:r w:rsidRPr="00B9213E">
        <w:rPr>
          <w:rFonts w:ascii="Times New Roman" w:eastAsia="Times New Roman" w:hAnsi="Times New Roman" w:cs="Times New Roman"/>
          <w:kern w:val="0"/>
          <w:sz w:val="28"/>
          <w:szCs w:val="28"/>
          <w14:ligatures w14:val="none"/>
        </w:rPr>
        <w:t>».</w:t>
      </w:r>
    </w:p>
    <w:p w:rsidR="00BF6DF5" w:rsidRPr="00B9213E" w:rsidRDefault="00BF6DF5" w:rsidP="005A2C69">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BF6DF5">
        <w:rPr>
          <w:rFonts w:ascii="Times New Roman" w:eastAsia="Times New Roman" w:hAnsi="Times New Roman" w:cs="Times New Roman"/>
          <w:kern w:val="0"/>
          <w:sz w:val="28"/>
          <w:szCs w:val="28"/>
          <w14:ligatures w14:val="none"/>
        </w:rPr>
        <w:t>Освітній процес проводиться державною мовою (ст. 7 Закону № 3788‑IX)</w:t>
      </w:r>
      <w:r w:rsidR="005A2C69">
        <w:rPr>
          <w:rFonts w:ascii="Times New Roman" w:eastAsia="Times New Roman" w:hAnsi="Times New Roman" w:cs="Times New Roman"/>
          <w:kern w:val="0"/>
          <w:sz w:val="28"/>
          <w:szCs w:val="28"/>
          <w14:ligatures w14:val="none"/>
        </w:rPr>
        <w:t xml:space="preserve"> та </w:t>
      </w:r>
      <w:r w:rsidRPr="00BF6DF5">
        <w:rPr>
          <w:rFonts w:ascii="Times New Roman" w:eastAsia="Times New Roman" w:hAnsi="Times New Roman" w:cs="Times New Roman"/>
          <w:kern w:val="0"/>
          <w:sz w:val="28"/>
          <w:szCs w:val="28"/>
          <w14:ligatures w14:val="none"/>
        </w:rPr>
        <w:t>організовується у співпраці з батьками (законними представниками) здобувачів освіти, з урахуванням їхніх прав, потреб і інтересів дитини.</w:t>
      </w:r>
    </w:p>
    <w:p w:rsidR="005A2C69" w:rsidRDefault="005A2C69"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5A2C69">
        <w:rPr>
          <w:rFonts w:ascii="Times New Roman" w:eastAsia="Times New Roman" w:hAnsi="Times New Roman" w:cs="Times New Roman"/>
          <w:kern w:val="0"/>
          <w:sz w:val="28"/>
          <w:szCs w:val="28"/>
          <w14:ligatures w14:val="none"/>
        </w:rPr>
        <w:t>Щоденний розклад занять, тривалість освітньої діяльності, співвідношення організованої та ігрової активності дітей визначаються відповідно до вимог освітньої програми та Санітарного регламенту для закладів дошкільної освіти.</w:t>
      </w:r>
    </w:p>
    <w:p w:rsidR="006A5775" w:rsidRPr="00B9213E" w:rsidRDefault="006A5775"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B9213E">
        <w:rPr>
          <w:rFonts w:ascii="Times New Roman" w:eastAsia="Times New Roman" w:hAnsi="Times New Roman" w:cs="Times New Roman"/>
          <w:kern w:val="0"/>
          <w:sz w:val="28"/>
          <w:szCs w:val="28"/>
          <w14:ligatures w14:val="none"/>
        </w:rPr>
        <w:t>Навчання дітей у формі заняття починається з 3-го року життя.</w:t>
      </w:r>
    </w:p>
    <w:p w:rsidR="005A2C69" w:rsidRDefault="005A2C69"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5A2C69">
        <w:rPr>
          <w:rFonts w:ascii="Times New Roman" w:eastAsia="Times New Roman" w:hAnsi="Times New Roman" w:cs="Times New Roman"/>
          <w:kern w:val="0"/>
          <w:sz w:val="28"/>
          <w:szCs w:val="28"/>
          <w14:ligatures w14:val="none"/>
        </w:rPr>
        <w:t>Тривалість</w:t>
      </w:r>
      <w:r w:rsidR="00F8716B">
        <w:rPr>
          <w:rFonts w:ascii="Times New Roman" w:eastAsia="Times New Roman" w:hAnsi="Times New Roman" w:cs="Times New Roman"/>
          <w:kern w:val="0"/>
          <w:sz w:val="28"/>
          <w:szCs w:val="28"/>
          <w14:ligatures w14:val="none"/>
        </w:rPr>
        <w:t xml:space="preserve"> </w:t>
      </w:r>
      <w:r w:rsidRPr="005A2C69">
        <w:rPr>
          <w:rFonts w:ascii="Times New Roman" w:eastAsia="Times New Roman" w:hAnsi="Times New Roman" w:cs="Times New Roman"/>
          <w:kern w:val="0"/>
          <w:sz w:val="28"/>
          <w:szCs w:val="28"/>
          <w14:ligatures w14:val="none"/>
        </w:rPr>
        <w:t>спеціально організованої навчальної діяльності встановлюється з урахуванням вікових особливостей дітей і відповідає нормативам: для дітей раннього віку — 10–15 хвилин, молодшого дошкільного віку — 15–20 хвилин, старшого дошкільного віку — 20–25 хвилин.</w:t>
      </w:r>
    </w:p>
    <w:p w:rsidR="00634994" w:rsidRDefault="00634994"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634994">
        <w:rPr>
          <w:rFonts w:ascii="Times New Roman" w:eastAsia="Times New Roman" w:hAnsi="Times New Roman" w:cs="Times New Roman"/>
          <w:kern w:val="0"/>
          <w:sz w:val="28"/>
          <w:szCs w:val="28"/>
          <w14:ligatures w14:val="none"/>
        </w:rPr>
        <w:lastRenderedPageBreak/>
        <w:t xml:space="preserve">Матеріально-технічне забезпечення </w:t>
      </w:r>
      <w:r>
        <w:rPr>
          <w:rFonts w:ascii="Times New Roman" w:eastAsia="Times New Roman" w:hAnsi="Times New Roman" w:cs="Times New Roman"/>
          <w:kern w:val="0"/>
          <w:sz w:val="28"/>
          <w:szCs w:val="28"/>
          <w14:ligatures w14:val="none"/>
        </w:rPr>
        <w:t>ЗДО</w:t>
      </w:r>
      <w:r w:rsidR="00DB72D2">
        <w:rPr>
          <w:rFonts w:ascii="Times New Roman" w:eastAsia="Times New Roman" w:hAnsi="Times New Roman" w:cs="Times New Roman"/>
          <w:kern w:val="0"/>
          <w:sz w:val="28"/>
          <w:szCs w:val="28"/>
          <w14:ligatures w14:val="none"/>
        </w:rPr>
        <w:t xml:space="preserve"> «Пролісок»</w:t>
      </w:r>
      <w:r w:rsidRPr="00634994">
        <w:rPr>
          <w:rFonts w:ascii="Times New Roman" w:eastAsia="Times New Roman" w:hAnsi="Times New Roman" w:cs="Times New Roman"/>
          <w:kern w:val="0"/>
          <w:sz w:val="28"/>
          <w:szCs w:val="28"/>
          <w14:ligatures w14:val="none"/>
        </w:rPr>
        <w:t xml:space="preserve"> відповідає вимогам для якісної реалізації освітньої діяльності. У закладі функціонують просторі групові приміщення, спальні кімнати та музично-спортивна зала. Усі приміщення утримуються відповідно до санітарно-гігієнічних норм. Меблі відповідають віковим особливостям дітей і промарковані відповідно до </w:t>
      </w:r>
      <w:proofErr w:type="spellStart"/>
      <w:r w:rsidRPr="00634994">
        <w:rPr>
          <w:rFonts w:ascii="Times New Roman" w:eastAsia="Times New Roman" w:hAnsi="Times New Roman" w:cs="Times New Roman"/>
          <w:kern w:val="0"/>
          <w:sz w:val="28"/>
          <w:szCs w:val="28"/>
          <w14:ligatures w14:val="none"/>
        </w:rPr>
        <w:t>зростових</w:t>
      </w:r>
      <w:proofErr w:type="spellEnd"/>
      <w:r w:rsidRPr="00634994">
        <w:rPr>
          <w:rFonts w:ascii="Times New Roman" w:eastAsia="Times New Roman" w:hAnsi="Times New Roman" w:cs="Times New Roman"/>
          <w:kern w:val="0"/>
          <w:sz w:val="28"/>
          <w:szCs w:val="28"/>
          <w14:ligatures w14:val="none"/>
        </w:rPr>
        <w:t xml:space="preserve"> категорій. Освітнє середовище укомплектоване навчально-дидактичними та ігровими матеріалами згідно з Примірним переліком, затвердженим наказом МОН України від 19.12.2017 № 1633.</w:t>
      </w:r>
      <w:r w:rsidR="00232F3B">
        <w:rPr>
          <w:rFonts w:ascii="Times New Roman" w:eastAsia="Times New Roman" w:hAnsi="Times New Roman" w:cs="Times New Roman"/>
          <w:kern w:val="0"/>
          <w:sz w:val="28"/>
          <w:szCs w:val="28"/>
          <w14:ligatures w14:val="none"/>
        </w:rPr>
        <w:t xml:space="preserve"> Також у закладі функціонують Кімната безпеки, ресурсна кімната.</w:t>
      </w:r>
    </w:p>
    <w:p w:rsidR="00634994" w:rsidRDefault="00DB72D2"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У закладі дошкільної освіти «Пролісок»</w:t>
      </w:r>
      <w:r w:rsidR="00634994" w:rsidRPr="00634994">
        <w:rPr>
          <w:rFonts w:ascii="Times New Roman" w:eastAsia="Times New Roman" w:hAnsi="Times New Roman" w:cs="Times New Roman"/>
          <w:kern w:val="0"/>
          <w:sz w:val="28"/>
          <w:szCs w:val="28"/>
          <w14:ligatures w14:val="none"/>
        </w:rPr>
        <w:t xml:space="preserve"> сформовано соціальний паспорт, у якому відображено інформацію про вихованців із багатодітних, малозабезпечених та неповних сімей, дітей, чиї батьки виконують або виконували службовий обов’язок у зоні бойових дій, а також про внутрішньо</w:t>
      </w:r>
      <w:r w:rsidR="00F8716B">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14:ligatures w14:val="none"/>
        </w:rPr>
        <w:t>переміщених осіб та дітей, які перебувають в складних життєвих ситуаціях.</w:t>
      </w:r>
    </w:p>
    <w:p w:rsidR="00BF6DF5" w:rsidRPr="00B9213E" w:rsidRDefault="00BF6DF5"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BF6DF5">
        <w:rPr>
          <w:rFonts w:ascii="Times New Roman" w:eastAsia="Times New Roman" w:hAnsi="Times New Roman" w:cs="Times New Roman"/>
          <w:kern w:val="0"/>
          <w:sz w:val="28"/>
          <w:szCs w:val="28"/>
          <w14:ligatures w14:val="none"/>
        </w:rPr>
        <w:t>Харчування</w:t>
      </w:r>
      <w:r w:rsidR="00634994">
        <w:rPr>
          <w:rFonts w:ascii="Times New Roman" w:eastAsia="Times New Roman" w:hAnsi="Times New Roman" w:cs="Times New Roman"/>
          <w:kern w:val="0"/>
          <w:sz w:val="28"/>
          <w:szCs w:val="28"/>
          <w14:ligatures w14:val="none"/>
        </w:rPr>
        <w:t xml:space="preserve"> </w:t>
      </w:r>
      <w:r w:rsidRPr="00BF6DF5">
        <w:rPr>
          <w:rFonts w:ascii="Times New Roman" w:eastAsia="Times New Roman" w:hAnsi="Times New Roman" w:cs="Times New Roman"/>
          <w:kern w:val="0"/>
          <w:sz w:val="28"/>
          <w:szCs w:val="28"/>
          <w14:ligatures w14:val="none"/>
        </w:rPr>
        <w:t>дітей-сиріт, дітей, позбавлених батьківського піклування, дітей з особливими освітніми потребами, дітей з інвалідністю, дітей із сімей, які отримують допомогу відповідно до Закону України «Про державну соціальну допомогу малозабезпеченим сім’ям», дітей з числа осіб, визначених статтями 10 і 10-1 Закону України «Про статус ветеранів війни, гарантії їх соціального захисту», дітей із сімей, сукупний дохід яких на кожного члена сім’ї за попередній квартал не перевищував рівень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вихованців, здійснюється за кошти засновника відповідного закладу дошкільної освіти.</w:t>
      </w:r>
    </w:p>
    <w:p w:rsidR="007A0D47" w:rsidRDefault="007A0D47"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B9213E">
        <w:rPr>
          <w:rFonts w:ascii="Times New Roman" w:eastAsia="Times New Roman" w:hAnsi="Times New Roman" w:cs="Times New Roman"/>
          <w:kern w:val="0"/>
          <w:sz w:val="28"/>
          <w:szCs w:val="28"/>
          <w14:ligatures w14:val="none"/>
        </w:rPr>
        <w:t xml:space="preserve">За рішенням сесії </w:t>
      </w:r>
      <w:r w:rsidR="00B412DA">
        <w:rPr>
          <w:rFonts w:ascii="Times New Roman" w:eastAsia="Times New Roman" w:hAnsi="Times New Roman" w:cs="Times New Roman"/>
          <w:kern w:val="0"/>
          <w:sz w:val="28"/>
          <w:szCs w:val="28"/>
          <w14:ligatures w14:val="none"/>
        </w:rPr>
        <w:t>Сутисківської селищної</w:t>
      </w:r>
      <w:r w:rsidRPr="00B9213E">
        <w:rPr>
          <w:rFonts w:ascii="Times New Roman" w:eastAsia="Times New Roman" w:hAnsi="Times New Roman" w:cs="Times New Roman"/>
          <w:kern w:val="0"/>
          <w:sz w:val="28"/>
          <w:szCs w:val="28"/>
          <w14:ligatures w14:val="none"/>
        </w:rPr>
        <w:t xml:space="preserve"> ради  </w:t>
      </w:r>
      <w:r w:rsidR="009E142E">
        <w:rPr>
          <w:rFonts w:ascii="Times New Roman" w:eastAsia="Times New Roman" w:hAnsi="Times New Roman" w:cs="Times New Roman"/>
          <w:kern w:val="0"/>
          <w:sz w:val="28"/>
          <w:szCs w:val="28"/>
          <w14:ligatures w14:val="none"/>
        </w:rPr>
        <w:t>57</w:t>
      </w:r>
      <w:r w:rsidR="00B412DA">
        <w:rPr>
          <w:rFonts w:ascii="Times New Roman" w:eastAsia="Times New Roman" w:hAnsi="Times New Roman" w:cs="Times New Roman"/>
          <w:kern w:val="0"/>
          <w:sz w:val="28"/>
          <w:szCs w:val="28"/>
          <w14:ligatures w14:val="none"/>
        </w:rPr>
        <w:t xml:space="preserve"> дітей мали</w:t>
      </w:r>
      <w:r w:rsidR="00771E06">
        <w:rPr>
          <w:rFonts w:ascii="Times New Roman" w:eastAsia="Times New Roman" w:hAnsi="Times New Roman" w:cs="Times New Roman"/>
          <w:kern w:val="0"/>
          <w:sz w:val="28"/>
          <w:szCs w:val="28"/>
          <w14:ligatures w14:val="none"/>
        </w:rPr>
        <w:t xml:space="preserve"> пільги на харчування</w:t>
      </w:r>
      <w:r w:rsidR="00E45734">
        <w:rPr>
          <w:rFonts w:ascii="Times New Roman" w:eastAsia="Times New Roman" w:hAnsi="Times New Roman" w:cs="Times New Roman"/>
          <w:kern w:val="0"/>
          <w:sz w:val="28"/>
          <w:szCs w:val="28"/>
          <w14:ligatures w14:val="none"/>
        </w:rPr>
        <w:t>. З них</w:t>
      </w:r>
      <w:r w:rsidR="00771E06">
        <w:rPr>
          <w:rFonts w:ascii="Times New Roman" w:eastAsia="Times New Roman" w:hAnsi="Times New Roman" w:cs="Times New Roman"/>
          <w:kern w:val="0"/>
          <w:sz w:val="28"/>
          <w:szCs w:val="28"/>
          <w14:ligatures w14:val="none"/>
        </w:rPr>
        <w:t xml:space="preserve">  45</w:t>
      </w:r>
      <w:r w:rsidR="009E142E">
        <w:rPr>
          <w:rFonts w:ascii="Times New Roman" w:eastAsia="Times New Roman" w:hAnsi="Times New Roman" w:cs="Times New Roman"/>
          <w:kern w:val="0"/>
          <w:sz w:val="28"/>
          <w:szCs w:val="28"/>
          <w14:ligatures w14:val="none"/>
        </w:rPr>
        <w:t xml:space="preserve"> </w:t>
      </w:r>
      <w:r w:rsidR="00232F3B">
        <w:rPr>
          <w:rFonts w:ascii="Times New Roman" w:eastAsia="Times New Roman" w:hAnsi="Times New Roman" w:cs="Times New Roman"/>
          <w:kern w:val="0"/>
          <w:sz w:val="28"/>
          <w:szCs w:val="28"/>
          <w14:ligatures w14:val="none"/>
        </w:rPr>
        <w:t xml:space="preserve">дітей </w:t>
      </w:r>
      <w:r w:rsidR="009E142E">
        <w:rPr>
          <w:rFonts w:ascii="Times New Roman" w:eastAsia="Times New Roman" w:hAnsi="Times New Roman" w:cs="Times New Roman"/>
          <w:kern w:val="0"/>
          <w:sz w:val="28"/>
          <w:szCs w:val="28"/>
          <w14:ligatures w14:val="none"/>
        </w:rPr>
        <w:t>-</w:t>
      </w:r>
      <w:r w:rsidRPr="00B9213E">
        <w:rPr>
          <w:rFonts w:ascii="Times New Roman" w:eastAsia="Times New Roman" w:hAnsi="Times New Roman" w:cs="Times New Roman"/>
          <w:kern w:val="0"/>
          <w:sz w:val="28"/>
          <w:szCs w:val="28"/>
          <w14:ligatures w14:val="none"/>
        </w:rPr>
        <w:t xml:space="preserve">100 </w:t>
      </w:r>
      <w:r w:rsidR="009E142E">
        <w:rPr>
          <w:rFonts w:ascii="Times New Roman" w:eastAsia="Times New Roman" w:hAnsi="Times New Roman" w:cs="Times New Roman"/>
          <w:kern w:val="0"/>
          <w:sz w:val="28"/>
          <w:szCs w:val="28"/>
          <w14:ligatures w14:val="none"/>
        </w:rPr>
        <w:t>від</w:t>
      </w:r>
      <w:r w:rsidR="00771E06">
        <w:rPr>
          <w:rFonts w:ascii="Times New Roman" w:eastAsia="Times New Roman" w:hAnsi="Times New Roman" w:cs="Times New Roman"/>
          <w:kern w:val="0"/>
          <w:sz w:val="28"/>
          <w:szCs w:val="28"/>
          <w14:ligatures w14:val="none"/>
        </w:rPr>
        <w:t>соткова знижка на харчування, 12</w:t>
      </w:r>
      <w:r w:rsidR="009E142E">
        <w:rPr>
          <w:rFonts w:ascii="Times New Roman" w:eastAsia="Times New Roman" w:hAnsi="Times New Roman" w:cs="Times New Roman"/>
          <w:kern w:val="0"/>
          <w:sz w:val="28"/>
          <w:szCs w:val="28"/>
          <w14:ligatures w14:val="none"/>
        </w:rPr>
        <w:t xml:space="preserve"> </w:t>
      </w:r>
      <w:r w:rsidR="00232F3B">
        <w:rPr>
          <w:rFonts w:ascii="Times New Roman" w:eastAsia="Times New Roman" w:hAnsi="Times New Roman" w:cs="Times New Roman"/>
          <w:kern w:val="0"/>
          <w:sz w:val="28"/>
          <w:szCs w:val="28"/>
          <w14:ligatures w14:val="none"/>
        </w:rPr>
        <w:t xml:space="preserve">дітей </w:t>
      </w:r>
      <w:r w:rsidR="009E142E">
        <w:rPr>
          <w:rFonts w:ascii="Times New Roman" w:eastAsia="Times New Roman" w:hAnsi="Times New Roman" w:cs="Times New Roman"/>
          <w:kern w:val="0"/>
          <w:sz w:val="28"/>
          <w:szCs w:val="28"/>
          <w14:ligatures w14:val="none"/>
        </w:rPr>
        <w:t>– 50 відсотків</w:t>
      </w:r>
      <w:r w:rsidRPr="00B9213E">
        <w:rPr>
          <w:rFonts w:ascii="Times New Roman" w:eastAsia="Times New Roman" w:hAnsi="Times New Roman" w:cs="Times New Roman"/>
          <w:kern w:val="0"/>
          <w:sz w:val="28"/>
          <w:szCs w:val="28"/>
          <w14:ligatures w14:val="none"/>
        </w:rPr>
        <w:t xml:space="preserve">. </w:t>
      </w:r>
    </w:p>
    <w:p w:rsidR="00C73266" w:rsidRDefault="00C73266" w:rsidP="00C73266">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BF6DF5">
        <w:rPr>
          <w:rFonts w:ascii="Times New Roman" w:eastAsia="Times New Roman" w:hAnsi="Times New Roman" w:cs="Times New Roman"/>
          <w:kern w:val="0"/>
          <w:sz w:val="28"/>
          <w:szCs w:val="28"/>
          <w14:ligatures w14:val="none"/>
        </w:rPr>
        <w:t xml:space="preserve">У закладі дошкільної освіти </w:t>
      </w:r>
      <w:r w:rsidR="00771E06">
        <w:rPr>
          <w:rFonts w:ascii="Times New Roman" w:eastAsia="Times New Roman" w:hAnsi="Times New Roman" w:cs="Times New Roman"/>
          <w:kern w:val="0"/>
          <w:sz w:val="28"/>
          <w:szCs w:val="28"/>
          <w14:ligatures w14:val="none"/>
        </w:rPr>
        <w:t>«Пролісок»</w:t>
      </w:r>
      <w:r w:rsidR="00634994">
        <w:rPr>
          <w:rFonts w:ascii="Times New Roman" w:eastAsia="Times New Roman" w:hAnsi="Times New Roman" w:cs="Times New Roman"/>
          <w:kern w:val="0"/>
          <w:sz w:val="28"/>
          <w:szCs w:val="28"/>
          <w14:ligatures w14:val="none"/>
        </w:rPr>
        <w:t xml:space="preserve"> </w:t>
      </w:r>
      <w:r w:rsidR="00771E06">
        <w:rPr>
          <w:rFonts w:ascii="Times New Roman" w:eastAsia="Times New Roman" w:hAnsi="Times New Roman" w:cs="Times New Roman"/>
          <w:kern w:val="0"/>
          <w:sz w:val="28"/>
          <w:szCs w:val="28"/>
          <w14:ligatures w14:val="none"/>
        </w:rPr>
        <w:t>встановлено 3-разове харчування</w:t>
      </w:r>
      <w:r w:rsidRPr="00BF6DF5">
        <w:rPr>
          <w:rFonts w:ascii="Times New Roman" w:eastAsia="Times New Roman" w:hAnsi="Times New Roman" w:cs="Times New Roman"/>
          <w:kern w:val="0"/>
          <w:sz w:val="28"/>
          <w:szCs w:val="28"/>
          <w14:ligatures w14:val="none"/>
        </w:rPr>
        <w:t>.</w:t>
      </w:r>
    </w:p>
    <w:p w:rsidR="00BF6DF5" w:rsidRPr="00BF6DF5" w:rsidRDefault="00BF6DF5" w:rsidP="00BF6DF5">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BF6DF5">
        <w:rPr>
          <w:rFonts w:ascii="Times New Roman" w:eastAsia="Times New Roman" w:hAnsi="Times New Roman" w:cs="Times New Roman"/>
          <w:kern w:val="0"/>
          <w:sz w:val="28"/>
          <w:szCs w:val="28"/>
          <w14:ligatures w14:val="none"/>
        </w:rPr>
        <w:t xml:space="preserve">У </w:t>
      </w:r>
      <w:r w:rsidR="00634994">
        <w:rPr>
          <w:rFonts w:ascii="Times New Roman" w:eastAsia="Times New Roman" w:hAnsi="Times New Roman" w:cs="Times New Roman"/>
          <w:kern w:val="0"/>
          <w:sz w:val="28"/>
          <w:szCs w:val="28"/>
          <w14:ligatures w14:val="none"/>
        </w:rPr>
        <w:t xml:space="preserve">ЗДО </w:t>
      </w:r>
      <w:r w:rsidRPr="00BF6DF5">
        <w:rPr>
          <w:rFonts w:ascii="Times New Roman" w:eastAsia="Times New Roman" w:hAnsi="Times New Roman" w:cs="Times New Roman"/>
          <w:kern w:val="0"/>
          <w:sz w:val="28"/>
          <w:szCs w:val="28"/>
          <w14:ligatures w14:val="none"/>
        </w:rPr>
        <w:t>організовано систему управління безпечністю харчових продуктів відповідно до принципів HACCP (</w:t>
      </w:r>
      <w:proofErr w:type="spellStart"/>
      <w:r w:rsidRPr="00BF6DF5">
        <w:rPr>
          <w:rFonts w:ascii="Times New Roman" w:eastAsia="Times New Roman" w:hAnsi="Times New Roman" w:cs="Times New Roman"/>
          <w:kern w:val="0"/>
          <w:sz w:val="28"/>
          <w:szCs w:val="28"/>
          <w14:ligatures w14:val="none"/>
        </w:rPr>
        <w:t>Hazard</w:t>
      </w:r>
      <w:proofErr w:type="spellEnd"/>
      <w:r w:rsidRPr="00BF6DF5">
        <w:rPr>
          <w:rFonts w:ascii="Times New Roman" w:eastAsia="Times New Roman" w:hAnsi="Times New Roman" w:cs="Times New Roman"/>
          <w:kern w:val="0"/>
          <w:sz w:val="28"/>
          <w:szCs w:val="28"/>
          <w14:ligatures w14:val="none"/>
        </w:rPr>
        <w:t xml:space="preserve"> </w:t>
      </w:r>
      <w:proofErr w:type="spellStart"/>
      <w:r w:rsidRPr="00BF6DF5">
        <w:rPr>
          <w:rFonts w:ascii="Times New Roman" w:eastAsia="Times New Roman" w:hAnsi="Times New Roman" w:cs="Times New Roman"/>
          <w:kern w:val="0"/>
          <w:sz w:val="28"/>
          <w:szCs w:val="28"/>
          <w14:ligatures w14:val="none"/>
        </w:rPr>
        <w:t>Analysis</w:t>
      </w:r>
      <w:proofErr w:type="spellEnd"/>
      <w:r w:rsidRPr="00BF6DF5">
        <w:rPr>
          <w:rFonts w:ascii="Times New Roman" w:eastAsia="Times New Roman" w:hAnsi="Times New Roman" w:cs="Times New Roman"/>
          <w:kern w:val="0"/>
          <w:sz w:val="28"/>
          <w:szCs w:val="28"/>
          <w14:ligatures w14:val="none"/>
        </w:rPr>
        <w:t xml:space="preserve"> </w:t>
      </w:r>
      <w:proofErr w:type="spellStart"/>
      <w:r w:rsidRPr="00BF6DF5">
        <w:rPr>
          <w:rFonts w:ascii="Times New Roman" w:eastAsia="Times New Roman" w:hAnsi="Times New Roman" w:cs="Times New Roman"/>
          <w:kern w:val="0"/>
          <w:sz w:val="28"/>
          <w:szCs w:val="28"/>
          <w14:ligatures w14:val="none"/>
        </w:rPr>
        <w:t>and</w:t>
      </w:r>
      <w:proofErr w:type="spellEnd"/>
      <w:r w:rsidRPr="00BF6DF5">
        <w:rPr>
          <w:rFonts w:ascii="Times New Roman" w:eastAsia="Times New Roman" w:hAnsi="Times New Roman" w:cs="Times New Roman"/>
          <w:kern w:val="0"/>
          <w:sz w:val="28"/>
          <w:szCs w:val="28"/>
          <w14:ligatures w14:val="none"/>
        </w:rPr>
        <w:t xml:space="preserve"> </w:t>
      </w:r>
      <w:proofErr w:type="spellStart"/>
      <w:r w:rsidRPr="00BF6DF5">
        <w:rPr>
          <w:rFonts w:ascii="Times New Roman" w:eastAsia="Times New Roman" w:hAnsi="Times New Roman" w:cs="Times New Roman"/>
          <w:kern w:val="0"/>
          <w:sz w:val="28"/>
          <w:szCs w:val="28"/>
          <w14:ligatures w14:val="none"/>
        </w:rPr>
        <w:t>Critical</w:t>
      </w:r>
      <w:proofErr w:type="spellEnd"/>
      <w:r w:rsidRPr="00BF6DF5">
        <w:rPr>
          <w:rFonts w:ascii="Times New Roman" w:eastAsia="Times New Roman" w:hAnsi="Times New Roman" w:cs="Times New Roman"/>
          <w:kern w:val="0"/>
          <w:sz w:val="28"/>
          <w:szCs w:val="28"/>
          <w14:ligatures w14:val="none"/>
        </w:rPr>
        <w:t xml:space="preserve"> </w:t>
      </w:r>
      <w:proofErr w:type="spellStart"/>
      <w:r w:rsidRPr="00BF6DF5">
        <w:rPr>
          <w:rFonts w:ascii="Times New Roman" w:eastAsia="Times New Roman" w:hAnsi="Times New Roman" w:cs="Times New Roman"/>
          <w:kern w:val="0"/>
          <w:sz w:val="28"/>
          <w:szCs w:val="28"/>
          <w14:ligatures w14:val="none"/>
        </w:rPr>
        <w:t>Control</w:t>
      </w:r>
      <w:proofErr w:type="spellEnd"/>
      <w:r w:rsidRPr="00BF6DF5">
        <w:rPr>
          <w:rFonts w:ascii="Times New Roman" w:eastAsia="Times New Roman" w:hAnsi="Times New Roman" w:cs="Times New Roman"/>
          <w:kern w:val="0"/>
          <w:sz w:val="28"/>
          <w:szCs w:val="28"/>
          <w14:ligatures w14:val="none"/>
        </w:rPr>
        <w:t xml:space="preserve"> </w:t>
      </w:r>
      <w:proofErr w:type="spellStart"/>
      <w:r w:rsidRPr="00BF6DF5">
        <w:rPr>
          <w:rFonts w:ascii="Times New Roman" w:eastAsia="Times New Roman" w:hAnsi="Times New Roman" w:cs="Times New Roman"/>
          <w:kern w:val="0"/>
          <w:sz w:val="28"/>
          <w:szCs w:val="28"/>
          <w14:ligatures w14:val="none"/>
        </w:rPr>
        <w:t>Points</w:t>
      </w:r>
      <w:proofErr w:type="spellEnd"/>
      <w:r w:rsidRPr="00BF6DF5">
        <w:rPr>
          <w:rFonts w:ascii="Times New Roman" w:eastAsia="Times New Roman" w:hAnsi="Times New Roman" w:cs="Times New Roman"/>
          <w:kern w:val="0"/>
          <w:sz w:val="28"/>
          <w:szCs w:val="28"/>
          <w14:ligatures w14:val="none"/>
        </w:rPr>
        <w:t>). З метою забезпечення контролю за безпечністю харчування, у закладі:</w:t>
      </w:r>
    </w:p>
    <w:p w:rsidR="00BF6DF5" w:rsidRPr="00F8716B" w:rsidRDefault="00BF6DF5" w:rsidP="00E25F8D">
      <w:pPr>
        <w:pStyle w:val="a3"/>
        <w:widowControl w:val="0"/>
        <w:numPr>
          <w:ilvl w:val="0"/>
          <w:numId w:val="18"/>
        </w:numPr>
        <w:autoSpaceDE w:val="0"/>
        <w:autoSpaceDN w:val="0"/>
        <w:spacing w:after="0" w:line="240" w:lineRule="auto"/>
        <w:ind w:left="1134" w:hanging="426"/>
        <w:jc w:val="both"/>
        <w:rPr>
          <w:rFonts w:ascii="Times New Roman" w:eastAsia="Times New Roman" w:hAnsi="Times New Roman" w:cs="Times New Roman"/>
          <w:kern w:val="0"/>
          <w:sz w:val="28"/>
          <w:szCs w:val="28"/>
          <w14:ligatures w14:val="none"/>
        </w:rPr>
      </w:pPr>
      <w:r w:rsidRPr="00F8716B">
        <w:rPr>
          <w:rFonts w:ascii="Times New Roman" w:eastAsia="Times New Roman" w:hAnsi="Times New Roman" w:cs="Times New Roman"/>
          <w:kern w:val="0"/>
          <w:sz w:val="28"/>
          <w:szCs w:val="28"/>
          <w14:ligatures w14:val="none"/>
        </w:rPr>
        <w:t>розроблено та впроваджено документи, що визначають процедури управління критичними контрольними точками;</w:t>
      </w:r>
    </w:p>
    <w:p w:rsidR="00BF6DF5" w:rsidRPr="00F8716B" w:rsidRDefault="00BF6DF5" w:rsidP="00E25F8D">
      <w:pPr>
        <w:pStyle w:val="a3"/>
        <w:widowControl w:val="0"/>
        <w:numPr>
          <w:ilvl w:val="0"/>
          <w:numId w:val="18"/>
        </w:numPr>
        <w:autoSpaceDE w:val="0"/>
        <w:autoSpaceDN w:val="0"/>
        <w:spacing w:after="0" w:line="240" w:lineRule="auto"/>
        <w:ind w:left="1134" w:hanging="426"/>
        <w:jc w:val="both"/>
        <w:rPr>
          <w:rFonts w:ascii="Times New Roman" w:eastAsia="Times New Roman" w:hAnsi="Times New Roman" w:cs="Times New Roman"/>
          <w:kern w:val="0"/>
          <w:sz w:val="28"/>
          <w:szCs w:val="28"/>
          <w14:ligatures w14:val="none"/>
        </w:rPr>
      </w:pPr>
      <w:r w:rsidRPr="00F8716B">
        <w:rPr>
          <w:rFonts w:ascii="Times New Roman" w:eastAsia="Times New Roman" w:hAnsi="Times New Roman" w:cs="Times New Roman"/>
          <w:kern w:val="0"/>
          <w:sz w:val="28"/>
          <w:szCs w:val="28"/>
          <w14:ligatures w14:val="none"/>
        </w:rPr>
        <w:t>видано відповідні накази щодо впровадження та підтримки системи HACCP;</w:t>
      </w:r>
    </w:p>
    <w:p w:rsidR="00BF6DF5" w:rsidRPr="00F8716B" w:rsidRDefault="00BF6DF5" w:rsidP="00E25F8D">
      <w:pPr>
        <w:pStyle w:val="a3"/>
        <w:widowControl w:val="0"/>
        <w:numPr>
          <w:ilvl w:val="0"/>
          <w:numId w:val="18"/>
        </w:numPr>
        <w:autoSpaceDE w:val="0"/>
        <w:autoSpaceDN w:val="0"/>
        <w:spacing w:after="0" w:line="240" w:lineRule="auto"/>
        <w:ind w:left="1134" w:hanging="426"/>
        <w:jc w:val="both"/>
        <w:rPr>
          <w:rFonts w:ascii="Times New Roman" w:eastAsia="Times New Roman" w:hAnsi="Times New Roman" w:cs="Times New Roman"/>
          <w:kern w:val="0"/>
          <w:sz w:val="28"/>
          <w:szCs w:val="28"/>
          <w14:ligatures w14:val="none"/>
        </w:rPr>
      </w:pPr>
      <w:r w:rsidRPr="00F8716B">
        <w:rPr>
          <w:rFonts w:ascii="Times New Roman" w:eastAsia="Times New Roman" w:hAnsi="Times New Roman" w:cs="Times New Roman"/>
          <w:kern w:val="0"/>
          <w:sz w:val="28"/>
          <w:szCs w:val="28"/>
          <w14:ligatures w14:val="none"/>
        </w:rPr>
        <w:t>ведеться облік у встановлених формах: журнали контролю температурного режиму, підготовки, зберігання та відпуску страв.</w:t>
      </w:r>
    </w:p>
    <w:p w:rsidR="00E9564F" w:rsidRDefault="00E9564F" w:rsidP="00B9213E">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E9564F">
        <w:rPr>
          <w:rFonts w:ascii="Times New Roman" w:eastAsia="Times New Roman" w:hAnsi="Times New Roman" w:cs="Times New Roman"/>
          <w:kern w:val="0"/>
          <w:sz w:val="28"/>
          <w:szCs w:val="28"/>
          <w14:ligatures w14:val="none"/>
        </w:rPr>
        <w:t xml:space="preserve">У </w:t>
      </w:r>
      <w:r w:rsidR="00F8716B">
        <w:rPr>
          <w:rFonts w:ascii="Times New Roman" w:eastAsia="Times New Roman" w:hAnsi="Times New Roman" w:cs="Times New Roman"/>
          <w:kern w:val="0"/>
          <w:sz w:val="28"/>
          <w:szCs w:val="28"/>
          <w14:ligatures w14:val="none"/>
        </w:rPr>
        <w:t>з</w:t>
      </w:r>
      <w:r w:rsidRPr="00E9564F">
        <w:rPr>
          <w:rFonts w:ascii="Times New Roman" w:eastAsia="Times New Roman" w:hAnsi="Times New Roman" w:cs="Times New Roman"/>
          <w:kern w:val="0"/>
          <w:sz w:val="28"/>
          <w:szCs w:val="28"/>
          <w14:ligatures w14:val="none"/>
        </w:rPr>
        <w:t xml:space="preserve">акладі </w:t>
      </w:r>
      <w:r>
        <w:rPr>
          <w:rFonts w:ascii="Times New Roman" w:eastAsia="Times New Roman" w:hAnsi="Times New Roman" w:cs="Times New Roman"/>
          <w:kern w:val="0"/>
          <w:sz w:val="28"/>
          <w:szCs w:val="28"/>
          <w14:ligatures w14:val="none"/>
        </w:rPr>
        <w:t xml:space="preserve">дошкільної </w:t>
      </w:r>
      <w:r w:rsidRPr="00E9564F">
        <w:rPr>
          <w:rFonts w:ascii="Times New Roman" w:eastAsia="Times New Roman" w:hAnsi="Times New Roman" w:cs="Times New Roman"/>
          <w:kern w:val="0"/>
          <w:sz w:val="28"/>
          <w:szCs w:val="28"/>
          <w14:ligatures w14:val="none"/>
        </w:rPr>
        <w:t>освіти матеріально‑технічна база формується та постійно оновлюється відповідно до державних стандартів і місцевих програм розвитку освіти. Усі об’єкти комунального майна перебувають у власно</w:t>
      </w:r>
      <w:r w:rsidR="00771E06">
        <w:rPr>
          <w:rFonts w:ascii="Times New Roman" w:eastAsia="Times New Roman" w:hAnsi="Times New Roman" w:cs="Times New Roman"/>
          <w:kern w:val="0"/>
          <w:sz w:val="28"/>
          <w:szCs w:val="28"/>
          <w14:ligatures w14:val="none"/>
        </w:rPr>
        <w:t>сті територіальної громади селища</w:t>
      </w:r>
      <w:r w:rsidRPr="00E9564F">
        <w:rPr>
          <w:rFonts w:ascii="Times New Roman" w:eastAsia="Times New Roman" w:hAnsi="Times New Roman" w:cs="Times New Roman"/>
          <w:kern w:val="0"/>
          <w:sz w:val="28"/>
          <w:szCs w:val="28"/>
          <w14:ligatures w14:val="none"/>
        </w:rPr>
        <w:t xml:space="preserve"> і використовуються виключно в інтересах освітнього процесу </w:t>
      </w:r>
      <w:r>
        <w:rPr>
          <w:rFonts w:ascii="Times New Roman" w:eastAsia="Times New Roman" w:hAnsi="Times New Roman" w:cs="Times New Roman"/>
          <w:kern w:val="0"/>
          <w:sz w:val="28"/>
          <w:szCs w:val="28"/>
          <w14:ligatures w14:val="none"/>
        </w:rPr>
        <w:t xml:space="preserve">. </w:t>
      </w:r>
    </w:p>
    <w:p w:rsidR="00235DDE" w:rsidRPr="00B9213E" w:rsidRDefault="00E9564F" w:rsidP="00E9564F">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E9564F">
        <w:rPr>
          <w:rFonts w:ascii="Times New Roman" w:eastAsia="Times New Roman" w:hAnsi="Times New Roman" w:cs="Times New Roman"/>
          <w:kern w:val="0"/>
          <w:sz w:val="28"/>
          <w:szCs w:val="28"/>
          <w14:ligatures w14:val="none"/>
        </w:rPr>
        <w:lastRenderedPageBreak/>
        <w:t>Заклад має укриття цивільного захисту</w:t>
      </w:r>
      <w:r w:rsidR="00771E06">
        <w:rPr>
          <w:rFonts w:ascii="Times New Roman" w:eastAsia="Times New Roman" w:hAnsi="Times New Roman" w:cs="Times New Roman"/>
          <w:kern w:val="0"/>
          <w:sz w:val="28"/>
          <w:szCs w:val="28"/>
          <w14:ligatures w14:val="none"/>
        </w:rPr>
        <w:t xml:space="preserve"> проектною потужністю 179 місць</w:t>
      </w:r>
      <w:r w:rsidRPr="00E9564F">
        <w:rPr>
          <w:rFonts w:ascii="Times New Roman" w:eastAsia="Times New Roman" w:hAnsi="Times New Roman" w:cs="Times New Roman"/>
          <w:kern w:val="0"/>
          <w:sz w:val="28"/>
          <w:szCs w:val="28"/>
          <w14:ligatures w14:val="none"/>
        </w:rPr>
        <w:t>, облаштоване відповідно до вимог ДСНС, яке у разі потреби забезпечує захист учасників освітнього процесу.</w:t>
      </w:r>
      <w:r>
        <w:rPr>
          <w:rFonts w:ascii="Times New Roman" w:eastAsia="Times New Roman" w:hAnsi="Times New Roman" w:cs="Times New Roman"/>
          <w:kern w:val="0"/>
          <w:sz w:val="28"/>
          <w:szCs w:val="28"/>
          <w14:ligatures w14:val="none"/>
        </w:rPr>
        <w:t xml:space="preserve"> П</w:t>
      </w:r>
      <w:r w:rsidR="00235DDE" w:rsidRPr="00B9213E">
        <w:rPr>
          <w:rFonts w:ascii="Times New Roman" w:eastAsia="Times New Roman" w:hAnsi="Times New Roman" w:cs="Times New Roman"/>
          <w:kern w:val="0"/>
          <w:sz w:val="28"/>
          <w:szCs w:val="28"/>
          <w14:ligatures w14:val="none"/>
        </w:rPr>
        <w:t>едагоги мають заздалегідь погоджений маршрут переходу в укриття для кожної групи ЗДО</w:t>
      </w:r>
      <w:r>
        <w:rPr>
          <w:rFonts w:ascii="Times New Roman" w:eastAsia="Times New Roman" w:hAnsi="Times New Roman" w:cs="Times New Roman"/>
          <w:kern w:val="0"/>
          <w:sz w:val="28"/>
          <w:szCs w:val="28"/>
          <w14:ligatures w14:val="none"/>
        </w:rPr>
        <w:t xml:space="preserve"> та </w:t>
      </w:r>
      <w:r w:rsidR="00235DDE" w:rsidRPr="00B9213E">
        <w:rPr>
          <w:rFonts w:ascii="Times New Roman" w:eastAsia="Times New Roman" w:hAnsi="Times New Roman" w:cs="Times New Roman"/>
          <w:kern w:val="0"/>
          <w:sz w:val="28"/>
          <w:szCs w:val="28"/>
          <w14:ligatures w14:val="none"/>
        </w:rPr>
        <w:t>здійснюють евакуацію дітей  відповідно до Плану реагування на надзвичайні ситуації.</w:t>
      </w:r>
    </w:p>
    <w:p w:rsidR="00BF6DF5" w:rsidRPr="00B9213E" w:rsidRDefault="00235DDE" w:rsidP="00BE481C">
      <w:pPr>
        <w:widowControl w:val="0"/>
        <w:autoSpaceDE w:val="0"/>
        <w:autoSpaceDN w:val="0"/>
        <w:spacing w:after="0" w:line="240" w:lineRule="auto"/>
        <w:ind w:left="5" w:firstLine="706"/>
        <w:jc w:val="both"/>
        <w:rPr>
          <w:rFonts w:ascii="Times New Roman" w:eastAsia="Times New Roman" w:hAnsi="Times New Roman" w:cs="Times New Roman"/>
          <w:kern w:val="0"/>
          <w:sz w:val="28"/>
          <w:szCs w:val="28"/>
          <w14:ligatures w14:val="none"/>
        </w:rPr>
      </w:pPr>
      <w:r w:rsidRPr="00B9213E">
        <w:rPr>
          <w:rFonts w:ascii="Times New Roman" w:eastAsia="Times New Roman" w:hAnsi="Times New Roman" w:cs="Times New Roman"/>
          <w:kern w:val="0"/>
          <w:sz w:val="28"/>
          <w:szCs w:val="28"/>
          <w14:ligatures w14:val="none"/>
        </w:rPr>
        <w:t>ЗДО забезпечений засобами індивідуального захисту та первинними засобами пожежогасіння. В наявності</w:t>
      </w:r>
      <w:r w:rsidR="00232F3B">
        <w:rPr>
          <w:rFonts w:ascii="Times New Roman" w:eastAsia="Times New Roman" w:hAnsi="Times New Roman" w:cs="Times New Roman"/>
          <w:kern w:val="0"/>
          <w:sz w:val="28"/>
          <w:szCs w:val="28"/>
          <w14:ligatures w14:val="none"/>
        </w:rPr>
        <w:t xml:space="preserve">  пожежний щит з обладнанням, 44</w:t>
      </w:r>
      <w:r w:rsidR="0073340A">
        <w:rPr>
          <w:rFonts w:ascii="Times New Roman" w:eastAsia="Times New Roman" w:hAnsi="Times New Roman" w:cs="Times New Roman"/>
          <w:kern w:val="0"/>
          <w:sz w:val="28"/>
          <w:szCs w:val="28"/>
          <w14:ligatures w14:val="none"/>
        </w:rPr>
        <w:t xml:space="preserve"> вогнегасники</w:t>
      </w:r>
      <w:r w:rsidRPr="00B9213E">
        <w:rPr>
          <w:rFonts w:ascii="Times New Roman" w:eastAsia="Times New Roman" w:hAnsi="Times New Roman" w:cs="Times New Roman"/>
          <w:kern w:val="0"/>
          <w:sz w:val="28"/>
          <w:szCs w:val="28"/>
          <w14:ligatures w14:val="none"/>
        </w:rPr>
        <w:t>. Плани евакуації на випадок пожеж</w:t>
      </w:r>
      <w:r w:rsidR="00BE481C">
        <w:rPr>
          <w:rFonts w:ascii="Times New Roman" w:eastAsia="Times New Roman" w:hAnsi="Times New Roman" w:cs="Times New Roman"/>
          <w:kern w:val="0"/>
          <w:sz w:val="28"/>
          <w:szCs w:val="28"/>
          <w14:ligatures w14:val="none"/>
        </w:rPr>
        <w:t>і знаходиться на видному місці.</w:t>
      </w:r>
    </w:p>
    <w:p w:rsidR="0082725F" w:rsidRPr="00B9213E" w:rsidRDefault="0082725F" w:rsidP="00B9213E">
      <w:pPr>
        <w:spacing w:after="0" w:line="240" w:lineRule="auto"/>
        <w:jc w:val="both"/>
        <w:rPr>
          <w:rFonts w:ascii="Times New Roman" w:hAnsi="Times New Roman" w:cs="Times New Roman"/>
          <w:sz w:val="28"/>
          <w:szCs w:val="28"/>
        </w:rPr>
      </w:pPr>
      <w:r w:rsidRPr="00B9213E">
        <w:rPr>
          <w:rFonts w:ascii="Times New Roman" w:hAnsi="Times New Roman" w:cs="Times New Roman"/>
          <w:sz w:val="28"/>
          <w:szCs w:val="28"/>
        </w:rPr>
        <w:t xml:space="preserve">          </w:t>
      </w:r>
      <w:r w:rsidR="00E9564F" w:rsidRPr="00E9564F">
        <w:rPr>
          <w:rFonts w:ascii="Times New Roman" w:hAnsi="Times New Roman" w:cs="Times New Roman"/>
          <w:sz w:val="28"/>
          <w:szCs w:val="28"/>
        </w:rPr>
        <w:t xml:space="preserve">Безпосереднє керівництво роботою закладу дошкільної освіти </w:t>
      </w:r>
      <w:r w:rsidR="00771E06">
        <w:rPr>
          <w:rFonts w:ascii="Times New Roman" w:hAnsi="Times New Roman" w:cs="Times New Roman"/>
          <w:sz w:val="28"/>
          <w:szCs w:val="28"/>
        </w:rPr>
        <w:t>«Пролісок» Сутисківської селищної ради</w:t>
      </w:r>
      <w:r w:rsidR="00E9564F">
        <w:rPr>
          <w:rFonts w:ascii="Times New Roman" w:hAnsi="Times New Roman" w:cs="Times New Roman"/>
          <w:sz w:val="28"/>
          <w:szCs w:val="28"/>
        </w:rPr>
        <w:t xml:space="preserve"> </w:t>
      </w:r>
      <w:r w:rsidR="00E9564F" w:rsidRPr="00E9564F">
        <w:rPr>
          <w:rFonts w:ascii="Times New Roman" w:hAnsi="Times New Roman" w:cs="Times New Roman"/>
          <w:sz w:val="28"/>
          <w:szCs w:val="28"/>
        </w:rPr>
        <w:t>здійснює його керівник (директор)</w:t>
      </w:r>
      <w:r w:rsidR="003315B7">
        <w:rPr>
          <w:rFonts w:ascii="Times New Roman" w:hAnsi="Times New Roman" w:cs="Times New Roman"/>
          <w:sz w:val="28"/>
          <w:szCs w:val="28"/>
        </w:rPr>
        <w:t xml:space="preserve"> – Гоголь О</w:t>
      </w:r>
      <w:r w:rsidR="00771E06">
        <w:rPr>
          <w:rFonts w:ascii="Times New Roman" w:hAnsi="Times New Roman" w:cs="Times New Roman"/>
          <w:sz w:val="28"/>
          <w:szCs w:val="28"/>
        </w:rPr>
        <w:t>льга Ігорівна</w:t>
      </w:r>
      <w:r w:rsidR="00E9564F">
        <w:rPr>
          <w:rFonts w:ascii="Times New Roman" w:hAnsi="Times New Roman" w:cs="Times New Roman"/>
          <w:sz w:val="28"/>
          <w:szCs w:val="28"/>
        </w:rPr>
        <w:t>.</w:t>
      </w:r>
      <w:r w:rsidR="00E9564F" w:rsidRPr="00E9564F">
        <w:rPr>
          <w:rFonts w:ascii="Times New Roman" w:hAnsi="Times New Roman" w:cs="Times New Roman"/>
          <w:sz w:val="28"/>
          <w:szCs w:val="28"/>
        </w:rPr>
        <w:t xml:space="preserve"> </w:t>
      </w:r>
      <w:r w:rsidRPr="00B9213E">
        <w:rPr>
          <w:rFonts w:ascii="Times New Roman" w:hAnsi="Times New Roman" w:cs="Times New Roman"/>
          <w:sz w:val="28"/>
          <w:szCs w:val="28"/>
        </w:rPr>
        <w:t>Загальний стаж роботи</w:t>
      </w:r>
      <w:r w:rsidR="00E9564F">
        <w:rPr>
          <w:rFonts w:ascii="Times New Roman" w:hAnsi="Times New Roman" w:cs="Times New Roman"/>
          <w:sz w:val="28"/>
          <w:szCs w:val="28"/>
        </w:rPr>
        <w:t xml:space="preserve"> </w:t>
      </w:r>
      <w:r w:rsidR="00771E06">
        <w:rPr>
          <w:rFonts w:ascii="Times New Roman" w:hAnsi="Times New Roman" w:cs="Times New Roman"/>
          <w:sz w:val="28"/>
          <w:szCs w:val="28"/>
        </w:rPr>
        <w:t>17,5</w:t>
      </w:r>
      <w:r w:rsidR="00F8716B">
        <w:rPr>
          <w:rFonts w:ascii="Times New Roman" w:hAnsi="Times New Roman" w:cs="Times New Roman"/>
          <w:sz w:val="28"/>
          <w:szCs w:val="28"/>
        </w:rPr>
        <w:t xml:space="preserve"> </w:t>
      </w:r>
      <w:r w:rsidRPr="00B9213E">
        <w:rPr>
          <w:rFonts w:ascii="Times New Roman" w:hAnsi="Times New Roman" w:cs="Times New Roman"/>
          <w:sz w:val="28"/>
          <w:szCs w:val="28"/>
        </w:rPr>
        <w:t>р</w:t>
      </w:r>
      <w:r w:rsidR="00E9564F">
        <w:rPr>
          <w:rFonts w:ascii="Times New Roman" w:hAnsi="Times New Roman" w:cs="Times New Roman"/>
          <w:sz w:val="28"/>
          <w:szCs w:val="28"/>
        </w:rPr>
        <w:t>о</w:t>
      </w:r>
      <w:r w:rsidRPr="00B9213E">
        <w:rPr>
          <w:rFonts w:ascii="Times New Roman" w:hAnsi="Times New Roman" w:cs="Times New Roman"/>
          <w:sz w:val="28"/>
          <w:szCs w:val="28"/>
        </w:rPr>
        <w:t>к</w:t>
      </w:r>
      <w:r w:rsidR="00F8716B">
        <w:rPr>
          <w:rFonts w:ascii="Times New Roman" w:hAnsi="Times New Roman" w:cs="Times New Roman"/>
          <w:sz w:val="28"/>
          <w:szCs w:val="28"/>
        </w:rPr>
        <w:t>и</w:t>
      </w:r>
      <w:r w:rsidRPr="00B9213E">
        <w:rPr>
          <w:rFonts w:ascii="Times New Roman" w:hAnsi="Times New Roman" w:cs="Times New Roman"/>
          <w:sz w:val="28"/>
          <w:szCs w:val="28"/>
        </w:rPr>
        <w:t xml:space="preserve">, на посаді </w:t>
      </w:r>
      <w:r w:rsidR="00E9564F">
        <w:rPr>
          <w:rFonts w:ascii="Times New Roman" w:hAnsi="Times New Roman" w:cs="Times New Roman"/>
          <w:sz w:val="28"/>
          <w:szCs w:val="28"/>
        </w:rPr>
        <w:t>керівника</w:t>
      </w:r>
      <w:r w:rsidRPr="00B9213E">
        <w:rPr>
          <w:rFonts w:ascii="Times New Roman" w:hAnsi="Times New Roman" w:cs="Times New Roman"/>
          <w:sz w:val="28"/>
          <w:szCs w:val="28"/>
        </w:rPr>
        <w:t xml:space="preserve"> закладу дошкільної освіти </w:t>
      </w:r>
      <w:r w:rsidR="00771E06">
        <w:rPr>
          <w:rFonts w:ascii="Times New Roman" w:hAnsi="Times New Roman" w:cs="Times New Roman"/>
          <w:sz w:val="28"/>
          <w:szCs w:val="28"/>
        </w:rPr>
        <w:t xml:space="preserve"> 1 рік</w:t>
      </w:r>
      <w:r w:rsidRPr="00B9213E">
        <w:rPr>
          <w:rFonts w:ascii="Times New Roman" w:hAnsi="Times New Roman" w:cs="Times New Roman"/>
          <w:sz w:val="28"/>
          <w:szCs w:val="28"/>
        </w:rPr>
        <w:t xml:space="preserve"> – з  1</w:t>
      </w:r>
      <w:r w:rsidR="00771E06">
        <w:rPr>
          <w:rFonts w:ascii="Times New Roman" w:hAnsi="Times New Roman" w:cs="Times New Roman"/>
          <w:sz w:val="28"/>
          <w:szCs w:val="28"/>
        </w:rPr>
        <w:t>8</w:t>
      </w:r>
      <w:r w:rsidR="00722ACB">
        <w:rPr>
          <w:rFonts w:ascii="Times New Roman" w:hAnsi="Times New Roman" w:cs="Times New Roman"/>
          <w:sz w:val="28"/>
          <w:szCs w:val="28"/>
        </w:rPr>
        <w:t xml:space="preserve"> липня</w:t>
      </w:r>
      <w:r w:rsidRPr="00B9213E">
        <w:rPr>
          <w:rFonts w:ascii="Times New Roman" w:hAnsi="Times New Roman" w:cs="Times New Roman"/>
          <w:sz w:val="28"/>
          <w:szCs w:val="28"/>
        </w:rPr>
        <w:t xml:space="preserve"> </w:t>
      </w:r>
      <w:r w:rsidR="00771E06">
        <w:rPr>
          <w:rFonts w:ascii="Times New Roman" w:hAnsi="Times New Roman" w:cs="Times New Roman"/>
          <w:sz w:val="28"/>
          <w:szCs w:val="28"/>
        </w:rPr>
        <w:t>2024</w:t>
      </w:r>
      <w:r w:rsidRPr="00B9213E">
        <w:rPr>
          <w:rFonts w:ascii="Times New Roman" w:hAnsi="Times New Roman" w:cs="Times New Roman"/>
          <w:sz w:val="28"/>
          <w:szCs w:val="28"/>
        </w:rPr>
        <w:t xml:space="preserve"> року.</w:t>
      </w:r>
    </w:p>
    <w:p w:rsidR="0082725F" w:rsidRPr="003315B7" w:rsidRDefault="0082725F" w:rsidP="003315B7">
      <w:pPr>
        <w:spacing w:after="0" w:line="240" w:lineRule="auto"/>
        <w:jc w:val="both"/>
        <w:rPr>
          <w:rFonts w:ascii="Times New Roman" w:hAnsi="Times New Roman" w:cs="Times New Roman"/>
          <w:sz w:val="28"/>
          <w:szCs w:val="28"/>
        </w:rPr>
      </w:pPr>
      <w:r w:rsidRPr="00B9213E">
        <w:rPr>
          <w:rFonts w:ascii="Times New Roman" w:hAnsi="Times New Roman" w:cs="Times New Roman"/>
          <w:sz w:val="28"/>
          <w:szCs w:val="28"/>
        </w:rPr>
        <w:t xml:space="preserve">          </w:t>
      </w:r>
      <w:r w:rsidR="00E9564F" w:rsidRPr="00E9564F">
        <w:rPr>
          <w:rFonts w:ascii="Times New Roman" w:hAnsi="Times New Roman" w:cs="Times New Roman"/>
          <w:sz w:val="28"/>
          <w:szCs w:val="28"/>
        </w:rPr>
        <w:t>Методичний супровід освітнього процесу забезпечує вихователь</w:t>
      </w:r>
      <w:r w:rsidR="003315B7">
        <w:rPr>
          <w:rFonts w:ascii="Times New Roman" w:hAnsi="Times New Roman" w:cs="Times New Roman"/>
          <w:sz w:val="28"/>
          <w:szCs w:val="28"/>
        </w:rPr>
        <w:t>-методист – Лугова Світлана Вікторівна</w:t>
      </w:r>
      <w:r w:rsidR="00E9564F" w:rsidRPr="00E9564F">
        <w:rPr>
          <w:rFonts w:ascii="Times New Roman" w:hAnsi="Times New Roman" w:cs="Times New Roman"/>
          <w:sz w:val="28"/>
          <w:szCs w:val="28"/>
        </w:rPr>
        <w:t xml:space="preserve">. </w:t>
      </w:r>
      <w:r w:rsidR="00E9564F">
        <w:rPr>
          <w:rFonts w:ascii="Times New Roman" w:hAnsi="Times New Roman" w:cs="Times New Roman"/>
          <w:sz w:val="28"/>
          <w:szCs w:val="28"/>
        </w:rPr>
        <w:t>З</w:t>
      </w:r>
      <w:r w:rsidR="00E9564F" w:rsidRPr="00E9564F">
        <w:rPr>
          <w:rFonts w:ascii="Times New Roman" w:hAnsi="Times New Roman" w:cs="Times New Roman"/>
          <w:sz w:val="28"/>
          <w:szCs w:val="28"/>
        </w:rPr>
        <w:t xml:space="preserve">агальний стаж педагогічної діяльності — </w:t>
      </w:r>
      <w:r w:rsidR="003315B7">
        <w:rPr>
          <w:rFonts w:ascii="Times New Roman" w:hAnsi="Times New Roman" w:cs="Times New Roman"/>
          <w:sz w:val="28"/>
          <w:szCs w:val="28"/>
        </w:rPr>
        <w:t>32</w:t>
      </w:r>
      <w:r w:rsidR="00F8716B">
        <w:rPr>
          <w:rFonts w:ascii="Times New Roman" w:hAnsi="Times New Roman" w:cs="Times New Roman"/>
          <w:sz w:val="28"/>
          <w:szCs w:val="28"/>
        </w:rPr>
        <w:t xml:space="preserve"> </w:t>
      </w:r>
      <w:r w:rsidR="00E9564F" w:rsidRPr="00E9564F">
        <w:rPr>
          <w:rFonts w:ascii="Times New Roman" w:hAnsi="Times New Roman" w:cs="Times New Roman"/>
          <w:sz w:val="28"/>
          <w:szCs w:val="28"/>
        </w:rPr>
        <w:t>років, н</w:t>
      </w:r>
      <w:r w:rsidR="003315B7">
        <w:rPr>
          <w:rFonts w:ascii="Times New Roman" w:hAnsi="Times New Roman" w:cs="Times New Roman"/>
          <w:sz w:val="28"/>
          <w:szCs w:val="28"/>
        </w:rPr>
        <w:t xml:space="preserve">а посаді </w:t>
      </w:r>
      <w:r w:rsidR="003315B7" w:rsidRPr="003315B7">
        <w:rPr>
          <w:rFonts w:ascii="Times New Roman" w:hAnsi="Times New Roman" w:cs="Times New Roman"/>
          <w:sz w:val="28"/>
          <w:szCs w:val="28"/>
        </w:rPr>
        <w:t>методиста — з 1 листопада 2021</w:t>
      </w:r>
      <w:r w:rsidR="00E9564F" w:rsidRPr="003315B7">
        <w:rPr>
          <w:rFonts w:ascii="Times New Roman" w:hAnsi="Times New Roman" w:cs="Times New Roman"/>
          <w:sz w:val="28"/>
          <w:szCs w:val="28"/>
        </w:rPr>
        <w:t xml:space="preserve"> року.</w:t>
      </w:r>
    </w:p>
    <w:p w:rsidR="0082725F" w:rsidRPr="003315B7" w:rsidRDefault="0082725F" w:rsidP="003315B7">
      <w:pPr>
        <w:spacing w:line="240" w:lineRule="auto"/>
        <w:ind w:firstLine="540"/>
        <w:jc w:val="both"/>
        <w:rPr>
          <w:rFonts w:ascii="Times New Roman" w:hAnsi="Times New Roman" w:cs="Times New Roman"/>
          <w:sz w:val="28"/>
          <w:szCs w:val="28"/>
        </w:rPr>
      </w:pPr>
      <w:r w:rsidRPr="003315B7">
        <w:rPr>
          <w:rFonts w:ascii="Times New Roman" w:hAnsi="Times New Roman" w:cs="Times New Roman"/>
          <w:sz w:val="28"/>
          <w:szCs w:val="28"/>
        </w:rPr>
        <w:t xml:space="preserve">   </w:t>
      </w:r>
      <w:r w:rsidR="003315B7" w:rsidRPr="003315B7">
        <w:rPr>
          <w:rFonts w:ascii="Times New Roman" w:hAnsi="Times New Roman" w:cs="Times New Roman"/>
          <w:sz w:val="28"/>
          <w:szCs w:val="28"/>
        </w:rPr>
        <w:t xml:space="preserve">Навчально-виховний процес </w:t>
      </w:r>
      <w:r w:rsidR="00E45734">
        <w:rPr>
          <w:rFonts w:ascii="Times New Roman" w:hAnsi="Times New Roman" w:cs="Times New Roman"/>
          <w:sz w:val="28"/>
          <w:szCs w:val="28"/>
        </w:rPr>
        <w:t xml:space="preserve">у 2024/2025 н. р. </w:t>
      </w:r>
      <w:r w:rsidR="003315B7" w:rsidRPr="003315B7">
        <w:rPr>
          <w:rFonts w:ascii="Times New Roman" w:hAnsi="Times New Roman" w:cs="Times New Roman"/>
          <w:sz w:val="28"/>
          <w:szCs w:val="28"/>
        </w:rPr>
        <w:t>забезпечували 13 педагогічних працівників, у т</w:t>
      </w:r>
      <w:r w:rsidR="003315B7" w:rsidRPr="003315B7">
        <w:rPr>
          <w:rFonts w:ascii="Times New Roman" w:hAnsi="Times New Roman" w:cs="Times New Roman"/>
          <w:sz w:val="28"/>
          <w:szCs w:val="28"/>
          <w:lang w:eastAsia="ar-SA"/>
        </w:rPr>
        <w:t xml:space="preserve">ому числі: 1 керівник, 1 вихователь-методист, 1 практичний психолог, 10 вихователів, 1 музичний керівник. </w:t>
      </w:r>
    </w:p>
    <w:p w:rsidR="0082725F" w:rsidRPr="00B9213E" w:rsidRDefault="0082725F" w:rsidP="00B9213E">
      <w:pPr>
        <w:spacing w:after="0" w:line="240" w:lineRule="auto"/>
        <w:jc w:val="both"/>
        <w:rPr>
          <w:rFonts w:ascii="Times New Roman" w:hAnsi="Times New Roman" w:cs="Times New Roman"/>
          <w:sz w:val="28"/>
          <w:szCs w:val="28"/>
        </w:rPr>
      </w:pPr>
    </w:p>
    <w:tbl>
      <w:tblPr>
        <w:tblW w:w="79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53"/>
        <w:gridCol w:w="2285"/>
      </w:tblGrid>
      <w:tr w:rsidR="0082725F" w:rsidRPr="00B9213E" w:rsidTr="0082725F">
        <w:trPr>
          <w:trHeight w:val="806"/>
          <w:jc w:val="center"/>
        </w:trPr>
        <w:tc>
          <w:tcPr>
            <w:tcW w:w="7938" w:type="dxa"/>
            <w:gridSpan w:val="2"/>
            <w:shd w:val="clear" w:color="auto" w:fill="DBE5F1"/>
            <w:vAlign w:val="center"/>
          </w:tcPr>
          <w:p w:rsidR="0082725F" w:rsidRPr="00B9213E" w:rsidRDefault="0082725F" w:rsidP="00B9213E">
            <w:pPr>
              <w:spacing w:after="0" w:line="240" w:lineRule="auto"/>
              <w:jc w:val="center"/>
              <w:rPr>
                <w:rFonts w:ascii="Times New Roman" w:eastAsia="Calibri" w:hAnsi="Times New Roman" w:cs="Times New Roman"/>
                <w:b/>
                <w:kern w:val="0"/>
                <w:sz w:val="28"/>
                <w:szCs w:val="28"/>
                <w:lang w:eastAsia="ru-RU"/>
                <w14:ligatures w14:val="none"/>
              </w:rPr>
            </w:pPr>
            <w:r w:rsidRPr="00B9213E">
              <w:rPr>
                <w:rFonts w:ascii="Times New Roman" w:eastAsia="Calibri" w:hAnsi="Times New Roman" w:cs="Times New Roman"/>
                <w:b/>
                <w:kern w:val="0"/>
                <w:sz w:val="28"/>
                <w:szCs w:val="28"/>
                <w:lang w:eastAsia="ru-RU"/>
                <w14:ligatures w14:val="none"/>
              </w:rPr>
              <w:t>Кількісний та якісний склад педагогічних працівників</w:t>
            </w:r>
          </w:p>
          <w:p w:rsidR="0082725F" w:rsidRPr="00B9213E" w:rsidRDefault="0082725F" w:rsidP="00B9213E">
            <w:pPr>
              <w:spacing w:after="0" w:line="240" w:lineRule="auto"/>
              <w:jc w:val="center"/>
              <w:rPr>
                <w:rFonts w:ascii="Times New Roman" w:eastAsia="Calibri" w:hAnsi="Times New Roman" w:cs="Times New Roman"/>
                <w:kern w:val="0"/>
                <w:sz w:val="28"/>
                <w:szCs w:val="28"/>
                <w:highlight w:val="yellow"/>
                <w14:ligatures w14:val="none"/>
              </w:rPr>
            </w:pPr>
            <w:r w:rsidRPr="00B9213E">
              <w:rPr>
                <w:rFonts w:ascii="Times New Roman" w:eastAsia="Calibri" w:hAnsi="Times New Roman" w:cs="Times New Roman"/>
                <w:b/>
                <w:kern w:val="0"/>
                <w:sz w:val="28"/>
                <w:szCs w:val="28"/>
                <w:lang w:eastAsia="ru-RU"/>
                <w14:ligatures w14:val="none"/>
              </w:rPr>
              <w:t>(</w:t>
            </w:r>
            <w:proofErr w:type="spellStart"/>
            <w:r w:rsidRPr="00B9213E">
              <w:rPr>
                <w:rFonts w:ascii="Times New Roman" w:eastAsia="Calibri" w:hAnsi="Times New Roman" w:cs="Times New Roman"/>
                <w:b/>
                <w:kern w:val="0"/>
                <w:sz w:val="28"/>
                <w:szCs w:val="28"/>
                <w14:ligatures w14:val="none"/>
              </w:rPr>
              <w:t>освітньо</w:t>
            </w:r>
            <w:proofErr w:type="spellEnd"/>
            <w:r w:rsidR="003315B7">
              <w:rPr>
                <w:rFonts w:ascii="Times New Roman" w:eastAsia="Calibri" w:hAnsi="Times New Roman" w:cs="Times New Roman"/>
                <w:b/>
                <w:kern w:val="0"/>
                <w:sz w:val="28"/>
                <w:szCs w:val="28"/>
                <w14:ligatures w14:val="none"/>
              </w:rPr>
              <w:t xml:space="preserve"> </w:t>
            </w:r>
            <w:r w:rsidRPr="00B9213E">
              <w:rPr>
                <w:rFonts w:ascii="Times New Roman" w:eastAsia="Calibri" w:hAnsi="Times New Roman" w:cs="Times New Roman"/>
                <w:b/>
                <w:kern w:val="0"/>
                <w:sz w:val="28"/>
                <w:szCs w:val="28"/>
                <w14:ligatures w14:val="none"/>
              </w:rPr>
              <w:t>- кваліфікаційний рівень)</w:t>
            </w:r>
            <w:r w:rsidR="005052FC">
              <w:rPr>
                <w:rFonts w:ascii="Times New Roman" w:eastAsia="Calibri" w:hAnsi="Times New Roman" w:cs="Times New Roman"/>
                <w:b/>
                <w:kern w:val="0"/>
                <w:sz w:val="28"/>
                <w:szCs w:val="28"/>
                <w14:ligatures w14:val="none"/>
              </w:rPr>
              <w:t xml:space="preserve"> </w:t>
            </w:r>
            <w:r w:rsidRPr="00B9213E">
              <w:rPr>
                <w:rFonts w:ascii="Times New Roman" w:eastAsia="Calibri" w:hAnsi="Times New Roman" w:cs="Times New Roman"/>
                <w:b/>
                <w:kern w:val="0"/>
                <w:sz w:val="28"/>
                <w:szCs w:val="28"/>
                <w:lang w:eastAsia="ru-RU"/>
                <w14:ligatures w14:val="none"/>
              </w:rPr>
              <w:t>202</w:t>
            </w:r>
            <w:r w:rsidR="005052FC">
              <w:rPr>
                <w:rFonts w:ascii="Times New Roman" w:eastAsia="Calibri" w:hAnsi="Times New Roman" w:cs="Times New Roman"/>
                <w:b/>
                <w:kern w:val="0"/>
                <w:sz w:val="28"/>
                <w:szCs w:val="28"/>
                <w:lang w:eastAsia="ru-RU"/>
                <w14:ligatures w14:val="none"/>
              </w:rPr>
              <w:t>4/</w:t>
            </w:r>
            <w:r w:rsidRPr="00B9213E">
              <w:rPr>
                <w:rFonts w:ascii="Times New Roman" w:eastAsia="Calibri" w:hAnsi="Times New Roman" w:cs="Times New Roman"/>
                <w:b/>
                <w:kern w:val="0"/>
                <w:sz w:val="28"/>
                <w:szCs w:val="28"/>
                <w:lang w:eastAsia="ru-RU"/>
                <w14:ligatures w14:val="none"/>
              </w:rPr>
              <w:t>202</w:t>
            </w:r>
            <w:r w:rsidR="005052FC">
              <w:rPr>
                <w:rFonts w:ascii="Times New Roman" w:eastAsia="Calibri" w:hAnsi="Times New Roman" w:cs="Times New Roman"/>
                <w:b/>
                <w:kern w:val="0"/>
                <w:sz w:val="28"/>
                <w:szCs w:val="28"/>
                <w:lang w:eastAsia="ru-RU"/>
                <w14:ligatures w14:val="none"/>
              </w:rPr>
              <w:t xml:space="preserve">5 </w:t>
            </w:r>
            <w:proofErr w:type="spellStart"/>
            <w:r w:rsidRPr="00B9213E">
              <w:rPr>
                <w:rFonts w:ascii="Times New Roman" w:eastAsia="Calibri" w:hAnsi="Times New Roman" w:cs="Times New Roman"/>
                <w:b/>
                <w:kern w:val="0"/>
                <w:sz w:val="28"/>
                <w:szCs w:val="28"/>
                <w:lang w:eastAsia="ru-RU"/>
                <w14:ligatures w14:val="none"/>
              </w:rPr>
              <w:t>н.р</w:t>
            </w:r>
            <w:proofErr w:type="spellEnd"/>
            <w:r w:rsidRPr="00B9213E">
              <w:rPr>
                <w:rFonts w:ascii="Times New Roman" w:eastAsia="Calibri" w:hAnsi="Times New Roman" w:cs="Times New Roman"/>
                <w:b/>
                <w:kern w:val="0"/>
                <w:sz w:val="28"/>
                <w:szCs w:val="28"/>
                <w:lang w:eastAsia="ru-RU"/>
                <w14:ligatures w14:val="none"/>
              </w:rPr>
              <w:t>.</w:t>
            </w:r>
          </w:p>
        </w:tc>
      </w:tr>
      <w:tr w:rsidR="0082725F" w:rsidRPr="00B9213E" w:rsidTr="00AA2266">
        <w:trPr>
          <w:trHeight w:val="408"/>
          <w:jc w:val="center"/>
        </w:trPr>
        <w:tc>
          <w:tcPr>
            <w:tcW w:w="5653" w:type="dxa"/>
          </w:tcPr>
          <w:p w:rsidR="0082725F" w:rsidRPr="00B9213E" w:rsidRDefault="0082725F" w:rsidP="00B9213E">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B9213E">
              <w:rPr>
                <w:rFonts w:ascii="Times New Roman" w:eastAsia="Times New Roman" w:hAnsi="Times New Roman" w:cs="Times New Roman"/>
                <w:color w:val="000000"/>
                <w:kern w:val="0"/>
                <w:sz w:val="28"/>
                <w:szCs w:val="28"/>
                <w:lang w:eastAsia="ru-RU"/>
                <w14:ligatures w14:val="none"/>
              </w:rPr>
              <w:t>Спеціаліст вищої категорії</w:t>
            </w:r>
          </w:p>
        </w:tc>
        <w:tc>
          <w:tcPr>
            <w:tcW w:w="2285" w:type="dxa"/>
            <w:vAlign w:val="center"/>
          </w:tcPr>
          <w:p w:rsidR="0082725F" w:rsidRPr="00B9213E" w:rsidRDefault="003315B7" w:rsidP="00B9213E">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r>
      <w:tr w:rsidR="0082725F" w:rsidRPr="00B9213E" w:rsidTr="00AA2266">
        <w:trPr>
          <w:trHeight w:val="394"/>
          <w:jc w:val="center"/>
        </w:trPr>
        <w:tc>
          <w:tcPr>
            <w:tcW w:w="5653" w:type="dxa"/>
          </w:tcPr>
          <w:p w:rsidR="0082725F" w:rsidRPr="00B9213E" w:rsidRDefault="0082725F" w:rsidP="00B9213E">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B9213E">
              <w:rPr>
                <w:rFonts w:ascii="Times New Roman" w:eastAsia="Times New Roman" w:hAnsi="Times New Roman" w:cs="Times New Roman"/>
                <w:color w:val="000000"/>
                <w:kern w:val="0"/>
                <w:sz w:val="28"/>
                <w:szCs w:val="28"/>
                <w:lang w:eastAsia="ru-RU"/>
                <w14:ligatures w14:val="none"/>
              </w:rPr>
              <w:t>Спеціаліст І категорії</w:t>
            </w:r>
          </w:p>
        </w:tc>
        <w:tc>
          <w:tcPr>
            <w:tcW w:w="2285" w:type="dxa"/>
            <w:vAlign w:val="center"/>
          </w:tcPr>
          <w:p w:rsidR="0082725F" w:rsidRPr="00B9213E" w:rsidRDefault="003315B7" w:rsidP="00B9213E">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1</w:t>
            </w:r>
          </w:p>
        </w:tc>
      </w:tr>
      <w:tr w:rsidR="0082725F" w:rsidRPr="00B9213E" w:rsidTr="00AA2266">
        <w:trPr>
          <w:trHeight w:val="394"/>
          <w:jc w:val="center"/>
        </w:trPr>
        <w:tc>
          <w:tcPr>
            <w:tcW w:w="5653" w:type="dxa"/>
          </w:tcPr>
          <w:p w:rsidR="0082725F" w:rsidRPr="00B9213E" w:rsidRDefault="0082725F" w:rsidP="00B9213E">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B9213E">
              <w:rPr>
                <w:rFonts w:ascii="Times New Roman" w:eastAsia="Times New Roman" w:hAnsi="Times New Roman" w:cs="Times New Roman"/>
                <w:color w:val="000000"/>
                <w:kern w:val="0"/>
                <w:sz w:val="28"/>
                <w:szCs w:val="28"/>
                <w:lang w:eastAsia="ru-RU"/>
                <w14:ligatures w14:val="none"/>
              </w:rPr>
              <w:t>Спеціаліст ІІ категорії</w:t>
            </w:r>
          </w:p>
        </w:tc>
        <w:tc>
          <w:tcPr>
            <w:tcW w:w="2285" w:type="dxa"/>
            <w:vAlign w:val="center"/>
          </w:tcPr>
          <w:p w:rsidR="0082725F" w:rsidRPr="00B9213E" w:rsidRDefault="003315B7" w:rsidP="00B9213E">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3</w:t>
            </w:r>
          </w:p>
        </w:tc>
      </w:tr>
      <w:tr w:rsidR="0082725F" w:rsidRPr="00B9213E" w:rsidTr="00AA2266">
        <w:trPr>
          <w:trHeight w:val="394"/>
          <w:jc w:val="center"/>
        </w:trPr>
        <w:tc>
          <w:tcPr>
            <w:tcW w:w="5653" w:type="dxa"/>
          </w:tcPr>
          <w:p w:rsidR="0082725F" w:rsidRPr="00B9213E" w:rsidRDefault="0082725F" w:rsidP="00B9213E">
            <w:pPr>
              <w:spacing w:after="0" w:line="240" w:lineRule="auto"/>
              <w:jc w:val="both"/>
              <w:rPr>
                <w:rFonts w:ascii="Times New Roman" w:eastAsia="Times New Roman" w:hAnsi="Times New Roman" w:cs="Times New Roman"/>
                <w:color w:val="000000"/>
                <w:kern w:val="0"/>
                <w:sz w:val="28"/>
                <w:szCs w:val="28"/>
                <w:lang w:eastAsia="ru-RU"/>
                <w14:ligatures w14:val="none"/>
              </w:rPr>
            </w:pPr>
            <w:r w:rsidRPr="00B9213E">
              <w:rPr>
                <w:rFonts w:ascii="Times New Roman" w:eastAsia="Times New Roman" w:hAnsi="Times New Roman" w:cs="Times New Roman"/>
                <w:color w:val="000000"/>
                <w:kern w:val="0"/>
                <w:sz w:val="28"/>
                <w:szCs w:val="28"/>
                <w:lang w:eastAsia="ru-RU"/>
                <w14:ligatures w14:val="none"/>
              </w:rPr>
              <w:t>Спеціаліст</w:t>
            </w:r>
          </w:p>
        </w:tc>
        <w:tc>
          <w:tcPr>
            <w:tcW w:w="2285" w:type="dxa"/>
            <w:vAlign w:val="center"/>
          </w:tcPr>
          <w:p w:rsidR="0082725F" w:rsidRPr="00B9213E" w:rsidRDefault="003315B7" w:rsidP="00B9213E">
            <w:pPr>
              <w:spacing w:after="0" w:line="240" w:lineRule="auto"/>
              <w:ind w:firstLine="709"/>
              <w:jc w:val="both"/>
              <w:rPr>
                <w:rFonts w:ascii="Times New Roman" w:eastAsia="Times New Roman" w:hAnsi="Times New Roman" w:cs="Times New Roman"/>
                <w:color w:val="000000"/>
                <w:kern w:val="0"/>
                <w:sz w:val="28"/>
                <w:szCs w:val="28"/>
                <w:lang w:eastAsia="ru-RU"/>
                <w14:ligatures w14:val="none"/>
              </w:rPr>
            </w:pPr>
            <w:r>
              <w:rPr>
                <w:rFonts w:ascii="Times New Roman" w:eastAsia="Times New Roman" w:hAnsi="Times New Roman" w:cs="Times New Roman"/>
                <w:color w:val="000000"/>
                <w:kern w:val="0"/>
                <w:sz w:val="28"/>
                <w:szCs w:val="28"/>
                <w:lang w:eastAsia="ru-RU"/>
                <w14:ligatures w14:val="none"/>
              </w:rPr>
              <w:t>6</w:t>
            </w:r>
          </w:p>
        </w:tc>
      </w:tr>
    </w:tbl>
    <w:p w:rsidR="0082725F" w:rsidRPr="00B9213E" w:rsidRDefault="0082725F" w:rsidP="00B9213E">
      <w:pPr>
        <w:spacing w:after="0" w:line="240" w:lineRule="auto"/>
        <w:jc w:val="both"/>
        <w:rPr>
          <w:rFonts w:ascii="Times New Roman" w:hAnsi="Times New Roman" w:cs="Times New Roman"/>
          <w:sz w:val="28"/>
          <w:szCs w:val="28"/>
        </w:rPr>
      </w:pPr>
    </w:p>
    <w:p w:rsidR="0082725F" w:rsidRPr="00B9213E" w:rsidRDefault="0082725F" w:rsidP="00B9213E">
      <w:pPr>
        <w:spacing w:after="0" w:line="240" w:lineRule="auto"/>
        <w:jc w:val="both"/>
        <w:rPr>
          <w:rFonts w:ascii="Times New Roman" w:hAnsi="Times New Roman" w:cs="Times New Roman"/>
          <w:sz w:val="28"/>
          <w:szCs w:val="28"/>
        </w:rPr>
      </w:pPr>
      <w:r w:rsidRPr="00B9213E">
        <w:rPr>
          <w:rFonts w:ascii="Times New Roman" w:hAnsi="Times New Roman" w:cs="Times New Roman"/>
          <w:sz w:val="28"/>
          <w:szCs w:val="28"/>
        </w:rPr>
        <w:t xml:space="preserve">         Чисельність технічного персоналу – 1</w:t>
      </w:r>
      <w:r w:rsidR="00461294">
        <w:rPr>
          <w:rFonts w:ascii="Times New Roman" w:hAnsi="Times New Roman" w:cs="Times New Roman"/>
          <w:sz w:val="28"/>
          <w:szCs w:val="28"/>
        </w:rPr>
        <w:t>7</w:t>
      </w:r>
      <w:r w:rsidRPr="00B9213E">
        <w:rPr>
          <w:rFonts w:ascii="Times New Roman" w:hAnsi="Times New Roman" w:cs="Times New Roman"/>
          <w:sz w:val="28"/>
          <w:szCs w:val="28"/>
        </w:rPr>
        <w:t xml:space="preserve"> осіб, медичного – 1 особа.</w:t>
      </w:r>
    </w:p>
    <w:p w:rsidR="00235DDE" w:rsidRPr="00B9213E" w:rsidRDefault="007A0D47" w:rsidP="00B9213E">
      <w:pPr>
        <w:spacing w:after="0" w:line="240" w:lineRule="auto"/>
        <w:jc w:val="both"/>
        <w:rPr>
          <w:rFonts w:ascii="Times New Roman" w:hAnsi="Times New Roman" w:cs="Times New Roman"/>
          <w:sz w:val="28"/>
          <w:szCs w:val="28"/>
        </w:rPr>
      </w:pPr>
      <w:r w:rsidRPr="00B9213E">
        <w:rPr>
          <w:rFonts w:ascii="Times New Roman" w:hAnsi="Times New Roman" w:cs="Times New Roman"/>
          <w:sz w:val="28"/>
          <w:szCs w:val="28"/>
        </w:rPr>
        <w:t xml:space="preserve">         </w:t>
      </w:r>
      <w:r w:rsidR="000D261C" w:rsidRPr="000D261C">
        <w:rPr>
          <w:rFonts w:ascii="Times New Roman" w:hAnsi="Times New Roman" w:cs="Times New Roman"/>
          <w:sz w:val="28"/>
          <w:szCs w:val="28"/>
        </w:rPr>
        <w:t xml:space="preserve">Управлінська діяльність закладу спрямована на забезпечення сталого розвитку та підвищення якості освітніх послуг. Основними орієнтирами є модернізація матеріально-технічної бази задля оновлення освітнього середовища; впровадження ефективних механізмів організації інклюзивної освіти та </w:t>
      </w:r>
      <w:proofErr w:type="spellStart"/>
      <w:r w:rsidR="000D261C" w:rsidRPr="000D261C">
        <w:rPr>
          <w:rFonts w:ascii="Times New Roman" w:hAnsi="Times New Roman" w:cs="Times New Roman"/>
          <w:sz w:val="28"/>
          <w:szCs w:val="28"/>
        </w:rPr>
        <w:t>здоров’язбережувальної</w:t>
      </w:r>
      <w:proofErr w:type="spellEnd"/>
      <w:r w:rsidR="000D261C" w:rsidRPr="000D261C">
        <w:rPr>
          <w:rFonts w:ascii="Times New Roman" w:hAnsi="Times New Roman" w:cs="Times New Roman"/>
          <w:sz w:val="28"/>
          <w:szCs w:val="28"/>
        </w:rPr>
        <w:t xml:space="preserve"> діяльності; пошук і залучення додаткових ресурсів фінансування; застосування сучасних технологій управління; формування позитивного іміджу закладу. Окрему увагу приділено розвитку методичної підтримки педагогів, створенню </w:t>
      </w:r>
      <w:proofErr w:type="spellStart"/>
      <w:r w:rsidR="000D261C" w:rsidRPr="000D261C">
        <w:rPr>
          <w:rFonts w:ascii="Times New Roman" w:hAnsi="Times New Roman" w:cs="Times New Roman"/>
          <w:sz w:val="28"/>
          <w:szCs w:val="28"/>
        </w:rPr>
        <w:t>професійно</w:t>
      </w:r>
      <w:proofErr w:type="spellEnd"/>
      <w:r w:rsidR="000D261C" w:rsidRPr="000D261C">
        <w:rPr>
          <w:rFonts w:ascii="Times New Roman" w:hAnsi="Times New Roman" w:cs="Times New Roman"/>
          <w:sz w:val="28"/>
          <w:szCs w:val="28"/>
        </w:rPr>
        <w:t xml:space="preserve"> комфортного та творчого середовища, що сприяє підвищенню їхньої кваліфікації та педагогічної майстерності.</w:t>
      </w:r>
    </w:p>
    <w:p w:rsidR="00235DDE" w:rsidRPr="00B9213E" w:rsidRDefault="00235DDE" w:rsidP="00B9213E">
      <w:pPr>
        <w:spacing w:after="0" w:line="240" w:lineRule="auto"/>
        <w:jc w:val="both"/>
        <w:rPr>
          <w:rFonts w:ascii="Times New Roman" w:hAnsi="Times New Roman" w:cs="Times New Roman"/>
          <w:sz w:val="28"/>
          <w:szCs w:val="28"/>
        </w:rPr>
      </w:pPr>
    </w:p>
    <w:p w:rsidR="004109AA" w:rsidRDefault="005052FC" w:rsidP="005052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1.2. </w:t>
      </w:r>
      <w:r w:rsidRPr="005052FC">
        <w:rPr>
          <w:rFonts w:ascii="Times New Roman" w:hAnsi="Times New Roman" w:cs="Times New Roman"/>
          <w:b/>
          <w:sz w:val="28"/>
          <w:szCs w:val="28"/>
        </w:rPr>
        <w:t>Аналіз діяльност</w:t>
      </w:r>
      <w:r w:rsidR="004109AA">
        <w:rPr>
          <w:rFonts w:ascii="Times New Roman" w:hAnsi="Times New Roman" w:cs="Times New Roman"/>
          <w:b/>
          <w:sz w:val="28"/>
          <w:szCs w:val="28"/>
        </w:rPr>
        <w:t>і закладу дошкільної освіти</w:t>
      </w:r>
    </w:p>
    <w:p w:rsidR="005052FC" w:rsidRDefault="004109AA" w:rsidP="005052F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«Пролісок» Сутисківської селищної ради</w:t>
      </w:r>
    </w:p>
    <w:p w:rsidR="006E1789" w:rsidRPr="006E1789" w:rsidRDefault="005052FC" w:rsidP="006E1789">
      <w:pPr>
        <w:spacing w:after="0" w:line="240" w:lineRule="auto"/>
        <w:jc w:val="center"/>
        <w:rPr>
          <w:rFonts w:ascii="Times New Roman" w:hAnsi="Times New Roman" w:cs="Times New Roman"/>
          <w:b/>
          <w:sz w:val="28"/>
          <w:szCs w:val="28"/>
        </w:rPr>
      </w:pPr>
      <w:r w:rsidRPr="005052FC">
        <w:rPr>
          <w:rFonts w:ascii="Times New Roman" w:hAnsi="Times New Roman" w:cs="Times New Roman"/>
          <w:b/>
          <w:sz w:val="28"/>
          <w:szCs w:val="28"/>
        </w:rPr>
        <w:t>за 2024/2025 навчальний рік</w:t>
      </w:r>
    </w:p>
    <w:p w:rsidR="006E1789" w:rsidRPr="006E1789" w:rsidRDefault="006E1789" w:rsidP="006E17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6E1789">
        <w:rPr>
          <w:rFonts w:ascii="Times New Roman" w:hAnsi="Times New Roman" w:cs="Times New Roman"/>
          <w:sz w:val="28"/>
          <w:szCs w:val="28"/>
        </w:rPr>
        <w:t xml:space="preserve">У 2024/2025 навчальному році освітній процес у закладі дошкільної освіти </w:t>
      </w:r>
      <w:r w:rsidR="004109AA">
        <w:rPr>
          <w:rFonts w:ascii="Times New Roman" w:hAnsi="Times New Roman" w:cs="Times New Roman"/>
          <w:sz w:val="28"/>
          <w:szCs w:val="28"/>
        </w:rPr>
        <w:t>«Пролісок»</w:t>
      </w:r>
      <w:r w:rsidRPr="006E1789">
        <w:rPr>
          <w:rFonts w:ascii="Times New Roman" w:hAnsi="Times New Roman" w:cs="Times New Roman"/>
          <w:sz w:val="28"/>
          <w:szCs w:val="28"/>
        </w:rPr>
        <w:t xml:space="preserve"> </w:t>
      </w:r>
      <w:r w:rsidR="00232F3B">
        <w:rPr>
          <w:rFonts w:ascii="Times New Roman" w:hAnsi="Times New Roman" w:cs="Times New Roman"/>
          <w:sz w:val="28"/>
          <w:szCs w:val="28"/>
        </w:rPr>
        <w:t xml:space="preserve">Сутисківської с/ради </w:t>
      </w:r>
      <w:r w:rsidRPr="006E1789">
        <w:rPr>
          <w:rFonts w:ascii="Times New Roman" w:hAnsi="Times New Roman" w:cs="Times New Roman"/>
          <w:sz w:val="28"/>
          <w:szCs w:val="28"/>
        </w:rPr>
        <w:t xml:space="preserve">здійснювався відповідно до базових засад державної політики у сфері освіти, а також з урахуванням нової редакції Закону України «Про дошкільну освіту» від </w:t>
      </w:r>
      <w:r w:rsidRPr="003C02D7">
        <w:rPr>
          <w:rFonts w:ascii="Times New Roman" w:hAnsi="Times New Roman" w:cs="Times New Roman"/>
          <w:b/>
          <w:bCs/>
          <w:sz w:val="28"/>
          <w:szCs w:val="28"/>
        </w:rPr>
        <w:t>06.06.2024 № 3788-IX</w:t>
      </w:r>
      <w:r w:rsidRPr="006E1789">
        <w:rPr>
          <w:rFonts w:ascii="Times New Roman" w:hAnsi="Times New Roman" w:cs="Times New Roman"/>
          <w:sz w:val="28"/>
          <w:szCs w:val="28"/>
        </w:rPr>
        <w:t xml:space="preserve">, який вступив у дію з 1 січня 2025 року. З огляду на це, у другій половині навчального року в закладі поступово впроваджувалися оновлені законодавчі положення, зокрема щодо </w:t>
      </w:r>
      <w:r>
        <w:rPr>
          <w:rFonts w:ascii="Times New Roman" w:hAnsi="Times New Roman" w:cs="Times New Roman"/>
          <w:sz w:val="28"/>
          <w:szCs w:val="28"/>
        </w:rPr>
        <w:t>навантаження</w:t>
      </w:r>
      <w:r w:rsidRPr="006E1789">
        <w:rPr>
          <w:rFonts w:ascii="Times New Roman" w:hAnsi="Times New Roman" w:cs="Times New Roman"/>
          <w:sz w:val="28"/>
          <w:szCs w:val="28"/>
        </w:rPr>
        <w:t xml:space="preserve"> педагогічн</w:t>
      </w:r>
      <w:r w:rsidR="00B41786">
        <w:rPr>
          <w:rFonts w:ascii="Times New Roman" w:hAnsi="Times New Roman" w:cs="Times New Roman"/>
          <w:sz w:val="28"/>
          <w:szCs w:val="28"/>
        </w:rPr>
        <w:t>их</w:t>
      </w:r>
      <w:r w:rsidRPr="006E1789">
        <w:rPr>
          <w:rFonts w:ascii="Times New Roman" w:hAnsi="Times New Roman" w:cs="Times New Roman"/>
          <w:sz w:val="28"/>
          <w:szCs w:val="28"/>
        </w:rPr>
        <w:t xml:space="preserve"> працівник</w:t>
      </w:r>
      <w:r w:rsidR="00B41786">
        <w:rPr>
          <w:rFonts w:ascii="Times New Roman" w:hAnsi="Times New Roman" w:cs="Times New Roman"/>
          <w:sz w:val="28"/>
          <w:szCs w:val="28"/>
        </w:rPr>
        <w:t>ів</w:t>
      </w:r>
      <w:r w:rsidRPr="006E1789">
        <w:rPr>
          <w:rFonts w:ascii="Times New Roman" w:hAnsi="Times New Roman" w:cs="Times New Roman"/>
          <w:sz w:val="28"/>
          <w:szCs w:val="28"/>
        </w:rPr>
        <w:t xml:space="preserve">, </w:t>
      </w:r>
      <w:r>
        <w:rPr>
          <w:rFonts w:ascii="Times New Roman" w:hAnsi="Times New Roman" w:cs="Times New Roman"/>
          <w:sz w:val="28"/>
          <w:szCs w:val="28"/>
        </w:rPr>
        <w:t>методичної та орган</w:t>
      </w:r>
      <w:r w:rsidR="004A3982">
        <w:rPr>
          <w:rFonts w:ascii="Times New Roman" w:hAnsi="Times New Roman" w:cs="Times New Roman"/>
          <w:sz w:val="28"/>
          <w:szCs w:val="28"/>
        </w:rPr>
        <w:t>і</w:t>
      </w:r>
      <w:r>
        <w:rPr>
          <w:rFonts w:ascii="Times New Roman" w:hAnsi="Times New Roman" w:cs="Times New Roman"/>
          <w:sz w:val="28"/>
          <w:szCs w:val="28"/>
        </w:rPr>
        <w:t xml:space="preserve">заційної роботи, </w:t>
      </w:r>
      <w:proofErr w:type="spellStart"/>
      <w:r w:rsidRPr="006E1789">
        <w:rPr>
          <w:rFonts w:ascii="Times New Roman" w:hAnsi="Times New Roman" w:cs="Times New Roman"/>
          <w:sz w:val="28"/>
          <w:szCs w:val="28"/>
        </w:rPr>
        <w:t>інклюзивності</w:t>
      </w:r>
      <w:proofErr w:type="spellEnd"/>
      <w:r w:rsidRPr="006E1789">
        <w:rPr>
          <w:rFonts w:ascii="Times New Roman" w:hAnsi="Times New Roman" w:cs="Times New Roman"/>
          <w:sz w:val="28"/>
          <w:szCs w:val="28"/>
        </w:rPr>
        <w:t>, форм здобуття освіти, прав дитини та сім’ї,</w:t>
      </w:r>
      <w:r w:rsidR="00B41786" w:rsidRPr="00B41786">
        <w:t xml:space="preserve"> </w:t>
      </w:r>
      <w:r w:rsidR="00B41786" w:rsidRPr="00B41786">
        <w:rPr>
          <w:rFonts w:ascii="Times New Roman" w:hAnsi="Times New Roman" w:cs="Times New Roman"/>
          <w:sz w:val="28"/>
          <w:szCs w:val="28"/>
        </w:rPr>
        <w:t xml:space="preserve">режиму роботи, </w:t>
      </w:r>
      <w:r w:rsidRPr="006E1789">
        <w:rPr>
          <w:rFonts w:ascii="Times New Roman" w:hAnsi="Times New Roman" w:cs="Times New Roman"/>
          <w:sz w:val="28"/>
          <w:szCs w:val="28"/>
        </w:rPr>
        <w:t xml:space="preserve"> а також академічної свободи й автономії закладу.</w:t>
      </w:r>
    </w:p>
    <w:p w:rsidR="006E1789" w:rsidRPr="006E1789" w:rsidRDefault="00B41786" w:rsidP="006E17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E1789" w:rsidRPr="006E1789">
        <w:rPr>
          <w:rFonts w:ascii="Times New Roman" w:hAnsi="Times New Roman" w:cs="Times New Roman"/>
          <w:sz w:val="28"/>
          <w:szCs w:val="28"/>
        </w:rPr>
        <w:t xml:space="preserve">Закон визначає дошкільну освіту як обов’язкову первинну складову освіти впродовж життя, що має забезпечити всебічний розвиток дитини через виховання, навчання, соціалізацію та формування життєвих навичок і </w:t>
      </w:r>
      <w:proofErr w:type="spellStart"/>
      <w:r w:rsidR="006E1789" w:rsidRPr="006E1789">
        <w:rPr>
          <w:rFonts w:ascii="Times New Roman" w:hAnsi="Times New Roman" w:cs="Times New Roman"/>
          <w:sz w:val="28"/>
          <w:szCs w:val="28"/>
        </w:rPr>
        <w:t>компетентностей</w:t>
      </w:r>
      <w:proofErr w:type="spellEnd"/>
      <w:r w:rsidR="006E1789" w:rsidRPr="006E1789">
        <w:rPr>
          <w:rFonts w:ascii="Times New Roman" w:hAnsi="Times New Roman" w:cs="Times New Roman"/>
          <w:sz w:val="28"/>
          <w:szCs w:val="28"/>
        </w:rPr>
        <w:t xml:space="preserve">. Відповідно до </w:t>
      </w:r>
      <w:r w:rsidR="006E1789" w:rsidRPr="003C02D7">
        <w:rPr>
          <w:rFonts w:ascii="Times New Roman" w:hAnsi="Times New Roman" w:cs="Times New Roman"/>
          <w:b/>
          <w:bCs/>
          <w:sz w:val="28"/>
          <w:szCs w:val="28"/>
        </w:rPr>
        <w:t>ст. 5 Закону</w:t>
      </w:r>
      <w:r w:rsidR="00E42162" w:rsidRPr="003C02D7">
        <w:rPr>
          <w:rFonts w:ascii="Times New Roman" w:hAnsi="Times New Roman" w:cs="Times New Roman"/>
          <w:b/>
          <w:bCs/>
          <w:sz w:val="28"/>
          <w:szCs w:val="28"/>
        </w:rPr>
        <w:t xml:space="preserve"> України «Про дошкільну освіту»  № 3788-IX</w:t>
      </w:r>
      <w:r w:rsidR="006E1789" w:rsidRPr="006E1789">
        <w:rPr>
          <w:rFonts w:ascii="Times New Roman" w:hAnsi="Times New Roman" w:cs="Times New Roman"/>
          <w:sz w:val="28"/>
          <w:szCs w:val="28"/>
        </w:rPr>
        <w:t xml:space="preserve"> освітня діяльність у ЗДО ґрунтувалася на принципах </w:t>
      </w:r>
      <w:proofErr w:type="spellStart"/>
      <w:r w:rsidR="006E1789" w:rsidRPr="006E1789">
        <w:rPr>
          <w:rFonts w:ascii="Times New Roman" w:hAnsi="Times New Roman" w:cs="Times New Roman"/>
          <w:sz w:val="28"/>
          <w:szCs w:val="28"/>
        </w:rPr>
        <w:t>дитиноцентризму</w:t>
      </w:r>
      <w:proofErr w:type="spellEnd"/>
      <w:r w:rsidR="006E1789" w:rsidRPr="006E1789">
        <w:rPr>
          <w:rFonts w:ascii="Times New Roman" w:hAnsi="Times New Roman" w:cs="Times New Roman"/>
          <w:sz w:val="28"/>
          <w:szCs w:val="28"/>
        </w:rPr>
        <w:t xml:space="preserve">, рівного доступу, педагогіки партнерства, </w:t>
      </w:r>
      <w:proofErr w:type="spellStart"/>
      <w:r w:rsidR="006E1789" w:rsidRPr="006E1789">
        <w:rPr>
          <w:rFonts w:ascii="Times New Roman" w:hAnsi="Times New Roman" w:cs="Times New Roman"/>
          <w:sz w:val="28"/>
          <w:szCs w:val="28"/>
        </w:rPr>
        <w:t>інклюзивності</w:t>
      </w:r>
      <w:proofErr w:type="spellEnd"/>
      <w:r w:rsidR="006E1789" w:rsidRPr="006E1789">
        <w:rPr>
          <w:rFonts w:ascii="Times New Roman" w:hAnsi="Times New Roman" w:cs="Times New Roman"/>
          <w:sz w:val="28"/>
          <w:szCs w:val="28"/>
        </w:rPr>
        <w:t>, академічної свободи педагогів, гуманізму</w:t>
      </w:r>
      <w:r>
        <w:rPr>
          <w:rFonts w:ascii="Times New Roman" w:hAnsi="Times New Roman" w:cs="Times New Roman"/>
          <w:sz w:val="28"/>
          <w:szCs w:val="28"/>
        </w:rPr>
        <w:t xml:space="preserve"> та </w:t>
      </w:r>
      <w:r w:rsidR="006E1789" w:rsidRPr="006E1789">
        <w:rPr>
          <w:rFonts w:ascii="Times New Roman" w:hAnsi="Times New Roman" w:cs="Times New Roman"/>
          <w:sz w:val="28"/>
          <w:szCs w:val="28"/>
        </w:rPr>
        <w:t>безпечного середовища</w:t>
      </w:r>
      <w:r>
        <w:rPr>
          <w:rFonts w:ascii="Times New Roman" w:hAnsi="Times New Roman" w:cs="Times New Roman"/>
          <w:sz w:val="28"/>
          <w:szCs w:val="28"/>
        </w:rPr>
        <w:t>.</w:t>
      </w:r>
    </w:p>
    <w:p w:rsidR="006E1789" w:rsidRPr="006E1789" w:rsidRDefault="00B41786" w:rsidP="006E178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E1789" w:rsidRPr="006E1789">
        <w:rPr>
          <w:rFonts w:ascii="Times New Roman" w:hAnsi="Times New Roman" w:cs="Times New Roman"/>
          <w:sz w:val="28"/>
          <w:szCs w:val="28"/>
        </w:rPr>
        <w:t xml:space="preserve">Заклад забезпечував комплексне психофізичне, емоційне, соціальне та інтелектуальне становлення дитини. Особлива увага приділялася підтримці дітей з особливими освітніми потребами через реалізацію індивідуальних програм розвитку, впровадження адаптивних освітніх технологій, організацію </w:t>
      </w:r>
      <w:r w:rsidRPr="00B41786">
        <w:rPr>
          <w:rFonts w:ascii="Times New Roman" w:hAnsi="Times New Roman" w:cs="Times New Roman"/>
          <w:sz w:val="28"/>
          <w:szCs w:val="28"/>
        </w:rPr>
        <w:t xml:space="preserve">психолого-педагогічного </w:t>
      </w:r>
      <w:r w:rsidR="006E1789" w:rsidRPr="006E1789">
        <w:rPr>
          <w:rFonts w:ascii="Times New Roman" w:hAnsi="Times New Roman" w:cs="Times New Roman"/>
          <w:sz w:val="28"/>
          <w:szCs w:val="28"/>
        </w:rPr>
        <w:t>супроводу, облаштування ресурсного середовища відповідно до вимог нового законодавства (ст. 15, 17, 19 Закону</w:t>
      </w:r>
      <w:r>
        <w:rPr>
          <w:rFonts w:ascii="Times New Roman" w:hAnsi="Times New Roman" w:cs="Times New Roman"/>
          <w:sz w:val="28"/>
          <w:szCs w:val="28"/>
        </w:rPr>
        <w:t xml:space="preserve"> </w:t>
      </w:r>
      <w:r w:rsidRPr="00B41786">
        <w:rPr>
          <w:rFonts w:ascii="Times New Roman" w:hAnsi="Times New Roman" w:cs="Times New Roman"/>
          <w:sz w:val="28"/>
          <w:szCs w:val="28"/>
        </w:rPr>
        <w:t>№ 3788-IX</w:t>
      </w:r>
      <w:r w:rsidR="006E1789" w:rsidRPr="006E1789">
        <w:rPr>
          <w:rFonts w:ascii="Times New Roman" w:hAnsi="Times New Roman" w:cs="Times New Roman"/>
          <w:sz w:val="28"/>
          <w:szCs w:val="28"/>
        </w:rPr>
        <w:t>)</w:t>
      </w:r>
      <w:r>
        <w:rPr>
          <w:rFonts w:ascii="Times New Roman" w:hAnsi="Times New Roman" w:cs="Times New Roman"/>
          <w:sz w:val="28"/>
          <w:szCs w:val="28"/>
        </w:rPr>
        <w:t>.</w:t>
      </w:r>
    </w:p>
    <w:p w:rsidR="00BB5D87" w:rsidRPr="00BB5D87" w:rsidRDefault="00BB5D87" w:rsidP="00BB5D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B5D87">
        <w:rPr>
          <w:rFonts w:ascii="Times New Roman" w:hAnsi="Times New Roman" w:cs="Times New Roman"/>
          <w:sz w:val="28"/>
          <w:szCs w:val="28"/>
        </w:rPr>
        <w:t>Вже понад три р</w:t>
      </w:r>
      <w:r w:rsidR="004109AA">
        <w:rPr>
          <w:rFonts w:ascii="Times New Roman" w:hAnsi="Times New Roman" w:cs="Times New Roman"/>
          <w:sz w:val="28"/>
          <w:szCs w:val="28"/>
        </w:rPr>
        <w:t>оки заклад дошкільної освіти</w:t>
      </w:r>
      <w:r w:rsidRPr="00BB5D87">
        <w:rPr>
          <w:rFonts w:ascii="Times New Roman" w:hAnsi="Times New Roman" w:cs="Times New Roman"/>
          <w:sz w:val="28"/>
          <w:szCs w:val="28"/>
        </w:rPr>
        <w:t xml:space="preserve"> функціонує в умовах повномасштабної війни, що триває з 24 лютого 2022 року відповідно до Указу Президента України № 64/2022 «Про введення воєнного стану». За цей час система управління, організації освітнього процесу та внутрішньої комунікації в закладі була трансформована відповідно до </w:t>
      </w:r>
      <w:proofErr w:type="spellStart"/>
      <w:r w:rsidRPr="00BB5D87">
        <w:rPr>
          <w:rFonts w:ascii="Times New Roman" w:hAnsi="Times New Roman" w:cs="Times New Roman"/>
          <w:sz w:val="28"/>
          <w:szCs w:val="28"/>
        </w:rPr>
        <w:t>безпекових</w:t>
      </w:r>
      <w:proofErr w:type="spellEnd"/>
      <w:r w:rsidRPr="00BB5D87">
        <w:rPr>
          <w:rFonts w:ascii="Times New Roman" w:hAnsi="Times New Roman" w:cs="Times New Roman"/>
          <w:sz w:val="28"/>
          <w:szCs w:val="28"/>
        </w:rPr>
        <w:t xml:space="preserve"> викликів і стала максимально адаптованою до кризових обставин. Упродовж 2024/2025 навчального року діяльність ЗДО залишалася спрямованою на створення безпечного, психологічно стабільного, інклюзивного середовища, де забезпечується сталість освітнього процесу навіть в умовах повітряних </w:t>
      </w:r>
      <w:proofErr w:type="spellStart"/>
      <w:r w:rsidRPr="00BB5D87">
        <w:rPr>
          <w:rFonts w:ascii="Times New Roman" w:hAnsi="Times New Roman" w:cs="Times New Roman"/>
          <w:sz w:val="28"/>
          <w:szCs w:val="28"/>
        </w:rPr>
        <w:t>тривог</w:t>
      </w:r>
      <w:proofErr w:type="spellEnd"/>
      <w:r w:rsidRPr="00BB5D87">
        <w:rPr>
          <w:rFonts w:ascii="Times New Roman" w:hAnsi="Times New Roman" w:cs="Times New Roman"/>
          <w:sz w:val="28"/>
          <w:szCs w:val="28"/>
        </w:rPr>
        <w:t xml:space="preserve"> або евакуаційних дій.</w:t>
      </w:r>
    </w:p>
    <w:p w:rsidR="00BB5D87" w:rsidRPr="00BB5D87" w:rsidRDefault="00BB5D87" w:rsidP="00BB5D8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B5D87">
        <w:rPr>
          <w:rFonts w:ascii="Times New Roman" w:hAnsi="Times New Roman" w:cs="Times New Roman"/>
          <w:sz w:val="28"/>
          <w:szCs w:val="28"/>
        </w:rPr>
        <w:t>Освітній процес і управлінські рішення координувалися з урахуванням:</w:t>
      </w:r>
    </w:p>
    <w:p w:rsidR="00BB5D87" w:rsidRPr="00BB5D87" w:rsidRDefault="00BB5D87" w:rsidP="00E25F8D">
      <w:pPr>
        <w:pStyle w:val="a3"/>
        <w:numPr>
          <w:ilvl w:val="0"/>
          <w:numId w:val="18"/>
        </w:numPr>
        <w:jc w:val="both"/>
        <w:rPr>
          <w:rFonts w:ascii="Times New Roman" w:hAnsi="Times New Roman" w:cs="Times New Roman"/>
          <w:sz w:val="28"/>
          <w:szCs w:val="28"/>
        </w:rPr>
      </w:pPr>
      <w:r w:rsidRPr="00BB5D87">
        <w:rPr>
          <w:rFonts w:ascii="Times New Roman" w:hAnsi="Times New Roman" w:cs="Times New Roman"/>
          <w:sz w:val="28"/>
          <w:szCs w:val="28"/>
        </w:rPr>
        <w:t xml:space="preserve">листа МОН України від </w:t>
      </w:r>
      <w:r>
        <w:rPr>
          <w:rFonts w:ascii="Times New Roman" w:hAnsi="Times New Roman" w:cs="Times New Roman"/>
          <w:sz w:val="28"/>
          <w:szCs w:val="28"/>
        </w:rPr>
        <w:t>02</w:t>
      </w:r>
      <w:r w:rsidRPr="00BB5D87">
        <w:rPr>
          <w:rFonts w:ascii="Times New Roman" w:hAnsi="Times New Roman" w:cs="Times New Roman"/>
          <w:sz w:val="28"/>
          <w:szCs w:val="28"/>
        </w:rPr>
        <w:t>.0</w:t>
      </w:r>
      <w:r>
        <w:rPr>
          <w:rFonts w:ascii="Times New Roman" w:hAnsi="Times New Roman" w:cs="Times New Roman"/>
          <w:sz w:val="28"/>
          <w:szCs w:val="28"/>
        </w:rPr>
        <w:t>4</w:t>
      </w:r>
      <w:r w:rsidRPr="00BB5D87">
        <w:rPr>
          <w:rFonts w:ascii="Times New Roman" w:hAnsi="Times New Roman" w:cs="Times New Roman"/>
          <w:sz w:val="28"/>
          <w:szCs w:val="28"/>
        </w:rPr>
        <w:t>.202</w:t>
      </w:r>
      <w:r>
        <w:rPr>
          <w:rFonts w:ascii="Times New Roman" w:hAnsi="Times New Roman" w:cs="Times New Roman"/>
          <w:sz w:val="28"/>
          <w:szCs w:val="28"/>
        </w:rPr>
        <w:t>2</w:t>
      </w:r>
      <w:r w:rsidRPr="00BB5D87">
        <w:rPr>
          <w:rFonts w:ascii="Times New Roman" w:hAnsi="Times New Roman" w:cs="Times New Roman"/>
          <w:sz w:val="28"/>
          <w:szCs w:val="28"/>
        </w:rPr>
        <w:t xml:space="preserve"> № 1/3845-22 «Про рекомендації для працівників закладів дошкільної освіти на період дії воєнного стану в Україні</w:t>
      </w:r>
      <w:r>
        <w:rPr>
          <w:rFonts w:ascii="Times New Roman" w:hAnsi="Times New Roman" w:cs="Times New Roman"/>
          <w:sz w:val="28"/>
          <w:szCs w:val="28"/>
        </w:rPr>
        <w:t>»</w:t>
      </w:r>
      <w:r w:rsidRPr="00BB5D87">
        <w:rPr>
          <w:rFonts w:ascii="Times New Roman" w:hAnsi="Times New Roman" w:cs="Times New Roman"/>
          <w:sz w:val="28"/>
          <w:szCs w:val="28"/>
        </w:rPr>
        <w:t>;</w:t>
      </w:r>
    </w:p>
    <w:p w:rsidR="00BB5D87" w:rsidRDefault="00BB5D87" w:rsidP="00E25F8D">
      <w:pPr>
        <w:pStyle w:val="a3"/>
        <w:numPr>
          <w:ilvl w:val="0"/>
          <w:numId w:val="18"/>
        </w:numPr>
        <w:jc w:val="both"/>
        <w:rPr>
          <w:rFonts w:ascii="Times New Roman" w:hAnsi="Times New Roman" w:cs="Times New Roman"/>
          <w:sz w:val="28"/>
          <w:szCs w:val="28"/>
        </w:rPr>
      </w:pPr>
      <w:r w:rsidRPr="00BB5D87">
        <w:rPr>
          <w:rFonts w:ascii="Times New Roman" w:hAnsi="Times New Roman" w:cs="Times New Roman"/>
          <w:sz w:val="28"/>
          <w:szCs w:val="28"/>
        </w:rPr>
        <w:t xml:space="preserve">листа МОН України від </w:t>
      </w:r>
      <w:r>
        <w:rPr>
          <w:rFonts w:ascii="Times New Roman" w:hAnsi="Times New Roman" w:cs="Times New Roman"/>
          <w:sz w:val="28"/>
          <w:szCs w:val="28"/>
        </w:rPr>
        <w:t>20</w:t>
      </w:r>
      <w:r w:rsidRPr="00BB5D87">
        <w:rPr>
          <w:rFonts w:ascii="Times New Roman" w:hAnsi="Times New Roman" w:cs="Times New Roman"/>
          <w:sz w:val="28"/>
          <w:szCs w:val="28"/>
        </w:rPr>
        <w:t>.0</w:t>
      </w:r>
      <w:r>
        <w:rPr>
          <w:rFonts w:ascii="Times New Roman" w:hAnsi="Times New Roman" w:cs="Times New Roman"/>
          <w:sz w:val="28"/>
          <w:szCs w:val="28"/>
        </w:rPr>
        <w:t>6</w:t>
      </w:r>
      <w:r w:rsidRPr="00BB5D87">
        <w:rPr>
          <w:rFonts w:ascii="Times New Roman" w:hAnsi="Times New Roman" w:cs="Times New Roman"/>
          <w:sz w:val="28"/>
          <w:szCs w:val="28"/>
        </w:rPr>
        <w:t>.202</w:t>
      </w:r>
      <w:r>
        <w:rPr>
          <w:rFonts w:ascii="Times New Roman" w:hAnsi="Times New Roman" w:cs="Times New Roman"/>
          <w:sz w:val="28"/>
          <w:szCs w:val="28"/>
        </w:rPr>
        <w:t>3</w:t>
      </w:r>
      <w:r w:rsidRPr="00BB5D87">
        <w:rPr>
          <w:rFonts w:ascii="Times New Roman" w:hAnsi="Times New Roman" w:cs="Times New Roman"/>
          <w:sz w:val="28"/>
          <w:szCs w:val="28"/>
        </w:rPr>
        <w:t xml:space="preserve"> № 1/8820-23 «Про організацію безпечного освітнього простору в закладах дошкільної освіти та обладнання </w:t>
      </w:r>
      <w:proofErr w:type="spellStart"/>
      <w:r w:rsidRPr="00BB5D87">
        <w:rPr>
          <w:rFonts w:ascii="Times New Roman" w:hAnsi="Times New Roman" w:cs="Times New Roman"/>
          <w:sz w:val="28"/>
          <w:szCs w:val="28"/>
        </w:rPr>
        <w:t>укриттів</w:t>
      </w:r>
      <w:proofErr w:type="spellEnd"/>
      <w:r w:rsidRPr="00BB5D87">
        <w:rPr>
          <w:rFonts w:ascii="Times New Roman" w:hAnsi="Times New Roman" w:cs="Times New Roman"/>
          <w:sz w:val="28"/>
          <w:szCs w:val="28"/>
        </w:rPr>
        <w:t>»;</w:t>
      </w:r>
    </w:p>
    <w:p w:rsidR="003619EF" w:rsidRPr="00BB5D87" w:rsidRDefault="003619EF" w:rsidP="00E25F8D">
      <w:pPr>
        <w:pStyle w:val="a3"/>
        <w:numPr>
          <w:ilvl w:val="0"/>
          <w:numId w:val="18"/>
        </w:numPr>
        <w:jc w:val="both"/>
        <w:rPr>
          <w:rFonts w:ascii="Times New Roman" w:hAnsi="Times New Roman" w:cs="Times New Roman"/>
          <w:sz w:val="28"/>
          <w:szCs w:val="28"/>
        </w:rPr>
      </w:pPr>
      <w:r>
        <w:rPr>
          <w:rFonts w:ascii="Times New Roman" w:hAnsi="Times New Roman" w:cs="Times New Roman"/>
          <w:sz w:val="28"/>
          <w:szCs w:val="28"/>
        </w:rPr>
        <w:t>л</w:t>
      </w:r>
      <w:r w:rsidRPr="003619EF">
        <w:rPr>
          <w:rFonts w:ascii="Times New Roman" w:hAnsi="Times New Roman" w:cs="Times New Roman"/>
          <w:sz w:val="28"/>
          <w:szCs w:val="28"/>
        </w:rPr>
        <w:t>иста ДСНС України від 14.06.2022 №</w:t>
      </w:r>
      <w:r>
        <w:rPr>
          <w:rFonts w:ascii="Times New Roman" w:hAnsi="Times New Roman" w:cs="Times New Roman"/>
          <w:sz w:val="28"/>
          <w:szCs w:val="28"/>
        </w:rPr>
        <w:t xml:space="preserve"> </w:t>
      </w:r>
      <w:r w:rsidRPr="003619EF">
        <w:rPr>
          <w:rFonts w:ascii="Times New Roman" w:hAnsi="Times New Roman" w:cs="Times New Roman"/>
          <w:sz w:val="28"/>
          <w:szCs w:val="28"/>
        </w:rPr>
        <w:t>03-1870/162-2 «Про організацію укриття працівників та дітей у закладах освіти»</w:t>
      </w:r>
      <w:r>
        <w:rPr>
          <w:rFonts w:ascii="Times New Roman" w:hAnsi="Times New Roman" w:cs="Times New Roman"/>
          <w:sz w:val="28"/>
          <w:szCs w:val="28"/>
        </w:rPr>
        <w:t>;</w:t>
      </w:r>
    </w:p>
    <w:p w:rsidR="00BB5D87" w:rsidRDefault="00BB5D87" w:rsidP="00E25F8D">
      <w:pPr>
        <w:pStyle w:val="a3"/>
        <w:numPr>
          <w:ilvl w:val="0"/>
          <w:numId w:val="18"/>
        </w:numPr>
        <w:spacing w:after="0" w:line="240" w:lineRule="auto"/>
        <w:jc w:val="both"/>
        <w:rPr>
          <w:rFonts w:ascii="Times New Roman" w:hAnsi="Times New Roman" w:cs="Times New Roman"/>
          <w:sz w:val="28"/>
          <w:szCs w:val="28"/>
        </w:rPr>
      </w:pPr>
      <w:r w:rsidRPr="00BB5D87">
        <w:rPr>
          <w:rFonts w:ascii="Times New Roman" w:hAnsi="Times New Roman" w:cs="Times New Roman"/>
          <w:sz w:val="28"/>
          <w:szCs w:val="28"/>
        </w:rPr>
        <w:lastRenderedPageBreak/>
        <w:t>листа МОН України від 2</w:t>
      </w:r>
      <w:r>
        <w:rPr>
          <w:rFonts w:ascii="Times New Roman" w:hAnsi="Times New Roman" w:cs="Times New Roman"/>
          <w:sz w:val="28"/>
          <w:szCs w:val="28"/>
        </w:rPr>
        <w:t>7</w:t>
      </w:r>
      <w:r w:rsidRPr="00BB5D87">
        <w:rPr>
          <w:rFonts w:ascii="Times New Roman" w:hAnsi="Times New Roman" w:cs="Times New Roman"/>
          <w:sz w:val="28"/>
          <w:szCs w:val="28"/>
        </w:rPr>
        <w:t>.08.202</w:t>
      </w:r>
      <w:r>
        <w:rPr>
          <w:rFonts w:ascii="Times New Roman" w:hAnsi="Times New Roman" w:cs="Times New Roman"/>
          <w:sz w:val="28"/>
          <w:szCs w:val="28"/>
        </w:rPr>
        <w:t>4</w:t>
      </w:r>
      <w:r w:rsidRPr="00BB5D87">
        <w:rPr>
          <w:rFonts w:ascii="Times New Roman" w:hAnsi="Times New Roman" w:cs="Times New Roman"/>
          <w:sz w:val="28"/>
          <w:szCs w:val="28"/>
        </w:rPr>
        <w:t xml:space="preserve"> № 1/15368-24 «Щодо організації освітнього процесу в 2024/2025 навчальному році у закладах дошкільної освіти»;</w:t>
      </w:r>
    </w:p>
    <w:p w:rsidR="00BB5D87" w:rsidRDefault="00BB5D87" w:rsidP="00E25F8D">
      <w:pPr>
        <w:pStyle w:val="a3"/>
        <w:numPr>
          <w:ilvl w:val="0"/>
          <w:numId w:val="18"/>
        </w:numPr>
        <w:spacing w:after="0" w:line="240" w:lineRule="auto"/>
        <w:jc w:val="both"/>
        <w:rPr>
          <w:rFonts w:ascii="Times New Roman" w:hAnsi="Times New Roman" w:cs="Times New Roman"/>
          <w:sz w:val="28"/>
          <w:szCs w:val="28"/>
        </w:rPr>
      </w:pPr>
      <w:r w:rsidRPr="00BB5D87">
        <w:rPr>
          <w:rFonts w:ascii="Times New Roman" w:hAnsi="Times New Roman" w:cs="Times New Roman"/>
          <w:sz w:val="28"/>
          <w:szCs w:val="28"/>
        </w:rPr>
        <w:t>Закону України «Про організацію трудових відносин в умовах воєнного стану» від 15.03.2022 № 2136-IX</w:t>
      </w:r>
      <w:r>
        <w:rPr>
          <w:rFonts w:ascii="Times New Roman" w:hAnsi="Times New Roman" w:cs="Times New Roman"/>
          <w:sz w:val="28"/>
          <w:szCs w:val="28"/>
        </w:rPr>
        <w:t>;</w:t>
      </w:r>
    </w:p>
    <w:p w:rsidR="003619EF" w:rsidRDefault="003619EF" w:rsidP="00E25F8D">
      <w:pPr>
        <w:pStyle w:val="a3"/>
        <w:numPr>
          <w:ilvl w:val="0"/>
          <w:numId w:val="18"/>
        </w:numPr>
        <w:spacing w:after="0" w:line="240" w:lineRule="auto"/>
        <w:jc w:val="both"/>
        <w:rPr>
          <w:rFonts w:ascii="Times New Roman" w:hAnsi="Times New Roman" w:cs="Times New Roman"/>
          <w:sz w:val="28"/>
          <w:szCs w:val="28"/>
        </w:rPr>
      </w:pPr>
      <w:r w:rsidRPr="00BB5D87">
        <w:rPr>
          <w:rFonts w:ascii="Times New Roman" w:hAnsi="Times New Roman" w:cs="Times New Roman"/>
          <w:sz w:val="28"/>
          <w:szCs w:val="28"/>
        </w:rPr>
        <w:t>Постанови Кабінету Міністрів України від 10.04.2019 року № 530 «Про затвердження Порядку організації інклюзивного навчання в закладах дошкільної освіти» (із подальшими змінами, внесеними постановами КМУ від 28.07.2021 № 769 та від 26.04.2022 № 483)</w:t>
      </w:r>
      <w:r>
        <w:rPr>
          <w:rFonts w:ascii="Times New Roman" w:hAnsi="Times New Roman" w:cs="Times New Roman"/>
          <w:sz w:val="28"/>
          <w:szCs w:val="28"/>
        </w:rPr>
        <w:t>;</w:t>
      </w:r>
    </w:p>
    <w:p w:rsidR="003619EF" w:rsidRPr="003619EF" w:rsidRDefault="003619EF" w:rsidP="00E25F8D">
      <w:pPr>
        <w:pStyle w:val="a3"/>
        <w:numPr>
          <w:ilvl w:val="0"/>
          <w:numId w:val="18"/>
        </w:numPr>
        <w:spacing w:after="0" w:line="240" w:lineRule="auto"/>
        <w:jc w:val="both"/>
        <w:rPr>
          <w:rFonts w:ascii="Times New Roman" w:hAnsi="Times New Roman" w:cs="Times New Roman"/>
          <w:sz w:val="28"/>
          <w:szCs w:val="28"/>
        </w:rPr>
      </w:pPr>
      <w:r w:rsidRPr="00BB5D87">
        <w:rPr>
          <w:rFonts w:ascii="Times New Roman" w:hAnsi="Times New Roman" w:cs="Times New Roman"/>
          <w:sz w:val="28"/>
          <w:szCs w:val="28"/>
        </w:rPr>
        <w:t>Положення про атестацію педагогічних працівників (Наказ МОН від 09.09.2022 № 805)</w:t>
      </w:r>
      <w:r>
        <w:rPr>
          <w:rFonts w:ascii="Times New Roman" w:hAnsi="Times New Roman" w:cs="Times New Roman"/>
          <w:sz w:val="28"/>
          <w:szCs w:val="28"/>
        </w:rPr>
        <w:t>;</w:t>
      </w:r>
    </w:p>
    <w:p w:rsidR="00BB5D87" w:rsidRDefault="00BB5D87" w:rsidP="00E25F8D">
      <w:pPr>
        <w:pStyle w:val="a3"/>
        <w:numPr>
          <w:ilvl w:val="0"/>
          <w:numId w:val="18"/>
        </w:numPr>
        <w:spacing w:after="0" w:line="240" w:lineRule="auto"/>
        <w:jc w:val="both"/>
        <w:rPr>
          <w:rFonts w:ascii="Times New Roman" w:hAnsi="Times New Roman" w:cs="Times New Roman"/>
          <w:sz w:val="28"/>
          <w:szCs w:val="28"/>
        </w:rPr>
      </w:pPr>
      <w:r w:rsidRPr="00BB5D87">
        <w:rPr>
          <w:rFonts w:ascii="Times New Roman" w:hAnsi="Times New Roman" w:cs="Times New Roman"/>
          <w:sz w:val="28"/>
          <w:szCs w:val="28"/>
        </w:rPr>
        <w:t xml:space="preserve">методичних рекомендацій </w:t>
      </w:r>
      <w:r w:rsidR="003619EF" w:rsidRPr="003619EF">
        <w:rPr>
          <w:rFonts w:ascii="Times New Roman" w:hAnsi="Times New Roman" w:cs="Times New Roman"/>
          <w:sz w:val="28"/>
          <w:szCs w:val="28"/>
        </w:rPr>
        <w:t>МОН України</w:t>
      </w:r>
      <w:r w:rsidRPr="00BB5D87">
        <w:rPr>
          <w:rFonts w:ascii="Times New Roman" w:hAnsi="Times New Roman" w:cs="Times New Roman"/>
          <w:sz w:val="28"/>
          <w:szCs w:val="28"/>
        </w:rPr>
        <w:t xml:space="preserve"> з питань мінної безпеки, охорони праці, безпеки життєдіяльності, а також організації психолого-педагогічної підтримки учасників освітнього процесу;</w:t>
      </w:r>
    </w:p>
    <w:p w:rsidR="006E1789" w:rsidRPr="003619EF" w:rsidRDefault="00BB5D87" w:rsidP="00E25F8D">
      <w:pPr>
        <w:pStyle w:val="a3"/>
        <w:numPr>
          <w:ilvl w:val="0"/>
          <w:numId w:val="18"/>
        </w:numPr>
        <w:spacing w:after="0" w:line="240" w:lineRule="auto"/>
        <w:jc w:val="both"/>
        <w:rPr>
          <w:rFonts w:ascii="Times New Roman" w:hAnsi="Times New Roman" w:cs="Times New Roman"/>
          <w:sz w:val="28"/>
          <w:szCs w:val="28"/>
        </w:rPr>
      </w:pPr>
      <w:r w:rsidRPr="00BB5D87">
        <w:rPr>
          <w:rFonts w:ascii="Times New Roman" w:hAnsi="Times New Roman" w:cs="Times New Roman"/>
          <w:sz w:val="28"/>
          <w:szCs w:val="28"/>
        </w:rPr>
        <w:t>актуальної пам’ятки керівника ЗДО щодо організації безпечного освітнього простору та охорони праці.</w:t>
      </w:r>
    </w:p>
    <w:p w:rsidR="003619EF" w:rsidRPr="003619EF" w:rsidRDefault="003619EF" w:rsidP="003619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619EF">
        <w:rPr>
          <w:rFonts w:ascii="Times New Roman" w:hAnsi="Times New Roman" w:cs="Times New Roman"/>
          <w:sz w:val="28"/>
          <w:szCs w:val="28"/>
        </w:rPr>
        <w:t xml:space="preserve">Реалізація річного плану роботи закладу дошкільної освіти </w:t>
      </w:r>
      <w:r w:rsidR="004109AA">
        <w:rPr>
          <w:rFonts w:ascii="Times New Roman" w:hAnsi="Times New Roman" w:cs="Times New Roman"/>
          <w:sz w:val="28"/>
          <w:szCs w:val="28"/>
        </w:rPr>
        <w:t>«Пролісок»</w:t>
      </w:r>
      <w:r w:rsidRPr="003619EF">
        <w:rPr>
          <w:rFonts w:ascii="Times New Roman" w:hAnsi="Times New Roman" w:cs="Times New Roman"/>
          <w:sz w:val="28"/>
          <w:szCs w:val="28"/>
        </w:rPr>
        <w:t xml:space="preserve"> у 2024/2025 навчальному році здійснювалася у тісному зв’язку з ключовими орієнтирами державної освітньої політики, положеннями нової редакції </w:t>
      </w:r>
      <w:r w:rsidRPr="003C02D7">
        <w:rPr>
          <w:rFonts w:ascii="Times New Roman" w:hAnsi="Times New Roman" w:cs="Times New Roman"/>
          <w:b/>
          <w:bCs/>
          <w:sz w:val="28"/>
          <w:szCs w:val="28"/>
        </w:rPr>
        <w:t>Закону України «Про дошкільну освіту» № 3788-IX</w:t>
      </w:r>
      <w:r w:rsidRPr="003619EF">
        <w:rPr>
          <w:rFonts w:ascii="Times New Roman" w:hAnsi="Times New Roman" w:cs="Times New Roman"/>
          <w:sz w:val="28"/>
          <w:szCs w:val="28"/>
        </w:rPr>
        <w:t>, а також реаліями тривалого воєнного стану. Усі заходи плану були побудовані з урахуванням інституційних можливостей закладу, кадрового потенціалу, ресурсної забезпеченості, освітніх потреб вихованців, а також очікувань і запитів батьківської спільноти, яка виступає активним партнером у процесі освітнього становлення дитини.</w:t>
      </w:r>
    </w:p>
    <w:p w:rsidR="00B9213E" w:rsidRDefault="003619EF" w:rsidP="003619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619EF">
        <w:rPr>
          <w:rFonts w:ascii="Times New Roman" w:hAnsi="Times New Roman" w:cs="Times New Roman"/>
          <w:sz w:val="28"/>
          <w:szCs w:val="28"/>
        </w:rPr>
        <w:t>У 202</w:t>
      </w:r>
      <w:r>
        <w:rPr>
          <w:rFonts w:ascii="Times New Roman" w:hAnsi="Times New Roman" w:cs="Times New Roman"/>
          <w:sz w:val="28"/>
          <w:szCs w:val="28"/>
        </w:rPr>
        <w:t xml:space="preserve">4/2025 </w:t>
      </w:r>
      <w:r w:rsidRPr="003619EF">
        <w:rPr>
          <w:rFonts w:ascii="Times New Roman" w:hAnsi="Times New Roman" w:cs="Times New Roman"/>
          <w:sz w:val="28"/>
          <w:szCs w:val="28"/>
        </w:rPr>
        <w:t>навчальному році організація освітнього процесу в закладі дошкільної освіти</w:t>
      </w:r>
      <w:r>
        <w:rPr>
          <w:rFonts w:ascii="Times New Roman" w:hAnsi="Times New Roman" w:cs="Times New Roman"/>
          <w:sz w:val="28"/>
          <w:szCs w:val="28"/>
        </w:rPr>
        <w:t xml:space="preserve"> </w:t>
      </w:r>
      <w:r w:rsidR="004109AA">
        <w:rPr>
          <w:rFonts w:ascii="Times New Roman" w:hAnsi="Times New Roman" w:cs="Times New Roman"/>
          <w:sz w:val="28"/>
          <w:szCs w:val="28"/>
        </w:rPr>
        <w:t xml:space="preserve">«Пролісок» </w:t>
      </w:r>
      <w:r w:rsidRPr="003619EF">
        <w:rPr>
          <w:rFonts w:ascii="Times New Roman" w:hAnsi="Times New Roman" w:cs="Times New Roman"/>
          <w:sz w:val="28"/>
          <w:szCs w:val="28"/>
        </w:rPr>
        <w:t xml:space="preserve"> була цілеспрямовано орієнтована на реалізацію ключових завдань, визначених пріоритетами дошкільної освіти та потребами вихованців</w:t>
      </w:r>
      <w:r>
        <w:rPr>
          <w:rFonts w:ascii="Times New Roman" w:hAnsi="Times New Roman" w:cs="Times New Roman"/>
          <w:sz w:val="28"/>
          <w:szCs w:val="28"/>
        </w:rPr>
        <w:t>. Зокрема:</w:t>
      </w:r>
    </w:p>
    <w:p w:rsidR="004109AA" w:rsidRPr="004109AA" w:rsidRDefault="004109AA" w:rsidP="00E25F8D">
      <w:pPr>
        <w:pStyle w:val="a3"/>
        <w:numPr>
          <w:ilvl w:val="0"/>
          <w:numId w:val="20"/>
        </w:numPr>
        <w:suppressAutoHyphens/>
        <w:spacing w:after="200" w:line="240" w:lineRule="auto"/>
        <w:jc w:val="both"/>
        <w:rPr>
          <w:rFonts w:ascii="Times New Roman" w:hAnsi="Times New Roman" w:cs="Times New Roman"/>
          <w:sz w:val="28"/>
          <w:szCs w:val="28"/>
          <w:lang w:eastAsia="ar-SA"/>
        </w:rPr>
      </w:pPr>
      <w:r w:rsidRPr="004109AA">
        <w:rPr>
          <w:rFonts w:ascii="Times New Roman" w:hAnsi="Times New Roman" w:cs="Times New Roman"/>
          <w:sz w:val="28"/>
          <w:szCs w:val="28"/>
        </w:rPr>
        <w:t xml:space="preserve">Продовження роботи над створенням максимально безпечних умов для вихованців в умовах воєнного  стану. Удосконалення партнерської взаємодії між  закладом освіти та місцевими органами управління освітою та органами  виконавчої влади, представниками Державної служби України з надзвичайних ситуацій і Національної поліції.     </w:t>
      </w:r>
    </w:p>
    <w:p w:rsidR="004109AA" w:rsidRPr="004109AA" w:rsidRDefault="004109AA" w:rsidP="00E25F8D">
      <w:pPr>
        <w:pStyle w:val="a3"/>
        <w:numPr>
          <w:ilvl w:val="0"/>
          <w:numId w:val="20"/>
        </w:numPr>
        <w:suppressAutoHyphens/>
        <w:spacing w:after="200" w:line="240" w:lineRule="auto"/>
        <w:jc w:val="both"/>
        <w:rPr>
          <w:rFonts w:ascii="Times New Roman" w:hAnsi="Times New Roman" w:cs="Times New Roman"/>
          <w:sz w:val="28"/>
          <w:szCs w:val="28"/>
          <w:lang w:eastAsia="ar-SA"/>
        </w:rPr>
      </w:pPr>
      <w:r w:rsidRPr="004109AA">
        <w:rPr>
          <w:rFonts w:ascii="Times New Roman" w:hAnsi="Times New Roman" w:cs="Times New Roman"/>
          <w:sz w:val="28"/>
          <w:szCs w:val="28"/>
        </w:rPr>
        <w:t xml:space="preserve">Продовження роботи над формуванням в дітей відчуття приналежності до своєї країни, завдяки їхній участі в діяльності  </w:t>
      </w:r>
      <w:proofErr w:type="spellStart"/>
      <w:r w:rsidRPr="004109AA">
        <w:rPr>
          <w:rFonts w:ascii="Times New Roman" w:hAnsi="Times New Roman" w:cs="Times New Roman"/>
          <w:sz w:val="28"/>
          <w:szCs w:val="28"/>
        </w:rPr>
        <w:t>громадянсько</w:t>
      </w:r>
      <w:proofErr w:type="spellEnd"/>
      <w:r w:rsidRPr="004109AA">
        <w:rPr>
          <w:rFonts w:ascii="Times New Roman" w:hAnsi="Times New Roman" w:cs="Times New Roman"/>
          <w:sz w:val="28"/>
          <w:szCs w:val="28"/>
        </w:rPr>
        <w:t xml:space="preserve"> – патріотичного змісту.</w:t>
      </w:r>
    </w:p>
    <w:p w:rsidR="004109AA" w:rsidRPr="004109AA" w:rsidRDefault="004109AA" w:rsidP="00E25F8D">
      <w:pPr>
        <w:pStyle w:val="a3"/>
        <w:numPr>
          <w:ilvl w:val="0"/>
          <w:numId w:val="20"/>
        </w:numPr>
        <w:suppressAutoHyphens/>
        <w:spacing w:after="200" w:line="240" w:lineRule="auto"/>
        <w:jc w:val="both"/>
        <w:rPr>
          <w:rFonts w:ascii="Times New Roman" w:hAnsi="Times New Roman" w:cs="Times New Roman"/>
          <w:sz w:val="28"/>
          <w:szCs w:val="28"/>
          <w:lang w:eastAsia="ar-SA"/>
        </w:rPr>
      </w:pPr>
      <w:r w:rsidRPr="004109AA">
        <w:rPr>
          <w:rFonts w:ascii="Times New Roman" w:hAnsi="Times New Roman" w:cs="Times New Roman"/>
          <w:sz w:val="28"/>
          <w:szCs w:val="28"/>
          <w:lang w:eastAsia="ar-SA"/>
        </w:rPr>
        <w:t xml:space="preserve">Удосконалення роботи щодо формування мовленнєвої компетентності дітей дошкільного віку шляхом впровадження інноваційних </w:t>
      </w:r>
      <w:proofErr w:type="spellStart"/>
      <w:r w:rsidRPr="004109AA">
        <w:rPr>
          <w:rFonts w:ascii="Times New Roman" w:hAnsi="Times New Roman" w:cs="Times New Roman"/>
          <w:sz w:val="28"/>
          <w:szCs w:val="28"/>
          <w:lang w:eastAsia="ar-SA"/>
        </w:rPr>
        <w:t>методик</w:t>
      </w:r>
      <w:proofErr w:type="spellEnd"/>
      <w:r w:rsidRPr="004109AA">
        <w:rPr>
          <w:rFonts w:ascii="Times New Roman" w:hAnsi="Times New Roman" w:cs="Times New Roman"/>
          <w:sz w:val="28"/>
          <w:szCs w:val="28"/>
          <w:lang w:eastAsia="ar-SA"/>
        </w:rPr>
        <w:t xml:space="preserve"> та технологій.</w:t>
      </w:r>
    </w:p>
    <w:p w:rsidR="004109AA" w:rsidRPr="004109AA" w:rsidRDefault="004109AA" w:rsidP="00E25F8D">
      <w:pPr>
        <w:pStyle w:val="a3"/>
        <w:numPr>
          <w:ilvl w:val="0"/>
          <w:numId w:val="20"/>
        </w:numPr>
        <w:suppressAutoHyphens/>
        <w:spacing w:after="200" w:line="240" w:lineRule="auto"/>
        <w:jc w:val="both"/>
        <w:rPr>
          <w:rFonts w:ascii="Times New Roman" w:hAnsi="Times New Roman" w:cs="Times New Roman"/>
          <w:sz w:val="28"/>
          <w:szCs w:val="28"/>
          <w:lang w:eastAsia="ar-SA"/>
        </w:rPr>
      </w:pPr>
      <w:r w:rsidRPr="004109AA">
        <w:rPr>
          <w:rFonts w:ascii="Times New Roman" w:hAnsi="Times New Roman" w:cs="Times New Roman"/>
          <w:sz w:val="28"/>
          <w:szCs w:val="28"/>
          <w:lang w:eastAsia="ar-SA"/>
        </w:rPr>
        <w:t>Удосконалення роботи щодо формування природничо-екологічної компетентності дошкільнят через використання сучасних інноваційних технологій.</w:t>
      </w:r>
    </w:p>
    <w:p w:rsidR="003C4783" w:rsidRPr="004109AA" w:rsidRDefault="004E0A67" w:rsidP="004109AA">
      <w:pPr>
        <w:spacing w:after="0" w:line="240" w:lineRule="auto"/>
        <w:jc w:val="both"/>
        <w:rPr>
          <w:rFonts w:ascii="Times New Roman" w:hAnsi="Times New Roman" w:cs="Times New Roman"/>
          <w:sz w:val="28"/>
          <w:szCs w:val="28"/>
        </w:rPr>
      </w:pPr>
      <w:r w:rsidRPr="004109AA">
        <w:rPr>
          <w:rFonts w:ascii="Times New Roman" w:hAnsi="Times New Roman" w:cs="Times New Roman"/>
          <w:sz w:val="28"/>
          <w:szCs w:val="28"/>
        </w:rPr>
        <w:lastRenderedPageBreak/>
        <w:t xml:space="preserve">             </w:t>
      </w:r>
      <w:r w:rsidR="003C4783" w:rsidRPr="004109AA">
        <w:rPr>
          <w:rFonts w:ascii="Times New Roman" w:hAnsi="Times New Roman" w:cs="Times New Roman"/>
          <w:sz w:val="28"/>
          <w:szCs w:val="28"/>
        </w:rPr>
        <w:t xml:space="preserve">Ключові річні завдання були системно інтегровані в усі розділи річного плану роботи закладу та стали орієнтирами для організації освітньої, методичної та управлінської діяльності протягом 2024/2025 навчального року. </w:t>
      </w:r>
    </w:p>
    <w:p w:rsidR="003C4783" w:rsidRDefault="003C4783" w:rsidP="004109AA">
      <w:pPr>
        <w:spacing w:after="0" w:line="240" w:lineRule="auto"/>
        <w:jc w:val="both"/>
        <w:rPr>
          <w:rFonts w:ascii="Times New Roman" w:hAnsi="Times New Roman" w:cs="Times New Roman"/>
          <w:sz w:val="28"/>
          <w:szCs w:val="28"/>
        </w:rPr>
      </w:pPr>
      <w:r w:rsidRPr="004109AA">
        <w:rPr>
          <w:rFonts w:ascii="Times New Roman" w:hAnsi="Times New Roman" w:cs="Times New Roman"/>
          <w:sz w:val="28"/>
          <w:szCs w:val="28"/>
        </w:rPr>
        <w:t xml:space="preserve">             Методична робота з педагогічними кадрами була орієнтована на реал</w:t>
      </w:r>
      <w:r w:rsidRPr="003C4783">
        <w:rPr>
          <w:rFonts w:ascii="Times New Roman" w:hAnsi="Times New Roman" w:cs="Times New Roman"/>
          <w:sz w:val="28"/>
          <w:szCs w:val="28"/>
        </w:rPr>
        <w:t>ізацію стратегічної мети – підвищення професійного рівня педагогів, координування їхніх зусиль у контексті виконання річних завдань, забезпечення умов для ефективного функціонування освітнього процесу та розвитку професійної самосвідомості колективу.</w:t>
      </w:r>
    </w:p>
    <w:p w:rsidR="00B41736" w:rsidRPr="00B41736" w:rsidRDefault="003C4783" w:rsidP="00B417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41736" w:rsidRPr="00B41736">
        <w:rPr>
          <w:rFonts w:ascii="Times New Roman" w:hAnsi="Times New Roman" w:cs="Times New Roman"/>
          <w:sz w:val="28"/>
          <w:szCs w:val="28"/>
        </w:rPr>
        <w:t>Завдання методичної роботи в закладі дошкільної освіти у 202</w:t>
      </w:r>
      <w:r w:rsidR="00B41736">
        <w:rPr>
          <w:rFonts w:ascii="Times New Roman" w:hAnsi="Times New Roman" w:cs="Times New Roman"/>
          <w:sz w:val="28"/>
          <w:szCs w:val="28"/>
        </w:rPr>
        <w:t>4/</w:t>
      </w:r>
      <w:r w:rsidR="00B41736" w:rsidRPr="00B41736">
        <w:rPr>
          <w:rFonts w:ascii="Times New Roman" w:hAnsi="Times New Roman" w:cs="Times New Roman"/>
          <w:sz w:val="28"/>
          <w:szCs w:val="28"/>
        </w:rPr>
        <w:t>202</w:t>
      </w:r>
      <w:r w:rsidR="00B41736">
        <w:rPr>
          <w:rFonts w:ascii="Times New Roman" w:hAnsi="Times New Roman" w:cs="Times New Roman"/>
          <w:sz w:val="28"/>
          <w:szCs w:val="28"/>
        </w:rPr>
        <w:t>5</w:t>
      </w:r>
      <w:r w:rsidR="00B41736" w:rsidRPr="00B41736">
        <w:rPr>
          <w:rFonts w:ascii="Times New Roman" w:hAnsi="Times New Roman" w:cs="Times New Roman"/>
          <w:sz w:val="28"/>
          <w:szCs w:val="28"/>
        </w:rPr>
        <w:t xml:space="preserve"> навчальному році були визначені з урахуванням сучасних освітніх викликів, оновленої нормативно-правової бази та потреб педагогічного колективу. Вони передбачали, насамперед, підвищення професійного рівня та фахової компетентності педагогів шляхом систематичного опрацювання актуальних законодавчих змін, зокрема положень нової редакції Закону України «Про дошкільну освіту», Закону України «Про освіту»,</w:t>
      </w:r>
      <w:r w:rsidR="00B41736" w:rsidRPr="00B41736">
        <w:t xml:space="preserve"> </w:t>
      </w:r>
      <w:r w:rsidR="00B41736" w:rsidRPr="00B41736">
        <w:rPr>
          <w:rFonts w:ascii="Times New Roman" w:hAnsi="Times New Roman" w:cs="Times New Roman"/>
          <w:sz w:val="28"/>
          <w:szCs w:val="28"/>
        </w:rPr>
        <w:t>Положення про атестацію педагогічних працівників (Наказ МОН від 09.09.2022 № 805)</w:t>
      </w:r>
      <w:r w:rsidR="00B41736">
        <w:rPr>
          <w:rFonts w:ascii="Times New Roman" w:hAnsi="Times New Roman" w:cs="Times New Roman"/>
          <w:sz w:val="28"/>
          <w:szCs w:val="28"/>
        </w:rPr>
        <w:t>,</w:t>
      </w:r>
      <w:r w:rsidR="00B41736" w:rsidRPr="00B41736">
        <w:rPr>
          <w:rFonts w:ascii="Times New Roman" w:hAnsi="Times New Roman" w:cs="Times New Roman"/>
          <w:sz w:val="28"/>
          <w:szCs w:val="28"/>
        </w:rPr>
        <w:t xml:space="preserve"> а також через проходження курсів підвищення кваліфікації.</w:t>
      </w:r>
    </w:p>
    <w:p w:rsidR="00B41736" w:rsidRPr="00B41736" w:rsidRDefault="00B41736" w:rsidP="00B4173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41736">
        <w:rPr>
          <w:rFonts w:ascii="Times New Roman" w:hAnsi="Times New Roman" w:cs="Times New Roman"/>
          <w:sz w:val="28"/>
          <w:szCs w:val="28"/>
        </w:rPr>
        <w:t xml:space="preserve">Методична діяльність була спрямована на формування здатності педагогів адаптувати власну професійну діяльність до нових вимог, впроваджувати сучасні освітні технології, використовувати ефективні методи навчання і виховання, що відповідають принципам </w:t>
      </w:r>
      <w:proofErr w:type="spellStart"/>
      <w:r w:rsidRPr="00B41736">
        <w:rPr>
          <w:rFonts w:ascii="Times New Roman" w:hAnsi="Times New Roman" w:cs="Times New Roman"/>
          <w:sz w:val="28"/>
          <w:szCs w:val="28"/>
        </w:rPr>
        <w:t>дитиноцентризму</w:t>
      </w:r>
      <w:proofErr w:type="spellEnd"/>
      <w:r w:rsidRPr="00B41736">
        <w:rPr>
          <w:rFonts w:ascii="Times New Roman" w:hAnsi="Times New Roman" w:cs="Times New Roman"/>
          <w:sz w:val="28"/>
          <w:szCs w:val="28"/>
        </w:rPr>
        <w:t>, інклюзії та педагогіки партнерства.</w:t>
      </w:r>
    </w:p>
    <w:p w:rsidR="00D83AB0" w:rsidRPr="00D83AB0" w:rsidRDefault="00B41736" w:rsidP="00D83A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B41736">
        <w:rPr>
          <w:rFonts w:ascii="Times New Roman" w:hAnsi="Times New Roman" w:cs="Times New Roman"/>
          <w:sz w:val="28"/>
          <w:szCs w:val="28"/>
        </w:rPr>
        <w:t>Важливою складовою стало забезпечення реалізації програмно-методичних засад дошкільної освіти, зокрема завдань програми розвитку дитини дошкіль</w:t>
      </w:r>
      <w:r w:rsidR="004109AA">
        <w:rPr>
          <w:rFonts w:ascii="Times New Roman" w:hAnsi="Times New Roman" w:cs="Times New Roman"/>
          <w:sz w:val="28"/>
          <w:szCs w:val="28"/>
        </w:rPr>
        <w:t>ного віку «Дитина</w:t>
      </w:r>
      <w:r w:rsidRPr="00B41736">
        <w:rPr>
          <w:rFonts w:ascii="Times New Roman" w:hAnsi="Times New Roman" w:cs="Times New Roman"/>
          <w:sz w:val="28"/>
          <w:szCs w:val="28"/>
        </w:rPr>
        <w:t xml:space="preserve">» та Базового компоненту дошкільної освіти як державного стандарту. Усе це дозволило створити умови для якісної реалізації освітнього процесу, посилити методичну єдність педагогічного колективу та підвищити результативність діяльності ЗДО в умовах нормативних </w:t>
      </w:r>
      <w:r w:rsidRPr="00D83AB0">
        <w:rPr>
          <w:rFonts w:ascii="Times New Roman" w:hAnsi="Times New Roman" w:cs="Times New Roman"/>
          <w:sz w:val="28"/>
          <w:szCs w:val="28"/>
        </w:rPr>
        <w:t>і соціальних трансформацій.</w:t>
      </w:r>
      <w:r w:rsidR="004E0A67" w:rsidRPr="00D83AB0">
        <w:rPr>
          <w:rFonts w:ascii="Times New Roman" w:hAnsi="Times New Roman" w:cs="Times New Roman"/>
          <w:sz w:val="28"/>
          <w:szCs w:val="28"/>
        </w:rPr>
        <w:t xml:space="preserve">        </w:t>
      </w:r>
    </w:p>
    <w:p w:rsidR="00D83AB0" w:rsidRPr="00D83AB0" w:rsidRDefault="00D83AB0" w:rsidP="00D83AB0">
      <w:pPr>
        <w:spacing w:line="240" w:lineRule="auto"/>
        <w:jc w:val="both"/>
        <w:rPr>
          <w:rFonts w:ascii="Times New Roman" w:hAnsi="Times New Roman" w:cs="Times New Roman"/>
          <w:sz w:val="28"/>
          <w:szCs w:val="28"/>
        </w:rPr>
      </w:pPr>
      <w:r w:rsidRPr="00D83AB0">
        <w:rPr>
          <w:rFonts w:ascii="Times New Roman" w:hAnsi="Times New Roman" w:cs="Times New Roman"/>
          <w:sz w:val="28"/>
          <w:szCs w:val="28"/>
        </w:rPr>
        <w:t xml:space="preserve">          У 2024/2025 навчальному році в закладі було проведено 4 заплановані педагогічні ради та 1 позапланова: </w:t>
      </w:r>
    </w:p>
    <w:p w:rsidR="00D83AB0" w:rsidRPr="00D83AB0" w:rsidRDefault="00D83AB0" w:rsidP="00E25F8D">
      <w:pPr>
        <w:pStyle w:val="a3"/>
        <w:numPr>
          <w:ilvl w:val="0"/>
          <w:numId w:val="21"/>
        </w:numPr>
        <w:spacing w:after="0" w:line="240" w:lineRule="auto"/>
        <w:contextualSpacing w:val="0"/>
        <w:jc w:val="both"/>
        <w:rPr>
          <w:rFonts w:ascii="Times New Roman" w:hAnsi="Times New Roman" w:cs="Times New Roman"/>
          <w:sz w:val="28"/>
          <w:szCs w:val="28"/>
        </w:rPr>
      </w:pPr>
      <w:r w:rsidRPr="00D83AB0">
        <w:rPr>
          <w:rFonts w:ascii="Times New Roman" w:hAnsi="Times New Roman" w:cs="Times New Roman"/>
          <w:sz w:val="28"/>
          <w:szCs w:val="28"/>
        </w:rPr>
        <w:t>Про завдання діяльності колективу на 2024/2025 навчальний рік в умовах воєнного стану та пріоритетні напрямки роботи сучасного закладу дошкільної освіти</w:t>
      </w:r>
      <w:r w:rsidRPr="00D83AB0">
        <w:rPr>
          <w:rFonts w:ascii="Times New Roman" w:hAnsi="Times New Roman" w:cs="Times New Roman"/>
          <w:sz w:val="28"/>
          <w:szCs w:val="28"/>
          <w:lang w:eastAsia="ar-SA"/>
        </w:rPr>
        <w:t xml:space="preserve"> (серпень).</w:t>
      </w:r>
    </w:p>
    <w:p w:rsidR="00D83AB0" w:rsidRPr="00D83AB0" w:rsidRDefault="00D83AB0" w:rsidP="00E25F8D">
      <w:pPr>
        <w:pStyle w:val="a3"/>
        <w:numPr>
          <w:ilvl w:val="0"/>
          <w:numId w:val="21"/>
        </w:numPr>
        <w:spacing w:after="0" w:line="240" w:lineRule="auto"/>
        <w:contextualSpacing w:val="0"/>
        <w:rPr>
          <w:rFonts w:ascii="Times New Roman" w:hAnsi="Times New Roman" w:cs="Times New Roman"/>
          <w:sz w:val="28"/>
          <w:szCs w:val="28"/>
        </w:rPr>
      </w:pPr>
      <w:r w:rsidRPr="00D83AB0">
        <w:rPr>
          <w:rFonts w:ascii="Times New Roman" w:hAnsi="Times New Roman" w:cs="Times New Roman"/>
          <w:sz w:val="28"/>
          <w:szCs w:val="28"/>
        </w:rPr>
        <w:t>Виховання та формування етнічної самосвідомості у дітей дошкільного віку через сучасні форми роботи</w:t>
      </w:r>
      <w:r w:rsidR="00E45734">
        <w:rPr>
          <w:rFonts w:ascii="Times New Roman" w:hAnsi="Times New Roman" w:cs="Times New Roman"/>
          <w:sz w:val="28"/>
          <w:szCs w:val="28"/>
        </w:rPr>
        <w:t xml:space="preserve"> та український контент засобів</w:t>
      </w:r>
      <w:r w:rsidRPr="00D83AB0">
        <w:rPr>
          <w:rFonts w:ascii="Times New Roman" w:hAnsi="Times New Roman" w:cs="Times New Roman"/>
          <w:sz w:val="28"/>
          <w:szCs w:val="28"/>
        </w:rPr>
        <w:t xml:space="preserve"> (листопад)</w:t>
      </w:r>
      <w:r w:rsidR="00E45734">
        <w:rPr>
          <w:rFonts w:ascii="Times New Roman" w:hAnsi="Times New Roman" w:cs="Times New Roman"/>
          <w:sz w:val="28"/>
          <w:szCs w:val="28"/>
        </w:rPr>
        <w:t>.</w:t>
      </w:r>
    </w:p>
    <w:p w:rsidR="00D83AB0" w:rsidRPr="00D83AB0" w:rsidRDefault="00D83AB0" w:rsidP="00E25F8D">
      <w:pPr>
        <w:pStyle w:val="a3"/>
        <w:numPr>
          <w:ilvl w:val="0"/>
          <w:numId w:val="21"/>
        </w:numPr>
        <w:spacing w:after="0" w:line="240" w:lineRule="auto"/>
        <w:contextualSpacing w:val="0"/>
        <w:rPr>
          <w:rFonts w:ascii="Times New Roman" w:hAnsi="Times New Roman" w:cs="Times New Roman"/>
          <w:sz w:val="28"/>
          <w:szCs w:val="28"/>
        </w:rPr>
      </w:pPr>
      <w:r w:rsidRPr="00D83AB0">
        <w:rPr>
          <w:rFonts w:ascii="Times New Roman" w:hAnsi="Times New Roman" w:cs="Times New Roman"/>
          <w:sz w:val="28"/>
          <w:szCs w:val="28"/>
        </w:rPr>
        <w:t>Сучасні підходи до формування природничо-екологічної компетентност</w:t>
      </w:r>
      <w:r w:rsidR="00E45734">
        <w:rPr>
          <w:rFonts w:ascii="Times New Roman" w:hAnsi="Times New Roman" w:cs="Times New Roman"/>
          <w:sz w:val="28"/>
          <w:szCs w:val="28"/>
        </w:rPr>
        <w:t xml:space="preserve">і дітей дошкільного віку </w:t>
      </w:r>
      <w:r w:rsidRPr="00D83AB0">
        <w:rPr>
          <w:rFonts w:ascii="Times New Roman" w:hAnsi="Times New Roman" w:cs="Times New Roman"/>
          <w:sz w:val="28"/>
          <w:szCs w:val="28"/>
        </w:rPr>
        <w:t>(лютий)</w:t>
      </w:r>
      <w:r w:rsidR="00E45734">
        <w:rPr>
          <w:rFonts w:ascii="Times New Roman" w:hAnsi="Times New Roman" w:cs="Times New Roman"/>
          <w:sz w:val="28"/>
          <w:szCs w:val="28"/>
        </w:rPr>
        <w:t>.</w:t>
      </w:r>
    </w:p>
    <w:p w:rsidR="00D83AB0" w:rsidRPr="00D83AB0" w:rsidRDefault="00D83AB0" w:rsidP="00E25F8D">
      <w:pPr>
        <w:pStyle w:val="a3"/>
        <w:numPr>
          <w:ilvl w:val="0"/>
          <w:numId w:val="21"/>
        </w:numPr>
        <w:spacing w:after="0" w:line="240" w:lineRule="auto"/>
        <w:contextualSpacing w:val="0"/>
        <w:jc w:val="both"/>
        <w:rPr>
          <w:rFonts w:ascii="Times New Roman" w:hAnsi="Times New Roman" w:cs="Times New Roman"/>
          <w:sz w:val="28"/>
          <w:szCs w:val="28"/>
        </w:rPr>
      </w:pPr>
      <w:r w:rsidRPr="00D83AB0">
        <w:rPr>
          <w:rFonts w:ascii="Times New Roman" w:hAnsi="Times New Roman" w:cs="Times New Roman"/>
          <w:sz w:val="28"/>
          <w:szCs w:val="28"/>
        </w:rPr>
        <w:t>Позачергова. Регулювання робочого часу та педагогічного навантаження в закладах дошкільної освіти: аналіз листа Міністерства освіти і науки України від</w:t>
      </w:r>
      <w:r w:rsidRPr="00D83AB0">
        <w:rPr>
          <w:rFonts w:ascii="Times New Roman" w:hAnsi="Times New Roman" w:cs="Times New Roman"/>
        </w:rPr>
        <w:t xml:space="preserve"> </w:t>
      </w:r>
      <w:r w:rsidRPr="00D83AB0">
        <w:rPr>
          <w:rFonts w:ascii="Times New Roman" w:hAnsi="Times New Roman" w:cs="Times New Roman"/>
          <w:sz w:val="28"/>
          <w:szCs w:val="28"/>
        </w:rPr>
        <w:t>08.01.2025р.</w:t>
      </w:r>
      <w:r w:rsidRPr="00D83AB0">
        <w:rPr>
          <w:rFonts w:ascii="Times New Roman" w:hAnsi="Times New Roman" w:cs="Times New Roman"/>
        </w:rPr>
        <w:t xml:space="preserve"> </w:t>
      </w:r>
      <w:r w:rsidRPr="00D83AB0">
        <w:rPr>
          <w:rFonts w:ascii="Times New Roman" w:hAnsi="Times New Roman" w:cs="Times New Roman"/>
          <w:sz w:val="28"/>
          <w:szCs w:val="28"/>
        </w:rPr>
        <w:t>№ 1/416-25 та впровадження змін відповідно до Закону № 3788-IX (березень)</w:t>
      </w:r>
      <w:r w:rsidR="00E45734">
        <w:rPr>
          <w:rFonts w:ascii="Times New Roman" w:hAnsi="Times New Roman" w:cs="Times New Roman"/>
          <w:sz w:val="28"/>
          <w:szCs w:val="28"/>
        </w:rPr>
        <w:t>.</w:t>
      </w:r>
    </w:p>
    <w:p w:rsidR="00D83AB0" w:rsidRPr="00D83AB0" w:rsidRDefault="00D83AB0" w:rsidP="00E25F8D">
      <w:pPr>
        <w:pStyle w:val="a3"/>
        <w:numPr>
          <w:ilvl w:val="0"/>
          <w:numId w:val="21"/>
        </w:numPr>
        <w:spacing w:after="0" w:line="240" w:lineRule="auto"/>
        <w:contextualSpacing w:val="0"/>
        <w:jc w:val="both"/>
        <w:rPr>
          <w:rFonts w:ascii="Times New Roman" w:hAnsi="Times New Roman" w:cs="Times New Roman"/>
          <w:sz w:val="28"/>
          <w:szCs w:val="28"/>
        </w:rPr>
      </w:pPr>
      <w:r w:rsidRPr="00D83AB0">
        <w:rPr>
          <w:rFonts w:ascii="Times New Roman" w:hAnsi="Times New Roman" w:cs="Times New Roman"/>
          <w:sz w:val="28"/>
          <w:szCs w:val="28"/>
        </w:rPr>
        <w:lastRenderedPageBreak/>
        <w:t>Підсумки діяльності педагогічного колективу, виконання річного плану роботи за 2024/2025 навчаль</w:t>
      </w:r>
      <w:r w:rsidR="00E45734">
        <w:rPr>
          <w:rFonts w:ascii="Times New Roman" w:hAnsi="Times New Roman" w:cs="Times New Roman"/>
          <w:sz w:val="28"/>
          <w:szCs w:val="28"/>
        </w:rPr>
        <w:t>ний рік. Досягнення та проблеми</w:t>
      </w:r>
      <w:r w:rsidRPr="00D83AB0">
        <w:rPr>
          <w:rFonts w:ascii="Times New Roman" w:hAnsi="Times New Roman" w:cs="Times New Roman"/>
          <w:sz w:val="28"/>
          <w:szCs w:val="28"/>
        </w:rPr>
        <w:t xml:space="preserve"> (травень)</w:t>
      </w:r>
      <w:r w:rsidR="00E45734">
        <w:rPr>
          <w:rFonts w:ascii="Times New Roman" w:hAnsi="Times New Roman" w:cs="Times New Roman"/>
          <w:sz w:val="28"/>
          <w:szCs w:val="28"/>
        </w:rPr>
        <w:t>.</w:t>
      </w:r>
    </w:p>
    <w:p w:rsidR="00D83AB0" w:rsidRPr="00D83AB0" w:rsidRDefault="00D83AB0" w:rsidP="00D83AB0">
      <w:pPr>
        <w:spacing w:after="0" w:line="240" w:lineRule="auto"/>
        <w:jc w:val="both"/>
        <w:rPr>
          <w:rFonts w:ascii="Times New Roman" w:hAnsi="Times New Roman" w:cs="Times New Roman"/>
          <w:sz w:val="28"/>
          <w:szCs w:val="28"/>
        </w:rPr>
      </w:pPr>
    </w:p>
    <w:p w:rsidR="00A74C59" w:rsidRDefault="004E0A67" w:rsidP="00D83AB0">
      <w:pPr>
        <w:spacing w:after="0" w:line="240" w:lineRule="auto"/>
        <w:jc w:val="both"/>
        <w:rPr>
          <w:rFonts w:ascii="Times New Roman" w:hAnsi="Times New Roman" w:cs="Times New Roman"/>
          <w:sz w:val="28"/>
          <w:szCs w:val="28"/>
        </w:rPr>
      </w:pPr>
      <w:r w:rsidRPr="00D83AB0">
        <w:rPr>
          <w:rFonts w:ascii="Times New Roman" w:hAnsi="Times New Roman" w:cs="Times New Roman"/>
          <w:sz w:val="28"/>
          <w:szCs w:val="28"/>
        </w:rPr>
        <w:t xml:space="preserve">            </w:t>
      </w:r>
      <w:r w:rsidR="00D83AB0">
        <w:rPr>
          <w:rFonts w:ascii="Times New Roman" w:hAnsi="Times New Roman" w:cs="Times New Roman"/>
          <w:sz w:val="28"/>
          <w:szCs w:val="28"/>
        </w:rPr>
        <w:t>Н</w:t>
      </w:r>
      <w:r w:rsidR="00A74C59" w:rsidRPr="00D83AB0">
        <w:rPr>
          <w:rFonts w:ascii="Times New Roman" w:hAnsi="Times New Roman" w:cs="Times New Roman"/>
          <w:sz w:val="28"/>
          <w:szCs w:val="28"/>
        </w:rPr>
        <w:t>а яких розглянуто як питання, передбачені річним планом, так і актуальні теми, що відповідають сучасним викликам у дошкільній освіті. Зокрема, детально обговорювалися оптимізація освітнього процесу в умовах воєнного стану, організація освітньої діяльності, особливості проведення атестації педагогічних працівників, а також всебічний аналіз підсумків роботи закладу за навчальний рік. Значну увагу було приділено впровадженню нової державної політики у сфері дошкільної освіти, зокрема основним положенням Окремо розглядались питання зміни істотних умов праці, методичної роботи та інших важлив</w:t>
      </w:r>
      <w:r w:rsidR="00A74C59" w:rsidRPr="00A74C59">
        <w:rPr>
          <w:rFonts w:ascii="Times New Roman" w:hAnsi="Times New Roman" w:cs="Times New Roman"/>
          <w:sz w:val="28"/>
          <w:szCs w:val="28"/>
        </w:rPr>
        <w:t>их аспектів, що забезпечують підвищення якості освітнього процесу і професійного розвитку педагогічного колективу.</w:t>
      </w:r>
      <w:r w:rsidRPr="00B9213E">
        <w:rPr>
          <w:rFonts w:ascii="Times New Roman" w:hAnsi="Times New Roman" w:cs="Times New Roman"/>
          <w:sz w:val="28"/>
          <w:szCs w:val="28"/>
        </w:rPr>
        <w:t xml:space="preserve">          </w:t>
      </w:r>
    </w:p>
    <w:p w:rsidR="000C30A5" w:rsidRDefault="004E0A67" w:rsidP="000C30A5">
      <w:pPr>
        <w:spacing w:after="0" w:line="240" w:lineRule="auto"/>
        <w:jc w:val="both"/>
        <w:rPr>
          <w:rFonts w:ascii="Times New Roman" w:hAnsi="Times New Roman" w:cs="Times New Roman"/>
          <w:sz w:val="28"/>
          <w:szCs w:val="28"/>
        </w:rPr>
      </w:pPr>
      <w:r w:rsidRPr="00B9213E">
        <w:rPr>
          <w:rFonts w:ascii="Times New Roman" w:hAnsi="Times New Roman" w:cs="Times New Roman"/>
          <w:sz w:val="28"/>
          <w:szCs w:val="28"/>
        </w:rPr>
        <w:t xml:space="preserve">  </w:t>
      </w:r>
      <w:r w:rsidR="00A74C59">
        <w:rPr>
          <w:rFonts w:ascii="Times New Roman" w:hAnsi="Times New Roman" w:cs="Times New Roman"/>
          <w:sz w:val="28"/>
          <w:szCs w:val="28"/>
        </w:rPr>
        <w:t xml:space="preserve">         </w:t>
      </w:r>
      <w:r w:rsidR="00A74C59" w:rsidRPr="00A74C59">
        <w:rPr>
          <w:rFonts w:ascii="Times New Roman" w:hAnsi="Times New Roman" w:cs="Times New Roman"/>
          <w:sz w:val="28"/>
          <w:szCs w:val="28"/>
        </w:rPr>
        <w:t>Для підтримки високого професійного рівня педагогічних працівників та забезпечення якісної атестації було проведено спеціалізоване педагогічне засідання, присвячене вивченню чинних нормативних документів</w:t>
      </w:r>
      <w:r w:rsidR="00A74C59">
        <w:rPr>
          <w:rFonts w:ascii="Times New Roman" w:hAnsi="Times New Roman" w:cs="Times New Roman"/>
          <w:sz w:val="28"/>
          <w:szCs w:val="28"/>
        </w:rPr>
        <w:t xml:space="preserve"> з атестації</w:t>
      </w:r>
      <w:r w:rsidR="00A74C59" w:rsidRPr="00A74C59">
        <w:rPr>
          <w:rFonts w:ascii="Times New Roman" w:hAnsi="Times New Roman" w:cs="Times New Roman"/>
          <w:sz w:val="28"/>
          <w:szCs w:val="28"/>
        </w:rPr>
        <w:t xml:space="preserve">. Зокрема, детально розглянуто зміни в «Положенні про атестацію педагогічних працівників», затвердженому наказом МОН України № 805 від 09 вересня 2022 року із подальшими </w:t>
      </w:r>
      <w:r w:rsidR="00A74C59">
        <w:rPr>
          <w:rFonts w:ascii="Times New Roman" w:hAnsi="Times New Roman" w:cs="Times New Roman"/>
          <w:sz w:val="28"/>
          <w:szCs w:val="28"/>
        </w:rPr>
        <w:t>змінами</w:t>
      </w:r>
      <w:r w:rsidR="00A74C59" w:rsidRPr="00A74C59">
        <w:rPr>
          <w:rFonts w:ascii="Times New Roman" w:hAnsi="Times New Roman" w:cs="Times New Roman"/>
          <w:sz w:val="28"/>
          <w:szCs w:val="28"/>
        </w:rPr>
        <w:t xml:space="preserve">, а також інші регламентуючі документи, що гарантують відповідність професійних </w:t>
      </w:r>
      <w:proofErr w:type="spellStart"/>
      <w:r w:rsidR="00A74C59" w:rsidRPr="00A74C59">
        <w:rPr>
          <w:rFonts w:ascii="Times New Roman" w:hAnsi="Times New Roman" w:cs="Times New Roman"/>
          <w:sz w:val="28"/>
          <w:szCs w:val="28"/>
        </w:rPr>
        <w:t>компетентностей</w:t>
      </w:r>
      <w:proofErr w:type="spellEnd"/>
      <w:r w:rsidR="00A74C59" w:rsidRPr="00A74C59">
        <w:rPr>
          <w:rFonts w:ascii="Times New Roman" w:hAnsi="Times New Roman" w:cs="Times New Roman"/>
          <w:sz w:val="28"/>
          <w:szCs w:val="28"/>
        </w:rPr>
        <w:t xml:space="preserve"> педагогів вимогам сучасної дошкільної освіти. Така діяльність є невід’ємною складовою системи безперервного професійного розвитку педагогічного колективу, спрямованої на підвищення якості навчання та виховання дітей.</w:t>
      </w:r>
    </w:p>
    <w:p w:rsidR="000C30A5" w:rsidRPr="000C30A5" w:rsidRDefault="000C30A5" w:rsidP="000C30A5">
      <w:pPr>
        <w:spacing w:after="0" w:line="240" w:lineRule="auto"/>
        <w:ind w:firstLine="708"/>
        <w:jc w:val="both"/>
        <w:rPr>
          <w:rFonts w:ascii="Times New Roman" w:hAnsi="Times New Roman" w:cs="Times New Roman"/>
          <w:sz w:val="28"/>
          <w:szCs w:val="28"/>
        </w:rPr>
      </w:pPr>
      <w:r w:rsidRPr="000C30A5">
        <w:rPr>
          <w:rFonts w:ascii="Times New Roman" w:hAnsi="Times New Roman" w:cs="Times New Roman"/>
          <w:sz w:val="28"/>
          <w:szCs w:val="28"/>
        </w:rPr>
        <w:t>Пізнавальними та корисними для педагогів були семінари-практикуми:  «Бути креативним – значить бути творчим!» (жовтень), «Ми – українці і нам є чим пишатися!» (січень), «Формування екологічної культури особистості дошкільника за допомогою спілкування з природою» (квітень).</w:t>
      </w:r>
    </w:p>
    <w:p w:rsidR="000C30A5" w:rsidRPr="000C30A5" w:rsidRDefault="000C30A5" w:rsidP="000C30A5">
      <w:pPr>
        <w:spacing w:after="0" w:line="240" w:lineRule="auto"/>
        <w:jc w:val="both"/>
        <w:rPr>
          <w:rFonts w:ascii="Times New Roman" w:hAnsi="Times New Roman" w:cs="Times New Roman"/>
          <w:sz w:val="28"/>
          <w:szCs w:val="28"/>
        </w:rPr>
      </w:pPr>
      <w:r w:rsidRPr="000C30A5">
        <w:rPr>
          <w:rFonts w:ascii="Times New Roman" w:hAnsi="Times New Roman" w:cs="Times New Roman"/>
          <w:sz w:val="28"/>
          <w:szCs w:val="28"/>
        </w:rPr>
        <w:t xml:space="preserve">          Семінари: «Розвиток мовлення і навчання рідної мови дітей раннього та дошкільного віку: сучасні вимоги» (вересень), «Екологічна казка як засіб спілкування, єднання дітей з природою» (лютий), «Спортивні ігри та вправи – як ефективний засіб фізичного виховання дошкільників» (травень).</w:t>
      </w:r>
    </w:p>
    <w:p w:rsidR="000C30A5" w:rsidRPr="000C30A5" w:rsidRDefault="000C30A5" w:rsidP="000C30A5">
      <w:pPr>
        <w:spacing w:after="0" w:line="240" w:lineRule="auto"/>
        <w:jc w:val="both"/>
        <w:rPr>
          <w:rFonts w:ascii="Times New Roman" w:hAnsi="Times New Roman" w:cs="Times New Roman"/>
          <w:sz w:val="28"/>
          <w:szCs w:val="28"/>
        </w:rPr>
      </w:pPr>
      <w:r w:rsidRPr="000C30A5">
        <w:rPr>
          <w:rFonts w:ascii="Times New Roman" w:hAnsi="Times New Roman" w:cs="Times New Roman"/>
          <w:sz w:val="28"/>
          <w:szCs w:val="28"/>
        </w:rPr>
        <w:t xml:space="preserve">         Також </w:t>
      </w:r>
      <w:proofErr w:type="spellStart"/>
      <w:r w:rsidRPr="000C30A5">
        <w:rPr>
          <w:rFonts w:ascii="Times New Roman" w:hAnsi="Times New Roman" w:cs="Times New Roman"/>
          <w:sz w:val="28"/>
          <w:szCs w:val="28"/>
        </w:rPr>
        <w:t>результативно</w:t>
      </w:r>
      <w:proofErr w:type="spellEnd"/>
      <w:r w:rsidRPr="000C30A5">
        <w:rPr>
          <w:rFonts w:ascii="Times New Roman" w:hAnsi="Times New Roman" w:cs="Times New Roman"/>
          <w:sz w:val="28"/>
          <w:szCs w:val="28"/>
        </w:rPr>
        <w:t xml:space="preserve"> пройшли круглі столи, зокрема, «Різноманітність форм роботи щодо національно-патріотичного виховання. З досвіду роботи педагогічного колективу закладу» (листопад), Круглий стіл з елементами тренінгу «Проблеми насильства над дітьми дошкільного віку. Як </w:t>
      </w:r>
      <w:proofErr w:type="spellStart"/>
      <w:r w:rsidRPr="000C30A5">
        <w:rPr>
          <w:rFonts w:ascii="Times New Roman" w:hAnsi="Times New Roman" w:cs="Times New Roman"/>
          <w:sz w:val="28"/>
          <w:szCs w:val="28"/>
        </w:rPr>
        <w:t>розв</w:t>
      </w:r>
      <w:proofErr w:type="spellEnd"/>
      <w:r w:rsidRPr="000C30A5">
        <w:rPr>
          <w:rFonts w:ascii="Times New Roman" w:hAnsi="Times New Roman" w:cs="Times New Roman"/>
          <w:sz w:val="28"/>
          <w:szCs w:val="28"/>
          <w:lang w:val="ru-RU"/>
        </w:rPr>
        <w:t>`</w:t>
      </w:r>
      <w:proofErr w:type="spellStart"/>
      <w:r w:rsidRPr="000C30A5">
        <w:rPr>
          <w:rFonts w:ascii="Times New Roman" w:hAnsi="Times New Roman" w:cs="Times New Roman"/>
          <w:sz w:val="28"/>
          <w:szCs w:val="28"/>
        </w:rPr>
        <w:t>язати</w:t>
      </w:r>
      <w:proofErr w:type="spellEnd"/>
      <w:r w:rsidRPr="000C30A5">
        <w:rPr>
          <w:rFonts w:ascii="Times New Roman" w:hAnsi="Times New Roman" w:cs="Times New Roman"/>
          <w:sz w:val="28"/>
          <w:szCs w:val="28"/>
        </w:rPr>
        <w:t xml:space="preserve"> конфліктну ситуацію між дітьми» (листопад), «Створення середовища без насильства. Психологічний комфорт в закладі освіти» (грудень); «Розвиваємо діалогічне мовлення дошкільнят. Використання </w:t>
      </w:r>
      <w:proofErr w:type="spellStart"/>
      <w:r w:rsidRPr="000C30A5">
        <w:rPr>
          <w:rFonts w:ascii="Times New Roman" w:hAnsi="Times New Roman" w:cs="Times New Roman"/>
          <w:sz w:val="28"/>
          <w:szCs w:val="28"/>
        </w:rPr>
        <w:t>мнемотаблиць</w:t>
      </w:r>
      <w:proofErr w:type="spellEnd"/>
      <w:r w:rsidRPr="000C30A5">
        <w:rPr>
          <w:rFonts w:ascii="Times New Roman" w:hAnsi="Times New Roman" w:cs="Times New Roman"/>
          <w:sz w:val="28"/>
          <w:szCs w:val="28"/>
        </w:rPr>
        <w:t xml:space="preserve"> у роботі з дітьми» (лютий). </w:t>
      </w:r>
    </w:p>
    <w:p w:rsidR="000C30A5" w:rsidRPr="000C30A5" w:rsidRDefault="000C30A5" w:rsidP="000C30A5">
      <w:pPr>
        <w:spacing w:after="0" w:line="240" w:lineRule="auto"/>
        <w:jc w:val="both"/>
        <w:rPr>
          <w:rFonts w:ascii="Times New Roman" w:hAnsi="Times New Roman" w:cs="Times New Roman"/>
          <w:sz w:val="28"/>
          <w:szCs w:val="28"/>
        </w:rPr>
      </w:pPr>
      <w:r w:rsidRPr="000C30A5">
        <w:rPr>
          <w:rFonts w:ascii="Times New Roman" w:hAnsi="Times New Roman" w:cs="Times New Roman"/>
          <w:sz w:val="28"/>
          <w:szCs w:val="28"/>
        </w:rPr>
        <w:tab/>
        <w:t xml:space="preserve">Цікавими та пізнавальними для педагогів стали майстер-класи: «Виготовлення </w:t>
      </w:r>
      <w:proofErr w:type="spellStart"/>
      <w:r w:rsidRPr="000C30A5">
        <w:rPr>
          <w:rFonts w:ascii="Times New Roman" w:hAnsi="Times New Roman" w:cs="Times New Roman"/>
          <w:sz w:val="28"/>
          <w:szCs w:val="28"/>
        </w:rPr>
        <w:t>лепбуків</w:t>
      </w:r>
      <w:proofErr w:type="spellEnd"/>
      <w:r w:rsidRPr="000C30A5">
        <w:rPr>
          <w:rFonts w:ascii="Times New Roman" w:hAnsi="Times New Roman" w:cs="Times New Roman"/>
          <w:sz w:val="28"/>
          <w:szCs w:val="28"/>
        </w:rPr>
        <w:t xml:space="preserve"> своїми руками» (вихователь Пугач А.В.);</w:t>
      </w:r>
    </w:p>
    <w:p w:rsidR="000C30A5" w:rsidRPr="000C30A5" w:rsidRDefault="00401ADD" w:rsidP="000C30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«Скарбнич</w:t>
      </w:r>
      <w:r w:rsidR="000C30A5" w:rsidRPr="000C30A5">
        <w:rPr>
          <w:rFonts w:ascii="Times New Roman" w:hAnsi="Times New Roman" w:cs="Times New Roman"/>
          <w:sz w:val="28"/>
          <w:szCs w:val="28"/>
        </w:rPr>
        <w:t xml:space="preserve">ка </w:t>
      </w:r>
      <w:proofErr w:type="spellStart"/>
      <w:r w:rsidR="000C30A5" w:rsidRPr="000C30A5">
        <w:rPr>
          <w:rFonts w:ascii="Times New Roman" w:hAnsi="Times New Roman" w:cs="Times New Roman"/>
          <w:sz w:val="28"/>
          <w:szCs w:val="28"/>
        </w:rPr>
        <w:t>ігромайстра</w:t>
      </w:r>
      <w:proofErr w:type="spellEnd"/>
      <w:r w:rsidR="000C30A5" w:rsidRPr="000C30A5">
        <w:rPr>
          <w:rFonts w:ascii="Times New Roman" w:hAnsi="Times New Roman" w:cs="Times New Roman"/>
          <w:sz w:val="28"/>
          <w:szCs w:val="28"/>
        </w:rPr>
        <w:t>» (вихователь Лугова С.В.);</w:t>
      </w:r>
    </w:p>
    <w:p w:rsidR="000C30A5" w:rsidRPr="000C30A5" w:rsidRDefault="000C30A5" w:rsidP="000C30A5">
      <w:pPr>
        <w:spacing w:after="0" w:line="240" w:lineRule="auto"/>
        <w:jc w:val="both"/>
        <w:rPr>
          <w:rFonts w:ascii="Times New Roman" w:hAnsi="Times New Roman" w:cs="Times New Roman"/>
          <w:sz w:val="28"/>
          <w:szCs w:val="28"/>
        </w:rPr>
      </w:pPr>
      <w:r w:rsidRPr="000C30A5">
        <w:rPr>
          <w:rFonts w:ascii="Times New Roman" w:hAnsi="Times New Roman" w:cs="Times New Roman"/>
          <w:sz w:val="28"/>
          <w:szCs w:val="28"/>
        </w:rPr>
        <w:t>«Застосування казки в навчанні дітей: від В.</w:t>
      </w:r>
      <w:r>
        <w:rPr>
          <w:rFonts w:ascii="Times New Roman" w:hAnsi="Times New Roman" w:cs="Times New Roman"/>
          <w:sz w:val="28"/>
          <w:szCs w:val="28"/>
        </w:rPr>
        <w:t xml:space="preserve"> </w:t>
      </w:r>
      <w:r w:rsidRPr="000C30A5">
        <w:rPr>
          <w:rFonts w:ascii="Times New Roman" w:hAnsi="Times New Roman" w:cs="Times New Roman"/>
          <w:sz w:val="28"/>
          <w:szCs w:val="28"/>
        </w:rPr>
        <w:t xml:space="preserve">Сухомлинського до сьогодення (вихователь </w:t>
      </w:r>
      <w:proofErr w:type="spellStart"/>
      <w:r w:rsidRPr="000C30A5">
        <w:rPr>
          <w:rFonts w:ascii="Times New Roman" w:hAnsi="Times New Roman" w:cs="Times New Roman"/>
          <w:sz w:val="28"/>
          <w:szCs w:val="28"/>
        </w:rPr>
        <w:t>Кулібаба</w:t>
      </w:r>
      <w:proofErr w:type="spellEnd"/>
      <w:r w:rsidRPr="000C30A5">
        <w:rPr>
          <w:rFonts w:ascii="Times New Roman" w:hAnsi="Times New Roman" w:cs="Times New Roman"/>
          <w:sz w:val="28"/>
          <w:szCs w:val="28"/>
        </w:rPr>
        <w:t xml:space="preserve"> О.Я.)</w:t>
      </w:r>
    </w:p>
    <w:p w:rsidR="000C30A5" w:rsidRPr="000C30A5" w:rsidRDefault="00401ADD" w:rsidP="000C30A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C30A5" w:rsidRPr="000C30A5">
        <w:rPr>
          <w:rFonts w:ascii="Times New Roman" w:hAnsi="Times New Roman" w:cs="Times New Roman"/>
          <w:sz w:val="28"/>
          <w:szCs w:val="28"/>
        </w:rPr>
        <w:t>Педагогічний тренінг «Формування економічної досвідченості дошкільників засобами гри в умовах освіти для сталого розвитку»; ділові ігри «Як подбати про дитину, якщо ви знаходитеся з нею в укритті»; «Творчий педагог – творчі діти»; «Презентація інноваційних майстерень» на яких педагоги підвищували свій професійний рівень.</w:t>
      </w:r>
    </w:p>
    <w:p w:rsidR="00BF4E4A" w:rsidRPr="00B9213E" w:rsidRDefault="00BF4E4A" w:rsidP="000C30A5">
      <w:pPr>
        <w:spacing w:after="0" w:line="240" w:lineRule="auto"/>
        <w:jc w:val="both"/>
        <w:rPr>
          <w:rFonts w:ascii="Times New Roman" w:hAnsi="Times New Roman" w:cs="Times New Roman"/>
          <w:sz w:val="28"/>
          <w:szCs w:val="28"/>
        </w:rPr>
      </w:pPr>
      <w:r w:rsidRPr="000C30A5">
        <w:rPr>
          <w:rFonts w:ascii="Times New Roman" w:hAnsi="Times New Roman" w:cs="Times New Roman"/>
          <w:sz w:val="28"/>
          <w:szCs w:val="28"/>
        </w:rPr>
        <w:t xml:space="preserve">            </w:t>
      </w:r>
      <w:r w:rsidR="00A74C59" w:rsidRPr="000C30A5">
        <w:rPr>
          <w:rFonts w:ascii="Times New Roman" w:hAnsi="Times New Roman" w:cs="Times New Roman"/>
          <w:sz w:val="28"/>
          <w:szCs w:val="28"/>
        </w:rPr>
        <w:t xml:space="preserve">У 2024/2025 навчальному році атестація педагогічного складу ЗДО </w:t>
      </w:r>
      <w:r w:rsidR="00D83AB0" w:rsidRPr="000C30A5">
        <w:rPr>
          <w:rFonts w:ascii="Times New Roman" w:hAnsi="Times New Roman" w:cs="Times New Roman"/>
          <w:sz w:val="28"/>
          <w:szCs w:val="28"/>
        </w:rPr>
        <w:t>«Пролісок»</w:t>
      </w:r>
      <w:r w:rsidR="00A74C59" w:rsidRPr="000C30A5">
        <w:rPr>
          <w:rFonts w:ascii="Times New Roman" w:hAnsi="Times New Roman" w:cs="Times New Roman"/>
          <w:sz w:val="28"/>
          <w:szCs w:val="28"/>
        </w:rPr>
        <w:t xml:space="preserve"> здійснювалася відповідно до Положення про атестацію педагогічних працівників (Наказ МОН України від 09.09.2022 № 805, зі змінами від 10.09.2024 №1277). За підсумками атестаційного періоду </w:t>
      </w:r>
      <w:r w:rsidR="00D83AB0" w:rsidRPr="000C30A5">
        <w:rPr>
          <w:rFonts w:ascii="Times New Roman" w:hAnsi="Times New Roman" w:cs="Times New Roman"/>
          <w:sz w:val="28"/>
          <w:szCs w:val="28"/>
        </w:rPr>
        <w:t>вихователь Гоголь Ольга Ігорівна</w:t>
      </w:r>
      <w:r w:rsidR="00A74C59" w:rsidRPr="000C30A5">
        <w:rPr>
          <w:rFonts w:ascii="Times New Roman" w:hAnsi="Times New Roman" w:cs="Times New Roman"/>
          <w:sz w:val="28"/>
          <w:szCs w:val="28"/>
        </w:rPr>
        <w:t xml:space="preserve"> позачергово отримала кваліфікаційну категорію «Спеціаліст другої категорії», </w:t>
      </w:r>
      <w:r w:rsidR="00907E7A" w:rsidRPr="000C30A5">
        <w:rPr>
          <w:rFonts w:ascii="Times New Roman" w:hAnsi="Times New Roman" w:cs="Times New Roman"/>
          <w:sz w:val="28"/>
          <w:szCs w:val="28"/>
        </w:rPr>
        <w:t xml:space="preserve">вихователь Діденко Тетяна Вікторівна </w:t>
      </w:r>
      <w:r w:rsidR="0073340A" w:rsidRPr="000C30A5">
        <w:rPr>
          <w:rFonts w:ascii="Times New Roman" w:hAnsi="Times New Roman" w:cs="Times New Roman"/>
          <w:sz w:val="28"/>
          <w:szCs w:val="28"/>
        </w:rPr>
        <w:t>отримала кваліфікаційну категорію «Спеціаліст другої категорії</w:t>
      </w:r>
      <w:r w:rsidR="00461294" w:rsidRPr="000C30A5">
        <w:rPr>
          <w:rFonts w:ascii="Times New Roman" w:hAnsi="Times New Roman" w:cs="Times New Roman"/>
          <w:sz w:val="28"/>
          <w:szCs w:val="28"/>
        </w:rPr>
        <w:t>»</w:t>
      </w:r>
      <w:r w:rsidR="0073340A" w:rsidRPr="000C30A5">
        <w:rPr>
          <w:rFonts w:ascii="Times New Roman" w:hAnsi="Times New Roman" w:cs="Times New Roman"/>
          <w:sz w:val="28"/>
          <w:szCs w:val="28"/>
        </w:rPr>
        <w:t xml:space="preserve">, </w:t>
      </w:r>
      <w:r w:rsidR="00A74C59" w:rsidRPr="000C30A5">
        <w:rPr>
          <w:rFonts w:ascii="Times New Roman" w:hAnsi="Times New Roman" w:cs="Times New Roman"/>
          <w:sz w:val="28"/>
          <w:szCs w:val="28"/>
        </w:rPr>
        <w:t xml:space="preserve">а вихователь </w:t>
      </w:r>
      <w:proofErr w:type="spellStart"/>
      <w:r w:rsidR="00907E7A" w:rsidRPr="000C30A5">
        <w:rPr>
          <w:rFonts w:ascii="Times New Roman" w:hAnsi="Times New Roman" w:cs="Times New Roman"/>
          <w:sz w:val="28"/>
          <w:szCs w:val="28"/>
        </w:rPr>
        <w:t>Кулібаба</w:t>
      </w:r>
      <w:proofErr w:type="spellEnd"/>
      <w:r w:rsidR="00907E7A" w:rsidRPr="000C30A5">
        <w:rPr>
          <w:rFonts w:ascii="Times New Roman" w:hAnsi="Times New Roman" w:cs="Times New Roman"/>
          <w:sz w:val="28"/>
          <w:szCs w:val="28"/>
        </w:rPr>
        <w:t xml:space="preserve"> Олена Я</w:t>
      </w:r>
      <w:r w:rsidR="00907E7A">
        <w:rPr>
          <w:rFonts w:ascii="Times New Roman" w:hAnsi="Times New Roman" w:cs="Times New Roman"/>
          <w:sz w:val="28"/>
          <w:szCs w:val="28"/>
        </w:rPr>
        <w:t>ківна</w:t>
      </w:r>
      <w:r w:rsidR="00A74C59" w:rsidRPr="00A74C59">
        <w:rPr>
          <w:rFonts w:ascii="Times New Roman" w:hAnsi="Times New Roman" w:cs="Times New Roman"/>
          <w:sz w:val="28"/>
          <w:szCs w:val="28"/>
        </w:rPr>
        <w:t xml:space="preserve"> успішно підтвердила кваліфікаційну к</w:t>
      </w:r>
      <w:r w:rsidR="00907E7A">
        <w:rPr>
          <w:rFonts w:ascii="Times New Roman" w:hAnsi="Times New Roman" w:cs="Times New Roman"/>
          <w:sz w:val="28"/>
          <w:szCs w:val="28"/>
        </w:rPr>
        <w:t>атегорію «Спеціаліст вищої категорії» та підтвердила педагогічне звання «вихователь-методист».</w:t>
      </w:r>
    </w:p>
    <w:p w:rsidR="00E339B2" w:rsidRPr="00E339B2" w:rsidRDefault="004E0A67" w:rsidP="00E339B2">
      <w:pPr>
        <w:spacing w:after="0" w:line="240" w:lineRule="auto"/>
        <w:jc w:val="both"/>
        <w:rPr>
          <w:rFonts w:ascii="Times New Roman" w:hAnsi="Times New Roman" w:cs="Times New Roman"/>
          <w:sz w:val="28"/>
          <w:szCs w:val="28"/>
        </w:rPr>
      </w:pPr>
      <w:r w:rsidRPr="00B9213E">
        <w:rPr>
          <w:rFonts w:ascii="Times New Roman" w:hAnsi="Times New Roman" w:cs="Times New Roman"/>
          <w:sz w:val="28"/>
          <w:szCs w:val="28"/>
        </w:rPr>
        <w:t xml:space="preserve">           </w:t>
      </w:r>
      <w:r w:rsidR="00E339B2" w:rsidRPr="00E339B2">
        <w:rPr>
          <w:rFonts w:ascii="Times New Roman" w:hAnsi="Times New Roman" w:cs="Times New Roman"/>
          <w:sz w:val="28"/>
          <w:szCs w:val="28"/>
        </w:rPr>
        <w:t>Педагогічний колектив закладу дошкільної освіти демонстрував високу активність у професійному розвитку, систематично долучаючись до різноманітних онлайн-</w:t>
      </w:r>
      <w:proofErr w:type="spellStart"/>
      <w:r w:rsidR="00E339B2" w:rsidRPr="00E339B2">
        <w:rPr>
          <w:rFonts w:ascii="Times New Roman" w:hAnsi="Times New Roman" w:cs="Times New Roman"/>
          <w:sz w:val="28"/>
          <w:szCs w:val="28"/>
        </w:rPr>
        <w:t>вебінарів</w:t>
      </w:r>
      <w:proofErr w:type="spellEnd"/>
      <w:r w:rsidR="00E339B2" w:rsidRPr="00E339B2">
        <w:rPr>
          <w:rFonts w:ascii="Times New Roman" w:hAnsi="Times New Roman" w:cs="Times New Roman"/>
          <w:sz w:val="28"/>
          <w:szCs w:val="28"/>
        </w:rPr>
        <w:t xml:space="preserve">, тематичних конференцій та інших форм дистанційного навчання. Учасники освітнього процесу успішно опановували сучасні цифрові інструменти та комп’ютерні програми, що значно підвищило їхню компетентність у використанні ІТ-технологій. Набуті знання активно застосовувалися на практиці: педагоги самостійно розробляли відео-заняття та створювали дидактичні матеріали, які ефективно використовувалися для організації освітнього процесу з дітьми відповідно до сучасних </w:t>
      </w:r>
      <w:proofErr w:type="spellStart"/>
      <w:r w:rsidR="00E339B2" w:rsidRPr="00E339B2">
        <w:rPr>
          <w:rFonts w:ascii="Times New Roman" w:hAnsi="Times New Roman" w:cs="Times New Roman"/>
          <w:sz w:val="28"/>
          <w:szCs w:val="28"/>
        </w:rPr>
        <w:t>методик</w:t>
      </w:r>
      <w:proofErr w:type="spellEnd"/>
      <w:r w:rsidR="00E339B2" w:rsidRPr="00E339B2">
        <w:rPr>
          <w:rFonts w:ascii="Times New Roman" w:hAnsi="Times New Roman" w:cs="Times New Roman"/>
          <w:sz w:val="28"/>
          <w:szCs w:val="28"/>
        </w:rPr>
        <w:t xml:space="preserve"> і стандартів.</w:t>
      </w:r>
    </w:p>
    <w:p w:rsidR="00120088" w:rsidRDefault="00E339B2" w:rsidP="00E33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39B2">
        <w:rPr>
          <w:rFonts w:ascii="Times New Roman" w:hAnsi="Times New Roman" w:cs="Times New Roman"/>
          <w:sz w:val="28"/>
          <w:szCs w:val="28"/>
        </w:rPr>
        <w:t>Велике значення у формуванні творчого потенціалу педагогів і вихованців мали конкурсні заходи, що проходили протягом навчального року. Зокрема, огляди-конкурси на найкращу поробку до</w:t>
      </w:r>
      <w:r w:rsidR="0073340A">
        <w:rPr>
          <w:rFonts w:ascii="Times New Roman" w:hAnsi="Times New Roman" w:cs="Times New Roman"/>
          <w:sz w:val="28"/>
          <w:szCs w:val="28"/>
        </w:rPr>
        <w:t xml:space="preserve"> осінніх</w:t>
      </w:r>
      <w:r w:rsidR="00461294">
        <w:rPr>
          <w:rFonts w:ascii="Times New Roman" w:hAnsi="Times New Roman" w:cs="Times New Roman"/>
          <w:sz w:val="28"/>
          <w:szCs w:val="28"/>
        </w:rPr>
        <w:t xml:space="preserve"> свят «Щедрої осені дари»</w:t>
      </w:r>
      <w:r w:rsidR="00234D4C">
        <w:rPr>
          <w:rFonts w:ascii="Times New Roman" w:hAnsi="Times New Roman" w:cs="Times New Roman"/>
          <w:sz w:val="28"/>
          <w:szCs w:val="28"/>
        </w:rPr>
        <w:t>, виставка «Українська іграшка своїми руками»</w:t>
      </w:r>
      <w:r w:rsidR="00120088">
        <w:rPr>
          <w:rFonts w:ascii="Times New Roman" w:hAnsi="Times New Roman" w:cs="Times New Roman"/>
          <w:sz w:val="28"/>
          <w:szCs w:val="28"/>
        </w:rPr>
        <w:t xml:space="preserve">, </w:t>
      </w:r>
      <w:r w:rsidR="00234D4C">
        <w:rPr>
          <w:rFonts w:ascii="Times New Roman" w:hAnsi="Times New Roman" w:cs="Times New Roman"/>
          <w:sz w:val="28"/>
          <w:szCs w:val="28"/>
        </w:rPr>
        <w:t>виставка великодніх крашанок та писанок «Чарівний світ Великодня»</w:t>
      </w:r>
      <w:r w:rsidR="00120088">
        <w:rPr>
          <w:rFonts w:ascii="Times New Roman" w:hAnsi="Times New Roman" w:cs="Times New Roman"/>
          <w:sz w:val="28"/>
          <w:szCs w:val="28"/>
        </w:rPr>
        <w:t xml:space="preserve">, які </w:t>
      </w:r>
      <w:r w:rsidRPr="00E339B2">
        <w:rPr>
          <w:rFonts w:ascii="Times New Roman" w:hAnsi="Times New Roman" w:cs="Times New Roman"/>
          <w:sz w:val="28"/>
          <w:szCs w:val="28"/>
        </w:rPr>
        <w:t xml:space="preserve">стимулювали креативність, естетичний розвиток дітей і сприяли активній взаємодії між педагогами та родинами вихованців. </w:t>
      </w:r>
    </w:p>
    <w:p w:rsidR="00E339B2" w:rsidRPr="0056255C" w:rsidRDefault="00120088" w:rsidP="000C30A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Педагоги брали активну участь у конкурсах: «На краще облаштування розвивального середовища груп та готовність ігрових майданчиків до нового навчального року «В безпеці та красі зростають наші малюки»; виставці посібників, дидактичних ігор та наочних матеріалів з природничо-екологічного </w:t>
      </w:r>
      <w:r w:rsidRPr="0056255C">
        <w:rPr>
          <w:rFonts w:ascii="Times New Roman" w:hAnsi="Times New Roman" w:cs="Times New Roman"/>
          <w:sz w:val="28"/>
          <w:szCs w:val="28"/>
        </w:rPr>
        <w:t xml:space="preserve">виховання дітей. </w:t>
      </w:r>
      <w:r w:rsidR="00E339B2" w:rsidRPr="0056255C">
        <w:rPr>
          <w:rFonts w:ascii="Times New Roman" w:hAnsi="Times New Roman" w:cs="Times New Roman"/>
          <w:sz w:val="28"/>
          <w:szCs w:val="28"/>
        </w:rPr>
        <w:t>Ці ініціативи також посилювали мотивацію педагогів до впровадження інноваційних підходів у освітній  процес.</w:t>
      </w:r>
      <w:r w:rsidR="00461294" w:rsidRPr="0056255C">
        <w:rPr>
          <w:rFonts w:ascii="Times New Roman" w:hAnsi="Times New Roman" w:cs="Times New Roman"/>
          <w:sz w:val="28"/>
          <w:szCs w:val="28"/>
        </w:rPr>
        <w:t xml:space="preserve"> </w:t>
      </w:r>
    </w:p>
    <w:p w:rsidR="0056255C" w:rsidRPr="0056255C" w:rsidRDefault="0056255C" w:rsidP="0056255C">
      <w:pPr>
        <w:widowControl w:val="0"/>
        <w:suppressAutoHyphens/>
        <w:spacing w:line="240" w:lineRule="auto"/>
        <w:ind w:firstLine="708"/>
        <w:jc w:val="both"/>
        <w:rPr>
          <w:rFonts w:ascii="Times New Roman" w:hAnsi="Times New Roman" w:cs="Times New Roman"/>
          <w:sz w:val="28"/>
          <w:szCs w:val="28"/>
          <w:shd w:val="clear" w:color="auto" w:fill="FFFFFF"/>
          <w:lang w:eastAsia="ar-SA"/>
        </w:rPr>
      </w:pPr>
      <w:r w:rsidRPr="0056255C">
        <w:rPr>
          <w:rFonts w:ascii="Times New Roman" w:hAnsi="Times New Roman" w:cs="Times New Roman"/>
          <w:sz w:val="28"/>
          <w:szCs w:val="28"/>
          <w:shd w:val="clear" w:color="auto" w:fill="FFFFFF"/>
          <w:lang w:eastAsia="ar-SA"/>
        </w:rPr>
        <w:t>Також заклад взяв участь у конкурсі «Краща декорація (оформлення) акт</w:t>
      </w:r>
      <w:r w:rsidR="000C30A5">
        <w:rPr>
          <w:rFonts w:ascii="Times New Roman" w:hAnsi="Times New Roman" w:cs="Times New Roman"/>
          <w:sz w:val="28"/>
          <w:szCs w:val="28"/>
          <w:shd w:val="clear" w:color="auto" w:fill="FFFFFF"/>
          <w:lang w:eastAsia="ar-SA"/>
        </w:rPr>
        <w:t xml:space="preserve">ової зали до зимового свята» - </w:t>
      </w:r>
      <w:r w:rsidRPr="0056255C">
        <w:rPr>
          <w:rFonts w:ascii="Times New Roman" w:hAnsi="Times New Roman" w:cs="Times New Roman"/>
          <w:sz w:val="28"/>
          <w:szCs w:val="28"/>
          <w:shd w:val="clear" w:color="auto" w:fill="FFFFFF"/>
          <w:lang w:eastAsia="ar-SA"/>
        </w:rPr>
        <w:t>2025 року та зайняв 3 рейтингове місце серед 100 кращих ЗДО України та конкурсі «Краща декорація (оформлення) актової зали ЗДО до весняного свята» - 2025 року, зайнявши 2 рейтингове місце серед 100 кращих закладів України.</w:t>
      </w:r>
    </w:p>
    <w:p w:rsidR="0056255C" w:rsidRPr="0056255C" w:rsidRDefault="00E339B2" w:rsidP="0056255C">
      <w:pPr>
        <w:spacing w:line="240" w:lineRule="auto"/>
        <w:jc w:val="both"/>
        <w:rPr>
          <w:rFonts w:ascii="Times New Roman" w:hAnsi="Times New Roman" w:cs="Times New Roman"/>
          <w:sz w:val="28"/>
          <w:szCs w:val="28"/>
        </w:rPr>
      </w:pPr>
      <w:r w:rsidRPr="0056255C">
        <w:rPr>
          <w:rFonts w:ascii="Times New Roman" w:hAnsi="Times New Roman" w:cs="Times New Roman"/>
          <w:sz w:val="28"/>
          <w:szCs w:val="28"/>
        </w:rPr>
        <w:lastRenderedPageBreak/>
        <w:t xml:space="preserve">        Упродовж</w:t>
      </w:r>
      <w:r w:rsidRPr="00E339B2">
        <w:rPr>
          <w:rFonts w:ascii="Times New Roman" w:hAnsi="Times New Roman" w:cs="Times New Roman"/>
          <w:sz w:val="28"/>
          <w:szCs w:val="28"/>
        </w:rPr>
        <w:t xml:space="preserve"> року організовувалися колективні перегляди навчально-виховних заходів, які стали майданчиком для обміну досвідом і професійного аналізу. Зокрема</w:t>
      </w:r>
      <w:r w:rsidRPr="0056255C">
        <w:rPr>
          <w:rFonts w:ascii="Times New Roman" w:hAnsi="Times New Roman" w:cs="Times New Roman"/>
          <w:sz w:val="28"/>
          <w:szCs w:val="28"/>
        </w:rPr>
        <w:t xml:space="preserve">, </w:t>
      </w:r>
      <w:r w:rsidR="0056255C" w:rsidRPr="0056255C">
        <w:rPr>
          <w:rFonts w:ascii="Times New Roman" w:hAnsi="Times New Roman" w:cs="Times New Roman"/>
          <w:sz w:val="28"/>
          <w:szCs w:val="28"/>
          <w:lang w:eastAsia="ar-SA"/>
        </w:rPr>
        <w:t xml:space="preserve">на належному рівні були проведені колективні перегляди: </w:t>
      </w:r>
      <w:r w:rsidR="0056255C" w:rsidRPr="0056255C">
        <w:rPr>
          <w:rFonts w:ascii="Times New Roman" w:hAnsi="Times New Roman" w:cs="Times New Roman"/>
          <w:sz w:val="28"/>
          <w:szCs w:val="28"/>
        </w:rPr>
        <w:t xml:space="preserve">Інтегроване заняття «Подорож з країну Безпеки» (вихователь Лугова С.В.); «Подорож в країну логіки» (вихователь </w:t>
      </w:r>
      <w:proofErr w:type="spellStart"/>
      <w:r w:rsidR="0056255C" w:rsidRPr="0056255C">
        <w:rPr>
          <w:rFonts w:ascii="Times New Roman" w:hAnsi="Times New Roman" w:cs="Times New Roman"/>
          <w:sz w:val="28"/>
          <w:szCs w:val="28"/>
        </w:rPr>
        <w:t>Гедзь</w:t>
      </w:r>
      <w:proofErr w:type="spellEnd"/>
      <w:r w:rsidR="0056255C" w:rsidRPr="0056255C">
        <w:rPr>
          <w:rFonts w:ascii="Times New Roman" w:hAnsi="Times New Roman" w:cs="Times New Roman"/>
          <w:sz w:val="28"/>
          <w:szCs w:val="28"/>
        </w:rPr>
        <w:t xml:space="preserve"> Л.В.); інтегроване заняття «Подорож до зимового» ( вихователь Гоголь О.І.); інтегроване заняття «Пригоди клубочка веселуна» (Гуменна Г.В.); інтегроване заняття за творами В. Сухомлинського «Весела подорож» (</w:t>
      </w:r>
      <w:proofErr w:type="spellStart"/>
      <w:r w:rsidR="0056255C" w:rsidRPr="0056255C">
        <w:rPr>
          <w:rFonts w:ascii="Times New Roman" w:hAnsi="Times New Roman" w:cs="Times New Roman"/>
          <w:sz w:val="28"/>
          <w:szCs w:val="28"/>
        </w:rPr>
        <w:t>Кулібаба</w:t>
      </w:r>
      <w:proofErr w:type="spellEnd"/>
      <w:r w:rsidR="0056255C" w:rsidRPr="0056255C">
        <w:rPr>
          <w:rFonts w:ascii="Times New Roman" w:hAnsi="Times New Roman" w:cs="Times New Roman"/>
          <w:sz w:val="28"/>
          <w:szCs w:val="28"/>
        </w:rPr>
        <w:t xml:space="preserve"> О.Я.);   здоров`я і фізичний розвиток «Спритні малюки» (Франчук); природній світ «Що живе в повітряній кульці?» (Діденко Т.В.); інтегроване заняття «Я переходжу дорогу» з використанням </w:t>
      </w:r>
      <w:proofErr w:type="spellStart"/>
      <w:r w:rsidR="0056255C" w:rsidRPr="0056255C">
        <w:rPr>
          <w:rFonts w:ascii="Times New Roman" w:hAnsi="Times New Roman" w:cs="Times New Roman"/>
          <w:sz w:val="28"/>
          <w:szCs w:val="28"/>
        </w:rPr>
        <w:t>лепбуку</w:t>
      </w:r>
      <w:proofErr w:type="spellEnd"/>
      <w:r w:rsidR="0056255C" w:rsidRPr="0056255C">
        <w:rPr>
          <w:rFonts w:ascii="Times New Roman" w:hAnsi="Times New Roman" w:cs="Times New Roman"/>
          <w:sz w:val="28"/>
          <w:szCs w:val="28"/>
        </w:rPr>
        <w:t xml:space="preserve"> «Безпека на дорозі» (Пугач А.В.); інтегроване заняття «Маленькі дослідники» (Гаркавенко О.О.).</w:t>
      </w:r>
    </w:p>
    <w:p w:rsidR="00E339B2" w:rsidRPr="00E339B2" w:rsidRDefault="00E339B2" w:rsidP="0056255C">
      <w:pPr>
        <w:spacing w:after="0" w:line="240" w:lineRule="auto"/>
        <w:ind w:firstLine="708"/>
        <w:jc w:val="both"/>
        <w:rPr>
          <w:rFonts w:ascii="Times New Roman" w:hAnsi="Times New Roman" w:cs="Times New Roman"/>
          <w:sz w:val="28"/>
          <w:szCs w:val="28"/>
        </w:rPr>
      </w:pPr>
      <w:r w:rsidRPr="00E339B2">
        <w:rPr>
          <w:rFonts w:ascii="Times New Roman" w:hAnsi="Times New Roman" w:cs="Times New Roman"/>
          <w:sz w:val="28"/>
          <w:szCs w:val="28"/>
        </w:rPr>
        <w:t>Після кожного перегляду педагоги обговорювали сильні сторони проведених заходів, визначали результати та окреслювали резерви для подальшого вдосконалення роботи.</w:t>
      </w:r>
    </w:p>
    <w:p w:rsidR="004E0A67" w:rsidRPr="00B9213E" w:rsidRDefault="00E339B2" w:rsidP="00E33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39B2">
        <w:rPr>
          <w:rFonts w:ascii="Times New Roman" w:hAnsi="Times New Roman" w:cs="Times New Roman"/>
          <w:sz w:val="28"/>
          <w:szCs w:val="28"/>
        </w:rPr>
        <w:t>Впровадження сучасних, різноманітних форм методичної роботи сприяло зростанню професійної компетентності педагогів, підвищенню їхньої обізнаності щодо новітніх освітніх тенденцій та стандартів. Як результат, у закладі було проведено цікаві, змістовні заняття, святкові заходи, розваги, а також організовано консультації для батьків. Крім того, педагоги активно розробляли і впроваджували дидактичні матеріали, що сприяло якісному забезпеченню освітнього процесу та розвитку дітей у різних сферах.</w:t>
      </w:r>
    </w:p>
    <w:p w:rsidR="00E339B2" w:rsidRDefault="00E339B2" w:rsidP="00B921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39B2">
        <w:rPr>
          <w:rFonts w:ascii="Times New Roman" w:hAnsi="Times New Roman" w:cs="Times New Roman"/>
          <w:sz w:val="28"/>
          <w:szCs w:val="28"/>
        </w:rPr>
        <w:t>У 202</w:t>
      </w:r>
      <w:r>
        <w:rPr>
          <w:rFonts w:ascii="Times New Roman" w:hAnsi="Times New Roman" w:cs="Times New Roman"/>
          <w:sz w:val="28"/>
          <w:szCs w:val="28"/>
        </w:rPr>
        <w:t>4/</w:t>
      </w:r>
      <w:r w:rsidRPr="00E339B2">
        <w:rPr>
          <w:rFonts w:ascii="Times New Roman" w:hAnsi="Times New Roman" w:cs="Times New Roman"/>
          <w:sz w:val="28"/>
          <w:szCs w:val="28"/>
        </w:rPr>
        <w:t>202</w:t>
      </w:r>
      <w:r>
        <w:rPr>
          <w:rFonts w:ascii="Times New Roman" w:hAnsi="Times New Roman" w:cs="Times New Roman"/>
          <w:sz w:val="28"/>
          <w:szCs w:val="28"/>
        </w:rPr>
        <w:t>5</w:t>
      </w:r>
      <w:r w:rsidRPr="00E339B2">
        <w:rPr>
          <w:rFonts w:ascii="Times New Roman" w:hAnsi="Times New Roman" w:cs="Times New Roman"/>
          <w:sz w:val="28"/>
          <w:szCs w:val="28"/>
        </w:rPr>
        <w:t xml:space="preserve"> навчальному році освітній процес у закладі дошкільної освіти здійснювався на основі програми розвитку дитини дошкі</w:t>
      </w:r>
      <w:r w:rsidR="00B61E81">
        <w:rPr>
          <w:rFonts w:ascii="Times New Roman" w:hAnsi="Times New Roman" w:cs="Times New Roman"/>
          <w:sz w:val="28"/>
          <w:szCs w:val="28"/>
        </w:rPr>
        <w:t>льного віку «Дитина</w:t>
      </w:r>
      <w:r w:rsidRPr="00E339B2">
        <w:rPr>
          <w:rFonts w:ascii="Times New Roman" w:hAnsi="Times New Roman" w:cs="Times New Roman"/>
          <w:sz w:val="28"/>
          <w:szCs w:val="28"/>
        </w:rPr>
        <w:t xml:space="preserve">», що відповідає сучасним педагогічним стандартам і потребам розвитку дітей. При цьому враховувалися положення Базового компоненту дошкільної освіти, що забезпечувало цілісність, послідовність і системність формування ключових </w:t>
      </w:r>
      <w:proofErr w:type="spellStart"/>
      <w:r w:rsidRPr="00E339B2">
        <w:rPr>
          <w:rFonts w:ascii="Times New Roman" w:hAnsi="Times New Roman" w:cs="Times New Roman"/>
          <w:sz w:val="28"/>
          <w:szCs w:val="28"/>
        </w:rPr>
        <w:t>компетентностей</w:t>
      </w:r>
      <w:proofErr w:type="spellEnd"/>
      <w:r w:rsidRPr="00E339B2">
        <w:rPr>
          <w:rFonts w:ascii="Times New Roman" w:hAnsi="Times New Roman" w:cs="Times New Roman"/>
          <w:sz w:val="28"/>
          <w:szCs w:val="28"/>
        </w:rPr>
        <w:t xml:space="preserve"> вихованців, спрямованих на їх гармонійний розвиток та підготовку до подальшої освіти.</w:t>
      </w:r>
      <w:r w:rsidR="00BF4E4A" w:rsidRPr="00B9213E">
        <w:rPr>
          <w:rFonts w:ascii="Times New Roman" w:hAnsi="Times New Roman" w:cs="Times New Roman"/>
          <w:sz w:val="28"/>
          <w:szCs w:val="28"/>
        </w:rPr>
        <w:t xml:space="preserve">     </w:t>
      </w:r>
    </w:p>
    <w:p w:rsidR="00E339B2" w:rsidRDefault="00E339B2" w:rsidP="00B921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339B2">
        <w:rPr>
          <w:rFonts w:ascii="Times New Roman" w:hAnsi="Times New Roman" w:cs="Times New Roman"/>
          <w:sz w:val="28"/>
          <w:szCs w:val="28"/>
        </w:rPr>
        <w:t xml:space="preserve">Календарне планування формувалося з урахуванням завдань освітніх напрямів, визначених новою редакцією Базового компоненту дошкільної освіти, а також </w:t>
      </w:r>
      <w:proofErr w:type="spellStart"/>
      <w:r w:rsidRPr="00E339B2">
        <w:rPr>
          <w:rFonts w:ascii="Times New Roman" w:hAnsi="Times New Roman" w:cs="Times New Roman"/>
          <w:sz w:val="28"/>
          <w:szCs w:val="28"/>
        </w:rPr>
        <w:t>освітньо</w:t>
      </w:r>
      <w:proofErr w:type="spellEnd"/>
      <w:r w:rsidRPr="00E339B2">
        <w:rPr>
          <w:rFonts w:ascii="Times New Roman" w:hAnsi="Times New Roman" w:cs="Times New Roman"/>
          <w:sz w:val="28"/>
          <w:szCs w:val="28"/>
        </w:rPr>
        <w:t xml:space="preserve">-виховних цілей </w:t>
      </w:r>
      <w:r w:rsidR="00E45734">
        <w:rPr>
          <w:rFonts w:ascii="Times New Roman" w:hAnsi="Times New Roman" w:cs="Times New Roman"/>
          <w:sz w:val="28"/>
          <w:szCs w:val="28"/>
        </w:rPr>
        <w:t xml:space="preserve">освітньої </w:t>
      </w:r>
      <w:r w:rsidRPr="00E339B2">
        <w:rPr>
          <w:rFonts w:ascii="Times New Roman" w:hAnsi="Times New Roman" w:cs="Times New Roman"/>
          <w:sz w:val="28"/>
          <w:szCs w:val="28"/>
        </w:rPr>
        <w:t>програми розвитку дитини дошкільного віку «</w:t>
      </w:r>
      <w:r w:rsidR="00B61E81">
        <w:rPr>
          <w:rFonts w:ascii="Times New Roman" w:hAnsi="Times New Roman" w:cs="Times New Roman"/>
          <w:sz w:val="28"/>
          <w:szCs w:val="28"/>
        </w:rPr>
        <w:t>Дитина</w:t>
      </w:r>
      <w:r w:rsidRPr="00E339B2">
        <w:rPr>
          <w:rFonts w:ascii="Times New Roman" w:hAnsi="Times New Roman" w:cs="Times New Roman"/>
          <w:sz w:val="28"/>
          <w:szCs w:val="28"/>
        </w:rPr>
        <w:t xml:space="preserve">». Планування здійснювалося з орієнтацією на режимні моменти, що враховують ключові лінії розвитку дитини, і базувалося на блочно-тематичному принципі, який дозволяє об’єднувати освітні заходи навколо спільної теми. Такий підхід ґрунтується на принципах інтеграції змісту, системності, послідовності, поступового ускладнення та повторення навчального матеріалу, що забезпечує всебічний і гармонійний розвиток вихованців. У календарному плані чітко визначалися тема, зміст і форми роботи з дітьми, що сприяло ефективній організації </w:t>
      </w:r>
      <w:r>
        <w:rPr>
          <w:rFonts w:ascii="Times New Roman" w:hAnsi="Times New Roman" w:cs="Times New Roman"/>
          <w:sz w:val="28"/>
          <w:szCs w:val="28"/>
        </w:rPr>
        <w:t>освітнього</w:t>
      </w:r>
      <w:r w:rsidRPr="00E339B2">
        <w:rPr>
          <w:rFonts w:ascii="Times New Roman" w:hAnsi="Times New Roman" w:cs="Times New Roman"/>
          <w:sz w:val="28"/>
          <w:szCs w:val="28"/>
        </w:rPr>
        <w:t xml:space="preserve"> процесу відповідно до сучасних педагогічних стандартів.</w:t>
      </w:r>
      <w:r w:rsidR="00BF4E4A" w:rsidRPr="00B9213E">
        <w:rPr>
          <w:rFonts w:ascii="Times New Roman" w:hAnsi="Times New Roman" w:cs="Times New Roman"/>
          <w:sz w:val="28"/>
          <w:szCs w:val="28"/>
        </w:rPr>
        <w:t xml:space="preserve">     </w:t>
      </w:r>
    </w:p>
    <w:p w:rsidR="00E339B2" w:rsidRPr="00E339B2" w:rsidRDefault="00BF4E4A" w:rsidP="00E339B2">
      <w:pPr>
        <w:spacing w:after="0" w:line="240" w:lineRule="auto"/>
        <w:jc w:val="both"/>
        <w:rPr>
          <w:rFonts w:ascii="Times New Roman" w:hAnsi="Times New Roman" w:cs="Times New Roman"/>
          <w:sz w:val="28"/>
          <w:szCs w:val="28"/>
        </w:rPr>
      </w:pPr>
      <w:r w:rsidRPr="00B9213E">
        <w:rPr>
          <w:rFonts w:ascii="Times New Roman" w:hAnsi="Times New Roman" w:cs="Times New Roman"/>
          <w:sz w:val="28"/>
          <w:szCs w:val="28"/>
        </w:rPr>
        <w:t xml:space="preserve">     </w:t>
      </w:r>
      <w:r w:rsidR="007A5D5B">
        <w:rPr>
          <w:rFonts w:ascii="Times New Roman" w:hAnsi="Times New Roman" w:cs="Times New Roman"/>
          <w:sz w:val="28"/>
          <w:szCs w:val="28"/>
        </w:rPr>
        <w:t xml:space="preserve">   </w:t>
      </w:r>
      <w:r w:rsidR="00E339B2">
        <w:rPr>
          <w:rFonts w:ascii="Times New Roman" w:hAnsi="Times New Roman" w:cs="Times New Roman"/>
          <w:sz w:val="28"/>
          <w:szCs w:val="28"/>
        </w:rPr>
        <w:t>В</w:t>
      </w:r>
      <w:r w:rsidR="00E339B2" w:rsidRPr="00E339B2">
        <w:rPr>
          <w:rFonts w:ascii="Times New Roman" w:hAnsi="Times New Roman" w:cs="Times New Roman"/>
          <w:sz w:val="28"/>
          <w:szCs w:val="28"/>
        </w:rPr>
        <w:t xml:space="preserve"> усіх групах закладу дошкільної освіти</w:t>
      </w:r>
      <w:r w:rsidR="00B61E81">
        <w:rPr>
          <w:rFonts w:ascii="Times New Roman" w:hAnsi="Times New Roman" w:cs="Times New Roman"/>
          <w:sz w:val="28"/>
          <w:szCs w:val="28"/>
        </w:rPr>
        <w:t xml:space="preserve"> «Пролісок»</w:t>
      </w:r>
      <w:r w:rsidR="00E339B2" w:rsidRPr="00E339B2">
        <w:rPr>
          <w:rFonts w:ascii="Times New Roman" w:hAnsi="Times New Roman" w:cs="Times New Roman"/>
          <w:sz w:val="28"/>
          <w:szCs w:val="28"/>
        </w:rPr>
        <w:t xml:space="preserve"> створено розвивальні освітні середовища, які комплексно поєднують природні, предметні та соціальні </w:t>
      </w:r>
      <w:r w:rsidR="00E339B2" w:rsidRPr="00E339B2">
        <w:rPr>
          <w:rFonts w:ascii="Times New Roman" w:hAnsi="Times New Roman" w:cs="Times New Roman"/>
          <w:sz w:val="28"/>
          <w:szCs w:val="28"/>
        </w:rPr>
        <w:lastRenderedPageBreak/>
        <w:t>компоненти. Так</w:t>
      </w:r>
      <w:r w:rsidR="007A5D5B">
        <w:rPr>
          <w:rFonts w:ascii="Times New Roman" w:hAnsi="Times New Roman" w:cs="Times New Roman"/>
          <w:sz w:val="28"/>
          <w:szCs w:val="28"/>
        </w:rPr>
        <w:t>і</w:t>
      </w:r>
      <w:r w:rsidR="00E339B2" w:rsidRPr="00E339B2">
        <w:rPr>
          <w:rFonts w:ascii="Times New Roman" w:hAnsi="Times New Roman" w:cs="Times New Roman"/>
          <w:sz w:val="28"/>
          <w:szCs w:val="28"/>
        </w:rPr>
        <w:t xml:space="preserve"> середовищ</w:t>
      </w:r>
      <w:r w:rsidR="007A5D5B">
        <w:rPr>
          <w:rFonts w:ascii="Times New Roman" w:hAnsi="Times New Roman" w:cs="Times New Roman"/>
          <w:sz w:val="28"/>
          <w:szCs w:val="28"/>
        </w:rPr>
        <w:t>а</w:t>
      </w:r>
      <w:r w:rsidR="00E339B2" w:rsidRPr="00E339B2">
        <w:rPr>
          <w:rFonts w:ascii="Times New Roman" w:hAnsi="Times New Roman" w:cs="Times New Roman"/>
          <w:sz w:val="28"/>
          <w:szCs w:val="28"/>
        </w:rPr>
        <w:t xml:space="preserve"> забезпечу</w:t>
      </w:r>
      <w:r w:rsidR="007A5D5B">
        <w:rPr>
          <w:rFonts w:ascii="Times New Roman" w:hAnsi="Times New Roman" w:cs="Times New Roman"/>
          <w:sz w:val="28"/>
          <w:szCs w:val="28"/>
        </w:rPr>
        <w:t>ють</w:t>
      </w:r>
      <w:r w:rsidR="00E339B2" w:rsidRPr="00E339B2">
        <w:rPr>
          <w:rFonts w:ascii="Times New Roman" w:hAnsi="Times New Roman" w:cs="Times New Roman"/>
          <w:sz w:val="28"/>
          <w:szCs w:val="28"/>
        </w:rPr>
        <w:t xml:space="preserve"> оптимальні умови для організації </w:t>
      </w:r>
      <w:r w:rsidR="007A5D5B">
        <w:rPr>
          <w:rFonts w:ascii="Times New Roman" w:hAnsi="Times New Roman" w:cs="Times New Roman"/>
          <w:sz w:val="28"/>
          <w:szCs w:val="28"/>
        </w:rPr>
        <w:t>освітнього</w:t>
      </w:r>
      <w:r w:rsidR="00E339B2" w:rsidRPr="00E339B2">
        <w:rPr>
          <w:rFonts w:ascii="Times New Roman" w:hAnsi="Times New Roman" w:cs="Times New Roman"/>
          <w:sz w:val="28"/>
          <w:szCs w:val="28"/>
        </w:rPr>
        <w:t xml:space="preserve"> процесу, сприя</w:t>
      </w:r>
      <w:r w:rsidR="007A5D5B">
        <w:rPr>
          <w:rFonts w:ascii="Times New Roman" w:hAnsi="Times New Roman" w:cs="Times New Roman"/>
          <w:sz w:val="28"/>
          <w:szCs w:val="28"/>
        </w:rPr>
        <w:t>ють</w:t>
      </w:r>
      <w:r w:rsidR="00E339B2" w:rsidRPr="00E339B2">
        <w:rPr>
          <w:rFonts w:ascii="Times New Roman" w:hAnsi="Times New Roman" w:cs="Times New Roman"/>
          <w:sz w:val="28"/>
          <w:szCs w:val="28"/>
        </w:rPr>
        <w:t xml:space="preserve"> всебічному розвитку дитини та формуванню її особистості у відповідності до сучасних педагогічних стандартів.</w:t>
      </w:r>
    </w:p>
    <w:p w:rsidR="00E339B2" w:rsidRPr="00E339B2" w:rsidRDefault="00E339B2" w:rsidP="00E339B2">
      <w:pPr>
        <w:spacing w:after="0" w:line="240" w:lineRule="auto"/>
        <w:jc w:val="both"/>
        <w:rPr>
          <w:rFonts w:ascii="Times New Roman" w:hAnsi="Times New Roman" w:cs="Times New Roman"/>
          <w:sz w:val="28"/>
          <w:szCs w:val="28"/>
        </w:rPr>
      </w:pPr>
    </w:p>
    <w:p w:rsidR="00E339B2" w:rsidRPr="00E339B2" w:rsidRDefault="007A5D5B" w:rsidP="00E33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339B2" w:rsidRPr="00E339B2">
        <w:rPr>
          <w:rFonts w:ascii="Times New Roman" w:hAnsi="Times New Roman" w:cs="Times New Roman"/>
          <w:sz w:val="28"/>
          <w:szCs w:val="28"/>
        </w:rPr>
        <w:t xml:space="preserve">Облаштовуючи освітні осередки, вихователі приділяють значну увагу створенню комфортної, безпечної та естетично привабливої атмосфери, яка є сприятливою для перебування та активної діяльності дітей. З огляду на те, що простір групового приміщення виступає важливим чинником соціалізації та становлення особистості дитини, організація </w:t>
      </w:r>
      <w:r>
        <w:rPr>
          <w:rFonts w:ascii="Times New Roman" w:hAnsi="Times New Roman" w:cs="Times New Roman"/>
          <w:sz w:val="28"/>
          <w:szCs w:val="28"/>
        </w:rPr>
        <w:t xml:space="preserve">даного </w:t>
      </w:r>
      <w:r w:rsidR="00E339B2" w:rsidRPr="00E339B2">
        <w:rPr>
          <w:rFonts w:ascii="Times New Roman" w:hAnsi="Times New Roman" w:cs="Times New Roman"/>
          <w:sz w:val="28"/>
          <w:szCs w:val="28"/>
        </w:rPr>
        <w:t>середовища відповідає не лише фізіологічним потребам, а й психологічним аспектам розвитку, підтримуючи почуття захищеності та емоційного комфорту.</w:t>
      </w:r>
    </w:p>
    <w:p w:rsidR="00E339B2" w:rsidRPr="00E339B2" w:rsidRDefault="007A5D5B" w:rsidP="00E33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339B2" w:rsidRPr="00E339B2">
        <w:rPr>
          <w:rFonts w:ascii="Times New Roman" w:hAnsi="Times New Roman" w:cs="Times New Roman"/>
          <w:sz w:val="28"/>
          <w:szCs w:val="28"/>
        </w:rPr>
        <w:t>Ігрові зони в молодших і старших групах диференційовані за змістом і функціональними можливостями, що забезпечує відповідність освітнього простору віковим та індивідуальним особливостям дітей. Усі іграшки, навчальні матеріали, атрибути та предмети-замінники систематизовані відповідно до видів предметно-ігрової діяльності, що є ключовим фактором стимулювання пізнавальної активності, творчості та соціальної взаємодії серед вихованців.</w:t>
      </w:r>
    </w:p>
    <w:p w:rsidR="00BF4E4A" w:rsidRPr="00B9213E" w:rsidRDefault="007A5D5B" w:rsidP="00E339B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339B2" w:rsidRPr="00E339B2">
        <w:rPr>
          <w:rFonts w:ascii="Times New Roman" w:hAnsi="Times New Roman" w:cs="Times New Roman"/>
          <w:sz w:val="28"/>
          <w:szCs w:val="28"/>
        </w:rPr>
        <w:t xml:space="preserve">Функціональне групування іграшок і дидактичного матеріалу здійснюється з урахуванням вікових характеристик, рівня розвитку та фізичних можливостей дітей, а також особливостей стаціонарного оточення, у якому вони використовуються. Такий системний підхід до організації предметно-ігрового середовища забезпечує максимальне залучення дітей до активної ігрової діяльності, що є основою розвитку ключових </w:t>
      </w:r>
      <w:proofErr w:type="spellStart"/>
      <w:r w:rsidR="00E339B2" w:rsidRPr="00E339B2">
        <w:rPr>
          <w:rFonts w:ascii="Times New Roman" w:hAnsi="Times New Roman" w:cs="Times New Roman"/>
          <w:sz w:val="28"/>
          <w:szCs w:val="28"/>
        </w:rPr>
        <w:t>компетентностей</w:t>
      </w:r>
      <w:proofErr w:type="spellEnd"/>
      <w:r w:rsidR="00E339B2" w:rsidRPr="00E339B2">
        <w:rPr>
          <w:rFonts w:ascii="Times New Roman" w:hAnsi="Times New Roman" w:cs="Times New Roman"/>
          <w:sz w:val="28"/>
          <w:szCs w:val="28"/>
        </w:rPr>
        <w:t xml:space="preserve"> відповідно до державних стандартів дошкільної освіти.</w:t>
      </w:r>
    </w:p>
    <w:p w:rsidR="007A5D5B" w:rsidRDefault="007A5D5B" w:rsidP="00B921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A5D5B">
        <w:rPr>
          <w:rFonts w:ascii="Times New Roman" w:hAnsi="Times New Roman" w:cs="Times New Roman"/>
          <w:sz w:val="28"/>
          <w:szCs w:val="28"/>
        </w:rPr>
        <w:t xml:space="preserve">Особливо варто відзначити високий рівень професійної та творчої активності вихователів, які спільно з батьками доклали значних зусиль до облаштування ігрових осередків у </w:t>
      </w:r>
      <w:r>
        <w:rPr>
          <w:rFonts w:ascii="Times New Roman" w:hAnsi="Times New Roman" w:cs="Times New Roman"/>
          <w:sz w:val="28"/>
          <w:szCs w:val="28"/>
        </w:rPr>
        <w:t xml:space="preserve">своїх </w:t>
      </w:r>
      <w:r w:rsidRPr="007A5D5B">
        <w:rPr>
          <w:rFonts w:ascii="Times New Roman" w:hAnsi="Times New Roman" w:cs="Times New Roman"/>
          <w:sz w:val="28"/>
          <w:szCs w:val="28"/>
        </w:rPr>
        <w:t xml:space="preserve">групах. </w:t>
      </w:r>
      <w:r w:rsidR="00884273">
        <w:rPr>
          <w:rFonts w:ascii="Times New Roman" w:hAnsi="Times New Roman" w:cs="Times New Roman"/>
          <w:sz w:val="28"/>
          <w:szCs w:val="28"/>
        </w:rPr>
        <w:t>Зокрема, у</w:t>
      </w:r>
      <w:r w:rsidRPr="007A5D5B">
        <w:rPr>
          <w:rFonts w:ascii="Times New Roman" w:hAnsi="Times New Roman" w:cs="Times New Roman"/>
          <w:sz w:val="28"/>
          <w:szCs w:val="28"/>
        </w:rPr>
        <w:t xml:space="preserve"> гру</w:t>
      </w:r>
      <w:r w:rsidR="00B61E81">
        <w:rPr>
          <w:rFonts w:ascii="Times New Roman" w:hAnsi="Times New Roman" w:cs="Times New Roman"/>
          <w:sz w:val="28"/>
          <w:szCs w:val="28"/>
        </w:rPr>
        <w:t>пі середнього віку «Зірочк</w:t>
      </w:r>
      <w:r w:rsidRPr="007A5D5B">
        <w:rPr>
          <w:rFonts w:ascii="Times New Roman" w:hAnsi="Times New Roman" w:cs="Times New Roman"/>
          <w:sz w:val="28"/>
          <w:szCs w:val="28"/>
        </w:rPr>
        <w:t>и» (виховател</w:t>
      </w:r>
      <w:r w:rsidR="00B61E81">
        <w:rPr>
          <w:rFonts w:ascii="Times New Roman" w:hAnsi="Times New Roman" w:cs="Times New Roman"/>
          <w:sz w:val="28"/>
          <w:szCs w:val="28"/>
        </w:rPr>
        <w:t xml:space="preserve">ь Гаркавенко О.О.) </w:t>
      </w:r>
      <w:r w:rsidRPr="007A5D5B">
        <w:rPr>
          <w:rFonts w:ascii="Times New Roman" w:hAnsi="Times New Roman" w:cs="Times New Roman"/>
          <w:sz w:val="28"/>
          <w:szCs w:val="28"/>
        </w:rPr>
        <w:t xml:space="preserve">та у молодшій групі </w:t>
      </w:r>
      <w:r w:rsidR="00B61E81">
        <w:rPr>
          <w:rFonts w:ascii="Times New Roman" w:hAnsi="Times New Roman" w:cs="Times New Roman"/>
          <w:sz w:val="28"/>
          <w:szCs w:val="28"/>
        </w:rPr>
        <w:t>«</w:t>
      </w:r>
      <w:proofErr w:type="spellStart"/>
      <w:r w:rsidR="00B61E81">
        <w:rPr>
          <w:rFonts w:ascii="Times New Roman" w:hAnsi="Times New Roman" w:cs="Times New Roman"/>
          <w:sz w:val="28"/>
          <w:szCs w:val="28"/>
        </w:rPr>
        <w:t>Смайлики</w:t>
      </w:r>
      <w:proofErr w:type="spellEnd"/>
      <w:r w:rsidR="00B61E81">
        <w:rPr>
          <w:rFonts w:ascii="Times New Roman" w:hAnsi="Times New Roman" w:cs="Times New Roman"/>
          <w:sz w:val="28"/>
          <w:szCs w:val="28"/>
        </w:rPr>
        <w:t xml:space="preserve">» (вихователь Пугач А. В.) </w:t>
      </w:r>
      <w:r w:rsidRPr="007A5D5B">
        <w:rPr>
          <w:rFonts w:ascii="Times New Roman" w:hAnsi="Times New Roman" w:cs="Times New Roman"/>
          <w:sz w:val="28"/>
          <w:szCs w:val="28"/>
        </w:rPr>
        <w:t>створено унікальні простори, що відповідають віковим та психологічним особливостям дітей, забезпечують їхню безпеку та стимулюють пізнавальну і творчу активність.</w:t>
      </w:r>
      <w:r w:rsidR="00041A71" w:rsidRPr="00B9213E">
        <w:rPr>
          <w:rFonts w:ascii="Times New Roman" w:hAnsi="Times New Roman" w:cs="Times New Roman"/>
          <w:sz w:val="28"/>
          <w:szCs w:val="28"/>
        </w:rPr>
        <w:t xml:space="preserve">    </w:t>
      </w:r>
    </w:p>
    <w:p w:rsidR="007A5D5B" w:rsidRDefault="00041A71" w:rsidP="00B9213E">
      <w:pPr>
        <w:spacing w:after="0" w:line="240" w:lineRule="auto"/>
        <w:jc w:val="both"/>
        <w:rPr>
          <w:rFonts w:ascii="Times New Roman" w:hAnsi="Times New Roman" w:cs="Times New Roman"/>
          <w:sz w:val="28"/>
          <w:szCs w:val="28"/>
        </w:rPr>
      </w:pPr>
      <w:r w:rsidRPr="00B9213E">
        <w:rPr>
          <w:rFonts w:ascii="Times New Roman" w:hAnsi="Times New Roman" w:cs="Times New Roman"/>
          <w:sz w:val="28"/>
          <w:szCs w:val="28"/>
        </w:rPr>
        <w:t xml:space="preserve">   </w:t>
      </w:r>
      <w:r w:rsidR="007A5D5B">
        <w:rPr>
          <w:rFonts w:ascii="Times New Roman" w:hAnsi="Times New Roman" w:cs="Times New Roman"/>
          <w:sz w:val="28"/>
          <w:szCs w:val="28"/>
        </w:rPr>
        <w:t xml:space="preserve">    </w:t>
      </w:r>
      <w:r w:rsidRPr="00B9213E">
        <w:rPr>
          <w:rFonts w:ascii="Times New Roman" w:hAnsi="Times New Roman" w:cs="Times New Roman"/>
          <w:sz w:val="28"/>
          <w:szCs w:val="28"/>
        </w:rPr>
        <w:t xml:space="preserve">    </w:t>
      </w:r>
      <w:r w:rsidR="007A5D5B" w:rsidRPr="007A5D5B">
        <w:rPr>
          <w:rFonts w:ascii="Times New Roman" w:hAnsi="Times New Roman" w:cs="Times New Roman"/>
          <w:sz w:val="28"/>
          <w:szCs w:val="28"/>
        </w:rPr>
        <w:t>Важливо, що процес облаштування ігрових зон відбувався у тісній співпраці з батьками, що сприяло зміцненню партнерських відносин між сім’єю та закладом дошкільної освіти. Залучення батьків не лише допомогло забезпечити якісне матеріальне наповнення, а й активізувало їхню участь у житті груп, що позитивно вплинуло на мотивацію та емоційний стан дітей.</w:t>
      </w:r>
    </w:p>
    <w:p w:rsidR="003E278B" w:rsidRPr="003E278B" w:rsidRDefault="007A5D5B" w:rsidP="003E27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278B" w:rsidRPr="003E278B">
        <w:rPr>
          <w:rFonts w:ascii="Times New Roman" w:hAnsi="Times New Roman" w:cs="Times New Roman"/>
          <w:sz w:val="28"/>
          <w:szCs w:val="28"/>
        </w:rPr>
        <w:t xml:space="preserve">У закладі дошкільної освіти створено освітнє середовище, яке забезпечує сприятливі умови для професійного зростання педагогів, реалізації інноваційних освітніх підходів та формування педагогічної майстерності відповідно до вимог оновленого законодавства. Згідно з принципами академічної свободи та </w:t>
      </w:r>
      <w:proofErr w:type="spellStart"/>
      <w:r w:rsidR="003E278B" w:rsidRPr="003E278B">
        <w:rPr>
          <w:rFonts w:ascii="Times New Roman" w:hAnsi="Times New Roman" w:cs="Times New Roman"/>
          <w:sz w:val="28"/>
          <w:szCs w:val="28"/>
        </w:rPr>
        <w:t>дитиноцентризму</w:t>
      </w:r>
      <w:proofErr w:type="spellEnd"/>
      <w:r w:rsidR="003E278B" w:rsidRPr="003E278B">
        <w:rPr>
          <w:rFonts w:ascii="Times New Roman" w:hAnsi="Times New Roman" w:cs="Times New Roman"/>
          <w:sz w:val="28"/>
          <w:szCs w:val="28"/>
        </w:rPr>
        <w:t>, визначеними новим Законом України «Про дошкільну освіту», педагоги мають змогу самостійно обирати сучасні методики, форми і засоби освітньої діяльності, орієнтуючись на індивідуальні потреби, інтереси та особливості розвитку кожної дитини.</w:t>
      </w:r>
    </w:p>
    <w:p w:rsidR="007A5D5B" w:rsidRDefault="00A33266" w:rsidP="003E278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E278B" w:rsidRPr="003E278B">
        <w:rPr>
          <w:rFonts w:ascii="Times New Roman" w:hAnsi="Times New Roman" w:cs="Times New Roman"/>
          <w:sz w:val="28"/>
          <w:szCs w:val="28"/>
        </w:rPr>
        <w:t xml:space="preserve">У практиці освітнього процесу активно впроваджуються елементи педагогічних систем М. </w:t>
      </w:r>
      <w:proofErr w:type="spellStart"/>
      <w:r w:rsidR="003E278B" w:rsidRPr="003E278B">
        <w:rPr>
          <w:rFonts w:ascii="Times New Roman" w:hAnsi="Times New Roman" w:cs="Times New Roman"/>
          <w:sz w:val="28"/>
          <w:szCs w:val="28"/>
        </w:rPr>
        <w:t>Монтессорі</w:t>
      </w:r>
      <w:proofErr w:type="spellEnd"/>
      <w:r w:rsidR="003E278B" w:rsidRPr="003E278B">
        <w:rPr>
          <w:rFonts w:ascii="Times New Roman" w:hAnsi="Times New Roman" w:cs="Times New Roman"/>
          <w:sz w:val="28"/>
          <w:szCs w:val="28"/>
        </w:rPr>
        <w:t xml:space="preserve">, С. </w:t>
      </w:r>
      <w:proofErr w:type="spellStart"/>
      <w:r w:rsidR="003E278B" w:rsidRPr="003E278B">
        <w:rPr>
          <w:rFonts w:ascii="Times New Roman" w:hAnsi="Times New Roman" w:cs="Times New Roman"/>
          <w:sz w:val="28"/>
          <w:szCs w:val="28"/>
        </w:rPr>
        <w:t>Русової</w:t>
      </w:r>
      <w:proofErr w:type="spellEnd"/>
      <w:r w:rsidR="003E278B" w:rsidRPr="003E278B">
        <w:rPr>
          <w:rFonts w:ascii="Times New Roman" w:hAnsi="Times New Roman" w:cs="Times New Roman"/>
          <w:sz w:val="28"/>
          <w:szCs w:val="28"/>
        </w:rPr>
        <w:t xml:space="preserve">, Л. Б. </w:t>
      </w:r>
      <w:proofErr w:type="spellStart"/>
      <w:r w:rsidR="003E278B" w:rsidRPr="003E278B">
        <w:rPr>
          <w:rFonts w:ascii="Times New Roman" w:hAnsi="Times New Roman" w:cs="Times New Roman"/>
          <w:sz w:val="28"/>
          <w:szCs w:val="28"/>
        </w:rPr>
        <w:t>Фесюкової</w:t>
      </w:r>
      <w:proofErr w:type="spellEnd"/>
      <w:r w:rsidR="003E278B" w:rsidRPr="003E278B">
        <w:rPr>
          <w:rFonts w:ascii="Times New Roman" w:hAnsi="Times New Roman" w:cs="Times New Roman"/>
          <w:sz w:val="28"/>
          <w:szCs w:val="28"/>
        </w:rPr>
        <w:t xml:space="preserve">, </w:t>
      </w:r>
      <w:r w:rsidR="00B61E81">
        <w:rPr>
          <w:rFonts w:ascii="Times New Roman" w:hAnsi="Times New Roman" w:cs="Times New Roman"/>
          <w:sz w:val="28"/>
          <w:szCs w:val="28"/>
        </w:rPr>
        <w:t xml:space="preserve">Л. В. </w:t>
      </w:r>
      <w:proofErr w:type="spellStart"/>
      <w:r w:rsidR="00B61E81">
        <w:rPr>
          <w:rFonts w:ascii="Times New Roman" w:hAnsi="Times New Roman" w:cs="Times New Roman"/>
          <w:sz w:val="28"/>
          <w:szCs w:val="28"/>
        </w:rPr>
        <w:t>Шелестової</w:t>
      </w:r>
      <w:proofErr w:type="spellEnd"/>
      <w:r w:rsidR="003E278B" w:rsidRPr="003E278B">
        <w:rPr>
          <w:rFonts w:ascii="Times New Roman" w:hAnsi="Times New Roman" w:cs="Times New Roman"/>
          <w:sz w:val="28"/>
          <w:szCs w:val="28"/>
        </w:rPr>
        <w:t>,</w:t>
      </w:r>
      <w:r w:rsidR="00B61E81">
        <w:rPr>
          <w:rFonts w:ascii="Times New Roman" w:hAnsi="Times New Roman" w:cs="Times New Roman"/>
          <w:sz w:val="28"/>
          <w:szCs w:val="28"/>
        </w:rPr>
        <w:t xml:space="preserve"> спадщина В. Сухомлинського</w:t>
      </w:r>
      <w:r w:rsidR="003E278B" w:rsidRPr="003E278B">
        <w:rPr>
          <w:rFonts w:ascii="Times New Roman" w:hAnsi="Times New Roman" w:cs="Times New Roman"/>
          <w:sz w:val="28"/>
          <w:szCs w:val="28"/>
        </w:rPr>
        <w:t xml:space="preserve"> а також технології ТРВЗ, які забезпечують умови для розвитку критичного мислення, емоційного інтелекту, креативності та сенсорного сприймання. Педагоги систематично підвищують свій фаховий рівень шляхом участі в освітніх заходах, самоосвіті та професійному спілкуванні, що відповідає законодавчій </w:t>
      </w:r>
      <w:proofErr w:type="spellStart"/>
      <w:r w:rsidR="003E278B" w:rsidRPr="003E278B">
        <w:rPr>
          <w:rFonts w:ascii="Times New Roman" w:hAnsi="Times New Roman" w:cs="Times New Roman"/>
          <w:sz w:val="28"/>
          <w:szCs w:val="28"/>
        </w:rPr>
        <w:t>вимозі</w:t>
      </w:r>
      <w:proofErr w:type="spellEnd"/>
      <w:r w:rsidR="003E278B" w:rsidRPr="003E278B">
        <w:rPr>
          <w:rFonts w:ascii="Times New Roman" w:hAnsi="Times New Roman" w:cs="Times New Roman"/>
          <w:sz w:val="28"/>
          <w:szCs w:val="28"/>
        </w:rPr>
        <w:t xml:space="preserve"> до безперервного професійного розвитку фахівців сфери дошкільної освіти.</w:t>
      </w:r>
    </w:p>
    <w:p w:rsidR="00A33266" w:rsidRPr="00A33266" w:rsidRDefault="00A33266" w:rsidP="00A332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3266">
        <w:rPr>
          <w:rFonts w:ascii="Times New Roman" w:hAnsi="Times New Roman" w:cs="Times New Roman"/>
          <w:sz w:val="28"/>
          <w:szCs w:val="28"/>
        </w:rPr>
        <w:t>Аналіз стану патріотичного виховання у закладі дошкільної освіти свідчить про цілеспрямовану, системну й актуальну роботу педагогічного колективу, що здійснюється відповідно до вимог оновленого законодавства та з урахуванням реалій сьогодення, зокрема умов воєнного стану. Згідно з положеннями нового Закону України «Про дошкільну освіту»</w:t>
      </w:r>
      <w:r>
        <w:rPr>
          <w:rFonts w:ascii="Times New Roman" w:hAnsi="Times New Roman" w:cs="Times New Roman"/>
          <w:sz w:val="28"/>
          <w:szCs w:val="28"/>
        </w:rPr>
        <w:t xml:space="preserve"> №</w:t>
      </w:r>
      <w:r w:rsidRPr="00A33266">
        <w:rPr>
          <w:rFonts w:ascii="Times New Roman" w:hAnsi="Times New Roman" w:cs="Times New Roman"/>
          <w:sz w:val="28"/>
          <w:szCs w:val="28"/>
        </w:rPr>
        <w:t>3788-IX, формування в дитини основ громадянськості, національної ідентичності, поваги до історико-культурної спадщини, мови, символів та традицій є одним із ключових напрямів державної політики у сфері дошкільної освіти.</w:t>
      </w:r>
    </w:p>
    <w:p w:rsidR="00A33266" w:rsidRPr="00A33266" w:rsidRDefault="00A33266" w:rsidP="00A332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33266">
        <w:rPr>
          <w:rFonts w:ascii="Times New Roman" w:hAnsi="Times New Roman" w:cs="Times New Roman"/>
          <w:sz w:val="28"/>
          <w:szCs w:val="28"/>
        </w:rPr>
        <w:t xml:space="preserve">У закладі створено відповідне предметно-просторове середовище для розвитку патріотичних почуттів, духовно-моральних цінностей і громадянської відповідальності. У загальнодоступному, естетично оформленому куточку </w:t>
      </w:r>
      <w:r w:rsidR="00F53679">
        <w:rPr>
          <w:rFonts w:ascii="Times New Roman" w:hAnsi="Times New Roman" w:cs="Times New Roman"/>
          <w:sz w:val="28"/>
          <w:szCs w:val="28"/>
        </w:rPr>
        <w:t>ЗДО</w:t>
      </w:r>
      <w:r w:rsidRPr="00A33266">
        <w:rPr>
          <w:rFonts w:ascii="Times New Roman" w:hAnsi="Times New Roman" w:cs="Times New Roman"/>
          <w:sz w:val="28"/>
          <w:szCs w:val="28"/>
        </w:rPr>
        <w:t xml:space="preserve"> розміщено державну символіку України – герб, прапор та гімн – як постійно діючий засіб формування у дітей національної самосвідомості, гордості за свою країну та належності до українського народу.</w:t>
      </w:r>
    </w:p>
    <w:p w:rsidR="00A33266" w:rsidRPr="00A33266" w:rsidRDefault="00A33266" w:rsidP="00B61E81">
      <w:pPr>
        <w:spacing w:after="0" w:line="240" w:lineRule="auto"/>
        <w:ind w:firstLine="708"/>
        <w:jc w:val="both"/>
        <w:rPr>
          <w:rFonts w:ascii="Times New Roman" w:hAnsi="Times New Roman" w:cs="Times New Roman"/>
          <w:sz w:val="28"/>
          <w:szCs w:val="28"/>
        </w:rPr>
      </w:pPr>
      <w:r w:rsidRPr="00A33266">
        <w:rPr>
          <w:rFonts w:ascii="Times New Roman" w:hAnsi="Times New Roman" w:cs="Times New Roman"/>
          <w:sz w:val="28"/>
          <w:szCs w:val="28"/>
        </w:rPr>
        <w:t>У групових приміщеннях функціонують осередки народознавчого спрямування, які є осередками пізнання побуту, обрядів, звичаїв та символіки українського народу. Упродовж 202</w:t>
      </w:r>
      <w:r w:rsidR="00F53679">
        <w:rPr>
          <w:rFonts w:ascii="Times New Roman" w:hAnsi="Times New Roman" w:cs="Times New Roman"/>
          <w:sz w:val="28"/>
          <w:szCs w:val="28"/>
        </w:rPr>
        <w:t>4/</w:t>
      </w:r>
      <w:r w:rsidRPr="00A33266">
        <w:rPr>
          <w:rFonts w:ascii="Times New Roman" w:hAnsi="Times New Roman" w:cs="Times New Roman"/>
          <w:sz w:val="28"/>
          <w:szCs w:val="28"/>
        </w:rPr>
        <w:t>202</w:t>
      </w:r>
      <w:r w:rsidR="00F53679">
        <w:rPr>
          <w:rFonts w:ascii="Times New Roman" w:hAnsi="Times New Roman" w:cs="Times New Roman"/>
          <w:sz w:val="28"/>
          <w:szCs w:val="28"/>
        </w:rPr>
        <w:t>5</w:t>
      </w:r>
      <w:r w:rsidRPr="00A33266">
        <w:rPr>
          <w:rFonts w:ascii="Times New Roman" w:hAnsi="Times New Roman" w:cs="Times New Roman"/>
          <w:sz w:val="28"/>
          <w:szCs w:val="28"/>
        </w:rPr>
        <w:t xml:space="preserve"> навчального року педагогічні працівники активно поповнювали ці простори новими матеріалами, оновлювали паспорти експонатів, виготовляли демонстраційні матеріали та дидактичні посібники з тематики українського народного побуту.</w:t>
      </w:r>
    </w:p>
    <w:p w:rsidR="00A33266" w:rsidRPr="00A33266" w:rsidRDefault="00F53679" w:rsidP="00A332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3266" w:rsidRPr="00A33266">
        <w:rPr>
          <w:rFonts w:ascii="Times New Roman" w:hAnsi="Times New Roman" w:cs="Times New Roman"/>
          <w:sz w:val="28"/>
          <w:szCs w:val="28"/>
        </w:rPr>
        <w:t>Зокрема, роботу було зосереджено на глибшому ознайомленні вихованців з традиційним українським житлом, народним одягом, предметами побуту, ремеслами (гончарство, лозоплетіння, килимарство, вишивка), народною іграшкою, обрядами та національними символами – вербою, калиною, вінком, рушником тощо. Такий підхід сприяв формуванню у дітей почуття поваги до своєї нації, любові до рідної землі, історичної пам’яті та гордості за національну культурну спадщину.</w:t>
      </w:r>
    </w:p>
    <w:p w:rsidR="00F53679" w:rsidRDefault="00F53679" w:rsidP="00A332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3266" w:rsidRPr="00A33266">
        <w:rPr>
          <w:rFonts w:ascii="Times New Roman" w:hAnsi="Times New Roman" w:cs="Times New Roman"/>
          <w:sz w:val="28"/>
          <w:szCs w:val="28"/>
        </w:rPr>
        <w:t>Патріотичне виховання в умовах воєнного стану набуло ще глибшого змісту – воно не обмежується лише ознайомленням з культурою, а є важливим засобом формування внутрішньої стійкості дитини, її емоційної безпеки, відчуття приналежності до спільноти, яка підтримує, захищає та об’єднує. Усе це сприяє розвитку моральної зрілості та ціннісних орієнтирів, що відповідає сучасному баченню дошкільної освіти як першої ланки цілісного розвитку громадянина України.</w:t>
      </w:r>
      <w:r w:rsidR="00041A71" w:rsidRPr="00B9213E">
        <w:rPr>
          <w:rFonts w:ascii="Times New Roman" w:hAnsi="Times New Roman" w:cs="Times New Roman"/>
          <w:sz w:val="28"/>
          <w:szCs w:val="28"/>
        </w:rPr>
        <w:t xml:space="preserve">        </w:t>
      </w:r>
    </w:p>
    <w:p w:rsidR="00757903" w:rsidRDefault="00F53679" w:rsidP="0075790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Саме тому у</w:t>
      </w:r>
      <w:r w:rsidRPr="00F53679">
        <w:rPr>
          <w:rFonts w:ascii="Times New Roman" w:hAnsi="Times New Roman" w:cs="Times New Roman"/>
          <w:sz w:val="28"/>
          <w:szCs w:val="28"/>
        </w:rPr>
        <w:t xml:space="preserve">продовж навчального року важливою складовою патріотичного виховання </w:t>
      </w:r>
      <w:r>
        <w:rPr>
          <w:rFonts w:ascii="Times New Roman" w:hAnsi="Times New Roman" w:cs="Times New Roman"/>
          <w:sz w:val="28"/>
          <w:szCs w:val="28"/>
        </w:rPr>
        <w:t xml:space="preserve">в закладі дошкільної освіти </w:t>
      </w:r>
      <w:r w:rsidRPr="00F53679">
        <w:rPr>
          <w:rFonts w:ascii="Times New Roman" w:hAnsi="Times New Roman" w:cs="Times New Roman"/>
          <w:sz w:val="28"/>
          <w:szCs w:val="28"/>
        </w:rPr>
        <w:t xml:space="preserve">стало залучення дітей до </w:t>
      </w:r>
      <w:r w:rsidRPr="00F53679">
        <w:rPr>
          <w:rFonts w:ascii="Times New Roman" w:hAnsi="Times New Roman" w:cs="Times New Roman"/>
          <w:sz w:val="28"/>
          <w:szCs w:val="28"/>
        </w:rPr>
        <w:lastRenderedPageBreak/>
        <w:t>доброчинних ініціатив, спрямованих на підтримку захисників України. Вихованці закладу разом із педагогами та батьками активно долучалися до виготовлення оберегів, аплікацій, малюнків, листів та виробів, які передавалися українським військовим як знак вдячності, підтри</w:t>
      </w:r>
      <w:r w:rsidR="00757903">
        <w:rPr>
          <w:rFonts w:ascii="Times New Roman" w:hAnsi="Times New Roman" w:cs="Times New Roman"/>
          <w:sz w:val="28"/>
          <w:szCs w:val="28"/>
        </w:rPr>
        <w:t>мки та віри в перемогу. Через та</w:t>
      </w:r>
      <w:r w:rsidRPr="00F53679">
        <w:rPr>
          <w:rFonts w:ascii="Times New Roman" w:hAnsi="Times New Roman" w:cs="Times New Roman"/>
          <w:sz w:val="28"/>
          <w:szCs w:val="28"/>
        </w:rPr>
        <w:t xml:space="preserve">кі практичні форми діяльності діти не лише розвивали свої творчі здібності, але й формували емоційну чуйність, розуміння значення самопожертви, захисту </w:t>
      </w:r>
      <w:r w:rsidRPr="00757903">
        <w:rPr>
          <w:rFonts w:ascii="Times New Roman" w:hAnsi="Times New Roman" w:cs="Times New Roman"/>
          <w:sz w:val="28"/>
          <w:szCs w:val="28"/>
        </w:rPr>
        <w:t>Батьківщини та почуття глибокої поваги до тих, хто її боронить.</w:t>
      </w:r>
    </w:p>
    <w:p w:rsidR="00757903" w:rsidRPr="00757903" w:rsidRDefault="00757903" w:rsidP="00757903">
      <w:pPr>
        <w:spacing w:after="0" w:line="240" w:lineRule="auto"/>
        <w:ind w:firstLine="708"/>
        <w:jc w:val="both"/>
        <w:rPr>
          <w:rFonts w:ascii="Times New Roman" w:hAnsi="Times New Roman" w:cs="Times New Roman"/>
          <w:sz w:val="28"/>
          <w:szCs w:val="28"/>
        </w:rPr>
      </w:pPr>
      <w:r w:rsidRPr="00757903">
        <w:rPr>
          <w:rFonts w:ascii="Times New Roman" w:hAnsi="Times New Roman" w:cs="Times New Roman"/>
          <w:sz w:val="28"/>
          <w:szCs w:val="28"/>
        </w:rPr>
        <w:t xml:space="preserve">В нашому закладі діє волонтерський осередок, який активно долучився до збору та передачі на фронт захисникам продуктів харчування, засобів гігієни, оберегів та малюнків, виготовлених руками дітей для підняття духу захисників тощо.  </w:t>
      </w:r>
    </w:p>
    <w:p w:rsidR="00757903" w:rsidRPr="00757903" w:rsidRDefault="00757903" w:rsidP="00757903">
      <w:pPr>
        <w:spacing w:after="0" w:line="240" w:lineRule="auto"/>
        <w:jc w:val="both"/>
        <w:rPr>
          <w:rFonts w:ascii="Times New Roman" w:hAnsi="Times New Roman" w:cs="Times New Roman"/>
          <w:sz w:val="28"/>
          <w:szCs w:val="28"/>
        </w:rPr>
      </w:pPr>
      <w:r w:rsidRPr="00757903">
        <w:rPr>
          <w:rFonts w:ascii="Times New Roman" w:hAnsi="Times New Roman" w:cs="Times New Roman"/>
          <w:sz w:val="28"/>
          <w:szCs w:val="28"/>
        </w:rPr>
        <w:t xml:space="preserve">          Наш заклад долучився до проекту «Крила»  та в рамках безстрокової Акції «Ворогам кришка» збираємо та передаємо на переробку пластикові кришечки з харчових продуктів.</w:t>
      </w:r>
    </w:p>
    <w:p w:rsidR="00757903" w:rsidRDefault="00757903" w:rsidP="00757903">
      <w:pPr>
        <w:spacing w:after="0" w:line="240" w:lineRule="auto"/>
        <w:jc w:val="both"/>
        <w:rPr>
          <w:rFonts w:ascii="Times New Roman" w:hAnsi="Times New Roman" w:cs="Times New Roman"/>
          <w:sz w:val="28"/>
          <w:szCs w:val="28"/>
        </w:rPr>
      </w:pPr>
      <w:r w:rsidRPr="00757903">
        <w:rPr>
          <w:rFonts w:ascii="Times New Roman" w:hAnsi="Times New Roman" w:cs="Times New Roman"/>
          <w:sz w:val="28"/>
          <w:szCs w:val="28"/>
        </w:rPr>
        <w:tab/>
        <w:t>Працівники закладу та батьки вихованців взяли активну участь у благодійній акції «Подяка воїнам» напередодні Дня Захисників та захисниць, під час якої були зібрані кошти та передані на ЗСУ. Напередодні Великодня наша дошкільна родина долучилася до благодійної акції «Великодні подарунки» під час якої були зібрані гостинці та передані волонтерській громадській організації селища Сутиски «Верес», з якою спів</w:t>
      </w:r>
      <w:r w:rsidR="006E5B92">
        <w:rPr>
          <w:rFonts w:ascii="Times New Roman" w:hAnsi="Times New Roman" w:cs="Times New Roman"/>
          <w:sz w:val="28"/>
          <w:szCs w:val="28"/>
        </w:rPr>
        <w:t>п</w:t>
      </w:r>
      <w:r w:rsidRPr="00757903">
        <w:rPr>
          <w:rFonts w:ascii="Times New Roman" w:hAnsi="Times New Roman" w:cs="Times New Roman"/>
          <w:sz w:val="28"/>
          <w:szCs w:val="28"/>
        </w:rPr>
        <w:t>рацює наш заклад.</w:t>
      </w:r>
    </w:p>
    <w:p w:rsidR="00F53679" w:rsidRPr="004558CF" w:rsidRDefault="00F53679" w:rsidP="00757903">
      <w:pPr>
        <w:spacing w:after="0" w:line="240" w:lineRule="auto"/>
        <w:jc w:val="both"/>
        <w:rPr>
          <w:rFonts w:ascii="Times New Roman" w:hAnsi="Times New Roman" w:cs="Times New Roman"/>
          <w:sz w:val="28"/>
          <w:szCs w:val="28"/>
        </w:rPr>
      </w:pPr>
      <w:r w:rsidRPr="00757903">
        <w:rPr>
          <w:rFonts w:ascii="Times New Roman" w:hAnsi="Times New Roman" w:cs="Times New Roman"/>
          <w:sz w:val="28"/>
          <w:szCs w:val="28"/>
        </w:rPr>
        <w:t xml:space="preserve">         Такі ініціативи стали важливою частиною формування громадянської позиції дитини, її емоційної зрілості та співпереживання, що є надзвичайно актуальни</w:t>
      </w:r>
      <w:r w:rsidRPr="00F53679">
        <w:rPr>
          <w:rFonts w:ascii="Times New Roman" w:hAnsi="Times New Roman" w:cs="Times New Roman"/>
          <w:sz w:val="28"/>
          <w:szCs w:val="28"/>
        </w:rPr>
        <w:t xml:space="preserve">м у сучасних умовах, зокрема під час дії воєнного стану. Це також стало проявом єдності поколінь у спільному прагненні до миру та збереження </w:t>
      </w:r>
      <w:r w:rsidRPr="004558CF">
        <w:rPr>
          <w:rFonts w:ascii="Times New Roman" w:hAnsi="Times New Roman" w:cs="Times New Roman"/>
          <w:sz w:val="28"/>
          <w:szCs w:val="28"/>
        </w:rPr>
        <w:t>незалежності України.</w:t>
      </w:r>
    </w:p>
    <w:p w:rsidR="004558CF" w:rsidRPr="004558CF" w:rsidRDefault="004558CF" w:rsidP="004558CF">
      <w:pPr>
        <w:spacing w:after="0" w:line="240" w:lineRule="auto"/>
        <w:jc w:val="both"/>
        <w:rPr>
          <w:rFonts w:ascii="Times New Roman" w:hAnsi="Times New Roman" w:cs="Times New Roman"/>
          <w:sz w:val="28"/>
          <w:szCs w:val="28"/>
        </w:rPr>
      </w:pPr>
      <w:r w:rsidRPr="004558CF">
        <w:rPr>
          <w:rFonts w:ascii="Times New Roman" w:hAnsi="Times New Roman" w:cs="Times New Roman"/>
          <w:sz w:val="28"/>
          <w:szCs w:val="28"/>
        </w:rPr>
        <w:t xml:space="preserve">         Традиційними у закладі стають зустрічі, виховні заходи з за участю Героїв України та інших учасників та учасниць бойових дій. </w:t>
      </w:r>
      <w:r w:rsidRPr="004558CF">
        <w:rPr>
          <w:rFonts w:ascii="Times New Roman" w:hAnsi="Times New Roman" w:cs="Times New Roman"/>
          <w:sz w:val="28"/>
          <w:szCs w:val="28"/>
          <w:shd w:val="clear" w:color="auto" w:fill="FFFFFF"/>
        </w:rPr>
        <w:t>Так на високому рівні пройшли зустріч з Героями захисниками України  «Козацької слави вірні нащадки»;</w:t>
      </w:r>
      <w:r>
        <w:rPr>
          <w:rFonts w:ascii="Times New Roman" w:hAnsi="Times New Roman" w:cs="Times New Roman"/>
          <w:sz w:val="28"/>
          <w:szCs w:val="28"/>
          <w:shd w:val="clear" w:color="auto" w:fill="FFFFFF"/>
        </w:rPr>
        <w:t xml:space="preserve"> (вихователі Гуменна Г. В., Лугова С.В.),</w:t>
      </w:r>
      <w:r w:rsidRPr="004558CF">
        <w:rPr>
          <w:rFonts w:ascii="Times New Roman" w:hAnsi="Times New Roman" w:cs="Times New Roman"/>
          <w:sz w:val="28"/>
          <w:szCs w:val="28"/>
        </w:rPr>
        <w:t xml:space="preserve"> патріотичний моменти </w:t>
      </w:r>
      <w:r w:rsidRPr="004558CF">
        <w:rPr>
          <w:rFonts w:ascii="Times New Roman" w:hAnsi="Times New Roman" w:cs="Times New Roman"/>
          <w:sz w:val="28"/>
          <w:szCs w:val="28"/>
          <w:shd w:val="clear" w:color="auto" w:fill="FFFFFF"/>
        </w:rPr>
        <w:t>на випускних святах від Героїв захисників.</w:t>
      </w:r>
    </w:p>
    <w:p w:rsidR="004558CF" w:rsidRPr="004558CF" w:rsidRDefault="004558CF" w:rsidP="004558CF">
      <w:pPr>
        <w:spacing w:after="0" w:line="240" w:lineRule="auto"/>
        <w:jc w:val="both"/>
        <w:rPr>
          <w:rFonts w:ascii="Times New Roman" w:hAnsi="Times New Roman" w:cs="Times New Roman"/>
          <w:sz w:val="28"/>
          <w:szCs w:val="28"/>
        </w:rPr>
      </w:pPr>
      <w:r w:rsidRPr="004558CF">
        <w:rPr>
          <w:rFonts w:ascii="Times New Roman" w:hAnsi="Times New Roman" w:cs="Times New Roman"/>
          <w:sz w:val="28"/>
          <w:szCs w:val="28"/>
          <w:shd w:val="clear" w:color="auto" w:fill="FFFFFF"/>
        </w:rPr>
        <w:t xml:space="preserve">           Систематично згідно річного плану проводяться заходи приурочені державним святам таким як: День Державного Прапора України, День Незалежності України, День пам`яті загиблим захисникам та захисницям, Дня захисників та захисниць України, Дня української мови та писемності, Дня Гідності та Свободи, День пам`яті жерт</w:t>
      </w:r>
      <w:r>
        <w:rPr>
          <w:rFonts w:ascii="Times New Roman" w:hAnsi="Times New Roman" w:cs="Times New Roman"/>
          <w:sz w:val="28"/>
          <w:szCs w:val="28"/>
          <w:shd w:val="clear" w:color="auto" w:fill="FFFFFF"/>
        </w:rPr>
        <w:t>в</w:t>
      </w:r>
      <w:r w:rsidRPr="004558CF">
        <w:rPr>
          <w:rFonts w:ascii="Times New Roman" w:hAnsi="Times New Roman" w:cs="Times New Roman"/>
          <w:sz w:val="28"/>
          <w:szCs w:val="28"/>
          <w:shd w:val="clear" w:color="auto" w:fill="FFFFFF"/>
        </w:rPr>
        <w:t xml:space="preserve"> Голодомору, День Соборності, День Єднання, День пам`яті Героїв Небесної Сотні, День рідної мови, День пам`яті та перемоги над нацизмом у Другій світовій війні, День Конституції України тощо. </w:t>
      </w:r>
    </w:p>
    <w:p w:rsidR="004558CF" w:rsidRPr="004558CF" w:rsidRDefault="004558CF" w:rsidP="004558CF">
      <w:pPr>
        <w:tabs>
          <w:tab w:val="left" w:pos="720"/>
          <w:tab w:val="left" w:pos="993"/>
        </w:tabs>
        <w:suppressAutoHyphens/>
        <w:spacing w:after="0" w:line="240" w:lineRule="auto"/>
        <w:ind w:right="57"/>
        <w:jc w:val="both"/>
        <w:rPr>
          <w:rFonts w:ascii="Times New Roman" w:hAnsi="Times New Roman" w:cs="Times New Roman"/>
          <w:sz w:val="28"/>
          <w:szCs w:val="28"/>
        </w:rPr>
      </w:pPr>
      <w:r w:rsidRPr="004558CF">
        <w:rPr>
          <w:rFonts w:ascii="Times New Roman" w:hAnsi="Times New Roman" w:cs="Times New Roman"/>
          <w:sz w:val="28"/>
          <w:szCs w:val="28"/>
        </w:rPr>
        <w:t xml:space="preserve">            На високому методичному рівні пройшли розвага для старших дошкільників «Ми за дружбу, ми за мир», діти старших груп із задоволенням взяли участь у </w:t>
      </w:r>
      <w:proofErr w:type="spellStart"/>
      <w:r w:rsidRPr="004558CF">
        <w:rPr>
          <w:rFonts w:ascii="Times New Roman" w:hAnsi="Times New Roman" w:cs="Times New Roman"/>
          <w:sz w:val="28"/>
          <w:szCs w:val="28"/>
        </w:rPr>
        <w:t>флешмобі</w:t>
      </w:r>
      <w:proofErr w:type="spellEnd"/>
      <w:r w:rsidRPr="004558CF">
        <w:rPr>
          <w:rFonts w:ascii="Times New Roman" w:hAnsi="Times New Roman" w:cs="Times New Roman"/>
          <w:sz w:val="28"/>
          <w:szCs w:val="28"/>
        </w:rPr>
        <w:t xml:space="preserve"> до дня Незалежності України «Ми з України»; патріотичний </w:t>
      </w:r>
      <w:proofErr w:type="spellStart"/>
      <w:r w:rsidRPr="004558CF">
        <w:rPr>
          <w:rFonts w:ascii="Times New Roman" w:hAnsi="Times New Roman" w:cs="Times New Roman"/>
          <w:sz w:val="28"/>
          <w:szCs w:val="28"/>
        </w:rPr>
        <w:t>флешмоб</w:t>
      </w:r>
      <w:proofErr w:type="spellEnd"/>
      <w:r w:rsidRPr="004558CF">
        <w:rPr>
          <w:rFonts w:ascii="Times New Roman" w:hAnsi="Times New Roman" w:cs="Times New Roman"/>
          <w:sz w:val="28"/>
          <w:szCs w:val="28"/>
        </w:rPr>
        <w:t xml:space="preserve"> вихованців середніх груп «Захід, схід – одна країна! Це соборна Україна»; патріотична </w:t>
      </w:r>
      <w:proofErr w:type="spellStart"/>
      <w:r w:rsidRPr="004558CF">
        <w:rPr>
          <w:rFonts w:ascii="Times New Roman" w:hAnsi="Times New Roman" w:cs="Times New Roman"/>
          <w:sz w:val="28"/>
          <w:szCs w:val="28"/>
        </w:rPr>
        <w:t>руханка</w:t>
      </w:r>
      <w:proofErr w:type="spellEnd"/>
      <w:r w:rsidRPr="004558CF">
        <w:rPr>
          <w:rFonts w:ascii="Times New Roman" w:hAnsi="Times New Roman" w:cs="Times New Roman"/>
          <w:sz w:val="28"/>
          <w:szCs w:val="28"/>
        </w:rPr>
        <w:t xml:space="preserve"> «Мій тато служить в ЗСУ» до Дня захисників та захисниць України.</w:t>
      </w:r>
    </w:p>
    <w:p w:rsidR="004558CF" w:rsidRPr="004558CF" w:rsidRDefault="004558CF" w:rsidP="004558CF">
      <w:pPr>
        <w:tabs>
          <w:tab w:val="left" w:pos="720"/>
          <w:tab w:val="left" w:pos="993"/>
        </w:tabs>
        <w:suppressAutoHyphens/>
        <w:spacing w:after="0" w:line="240" w:lineRule="auto"/>
        <w:ind w:right="57"/>
        <w:jc w:val="both"/>
        <w:rPr>
          <w:rFonts w:ascii="Times New Roman" w:hAnsi="Times New Roman" w:cs="Times New Roman"/>
          <w:sz w:val="28"/>
          <w:szCs w:val="28"/>
        </w:rPr>
      </w:pPr>
      <w:r w:rsidRPr="004558CF">
        <w:rPr>
          <w:rFonts w:ascii="Times New Roman" w:hAnsi="Times New Roman" w:cs="Times New Roman"/>
          <w:sz w:val="28"/>
          <w:szCs w:val="28"/>
        </w:rPr>
        <w:lastRenderedPageBreak/>
        <w:t xml:space="preserve">           З метою вшанування </w:t>
      </w:r>
      <w:proofErr w:type="spellStart"/>
      <w:r w:rsidRPr="004558CF">
        <w:rPr>
          <w:rFonts w:ascii="Times New Roman" w:hAnsi="Times New Roman" w:cs="Times New Roman"/>
          <w:sz w:val="28"/>
          <w:szCs w:val="28"/>
        </w:rPr>
        <w:t>памят`і</w:t>
      </w:r>
      <w:proofErr w:type="spellEnd"/>
      <w:r w:rsidRPr="004558CF">
        <w:rPr>
          <w:rFonts w:ascii="Times New Roman" w:hAnsi="Times New Roman" w:cs="Times New Roman"/>
          <w:sz w:val="28"/>
          <w:szCs w:val="28"/>
        </w:rPr>
        <w:t xml:space="preserve"> загиблих односельчан у закладі постійно оновлюється та поповнюється новою актуальною інформацією стенд </w:t>
      </w:r>
      <w:proofErr w:type="spellStart"/>
      <w:r w:rsidRPr="004558CF">
        <w:rPr>
          <w:rFonts w:ascii="Times New Roman" w:hAnsi="Times New Roman" w:cs="Times New Roman"/>
          <w:sz w:val="28"/>
          <w:szCs w:val="28"/>
        </w:rPr>
        <w:t>памят`і</w:t>
      </w:r>
      <w:proofErr w:type="spellEnd"/>
      <w:r w:rsidRPr="004558CF">
        <w:rPr>
          <w:rFonts w:ascii="Times New Roman" w:hAnsi="Times New Roman" w:cs="Times New Roman"/>
          <w:sz w:val="28"/>
          <w:szCs w:val="28"/>
        </w:rPr>
        <w:t xml:space="preserve"> «Слава України».</w:t>
      </w:r>
    </w:p>
    <w:p w:rsidR="004558CF" w:rsidRPr="004558CF" w:rsidRDefault="004558CF" w:rsidP="004558CF">
      <w:pPr>
        <w:widowControl w:val="0"/>
        <w:suppressAutoHyphens/>
        <w:spacing w:after="0" w:line="240" w:lineRule="auto"/>
        <w:ind w:firstLine="709"/>
        <w:jc w:val="both"/>
        <w:rPr>
          <w:rFonts w:ascii="Times New Roman" w:hAnsi="Times New Roman" w:cs="Times New Roman"/>
          <w:sz w:val="28"/>
          <w:szCs w:val="28"/>
          <w:shd w:val="clear" w:color="auto" w:fill="FFFFFF"/>
          <w:lang w:eastAsia="ar-SA"/>
        </w:rPr>
      </w:pPr>
      <w:r w:rsidRPr="004558CF">
        <w:rPr>
          <w:rFonts w:ascii="Times New Roman" w:hAnsi="Times New Roman" w:cs="Times New Roman"/>
          <w:sz w:val="28"/>
          <w:szCs w:val="28"/>
        </w:rPr>
        <w:t xml:space="preserve">  </w:t>
      </w:r>
      <w:r w:rsidRPr="004558CF">
        <w:rPr>
          <w:rFonts w:ascii="Times New Roman" w:hAnsi="Times New Roman" w:cs="Times New Roman"/>
          <w:sz w:val="28"/>
          <w:szCs w:val="28"/>
          <w:shd w:val="clear" w:color="auto" w:fill="FFFFFF"/>
          <w:lang w:eastAsia="ar-SA"/>
        </w:rPr>
        <w:t xml:space="preserve">Важливим напрямом патріотичного виховання у  ЗДО  є залучення дітей до народознавства - вивчення культури, звичаїв рідного народу шляхом ознайомлення з характерними ознаками побуту українців. За 2024/2025 навчальний рік педагогами поповнені національно-патріотичні куточки,  допрацьовані каталоги  та демонстраційний матеріал по  ознайомленню дітей з  українською хатою (житло), одягом, предметами побуту, народною іграшкою, народними ремеслами, гончарством, вишивкою, килимарство, лозоплетіння, символами (верба і калина, вінок, рушник) тощо. З дітьми проведено </w:t>
      </w:r>
      <w:proofErr w:type="spellStart"/>
      <w:r w:rsidRPr="004558CF">
        <w:rPr>
          <w:rFonts w:ascii="Times New Roman" w:hAnsi="Times New Roman" w:cs="Times New Roman"/>
          <w:sz w:val="28"/>
          <w:szCs w:val="28"/>
          <w:shd w:val="clear" w:color="auto" w:fill="FFFFFF"/>
          <w:lang w:eastAsia="ar-SA"/>
        </w:rPr>
        <w:t>св`ята</w:t>
      </w:r>
      <w:proofErr w:type="spellEnd"/>
      <w:r w:rsidRPr="004558CF">
        <w:rPr>
          <w:rFonts w:ascii="Times New Roman" w:hAnsi="Times New Roman" w:cs="Times New Roman"/>
          <w:sz w:val="28"/>
          <w:szCs w:val="28"/>
          <w:shd w:val="clear" w:color="auto" w:fill="FFFFFF"/>
          <w:lang w:eastAsia="ar-SA"/>
        </w:rPr>
        <w:t xml:space="preserve"> та розваги «Осінній український ярмарок» (старші групи), «Андріївські вечорниці» (старші групи), «Святий Миколай іде, подаруночки несе» (середні групи), свято Стрітення «Як Весна з Зимою зустрічалися» (старші групи), «Різдвяний вернісаж», розвага «Не я б`ю, верба б`є – за тиждень великдень» (середні групи», «Великодня казочка» (середні групи) під час яких вихованці змогли більш глибоко зануритися в світ українських звичаїв та обрядів.</w:t>
      </w:r>
    </w:p>
    <w:p w:rsidR="004558CF" w:rsidRPr="004558CF" w:rsidRDefault="004558CF" w:rsidP="004558CF">
      <w:pPr>
        <w:widowControl w:val="0"/>
        <w:suppressAutoHyphens/>
        <w:spacing w:after="0" w:line="240" w:lineRule="auto"/>
        <w:ind w:firstLine="709"/>
        <w:jc w:val="both"/>
        <w:rPr>
          <w:rFonts w:ascii="Times New Roman" w:hAnsi="Times New Roman" w:cs="Times New Roman"/>
          <w:sz w:val="28"/>
          <w:szCs w:val="28"/>
          <w:shd w:val="clear" w:color="auto" w:fill="FFFFFF"/>
          <w:lang w:eastAsia="ar-SA"/>
        </w:rPr>
      </w:pPr>
      <w:r w:rsidRPr="004558CF">
        <w:rPr>
          <w:rFonts w:ascii="Times New Roman" w:hAnsi="Times New Roman" w:cs="Times New Roman"/>
          <w:sz w:val="28"/>
          <w:szCs w:val="28"/>
          <w:shd w:val="clear" w:color="auto" w:fill="FFFFFF"/>
          <w:lang w:eastAsia="ar-SA"/>
        </w:rPr>
        <w:t xml:space="preserve">Працівники закладу, вихованці разом з своїми батьками взяли активну участь у виставці «Українська іграшка своїми руками»; виставці тематичних композицій «Щедрої осені дари», виставці  великодніх крашанок та писанок «Чарівний світ Великодня»; </w:t>
      </w:r>
      <w:proofErr w:type="spellStart"/>
      <w:r w:rsidRPr="004558CF">
        <w:rPr>
          <w:rFonts w:ascii="Times New Roman" w:hAnsi="Times New Roman" w:cs="Times New Roman"/>
          <w:sz w:val="28"/>
          <w:szCs w:val="28"/>
          <w:shd w:val="clear" w:color="auto" w:fill="FFFFFF"/>
          <w:lang w:eastAsia="ar-SA"/>
        </w:rPr>
        <w:t>флешмобі</w:t>
      </w:r>
      <w:proofErr w:type="spellEnd"/>
      <w:r w:rsidRPr="004558CF">
        <w:rPr>
          <w:rFonts w:ascii="Times New Roman" w:hAnsi="Times New Roman" w:cs="Times New Roman"/>
          <w:sz w:val="28"/>
          <w:szCs w:val="28"/>
          <w:shd w:val="clear" w:color="auto" w:fill="FFFFFF"/>
          <w:lang w:eastAsia="ar-SA"/>
        </w:rPr>
        <w:t xml:space="preserve">, приуроченому Дню української хустки, Дню вишиванки «Шануй українське, одягай вишиванку!». </w:t>
      </w:r>
    </w:p>
    <w:p w:rsidR="004558CF" w:rsidRPr="004558CF" w:rsidRDefault="004558CF" w:rsidP="004558CF">
      <w:pPr>
        <w:widowControl w:val="0"/>
        <w:suppressAutoHyphens/>
        <w:spacing w:after="0" w:line="240" w:lineRule="auto"/>
        <w:ind w:firstLine="709"/>
        <w:jc w:val="both"/>
        <w:rPr>
          <w:rFonts w:ascii="Times New Roman" w:hAnsi="Times New Roman" w:cs="Times New Roman"/>
          <w:sz w:val="28"/>
          <w:szCs w:val="28"/>
          <w:shd w:val="clear" w:color="auto" w:fill="FFFFFF"/>
          <w:lang w:eastAsia="ar-SA"/>
        </w:rPr>
      </w:pPr>
      <w:r w:rsidRPr="004558CF">
        <w:rPr>
          <w:rFonts w:ascii="Times New Roman" w:hAnsi="Times New Roman" w:cs="Times New Roman"/>
          <w:sz w:val="28"/>
          <w:szCs w:val="28"/>
          <w:shd w:val="clear" w:color="auto" w:fill="FFFFFF"/>
          <w:lang w:eastAsia="ar-SA"/>
        </w:rPr>
        <w:t>На високому рівні пройшли: тематичне заняття в старшій групі «На гостину до Лесі Українки», Шевченківський тиждень, який закінчився Літературною світлицею для старших вихованців «Маленьким дітям про видатних поетів України». Було організовано виставку дитячих малюнків «Творчість видатних українців  очима дітей», конкурс декламування віршів Лесі Українки, Тараса Шевченка, інсценування казки Наталі Забіли.</w:t>
      </w:r>
      <w:r>
        <w:rPr>
          <w:rFonts w:ascii="Times New Roman" w:hAnsi="Times New Roman" w:cs="Times New Roman"/>
          <w:sz w:val="28"/>
          <w:szCs w:val="28"/>
          <w:shd w:val="clear" w:color="auto" w:fill="FFFFFF"/>
          <w:lang w:eastAsia="ar-SA"/>
        </w:rPr>
        <w:t>(вихователі Гуменна Г. В., Лугова С.В.)</w:t>
      </w:r>
    </w:p>
    <w:p w:rsidR="00F53679" w:rsidRPr="004558CF" w:rsidRDefault="00F53679" w:rsidP="004558CF">
      <w:pPr>
        <w:spacing w:after="0" w:line="240" w:lineRule="auto"/>
        <w:jc w:val="both"/>
        <w:rPr>
          <w:rFonts w:ascii="Times New Roman" w:hAnsi="Times New Roman" w:cs="Times New Roman"/>
          <w:sz w:val="28"/>
          <w:szCs w:val="28"/>
        </w:rPr>
      </w:pPr>
      <w:r w:rsidRPr="004558CF">
        <w:rPr>
          <w:rFonts w:ascii="Times New Roman" w:hAnsi="Times New Roman" w:cs="Times New Roman"/>
          <w:sz w:val="28"/>
          <w:szCs w:val="28"/>
        </w:rPr>
        <w:t xml:space="preserve">         У 2024/2025 навчальному році </w:t>
      </w:r>
      <w:r w:rsidR="006E5B92">
        <w:rPr>
          <w:rFonts w:ascii="Times New Roman" w:hAnsi="Times New Roman" w:cs="Times New Roman"/>
          <w:sz w:val="28"/>
          <w:szCs w:val="28"/>
        </w:rPr>
        <w:t xml:space="preserve">згідно річного плану </w:t>
      </w:r>
      <w:r w:rsidRPr="004558CF">
        <w:rPr>
          <w:rFonts w:ascii="Times New Roman" w:hAnsi="Times New Roman" w:cs="Times New Roman"/>
          <w:sz w:val="28"/>
          <w:szCs w:val="28"/>
        </w:rPr>
        <w:t>в закладі дош</w:t>
      </w:r>
      <w:r w:rsidR="004558CF">
        <w:rPr>
          <w:rFonts w:ascii="Times New Roman" w:hAnsi="Times New Roman" w:cs="Times New Roman"/>
          <w:sz w:val="28"/>
          <w:szCs w:val="28"/>
        </w:rPr>
        <w:t xml:space="preserve">кільної освіти </w:t>
      </w:r>
      <w:r w:rsidR="006E5B92">
        <w:rPr>
          <w:rFonts w:ascii="Times New Roman" w:hAnsi="Times New Roman" w:cs="Times New Roman"/>
          <w:sz w:val="28"/>
          <w:szCs w:val="28"/>
        </w:rPr>
        <w:t xml:space="preserve">«Пролісок» </w:t>
      </w:r>
      <w:r w:rsidR="004558CF">
        <w:rPr>
          <w:rFonts w:ascii="Times New Roman" w:hAnsi="Times New Roman" w:cs="Times New Roman"/>
          <w:sz w:val="28"/>
          <w:szCs w:val="28"/>
        </w:rPr>
        <w:t>були проведені моніторингові дослідження вихованців закладу.</w:t>
      </w:r>
    </w:p>
    <w:p w:rsidR="00F53679" w:rsidRPr="00F53679" w:rsidRDefault="007F6DA0" w:rsidP="004558CF">
      <w:pPr>
        <w:spacing w:after="0" w:line="240" w:lineRule="auto"/>
        <w:jc w:val="both"/>
        <w:rPr>
          <w:rFonts w:ascii="Times New Roman" w:hAnsi="Times New Roman" w:cs="Times New Roman"/>
          <w:sz w:val="28"/>
          <w:szCs w:val="28"/>
        </w:rPr>
      </w:pPr>
      <w:r w:rsidRPr="004558CF">
        <w:rPr>
          <w:rFonts w:ascii="Times New Roman" w:hAnsi="Times New Roman" w:cs="Times New Roman"/>
          <w:sz w:val="28"/>
          <w:szCs w:val="28"/>
        </w:rPr>
        <w:t xml:space="preserve">         </w:t>
      </w:r>
      <w:r w:rsidR="00F53679" w:rsidRPr="004558CF">
        <w:rPr>
          <w:rFonts w:ascii="Times New Roman" w:hAnsi="Times New Roman" w:cs="Times New Roman"/>
          <w:sz w:val="28"/>
          <w:szCs w:val="28"/>
        </w:rPr>
        <w:t xml:space="preserve">Метою </w:t>
      </w:r>
      <w:r w:rsidR="004558CF">
        <w:rPr>
          <w:rFonts w:ascii="Times New Roman" w:hAnsi="Times New Roman" w:cs="Times New Roman"/>
          <w:sz w:val="28"/>
          <w:szCs w:val="28"/>
        </w:rPr>
        <w:t>моніторингови</w:t>
      </w:r>
      <w:r w:rsidR="00747B51">
        <w:rPr>
          <w:rFonts w:ascii="Times New Roman" w:hAnsi="Times New Roman" w:cs="Times New Roman"/>
          <w:sz w:val="28"/>
          <w:szCs w:val="28"/>
        </w:rPr>
        <w:t xml:space="preserve">х досліджень </w:t>
      </w:r>
      <w:r w:rsidR="00F53679" w:rsidRPr="004558CF">
        <w:rPr>
          <w:rFonts w:ascii="Times New Roman" w:hAnsi="Times New Roman" w:cs="Times New Roman"/>
          <w:sz w:val="28"/>
          <w:szCs w:val="28"/>
        </w:rPr>
        <w:t xml:space="preserve"> було не лише виявлення рівня сформованості ключових </w:t>
      </w:r>
      <w:proofErr w:type="spellStart"/>
      <w:r w:rsidR="00F53679" w:rsidRPr="004558CF">
        <w:rPr>
          <w:rFonts w:ascii="Times New Roman" w:hAnsi="Times New Roman" w:cs="Times New Roman"/>
          <w:sz w:val="28"/>
          <w:szCs w:val="28"/>
        </w:rPr>
        <w:t>компетентностей</w:t>
      </w:r>
      <w:proofErr w:type="spellEnd"/>
      <w:r w:rsidR="00F53679" w:rsidRPr="004558CF">
        <w:rPr>
          <w:rFonts w:ascii="Times New Roman" w:hAnsi="Times New Roman" w:cs="Times New Roman"/>
          <w:sz w:val="28"/>
          <w:szCs w:val="28"/>
        </w:rPr>
        <w:t xml:space="preserve"> у дітей, а й об’єктивна оцінка ефективно</w:t>
      </w:r>
      <w:r w:rsidR="00F53679" w:rsidRPr="00F53679">
        <w:rPr>
          <w:rFonts w:ascii="Times New Roman" w:hAnsi="Times New Roman" w:cs="Times New Roman"/>
          <w:sz w:val="28"/>
          <w:szCs w:val="28"/>
        </w:rPr>
        <w:t>сті організації освітнього процесу, педагогічної діяльності, ресурсного забезпечення та відповідності умов законодавчим і програмним вимогам.</w:t>
      </w:r>
    </w:p>
    <w:p w:rsidR="00B9213E" w:rsidRPr="00B9213E" w:rsidRDefault="007F6DA0" w:rsidP="00F536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53679" w:rsidRPr="00F53679">
        <w:rPr>
          <w:rFonts w:ascii="Times New Roman" w:hAnsi="Times New Roman" w:cs="Times New Roman"/>
          <w:sz w:val="28"/>
          <w:szCs w:val="28"/>
        </w:rPr>
        <w:t>Моніторинг охоплював основні освітні лінії Базового компоненту, і здійснювався двічі на рік педагогами закладу за допомогою спостережень, аналізу дитячої діяльності, карт розвитку та тематичних діагностичних вправ. Нижче наведено узагальнені результати діагностики, зафіксовані на кінець навчального року:</w:t>
      </w:r>
    </w:p>
    <w:p w:rsidR="00D95868" w:rsidRPr="00B9213E" w:rsidRDefault="00D95868" w:rsidP="00B9213E">
      <w:pPr>
        <w:spacing w:after="0" w:line="240" w:lineRule="auto"/>
        <w:jc w:val="center"/>
        <w:rPr>
          <w:rFonts w:ascii="Times New Roman" w:hAnsi="Times New Roman" w:cs="Times New Roman"/>
          <w:sz w:val="28"/>
          <w:szCs w:val="28"/>
        </w:rPr>
      </w:pPr>
    </w:p>
    <w:tbl>
      <w:tblPr>
        <w:tblStyle w:val="a4"/>
        <w:tblW w:w="10031" w:type="dxa"/>
        <w:tblLook w:val="04A0" w:firstRow="1" w:lastRow="0" w:firstColumn="1" w:lastColumn="0" w:noHBand="0" w:noVBand="1"/>
      </w:tblPr>
      <w:tblGrid>
        <w:gridCol w:w="1953"/>
        <w:gridCol w:w="1275"/>
        <w:gridCol w:w="1133"/>
        <w:gridCol w:w="1134"/>
        <w:gridCol w:w="1134"/>
        <w:gridCol w:w="1134"/>
        <w:gridCol w:w="1134"/>
        <w:gridCol w:w="1134"/>
      </w:tblGrid>
      <w:tr w:rsidR="00346657" w:rsidTr="00346657">
        <w:trPr>
          <w:cantSplit/>
          <w:trHeight w:val="2298"/>
        </w:trPr>
        <w:tc>
          <w:tcPr>
            <w:tcW w:w="1953" w:type="dxa"/>
            <w:shd w:val="clear" w:color="auto" w:fill="D5DCE4" w:themeFill="text2" w:themeFillTint="33"/>
          </w:tcPr>
          <w:p w:rsidR="00346657" w:rsidRPr="00346657" w:rsidRDefault="00346657" w:rsidP="00346657">
            <w:pPr>
              <w:jc w:val="center"/>
              <w:rPr>
                <w:rFonts w:ascii="Times New Roman" w:hAnsi="Times New Roman" w:cs="Times New Roman"/>
                <w:b/>
                <w:sz w:val="28"/>
                <w:szCs w:val="28"/>
              </w:rPr>
            </w:pPr>
          </w:p>
          <w:p w:rsidR="00346657" w:rsidRPr="00346657" w:rsidRDefault="00346657" w:rsidP="00346657">
            <w:pPr>
              <w:jc w:val="center"/>
              <w:rPr>
                <w:rFonts w:ascii="Times New Roman" w:hAnsi="Times New Roman" w:cs="Times New Roman"/>
                <w:b/>
                <w:sz w:val="28"/>
                <w:szCs w:val="28"/>
              </w:rPr>
            </w:pPr>
          </w:p>
          <w:p w:rsidR="00346657" w:rsidRPr="00346657" w:rsidRDefault="00346657" w:rsidP="00346657">
            <w:pPr>
              <w:jc w:val="center"/>
              <w:rPr>
                <w:rFonts w:ascii="Times New Roman" w:hAnsi="Times New Roman" w:cs="Times New Roman"/>
                <w:b/>
                <w:sz w:val="28"/>
                <w:szCs w:val="28"/>
              </w:rPr>
            </w:pPr>
          </w:p>
          <w:p w:rsidR="00E84083" w:rsidRPr="00346657" w:rsidRDefault="00E84083" w:rsidP="00346657">
            <w:pPr>
              <w:jc w:val="center"/>
              <w:rPr>
                <w:rFonts w:ascii="Times New Roman" w:hAnsi="Times New Roman" w:cs="Times New Roman"/>
                <w:b/>
                <w:sz w:val="28"/>
                <w:szCs w:val="28"/>
              </w:rPr>
            </w:pPr>
            <w:r w:rsidRPr="00346657">
              <w:rPr>
                <w:rFonts w:ascii="Times New Roman" w:hAnsi="Times New Roman" w:cs="Times New Roman"/>
                <w:b/>
                <w:sz w:val="28"/>
                <w:szCs w:val="28"/>
              </w:rPr>
              <w:t>Освітні лінії</w:t>
            </w:r>
          </w:p>
        </w:tc>
        <w:tc>
          <w:tcPr>
            <w:tcW w:w="1275" w:type="dxa"/>
            <w:shd w:val="clear" w:color="auto" w:fill="D5DCE4" w:themeFill="text2" w:themeFillTint="33"/>
            <w:textDirection w:val="btLr"/>
          </w:tcPr>
          <w:p w:rsidR="00E84083" w:rsidRPr="00346657" w:rsidRDefault="00346657" w:rsidP="00346657">
            <w:pPr>
              <w:ind w:left="113" w:right="113"/>
              <w:jc w:val="center"/>
              <w:rPr>
                <w:rFonts w:ascii="Times New Roman" w:hAnsi="Times New Roman" w:cs="Times New Roman"/>
                <w:b/>
                <w:sz w:val="28"/>
                <w:szCs w:val="28"/>
              </w:rPr>
            </w:pPr>
            <w:r w:rsidRPr="00346657">
              <w:rPr>
                <w:rFonts w:ascii="Times New Roman" w:hAnsi="Times New Roman" w:cs="Times New Roman"/>
                <w:b/>
                <w:sz w:val="28"/>
                <w:szCs w:val="28"/>
              </w:rPr>
              <w:t>Група раннього віку «Карапузи»</w:t>
            </w:r>
          </w:p>
        </w:tc>
        <w:tc>
          <w:tcPr>
            <w:tcW w:w="1133" w:type="dxa"/>
            <w:shd w:val="clear" w:color="auto" w:fill="D5DCE4" w:themeFill="text2" w:themeFillTint="33"/>
            <w:textDirection w:val="btLr"/>
          </w:tcPr>
          <w:p w:rsidR="00E84083" w:rsidRPr="00346657" w:rsidRDefault="00346657" w:rsidP="00346657">
            <w:pPr>
              <w:ind w:left="113" w:right="113"/>
              <w:jc w:val="center"/>
              <w:rPr>
                <w:rFonts w:ascii="Times New Roman" w:hAnsi="Times New Roman" w:cs="Times New Roman"/>
                <w:b/>
                <w:sz w:val="28"/>
                <w:szCs w:val="28"/>
              </w:rPr>
            </w:pPr>
            <w:r w:rsidRPr="00346657">
              <w:rPr>
                <w:rFonts w:ascii="Times New Roman" w:hAnsi="Times New Roman" w:cs="Times New Roman"/>
                <w:b/>
                <w:sz w:val="28"/>
                <w:szCs w:val="28"/>
              </w:rPr>
              <w:t>Молодша група «Сонечко»</w:t>
            </w:r>
          </w:p>
        </w:tc>
        <w:tc>
          <w:tcPr>
            <w:tcW w:w="1134" w:type="dxa"/>
            <w:shd w:val="clear" w:color="auto" w:fill="D5DCE4" w:themeFill="text2" w:themeFillTint="33"/>
            <w:textDirection w:val="btLr"/>
          </w:tcPr>
          <w:p w:rsidR="00E84083" w:rsidRPr="00346657" w:rsidRDefault="00346657" w:rsidP="00346657">
            <w:pPr>
              <w:ind w:left="113" w:right="113"/>
              <w:jc w:val="center"/>
              <w:rPr>
                <w:rFonts w:ascii="Times New Roman" w:hAnsi="Times New Roman" w:cs="Times New Roman"/>
                <w:b/>
                <w:sz w:val="28"/>
                <w:szCs w:val="28"/>
              </w:rPr>
            </w:pPr>
            <w:r w:rsidRPr="00346657">
              <w:rPr>
                <w:rFonts w:ascii="Times New Roman" w:hAnsi="Times New Roman" w:cs="Times New Roman"/>
                <w:b/>
                <w:sz w:val="28"/>
                <w:szCs w:val="28"/>
              </w:rPr>
              <w:t>Молодша група «</w:t>
            </w:r>
            <w:proofErr w:type="spellStart"/>
            <w:r w:rsidRPr="00346657">
              <w:rPr>
                <w:rFonts w:ascii="Times New Roman" w:hAnsi="Times New Roman" w:cs="Times New Roman"/>
                <w:b/>
                <w:sz w:val="28"/>
                <w:szCs w:val="28"/>
              </w:rPr>
              <w:t>Смайлики</w:t>
            </w:r>
            <w:proofErr w:type="spellEnd"/>
            <w:r w:rsidRPr="00346657">
              <w:rPr>
                <w:rFonts w:ascii="Times New Roman" w:hAnsi="Times New Roman" w:cs="Times New Roman"/>
                <w:b/>
                <w:sz w:val="28"/>
                <w:szCs w:val="28"/>
              </w:rPr>
              <w:t>»</w:t>
            </w:r>
          </w:p>
        </w:tc>
        <w:tc>
          <w:tcPr>
            <w:tcW w:w="1134" w:type="dxa"/>
            <w:shd w:val="clear" w:color="auto" w:fill="D5DCE4" w:themeFill="text2" w:themeFillTint="33"/>
            <w:textDirection w:val="btLr"/>
          </w:tcPr>
          <w:p w:rsidR="00E84083" w:rsidRPr="00346657" w:rsidRDefault="00346657" w:rsidP="00346657">
            <w:pPr>
              <w:ind w:left="113" w:right="113"/>
              <w:jc w:val="center"/>
              <w:rPr>
                <w:rFonts w:ascii="Times New Roman" w:hAnsi="Times New Roman" w:cs="Times New Roman"/>
                <w:b/>
                <w:sz w:val="28"/>
                <w:szCs w:val="28"/>
              </w:rPr>
            </w:pPr>
            <w:r w:rsidRPr="00346657">
              <w:rPr>
                <w:rFonts w:ascii="Times New Roman" w:hAnsi="Times New Roman" w:cs="Times New Roman"/>
                <w:b/>
                <w:sz w:val="28"/>
                <w:szCs w:val="28"/>
              </w:rPr>
              <w:t>Середня група «Метелики»</w:t>
            </w:r>
          </w:p>
        </w:tc>
        <w:tc>
          <w:tcPr>
            <w:tcW w:w="1134" w:type="dxa"/>
            <w:shd w:val="clear" w:color="auto" w:fill="D5DCE4" w:themeFill="text2" w:themeFillTint="33"/>
            <w:textDirection w:val="btLr"/>
          </w:tcPr>
          <w:p w:rsidR="00E84083" w:rsidRPr="00346657" w:rsidRDefault="00346657" w:rsidP="00346657">
            <w:pPr>
              <w:ind w:left="113" w:right="113"/>
              <w:jc w:val="center"/>
              <w:rPr>
                <w:rFonts w:ascii="Times New Roman" w:hAnsi="Times New Roman" w:cs="Times New Roman"/>
                <w:b/>
                <w:sz w:val="28"/>
                <w:szCs w:val="28"/>
              </w:rPr>
            </w:pPr>
            <w:r w:rsidRPr="00346657">
              <w:rPr>
                <w:rFonts w:ascii="Times New Roman" w:hAnsi="Times New Roman" w:cs="Times New Roman"/>
                <w:b/>
                <w:sz w:val="28"/>
                <w:szCs w:val="28"/>
              </w:rPr>
              <w:t>Середня група «Зірочки»</w:t>
            </w:r>
          </w:p>
        </w:tc>
        <w:tc>
          <w:tcPr>
            <w:tcW w:w="1134" w:type="dxa"/>
            <w:shd w:val="clear" w:color="auto" w:fill="D5DCE4" w:themeFill="text2" w:themeFillTint="33"/>
            <w:textDirection w:val="btLr"/>
          </w:tcPr>
          <w:p w:rsidR="00E84083" w:rsidRPr="00346657" w:rsidRDefault="00346657" w:rsidP="00346657">
            <w:pPr>
              <w:ind w:left="113" w:right="113"/>
              <w:jc w:val="center"/>
              <w:rPr>
                <w:rFonts w:ascii="Times New Roman" w:hAnsi="Times New Roman" w:cs="Times New Roman"/>
                <w:b/>
                <w:sz w:val="28"/>
                <w:szCs w:val="28"/>
              </w:rPr>
            </w:pPr>
            <w:r w:rsidRPr="00346657">
              <w:rPr>
                <w:rFonts w:ascii="Times New Roman" w:hAnsi="Times New Roman" w:cs="Times New Roman"/>
                <w:b/>
                <w:sz w:val="28"/>
                <w:szCs w:val="28"/>
              </w:rPr>
              <w:t>Старша група «</w:t>
            </w:r>
            <w:proofErr w:type="spellStart"/>
            <w:r w:rsidRPr="00346657">
              <w:rPr>
                <w:rFonts w:ascii="Times New Roman" w:hAnsi="Times New Roman" w:cs="Times New Roman"/>
                <w:b/>
                <w:sz w:val="28"/>
                <w:szCs w:val="28"/>
              </w:rPr>
              <w:t>Чомучки</w:t>
            </w:r>
            <w:proofErr w:type="spellEnd"/>
            <w:r w:rsidRPr="00346657">
              <w:rPr>
                <w:rFonts w:ascii="Times New Roman" w:hAnsi="Times New Roman" w:cs="Times New Roman"/>
                <w:b/>
                <w:sz w:val="28"/>
                <w:szCs w:val="28"/>
              </w:rPr>
              <w:t>»</w:t>
            </w:r>
          </w:p>
        </w:tc>
        <w:tc>
          <w:tcPr>
            <w:tcW w:w="1134" w:type="dxa"/>
            <w:shd w:val="clear" w:color="auto" w:fill="D5DCE4" w:themeFill="text2" w:themeFillTint="33"/>
            <w:textDirection w:val="btLr"/>
          </w:tcPr>
          <w:p w:rsidR="00E84083" w:rsidRPr="00346657" w:rsidRDefault="00346657" w:rsidP="00346657">
            <w:pPr>
              <w:ind w:left="113" w:right="113"/>
              <w:jc w:val="center"/>
              <w:rPr>
                <w:rFonts w:ascii="Times New Roman" w:hAnsi="Times New Roman" w:cs="Times New Roman"/>
                <w:b/>
                <w:sz w:val="28"/>
                <w:szCs w:val="28"/>
              </w:rPr>
            </w:pPr>
            <w:r w:rsidRPr="00346657">
              <w:rPr>
                <w:rFonts w:ascii="Times New Roman" w:hAnsi="Times New Roman" w:cs="Times New Roman"/>
                <w:b/>
                <w:sz w:val="28"/>
                <w:szCs w:val="28"/>
              </w:rPr>
              <w:t>Старша група «Бджілка»</w:t>
            </w:r>
          </w:p>
        </w:tc>
      </w:tr>
      <w:tr w:rsidR="00346657" w:rsidTr="00346657">
        <w:tc>
          <w:tcPr>
            <w:tcW w:w="1953" w:type="dxa"/>
          </w:tcPr>
          <w:p w:rsidR="00E84083" w:rsidRDefault="00E84083" w:rsidP="00B9213E">
            <w:pPr>
              <w:jc w:val="center"/>
              <w:rPr>
                <w:rFonts w:ascii="Times New Roman" w:hAnsi="Times New Roman" w:cs="Times New Roman"/>
                <w:sz w:val="28"/>
                <w:szCs w:val="28"/>
              </w:rPr>
            </w:pPr>
            <w:r>
              <w:rPr>
                <w:rFonts w:ascii="Times New Roman" w:hAnsi="Times New Roman" w:cs="Times New Roman"/>
                <w:sz w:val="28"/>
                <w:szCs w:val="28"/>
              </w:rPr>
              <w:t>Особистість дитини</w:t>
            </w:r>
          </w:p>
        </w:tc>
        <w:tc>
          <w:tcPr>
            <w:tcW w:w="1275"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43</w:t>
            </w:r>
          </w:p>
        </w:tc>
        <w:tc>
          <w:tcPr>
            <w:tcW w:w="1133"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61</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58</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70</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75</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88</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86</w:t>
            </w:r>
          </w:p>
        </w:tc>
      </w:tr>
      <w:tr w:rsidR="00346657" w:rsidTr="00346657">
        <w:tc>
          <w:tcPr>
            <w:tcW w:w="1953" w:type="dxa"/>
          </w:tcPr>
          <w:p w:rsidR="00E84083" w:rsidRDefault="00E84083" w:rsidP="00B9213E">
            <w:pPr>
              <w:jc w:val="center"/>
              <w:rPr>
                <w:rFonts w:ascii="Times New Roman" w:hAnsi="Times New Roman" w:cs="Times New Roman"/>
                <w:sz w:val="28"/>
                <w:szCs w:val="28"/>
              </w:rPr>
            </w:pPr>
            <w:r>
              <w:rPr>
                <w:rFonts w:ascii="Times New Roman" w:hAnsi="Times New Roman" w:cs="Times New Roman"/>
                <w:sz w:val="28"/>
                <w:szCs w:val="28"/>
              </w:rPr>
              <w:t>Дитина в соціумі</w:t>
            </w:r>
          </w:p>
        </w:tc>
        <w:tc>
          <w:tcPr>
            <w:tcW w:w="1275"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34</w:t>
            </w:r>
          </w:p>
        </w:tc>
        <w:tc>
          <w:tcPr>
            <w:tcW w:w="1133"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44</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42</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56</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54</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83</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81</w:t>
            </w:r>
          </w:p>
        </w:tc>
      </w:tr>
      <w:tr w:rsidR="00346657" w:rsidTr="00346657">
        <w:tc>
          <w:tcPr>
            <w:tcW w:w="1953" w:type="dxa"/>
          </w:tcPr>
          <w:p w:rsidR="00E84083" w:rsidRDefault="00346657" w:rsidP="00B9213E">
            <w:pPr>
              <w:jc w:val="center"/>
              <w:rPr>
                <w:rFonts w:ascii="Times New Roman" w:hAnsi="Times New Roman" w:cs="Times New Roman"/>
                <w:sz w:val="28"/>
                <w:szCs w:val="28"/>
              </w:rPr>
            </w:pPr>
            <w:r>
              <w:rPr>
                <w:rFonts w:ascii="Times New Roman" w:hAnsi="Times New Roman" w:cs="Times New Roman"/>
                <w:sz w:val="28"/>
                <w:szCs w:val="28"/>
              </w:rPr>
              <w:t>Дитина в природному довкіллі</w:t>
            </w:r>
          </w:p>
        </w:tc>
        <w:tc>
          <w:tcPr>
            <w:tcW w:w="1275"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49</w:t>
            </w:r>
          </w:p>
        </w:tc>
        <w:tc>
          <w:tcPr>
            <w:tcW w:w="1133"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67</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60</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66</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72</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88</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89</w:t>
            </w:r>
          </w:p>
        </w:tc>
      </w:tr>
      <w:tr w:rsidR="00346657" w:rsidTr="00346657">
        <w:tc>
          <w:tcPr>
            <w:tcW w:w="1953"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Дитина в світі мистецтва</w:t>
            </w:r>
          </w:p>
        </w:tc>
        <w:tc>
          <w:tcPr>
            <w:tcW w:w="1275"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38</w:t>
            </w:r>
          </w:p>
        </w:tc>
        <w:tc>
          <w:tcPr>
            <w:tcW w:w="1133"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56</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53</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62</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64</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70</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71</w:t>
            </w:r>
          </w:p>
        </w:tc>
      </w:tr>
      <w:tr w:rsidR="00346657" w:rsidTr="00346657">
        <w:tc>
          <w:tcPr>
            <w:tcW w:w="1953" w:type="dxa"/>
          </w:tcPr>
          <w:p w:rsidR="00E84083" w:rsidRDefault="00346657" w:rsidP="00B9213E">
            <w:pPr>
              <w:jc w:val="center"/>
              <w:rPr>
                <w:rFonts w:ascii="Times New Roman" w:hAnsi="Times New Roman" w:cs="Times New Roman"/>
                <w:sz w:val="28"/>
                <w:szCs w:val="28"/>
              </w:rPr>
            </w:pPr>
            <w:r>
              <w:rPr>
                <w:rFonts w:ascii="Times New Roman" w:hAnsi="Times New Roman" w:cs="Times New Roman"/>
                <w:sz w:val="28"/>
                <w:szCs w:val="28"/>
              </w:rPr>
              <w:t>Дитина в сенсорно-пізнавальному просторі</w:t>
            </w:r>
          </w:p>
        </w:tc>
        <w:tc>
          <w:tcPr>
            <w:tcW w:w="1275"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55</w:t>
            </w:r>
          </w:p>
        </w:tc>
        <w:tc>
          <w:tcPr>
            <w:tcW w:w="1133"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66</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67</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73</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74</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90</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88</w:t>
            </w:r>
          </w:p>
        </w:tc>
      </w:tr>
      <w:tr w:rsidR="00346657" w:rsidTr="00346657">
        <w:tc>
          <w:tcPr>
            <w:tcW w:w="1953" w:type="dxa"/>
          </w:tcPr>
          <w:p w:rsidR="00E84083" w:rsidRDefault="00346657" w:rsidP="00B9213E">
            <w:pPr>
              <w:jc w:val="center"/>
              <w:rPr>
                <w:rFonts w:ascii="Times New Roman" w:hAnsi="Times New Roman" w:cs="Times New Roman"/>
                <w:sz w:val="28"/>
                <w:szCs w:val="28"/>
              </w:rPr>
            </w:pPr>
            <w:r>
              <w:rPr>
                <w:rFonts w:ascii="Times New Roman" w:hAnsi="Times New Roman" w:cs="Times New Roman"/>
                <w:sz w:val="28"/>
                <w:szCs w:val="28"/>
              </w:rPr>
              <w:t>Мовлення дитини</w:t>
            </w:r>
          </w:p>
        </w:tc>
        <w:tc>
          <w:tcPr>
            <w:tcW w:w="1275"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32</w:t>
            </w:r>
          </w:p>
        </w:tc>
        <w:tc>
          <w:tcPr>
            <w:tcW w:w="1133"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41</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39</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48</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50</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79</w:t>
            </w:r>
          </w:p>
        </w:tc>
        <w:tc>
          <w:tcPr>
            <w:tcW w:w="1134" w:type="dxa"/>
          </w:tcPr>
          <w:p w:rsidR="00E84083" w:rsidRDefault="007907A9" w:rsidP="00B9213E">
            <w:pPr>
              <w:jc w:val="center"/>
              <w:rPr>
                <w:rFonts w:ascii="Times New Roman" w:hAnsi="Times New Roman" w:cs="Times New Roman"/>
                <w:sz w:val="28"/>
                <w:szCs w:val="28"/>
              </w:rPr>
            </w:pPr>
            <w:r>
              <w:rPr>
                <w:rFonts w:ascii="Times New Roman" w:hAnsi="Times New Roman" w:cs="Times New Roman"/>
                <w:sz w:val="28"/>
                <w:szCs w:val="28"/>
              </w:rPr>
              <w:t>74</w:t>
            </w:r>
          </w:p>
        </w:tc>
      </w:tr>
      <w:tr w:rsidR="00346657" w:rsidTr="00346657">
        <w:tc>
          <w:tcPr>
            <w:tcW w:w="1953" w:type="dxa"/>
          </w:tcPr>
          <w:p w:rsidR="00E84083" w:rsidRDefault="00346657" w:rsidP="00B9213E">
            <w:pPr>
              <w:jc w:val="center"/>
              <w:rPr>
                <w:rFonts w:ascii="Times New Roman" w:hAnsi="Times New Roman" w:cs="Times New Roman"/>
                <w:sz w:val="28"/>
                <w:szCs w:val="28"/>
              </w:rPr>
            </w:pPr>
            <w:r>
              <w:rPr>
                <w:rFonts w:ascii="Times New Roman" w:hAnsi="Times New Roman" w:cs="Times New Roman"/>
                <w:sz w:val="28"/>
                <w:szCs w:val="28"/>
              </w:rPr>
              <w:t>Гра дитини</w:t>
            </w:r>
          </w:p>
        </w:tc>
        <w:tc>
          <w:tcPr>
            <w:tcW w:w="1275"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56</w:t>
            </w:r>
          </w:p>
        </w:tc>
        <w:tc>
          <w:tcPr>
            <w:tcW w:w="1133"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76</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73</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78</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75</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92</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93</w:t>
            </w:r>
          </w:p>
        </w:tc>
      </w:tr>
      <w:tr w:rsidR="00346657" w:rsidTr="00346657">
        <w:tc>
          <w:tcPr>
            <w:tcW w:w="1953" w:type="dxa"/>
          </w:tcPr>
          <w:p w:rsidR="00E84083" w:rsidRDefault="00346657" w:rsidP="00B9213E">
            <w:pPr>
              <w:jc w:val="center"/>
              <w:rPr>
                <w:rFonts w:ascii="Times New Roman" w:hAnsi="Times New Roman" w:cs="Times New Roman"/>
                <w:sz w:val="28"/>
                <w:szCs w:val="28"/>
              </w:rPr>
            </w:pPr>
            <w:r>
              <w:rPr>
                <w:rFonts w:ascii="Times New Roman" w:hAnsi="Times New Roman" w:cs="Times New Roman"/>
                <w:sz w:val="28"/>
                <w:szCs w:val="28"/>
              </w:rPr>
              <w:t>Загальний бал</w:t>
            </w:r>
          </w:p>
        </w:tc>
        <w:tc>
          <w:tcPr>
            <w:tcW w:w="1275"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44</w:t>
            </w:r>
          </w:p>
        </w:tc>
        <w:tc>
          <w:tcPr>
            <w:tcW w:w="1133"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59</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56</w:t>
            </w:r>
          </w:p>
        </w:tc>
        <w:tc>
          <w:tcPr>
            <w:tcW w:w="1134" w:type="dxa"/>
          </w:tcPr>
          <w:p w:rsidR="00E84083" w:rsidRDefault="00BA4F69" w:rsidP="00B9213E">
            <w:pPr>
              <w:jc w:val="center"/>
              <w:rPr>
                <w:rFonts w:ascii="Times New Roman" w:hAnsi="Times New Roman" w:cs="Times New Roman"/>
                <w:sz w:val="28"/>
                <w:szCs w:val="28"/>
              </w:rPr>
            </w:pPr>
            <w:r>
              <w:rPr>
                <w:rFonts w:ascii="Times New Roman" w:hAnsi="Times New Roman" w:cs="Times New Roman"/>
                <w:sz w:val="28"/>
                <w:szCs w:val="28"/>
              </w:rPr>
              <w:t>65</w:t>
            </w:r>
          </w:p>
        </w:tc>
        <w:tc>
          <w:tcPr>
            <w:tcW w:w="1134" w:type="dxa"/>
          </w:tcPr>
          <w:p w:rsidR="00E84083" w:rsidRDefault="002936A7" w:rsidP="00B9213E">
            <w:pPr>
              <w:jc w:val="center"/>
              <w:rPr>
                <w:rFonts w:ascii="Times New Roman" w:hAnsi="Times New Roman" w:cs="Times New Roman"/>
                <w:sz w:val="28"/>
                <w:szCs w:val="28"/>
              </w:rPr>
            </w:pPr>
            <w:r>
              <w:rPr>
                <w:rFonts w:ascii="Times New Roman" w:hAnsi="Times New Roman" w:cs="Times New Roman"/>
                <w:sz w:val="28"/>
                <w:szCs w:val="28"/>
              </w:rPr>
              <w:t>66</w:t>
            </w:r>
          </w:p>
        </w:tc>
        <w:tc>
          <w:tcPr>
            <w:tcW w:w="1134" w:type="dxa"/>
          </w:tcPr>
          <w:p w:rsidR="00E84083" w:rsidRDefault="002936A7" w:rsidP="00B9213E">
            <w:pPr>
              <w:jc w:val="center"/>
              <w:rPr>
                <w:rFonts w:ascii="Times New Roman" w:hAnsi="Times New Roman" w:cs="Times New Roman"/>
                <w:sz w:val="28"/>
                <w:szCs w:val="28"/>
              </w:rPr>
            </w:pPr>
            <w:r>
              <w:rPr>
                <w:rFonts w:ascii="Times New Roman" w:hAnsi="Times New Roman" w:cs="Times New Roman"/>
                <w:sz w:val="28"/>
                <w:szCs w:val="28"/>
              </w:rPr>
              <w:t>84</w:t>
            </w:r>
          </w:p>
        </w:tc>
        <w:tc>
          <w:tcPr>
            <w:tcW w:w="1134" w:type="dxa"/>
          </w:tcPr>
          <w:p w:rsidR="00E84083" w:rsidRDefault="002936A7" w:rsidP="00B9213E">
            <w:pPr>
              <w:jc w:val="center"/>
              <w:rPr>
                <w:rFonts w:ascii="Times New Roman" w:hAnsi="Times New Roman" w:cs="Times New Roman"/>
                <w:sz w:val="28"/>
                <w:szCs w:val="28"/>
              </w:rPr>
            </w:pPr>
            <w:r>
              <w:rPr>
                <w:rFonts w:ascii="Times New Roman" w:hAnsi="Times New Roman" w:cs="Times New Roman"/>
                <w:sz w:val="28"/>
                <w:szCs w:val="28"/>
              </w:rPr>
              <w:t>83</w:t>
            </w:r>
          </w:p>
        </w:tc>
      </w:tr>
    </w:tbl>
    <w:p w:rsidR="00D95868" w:rsidRPr="00B9213E" w:rsidRDefault="00D95868" w:rsidP="00B9213E">
      <w:pPr>
        <w:spacing w:after="0" w:line="240" w:lineRule="auto"/>
        <w:jc w:val="center"/>
        <w:rPr>
          <w:rFonts w:ascii="Times New Roman" w:hAnsi="Times New Roman" w:cs="Times New Roman"/>
          <w:sz w:val="28"/>
          <w:szCs w:val="28"/>
        </w:rPr>
      </w:pPr>
    </w:p>
    <w:p w:rsidR="00F311F7" w:rsidRDefault="00D95868" w:rsidP="00747B51">
      <w:pPr>
        <w:spacing w:after="0" w:line="240" w:lineRule="auto"/>
        <w:jc w:val="both"/>
        <w:rPr>
          <w:rFonts w:ascii="Times New Roman" w:hAnsi="Times New Roman" w:cs="Times New Roman"/>
          <w:sz w:val="28"/>
          <w:szCs w:val="28"/>
        </w:rPr>
      </w:pPr>
      <w:r w:rsidRPr="00B9213E">
        <w:rPr>
          <w:rFonts w:ascii="Times New Roman" w:hAnsi="Times New Roman" w:cs="Times New Roman"/>
          <w:sz w:val="28"/>
          <w:szCs w:val="28"/>
        </w:rPr>
        <w:t xml:space="preserve">         Результати моніторингу свідчать, що </w:t>
      </w:r>
      <w:r w:rsidR="007F6DA0">
        <w:rPr>
          <w:rFonts w:ascii="Times New Roman" w:hAnsi="Times New Roman" w:cs="Times New Roman"/>
          <w:sz w:val="28"/>
          <w:szCs w:val="28"/>
        </w:rPr>
        <w:t>н</w:t>
      </w:r>
      <w:r w:rsidR="007F6DA0" w:rsidRPr="007F6DA0">
        <w:rPr>
          <w:rFonts w:ascii="Times New Roman" w:hAnsi="Times New Roman" w:cs="Times New Roman"/>
          <w:sz w:val="28"/>
          <w:szCs w:val="28"/>
        </w:rPr>
        <w:t>айвищі результати демонструє напрям «Гра дитини», що свідчить про ефективність ігрового ме</w:t>
      </w:r>
      <w:r w:rsidR="006E5B92">
        <w:rPr>
          <w:rFonts w:ascii="Times New Roman" w:hAnsi="Times New Roman" w:cs="Times New Roman"/>
          <w:sz w:val="28"/>
          <w:szCs w:val="28"/>
        </w:rPr>
        <w:t>тоду як провідної форми діяльності</w:t>
      </w:r>
      <w:r w:rsidR="007F6DA0" w:rsidRPr="007F6DA0">
        <w:rPr>
          <w:rFonts w:ascii="Times New Roman" w:hAnsi="Times New Roman" w:cs="Times New Roman"/>
          <w:sz w:val="28"/>
          <w:szCs w:val="28"/>
        </w:rPr>
        <w:t xml:space="preserve"> в ЗДО.</w:t>
      </w:r>
      <w:r w:rsidR="007F6DA0" w:rsidRPr="007F6DA0">
        <w:t xml:space="preserve"> </w:t>
      </w:r>
      <w:r w:rsidR="007F6DA0" w:rsidRPr="007F6DA0">
        <w:rPr>
          <w:rFonts w:ascii="Times New Roman" w:hAnsi="Times New Roman" w:cs="Times New Roman"/>
          <w:sz w:val="28"/>
          <w:szCs w:val="28"/>
        </w:rPr>
        <w:t>Високий рівень сформованості простежується також у напрямках «Природне довкілля» та «Особистість дитини».</w:t>
      </w:r>
      <w:r w:rsidR="007F6DA0" w:rsidRPr="007F6DA0">
        <w:t xml:space="preserve"> </w:t>
      </w:r>
      <w:r w:rsidR="007F6DA0" w:rsidRPr="007F6DA0">
        <w:rPr>
          <w:rFonts w:ascii="Times New Roman" w:hAnsi="Times New Roman" w:cs="Times New Roman"/>
          <w:sz w:val="28"/>
          <w:szCs w:val="28"/>
        </w:rPr>
        <w:t>Водночас нижчі показники спостерігаються в напрямках «Дитина в соціумі», «Мовлення дитини» і «Світ культури», що вказує на потребу цілеспрямованої роботи з розвитку мовлення, соціальних навичок, емоційного інтелекту та морально-естетичних уявлень.</w:t>
      </w:r>
    </w:p>
    <w:p w:rsidR="00B26741" w:rsidRPr="00B9213E" w:rsidRDefault="00747B51" w:rsidP="00CB4DE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Результати моніторингу будуть враховані при складанні річного плану роботи закладу на наступний рік.</w:t>
      </w:r>
      <w:r w:rsidR="00CB4DE4" w:rsidRPr="00B9213E">
        <w:rPr>
          <w:rFonts w:ascii="Times New Roman" w:hAnsi="Times New Roman" w:cs="Times New Roman"/>
          <w:sz w:val="28"/>
          <w:szCs w:val="28"/>
        </w:rPr>
        <w:t xml:space="preserve"> </w:t>
      </w:r>
    </w:p>
    <w:p w:rsidR="00B26741" w:rsidRDefault="003C7C70" w:rsidP="00B9213E">
      <w:pPr>
        <w:spacing w:after="0" w:line="240" w:lineRule="auto"/>
        <w:jc w:val="both"/>
        <w:rPr>
          <w:rFonts w:ascii="Times New Roman" w:hAnsi="Times New Roman" w:cs="Times New Roman"/>
          <w:sz w:val="28"/>
          <w:szCs w:val="28"/>
        </w:rPr>
      </w:pPr>
      <w:r w:rsidRPr="00B9213E">
        <w:rPr>
          <w:rFonts w:ascii="Times New Roman" w:hAnsi="Times New Roman" w:cs="Times New Roman"/>
          <w:sz w:val="28"/>
          <w:szCs w:val="28"/>
        </w:rPr>
        <w:t xml:space="preserve">          </w:t>
      </w:r>
      <w:r w:rsidR="00B26741" w:rsidRPr="00B9213E">
        <w:rPr>
          <w:rFonts w:ascii="Times New Roman" w:hAnsi="Times New Roman" w:cs="Times New Roman"/>
          <w:sz w:val="28"/>
          <w:szCs w:val="28"/>
        </w:rPr>
        <w:t>У закладі постійно здійснюється оновлення та поповнення обладнання фізкультурно – ігрового інвентарю, відповідно до Примірного переліку обов’язкового обладнання, навчально – наочних посібників та іграшок в ЗДО, виготовлення та придбання нестандартного обладнання, доріжо</w:t>
      </w:r>
      <w:r w:rsidR="0004172D">
        <w:rPr>
          <w:rFonts w:ascii="Times New Roman" w:hAnsi="Times New Roman" w:cs="Times New Roman"/>
          <w:sz w:val="28"/>
          <w:szCs w:val="28"/>
        </w:rPr>
        <w:t>к здоров’я, дрібного інвентарю.</w:t>
      </w:r>
    </w:p>
    <w:p w:rsidR="00E261AE" w:rsidRDefault="00E261AE" w:rsidP="00B9213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61AE">
        <w:rPr>
          <w:rFonts w:ascii="Times New Roman" w:hAnsi="Times New Roman" w:cs="Times New Roman"/>
          <w:sz w:val="28"/>
          <w:szCs w:val="28"/>
        </w:rPr>
        <w:t xml:space="preserve">З метою підвищення мотивації дітей до систематичних занять фізичною культурою у закладі організовано тематичні спортивні заходи, змагання та фізкультурні </w:t>
      </w:r>
      <w:proofErr w:type="spellStart"/>
      <w:r w:rsidRPr="00E261AE">
        <w:rPr>
          <w:rFonts w:ascii="Times New Roman" w:hAnsi="Times New Roman" w:cs="Times New Roman"/>
          <w:sz w:val="28"/>
          <w:szCs w:val="28"/>
        </w:rPr>
        <w:t>квести</w:t>
      </w:r>
      <w:proofErr w:type="spellEnd"/>
      <w:r w:rsidRPr="00E261AE">
        <w:rPr>
          <w:rFonts w:ascii="Times New Roman" w:hAnsi="Times New Roman" w:cs="Times New Roman"/>
          <w:sz w:val="28"/>
          <w:szCs w:val="28"/>
        </w:rPr>
        <w:t xml:space="preserve">, які стимулюють розвиток командного духу та дружніх взаємин серед вихованців. Особлива увага приділяється залученню дітей із </w:t>
      </w:r>
      <w:r w:rsidRPr="00E261AE">
        <w:rPr>
          <w:rFonts w:ascii="Times New Roman" w:hAnsi="Times New Roman" w:cs="Times New Roman"/>
          <w:sz w:val="28"/>
          <w:szCs w:val="28"/>
        </w:rPr>
        <w:lastRenderedPageBreak/>
        <w:t xml:space="preserve">різними рівнями фізичної готовності, що забезпечує </w:t>
      </w:r>
      <w:proofErr w:type="spellStart"/>
      <w:r w:rsidRPr="00E261AE">
        <w:rPr>
          <w:rFonts w:ascii="Times New Roman" w:hAnsi="Times New Roman" w:cs="Times New Roman"/>
          <w:sz w:val="28"/>
          <w:szCs w:val="28"/>
        </w:rPr>
        <w:t>інклюзивність</w:t>
      </w:r>
      <w:proofErr w:type="spellEnd"/>
      <w:r w:rsidRPr="00E261AE">
        <w:rPr>
          <w:rFonts w:ascii="Times New Roman" w:hAnsi="Times New Roman" w:cs="Times New Roman"/>
          <w:sz w:val="28"/>
          <w:szCs w:val="28"/>
        </w:rPr>
        <w:t xml:space="preserve"> та підтримує розвиток кожної дитини згідно з її можливостями.</w:t>
      </w:r>
    </w:p>
    <w:p w:rsidR="00E261AE" w:rsidRDefault="00E261AE" w:rsidP="000417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61AE">
        <w:rPr>
          <w:rFonts w:ascii="Times New Roman" w:hAnsi="Times New Roman" w:cs="Times New Roman"/>
          <w:sz w:val="28"/>
          <w:szCs w:val="28"/>
        </w:rPr>
        <w:t xml:space="preserve">Враховуючи виклики сучасності, у тому числі умови воєнного стану, в ЗДО посилено увагу безпеці під час фізкультурних занять, адаптуючи програми до обмежених можливостей простору та часу, зберігаючи при цьому якість і результативність фізичного виховання. Такий комплексний підхід забезпечує всебічний розвиток дітей, створює передумови для їх гармонійного фізичного, </w:t>
      </w:r>
    </w:p>
    <w:p w:rsidR="00E261AE" w:rsidRPr="00E261AE" w:rsidRDefault="00E261AE" w:rsidP="00E26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61AE">
        <w:rPr>
          <w:rFonts w:ascii="Times New Roman" w:hAnsi="Times New Roman" w:cs="Times New Roman"/>
          <w:sz w:val="28"/>
          <w:szCs w:val="28"/>
        </w:rPr>
        <w:t xml:space="preserve">Протягом </w:t>
      </w:r>
      <w:r>
        <w:rPr>
          <w:rFonts w:ascii="Times New Roman" w:hAnsi="Times New Roman" w:cs="Times New Roman"/>
          <w:sz w:val="28"/>
          <w:szCs w:val="28"/>
        </w:rPr>
        <w:t xml:space="preserve">2024/2025 навчального </w:t>
      </w:r>
      <w:r w:rsidRPr="00E261AE">
        <w:rPr>
          <w:rFonts w:ascii="Times New Roman" w:hAnsi="Times New Roman" w:cs="Times New Roman"/>
          <w:sz w:val="28"/>
          <w:szCs w:val="28"/>
        </w:rPr>
        <w:t>року значна увага в роботі закладу дошкільної освіти була приділена розвитку партнерських відносин із сім’ями вихованців, що є одним із пріоритетних напрямів сучасної дошкільної освіти. Відкритий і конструктивний діалог між педагогами та батьками сприяв формуванню довіри, взаєморозуміння та спільної відповідальності за розвиток та виховання дітей.</w:t>
      </w:r>
    </w:p>
    <w:p w:rsidR="00E261AE" w:rsidRPr="00E261AE" w:rsidRDefault="00E261AE" w:rsidP="00E261AE">
      <w:pPr>
        <w:spacing w:after="0" w:line="240" w:lineRule="auto"/>
        <w:jc w:val="both"/>
        <w:rPr>
          <w:rFonts w:ascii="Times New Roman" w:hAnsi="Times New Roman" w:cs="Times New Roman"/>
          <w:sz w:val="28"/>
          <w:szCs w:val="28"/>
        </w:rPr>
      </w:pPr>
      <w:r w:rsidRPr="00E261AE">
        <w:rPr>
          <w:rFonts w:ascii="Times New Roman" w:hAnsi="Times New Roman" w:cs="Times New Roman"/>
          <w:sz w:val="28"/>
          <w:szCs w:val="28"/>
        </w:rPr>
        <w:t xml:space="preserve">       Основою ефективної співпраці став постійний обмін інформацією та підтримка з боку педагогічного колективу. Для цього адміністрацією було організовано регулярне проведення тематичних батьківських зустрічей у різних форматах — очних, онлайн-консультаціях. Тематика заходів охоплювала питання психологічного комфорту дітей, розвиток комунікативних навичок, особливості адаптації малюків у дошкільному середовищі, а також профілактику дитячих захворювань і дотримання правил безпеки.</w:t>
      </w:r>
    </w:p>
    <w:p w:rsidR="00E261AE" w:rsidRPr="00E261AE" w:rsidRDefault="00E261AE" w:rsidP="00E261AE">
      <w:pPr>
        <w:spacing w:after="0" w:line="240" w:lineRule="auto"/>
        <w:jc w:val="both"/>
        <w:rPr>
          <w:rFonts w:ascii="Times New Roman" w:hAnsi="Times New Roman" w:cs="Times New Roman"/>
          <w:sz w:val="28"/>
          <w:szCs w:val="28"/>
        </w:rPr>
      </w:pPr>
      <w:r w:rsidRPr="00E261AE">
        <w:rPr>
          <w:rFonts w:ascii="Times New Roman" w:hAnsi="Times New Roman" w:cs="Times New Roman"/>
          <w:sz w:val="28"/>
          <w:szCs w:val="28"/>
        </w:rPr>
        <w:t xml:space="preserve">      Особливою увагою користувались просвітницькі ініціативи, спрямовані на підвищення педагогічної грамотності батьків. Педагоги регулярно готували і поширювали інформаційні бюлетені, методичні рекомендації та відеоматеріали з практичними порадами щодо розвитку мовлення, емоційної сфери та фізичного здоров’я дітей. Це дало змогу батькам отримувати актуальні знання й удосконалювати свої навички виховання у домашньому середовищі.</w:t>
      </w:r>
    </w:p>
    <w:p w:rsidR="00E261AE" w:rsidRPr="00E261AE" w:rsidRDefault="00E261AE" w:rsidP="00E261AE">
      <w:pPr>
        <w:spacing w:after="0" w:line="240" w:lineRule="auto"/>
        <w:jc w:val="both"/>
        <w:rPr>
          <w:rFonts w:ascii="Times New Roman" w:hAnsi="Times New Roman" w:cs="Times New Roman"/>
          <w:sz w:val="28"/>
          <w:szCs w:val="28"/>
        </w:rPr>
      </w:pPr>
      <w:r w:rsidRPr="00E261AE">
        <w:rPr>
          <w:rFonts w:ascii="Times New Roman" w:hAnsi="Times New Roman" w:cs="Times New Roman"/>
          <w:sz w:val="28"/>
          <w:szCs w:val="28"/>
        </w:rPr>
        <w:t xml:space="preserve">        Комунікація із сім’ями здійснювалась також через соціальні мережі та </w:t>
      </w:r>
      <w:proofErr w:type="spellStart"/>
      <w:r w:rsidRPr="00E261AE">
        <w:rPr>
          <w:rFonts w:ascii="Times New Roman" w:hAnsi="Times New Roman" w:cs="Times New Roman"/>
          <w:sz w:val="28"/>
          <w:szCs w:val="28"/>
        </w:rPr>
        <w:t>месенджери</w:t>
      </w:r>
      <w:proofErr w:type="spellEnd"/>
      <w:r w:rsidRPr="00E261AE">
        <w:rPr>
          <w:rFonts w:ascii="Times New Roman" w:hAnsi="Times New Roman" w:cs="Times New Roman"/>
          <w:sz w:val="28"/>
          <w:szCs w:val="28"/>
        </w:rPr>
        <w:t xml:space="preserve">, що забезпечувало швидкий зворотний зв’язок і дозволяло </w:t>
      </w:r>
      <w:proofErr w:type="spellStart"/>
      <w:r w:rsidRPr="00E261AE">
        <w:rPr>
          <w:rFonts w:ascii="Times New Roman" w:hAnsi="Times New Roman" w:cs="Times New Roman"/>
          <w:sz w:val="28"/>
          <w:szCs w:val="28"/>
        </w:rPr>
        <w:t>оперативно</w:t>
      </w:r>
      <w:proofErr w:type="spellEnd"/>
      <w:r w:rsidRPr="00E261AE">
        <w:rPr>
          <w:rFonts w:ascii="Times New Roman" w:hAnsi="Times New Roman" w:cs="Times New Roman"/>
          <w:sz w:val="28"/>
          <w:szCs w:val="28"/>
        </w:rPr>
        <w:t xml:space="preserve"> реагувати на питання, які турбують батьків. Педагоги активно використовували платформи </w:t>
      </w:r>
      <w:proofErr w:type="spellStart"/>
      <w:r w:rsidRPr="00E261AE">
        <w:rPr>
          <w:rFonts w:ascii="Times New Roman" w:hAnsi="Times New Roman" w:cs="Times New Roman"/>
          <w:sz w:val="28"/>
          <w:szCs w:val="28"/>
        </w:rPr>
        <w:t>Viber</w:t>
      </w:r>
      <w:proofErr w:type="spellEnd"/>
      <w:r w:rsidRPr="00E261AE">
        <w:rPr>
          <w:rFonts w:ascii="Times New Roman" w:hAnsi="Times New Roman" w:cs="Times New Roman"/>
          <w:sz w:val="28"/>
          <w:szCs w:val="28"/>
        </w:rPr>
        <w:t xml:space="preserve">, </w:t>
      </w:r>
      <w:proofErr w:type="spellStart"/>
      <w:r w:rsidRPr="00E261AE">
        <w:rPr>
          <w:rFonts w:ascii="Times New Roman" w:hAnsi="Times New Roman" w:cs="Times New Roman"/>
          <w:sz w:val="28"/>
          <w:szCs w:val="28"/>
        </w:rPr>
        <w:t>Facebook</w:t>
      </w:r>
      <w:proofErr w:type="spellEnd"/>
      <w:r w:rsidRPr="00E261AE">
        <w:rPr>
          <w:rFonts w:ascii="Times New Roman" w:hAnsi="Times New Roman" w:cs="Times New Roman"/>
          <w:sz w:val="28"/>
          <w:szCs w:val="28"/>
        </w:rPr>
        <w:t>, Messenger, де розміщували цікаві статті, пам’ят</w:t>
      </w:r>
      <w:r w:rsidR="006E5B92">
        <w:rPr>
          <w:rFonts w:ascii="Times New Roman" w:hAnsi="Times New Roman" w:cs="Times New Roman"/>
          <w:sz w:val="28"/>
          <w:szCs w:val="28"/>
        </w:rPr>
        <w:t xml:space="preserve">ки та </w:t>
      </w:r>
      <w:proofErr w:type="spellStart"/>
      <w:r w:rsidR="006E5B92">
        <w:rPr>
          <w:rFonts w:ascii="Times New Roman" w:hAnsi="Times New Roman" w:cs="Times New Roman"/>
          <w:sz w:val="28"/>
          <w:szCs w:val="28"/>
        </w:rPr>
        <w:t>відеозаняття</w:t>
      </w:r>
      <w:proofErr w:type="spellEnd"/>
      <w:r w:rsidRPr="00E261AE">
        <w:rPr>
          <w:rFonts w:ascii="Times New Roman" w:hAnsi="Times New Roman" w:cs="Times New Roman"/>
          <w:sz w:val="28"/>
          <w:szCs w:val="28"/>
        </w:rPr>
        <w:t>, що сприяло формуванню спільноти зацікавлених у розвитку своїх дітей.</w:t>
      </w:r>
    </w:p>
    <w:p w:rsidR="00E261AE" w:rsidRPr="00E261AE" w:rsidRDefault="00E261AE" w:rsidP="00E261AE">
      <w:pPr>
        <w:spacing w:after="0" w:line="240" w:lineRule="auto"/>
        <w:jc w:val="both"/>
        <w:rPr>
          <w:rFonts w:ascii="Times New Roman" w:hAnsi="Times New Roman" w:cs="Times New Roman"/>
          <w:sz w:val="28"/>
          <w:szCs w:val="28"/>
        </w:rPr>
      </w:pPr>
      <w:r w:rsidRPr="00E261AE">
        <w:rPr>
          <w:rFonts w:ascii="Times New Roman" w:hAnsi="Times New Roman" w:cs="Times New Roman"/>
          <w:sz w:val="28"/>
          <w:szCs w:val="28"/>
        </w:rPr>
        <w:t xml:space="preserve">       Значним внеском у зміцнення партнерства стала участь батьків у житті закладу: вони долучались до організації свят, тематичних заходів, конкурсів, фотоконкурсів та виставок дитячих творчих робіт, що позитивно впливало на мотивацію дітей і зміцнювало родинні зв’язки.</w:t>
      </w:r>
    </w:p>
    <w:p w:rsidR="00E261AE" w:rsidRPr="00E261AE" w:rsidRDefault="00E261AE" w:rsidP="00E261AE">
      <w:pPr>
        <w:spacing w:after="0" w:line="240" w:lineRule="auto"/>
        <w:jc w:val="both"/>
        <w:rPr>
          <w:rFonts w:ascii="Times New Roman" w:hAnsi="Times New Roman" w:cs="Times New Roman"/>
          <w:sz w:val="28"/>
          <w:szCs w:val="28"/>
        </w:rPr>
      </w:pPr>
      <w:r w:rsidRPr="00E261AE">
        <w:rPr>
          <w:rFonts w:ascii="Times New Roman" w:hAnsi="Times New Roman" w:cs="Times New Roman"/>
          <w:sz w:val="28"/>
          <w:szCs w:val="28"/>
        </w:rPr>
        <w:t xml:space="preserve">        Велика увага була приділена залученню батьків до формування безпечного та сприятливого освітнього середовища. За ініціативою адміністрації спільно з батьківським комітетом проведено інформаційно-просвітницькі кампанії з питань безпеки, зокрема у контексті дотримання правил поведінки під час надзвичайних ситуацій. Батькам надавалися роз’яснення щодо дій у випадках пожежної безпеки, поведінки при виявленні підозрілих предметів, основних принципів цивільного захисту, що значно підвищило рівень усвідомленості й готовності родин до реагування на можливі ризики.</w:t>
      </w:r>
    </w:p>
    <w:p w:rsidR="00BF4E4A" w:rsidRPr="00B9213E" w:rsidRDefault="00E261AE" w:rsidP="00346657">
      <w:pPr>
        <w:spacing w:after="0" w:line="240" w:lineRule="auto"/>
        <w:ind w:firstLine="708"/>
        <w:jc w:val="both"/>
        <w:rPr>
          <w:rFonts w:ascii="Times New Roman" w:hAnsi="Times New Roman" w:cs="Times New Roman"/>
          <w:sz w:val="28"/>
          <w:szCs w:val="28"/>
        </w:rPr>
      </w:pPr>
      <w:r w:rsidRPr="00E261AE">
        <w:rPr>
          <w:rFonts w:ascii="Times New Roman" w:hAnsi="Times New Roman" w:cs="Times New Roman"/>
          <w:sz w:val="28"/>
          <w:szCs w:val="28"/>
        </w:rPr>
        <w:lastRenderedPageBreak/>
        <w:t xml:space="preserve">У наступному навчальному році адміністрація закладу має намір розширити формат взаємодії з батьками, застосовуючи інноваційні методи та інтерактивні платформи, що дозволить підвищити </w:t>
      </w:r>
      <w:proofErr w:type="spellStart"/>
      <w:r w:rsidRPr="00E261AE">
        <w:rPr>
          <w:rFonts w:ascii="Times New Roman" w:hAnsi="Times New Roman" w:cs="Times New Roman"/>
          <w:sz w:val="28"/>
          <w:szCs w:val="28"/>
        </w:rPr>
        <w:t>залученість</w:t>
      </w:r>
      <w:proofErr w:type="spellEnd"/>
      <w:r w:rsidRPr="00E261AE">
        <w:rPr>
          <w:rFonts w:ascii="Times New Roman" w:hAnsi="Times New Roman" w:cs="Times New Roman"/>
          <w:sz w:val="28"/>
          <w:szCs w:val="28"/>
        </w:rPr>
        <w:t xml:space="preserve"> родин і сприяти гармонійному розвитку кожної дитини в умовах сучасних викликів.</w:t>
      </w:r>
      <w:r w:rsidR="003C7C70" w:rsidRPr="00B9213E">
        <w:rPr>
          <w:rFonts w:ascii="Times New Roman" w:hAnsi="Times New Roman" w:cs="Times New Roman"/>
          <w:sz w:val="28"/>
          <w:szCs w:val="28"/>
        </w:rPr>
        <w:t xml:space="preserve">    </w:t>
      </w:r>
    </w:p>
    <w:p w:rsidR="00E261AE" w:rsidRPr="00E261AE" w:rsidRDefault="00E261AE" w:rsidP="00346657">
      <w:pPr>
        <w:spacing w:after="0" w:line="240" w:lineRule="auto"/>
        <w:ind w:firstLine="708"/>
        <w:jc w:val="both"/>
        <w:rPr>
          <w:rFonts w:ascii="Times New Roman" w:hAnsi="Times New Roman" w:cs="Times New Roman"/>
          <w:sz w:val="28"/>
          <w:szCs w:val="28"/>
        </w:rPr>
      </w:pPr>
      <w:r w:rsidRPr="00E261AE">
        <w:rPr>
          <w:rFonts w:ascii="Times New Roman" w:hAnsi="Times New Roman" w:cs="Times New Roman"/>
          <w:sz w:val="28"/>
          <w:szCs w:val="28"/>
        </w:rPr>
        <w:t>У 2024</w:t>
      </w:r>
      <w:r>
        <w:rPr>
          <w:rFonts w:ascii="Times New Roman" w:hAnsi="Times New Roman" w:cs="Times New Roman"/>
          <w:sz w:val="28"/>
          <w:szCs w:val="28"/>
        </w:rPr>
        <w:t>/</w:t>
      </w:r>
      <w:r w:rsidRPr="00E261AE">
        <w:rPr>
          <w:rFonts w:ascii="Times New Roman" w:hAnsi="Times New Roman" w:cs="Times New Roman"/>
          <w:sz w:val="28"/>
          <w:szCs w:val="28"/>
        </w:rPr>
        <w:t xml:space="preserve">2025 навчальному році в закладі дошкільної освіти </w:t>
      </w:r>
      <w:r w:rsidR="0004172D">
        <w:rPr>
          <w:rFonts w:ascii="Times New Roman" w:hAnsi="Times New Roman" w:cs="Times New Roman"/>
          <w:sz w:val="28"/>
          <w:szCs w:val="28"/>
        </w:rPr>
        <w:t>«Пролісок»</w:t>
      </w:r>
      <w:r>
        <w:rPr>
          <w:rFonts w:ascii="Times New Roman" w:hAnsi="Times New Roman" w:cs="Times New Roman"/>
          <w:sz w:val="28"/>
          <w:szCs w:val="28"/>
        </w:rPr>
        <w:t xml:space="preserve"> було</w:t>
      </w:r>
      <w:r w:rsidRPr="00E261AE">
        <w:rPr>
          <w:rFonts w:ascii="Times New Roman" w:hAnsi="Times New Roman" w:cs="Times New Roman"/>
          <w:sz w:val="28"/>
          <w:szCs w:val="28"/>
        </w:rPr>
        <w:t xml:space="preserve"> продовжено активне впровадження та дотримання вимог системи управління безпечністю харчових продуктів (НАССР), що відповідає сучасним стандартам у сфері безпечності харчування дітей. Система НАССР є обов’язковою відповідно до ст. 20 Закону України «Про основні принципи та вимоги до безпечності та якості харчових продуктів» та впроваджується з метою мінімізації ризиків, пов’язаних із харчовими отруєннями, алергічними реакціями, порушеннями терміну реалізації або температурного режиму продуктів. Організація харчування дітей в закладі здійснюється відповідно до Постанови КМУ від 24.03.2021 № 305 «Про затвердження норм та Порядку організації харчування у закладах освіти та дитячих закладах оздоровлення та відпочинку» та інших нормативно-правових документів, що регулюють питання організації харчування дітей в навчальних закладах. Відповідно до наказу по ЗДО, відповідальною особою за організацію харчування </w:t>
      </w:r>
      <w:r w:rsidR="0004172D">
        <w:rPr>
          <w:rFonts w:ascii="Times New Roman" w:hAnsi="Times New Roman" w:cs="Times New Roman"/>
          <w:sz w:val="28"/>
          <w:szCs w:val="28"/>
        </w:rPr>
        <w:t xml:space="preserve">призначено медичну сестру </w:t>
      </w:r>
      <w:proofErr w:type="spellStart"/>
      <w:r w:rsidR="0004172D">
        <w:rPr>
          <w:rFonts w:ascii="Times New Roman" w:hAnsi="Times New Roman" w:cs="Times New Roman"/>
          <w:sz w:val="28"/>
          <w:szCs w:val="28"/>
        </w:rPr>
        <w:t>Самойлову</w:t>
      </w:r>
      <w:proofErr w:type="spellEnd"/>
      <w:r w:rsidR="0004172D">
        <w:rPr>
          <w:rFonts w:ascii="Times New Roman" w:hAnsi="Times New Roman" w:cs="Times New Roman"/>
          <w:sz w:val="28"/>
          <w:szCs w:val="28"/>
        </w:rPr>
        <w:t xml:space="preserve"> Т.В</w:t>
      </w:r>
      <w:r w:rsidRPr="00E261AE">
        <w:rPr>
          <w:rFonts w:ascii="Times New Roman" w:hAnsi="Times New Roman" w:cs="Times New Roman"/>
          <w:sz w:val="28"/>
          <w:szCs w:val="28"/>
        </w:rPr>
        <w:t>., яка здійснює контроль за:</w:t>
      </w:r>
    </w:p>
    <w:p w:rsidR="00E261AE" w:rsidRPr="00E261AE" w:rsidRDefault="00E261AE" w:rsidP="00E25F8D">
      <w:pPr>
        <w:pStyle w:val="a3"/>
        <w:numPr>
          <w:ilvl w:val="0"/>
          <w:numId w:val="18"/>
        </w:numPr>
        <w:spacing w:after="0" w:line="240" w:lineRule="auto"/>
        <w:ind w:left="1276" w:hanging="568"/>
        <w:jc w:val="both"/>
        <w:rPr>
          <w:rFonts w:ascii="Times New Roman" w:hAnsi="Times New Roman" w:cs="Times New Roman"/>
          <w:sz w:val="28"/>
          <w:szCs w:val="28"/>
        </w:rPr>
      </w:pPr>
      <w:r w:rsidRPr="00E261AE">
        <w:rPr>
          <w:rFonts w:ascii="Times New Roman" w:hAnsi="Times New Roman" w:cs="Times New Roman"/>
          <w:sz w:val="28"/>
          <w:szCs w:val="28"/>
        </w:rPr>
        <w:t>якістю та своєчасністю постачання продуктів харчування і продовольчої сировини;</w:t>
      </w:r>
    </w:p>
    <w:p w:rsidR="00E261AE" w:rsidRPr="00E261AE" w:rsidRDefault="00E261AE" w:rsidP="00E25F8D">
      <w:pPr>
        <w:pStyle w:val="a3"/>
        <w:numPr>
          <w:ilvl w:val="0"/>
          <w:numId w:val="18"/>
        </w:numPr>
        <w:spacing w:after="0" w:line="240" w:lineRule="auto"/>
        <w:ind w:left="1276" w:hanging="568"/>
        <w:jc w:val="both"/>
        <w:rPr>
          <w:rFonts w:ascii="Times New Roman" w:hAnsi="Times New Roman" w:cs="Times New Roman"/>
          <w:sz w:val="28"/>
          <w:szCs w:val="28"/>
        </w:rPr>
      </w:pPr>
      <w:r w:rsidRPr="00E261AE">
        <w:rPr>
          <w:rFonts w:ascii="Times New Roman" w:hAnsi="Times New Roman" w:cs="Times New Roman"/>
          <w:sz w:val="28"/>
          <w:szCs w:val="28"/>
        </w:rPr>
        <w:t>дотриманням санітарно-гігієнічних умов під час організації харчування;</w:t>
      </w:r>
    </w:p>
    <w:p w:rsidR="00E261AE" w:rsidRPr="00E261AE" w:rsidRDefault="00E261AE" w:rsidP="00E25F8D">
      <w:pPr>
        <w:pStyle w:val="a3"/>
        <w:numPr>
          <w:ilvl w:val="0"/>
          <w:numId w:val="18"/>
        </w:numPr>
        <w:spacing w:after="0" w:line="240" w:lineRule="auto"/>
        <w:ind w:left="1276" w:hanging="568"/>
        <w:jc w:val="both"/>
        <w:rPr>
          <w:rFonts w:ascii="Times New Roman" w:hAnsi="Times New Roman" w:cs="Times New Roman"/>
          <w:sz w:val="28"/>
          <w:szCs w:val="28"/>
        </w:rPr>
      </w:pPr>
      <w:r w:rsidRPr="00E261AE">
        <w:rPr>
          <w:rFonts w:ascii="Times New Roman" w:hAnsi="Times New Roman" w:cs="Times New Roman"/>
          <w:sz w:val="28"/>
          <w:szCs w:val="28"/>
        </w:rPr>
        <w:t>виконанням натуральних норм харчування;</w:t>
      </w:r>
    </w:p>
    <w:p w:rsidR="00E261AE" w:rsidRPr="00E261AE" w:rsidRDefault="00E261AE" w:rsidP="00E25F8D">
      <w:pPr>
        <w:pStyle w:val="a3"/>
        <w:numPr>
          <w:ilvl w:val="0"/>
          <w:numId w:val="18"/>
        </w:numPr>
        <w:spacing w:after="0" w:line="240" w:lineRule="auto"/>
        <w:ind w:left="1276" w:hanging="568"/>
        <w:jc w:val="both"/>
        <w:rPr>
          <w:rFonts w:ascii="Times New Roman" w:hAnsi="Times New Roman" w:cs="Times New Roman"/>
          <w:sz w:val="28"/>
          <w:szCs w:val="28"/>
        </w:rPr>
      </w:pPr>
      <w:r w:rsidRPr="00E261AE">
        <w:rPr>
          <w:rFonts w:ascii="Times New Roman" w:hAnsi="Times New Roman" w:cs="Times New Roman"/>
          <w:sz w:val="28"/>
          <w:szCs w:val="28"/>
        </w:rPr>
        <w:t>підрахунком вартості харчування;</w:t>
      </w:r>
    </w:p>
    <w:p w:rsidR="00E261AE" w:rsidRPr="00E261AE" w:rsidRDefault="00E261AE" w:rsidP="00E25F8D">
      <w:pPr>
        <w:pStyle w:val="a3"/>
        <w:numPr>
          <w:ilvl w:val="0"/>
          <w:numId w:val="18"/>
        </w:numPr>
        <w:spacing w:after="0" w:line="240" w:lineRule="auto"/>
        <w:ind w:left="1276" w:hanging="568"/>
        <w:jc w:val="both"/>
        <w:rPr>
          <w:rFonts w:ascii="Times New Roman" w:hAnsi="Times New Roman" w:cs="Times New Roman"/>
          <w:sz w:val="28"/>
          <w:szCs w:val="28"/>
        </w:rPr>
      </w:pPr>
      <w:r w:rsidRPr="00E261AE">
        <w:rPr>
          <w:rFonts w:ascii="Times New Roman" w:hAnsi="Times New Roman" w:cs="Times New Roman"/>
          <w:sz w:val="28"/>
          <w:szCs w:val="28"/>
        </w:rPr>
        <w:t>веденням обліку теоретичної калорійності страв.</w:t>
      </w:r>
    </w:p>
    <w:p w:rsidR="00E261AE" w:rsidRPr="00E261AE" w:rsidRDefault="00E261AE" w:rsidP="00E26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61AE">
        <w:rPr>
          <w:rFonts w:ascii="Times New Roman" w:hAnsi="Times New Roman" w:cs="Times New Roman"/>
          <w:sz w:val="28"/>
          <w:szCs w:val="28"/>
        </w:rPr>
        <w:t xml:space="preserve">Харчування у закладі дошкільної освіти здійснюється відповідно до примірного </w:t>
      </w:r>
      <w:r w:rsidR="0004172D">
        <w:rPr>
          <w:rFonts w:ascii="Times New Roman" w:hAnsi="Times New Roman" w:cs="Times New Roman"/>
          <w:sz w:val="28"/>
          <w:szCs w:val="28"/>
        </w:rPr>
        <w:t>триразового</w:t>
      </w:r>
      <w:r w:rsidRPr="00E261AE">
        <w:rPr>
          <w:rFonts w:ascii="Times New Roman" w:hAnsi="Times New Roman" w:cs="Times New Roman"/>
          <w:sz w:val="28"/>
          <w:szCs w:val="28"/>
        </w:rPr>
        <w:t xml:space="preserve"> меню з урахуванням вікових особливостей дітей.. </w:t>
      </w:r>
    </w:p>
    <w:p w:rsidR="00E261AE" w:rsidRPr="00E261AE" w:rsidRDefault="00E261AE" w:rsidP="00E26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61AE">
        <w:rPr>
          <w:rFonts w:ascii="Times New Roman" w:hAnsi="Times New Roman" w:cs="Times New Roman"/>
          <w:sz w:val="28"/>
          <w:szCs w:val="28"/>
        </w:rPr>
        <w:t>Матеріально-технічне забезпечення харчоблоку відповідає санітарним нормам і сучасним вимогам до організації безпечного дитячого харчування. Основне технологічне та холодильне обладнання перебуває в задовільному стані, здійснюється поточне технічне обслуговування. Упродовж року харчоблок було частково оновлено: придбано новий посуд, а також новий холод</w:t>
      </w:r>
      <w:r w:rsidR="004A3982">
        <w:rPr>
          <w:rFonts w:ascii="Times New Roman" w:hAnsi="Times New Roman" w:cs="Times New Roman"/>
          <w:sz w:val="28"/>
          <w:szCs w:val="28"/>
        </w:rPr>
        <w:t>и</w:t>
      </w:r>
      <w:r w:rsidRPr="00E261AE">
        <w:rPr>
          <w:rFonts w:ascii="Times New Roman" w:hAnsi="Times New Roman" w:cs="Times New Roman"/>
          <w:sz w:val="28"/>
          <w:szCs w:val="28"/>
        </w:rPr>
        <w:t xml:space="preserve">льник. Організовано системне зберігання продуктів харчування з дотриманням товарного сусідства, оптимального температурного режиму, вимог до вологості та санітарної безпеки. Харчоблок </w:t>
      </w:r>
      <w:proofErr w:type="spellStart"/>
      <w:r w:rsidRPr="00E261AE">
        <w:rPr>
          <w:rFonts w:ascii="Times New Roman" w:hAnsi="Times New Roman" w:cs="Times New Roman"/>
          <w:sz w:val="28"/>
          <w:szCs w:val="28"/>
        </w:rPr>
        <w:t>оснащено</w:t>
      </w:r>
      <w:proofErr w:type="spellEnd"/>
      <w:r w:rsidRPr="00E261AE">
        <w:rPr>
          <w:rFonts w:ascii="Times New Roman" w:hAnsi="Times New Roman" w:cs="Times New Roman"/>
          <w:sz w:val="28"/>
          <w:szCs w:val="28"/>
        </w:rPr>
        <w:t xml:space="preserve"> відповідно до санітарно-гігієнічних норм, створено умови для якісної обробки та зберігання харчових продуктів.</w:t>
      </w:r>
    </w:p>
    <w:p w:rsidR="00E261AE" w:rsidRPr="00E261AE" w:rsidRDefault="00E261AE" w:rsidP="00E26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E261AE">
        <w:rPr>
          <w:rFonts w:ascii="Times New Roman" w:hAnsi="Times New Roman" w:cs="Times New Roman"/>
          <w:sz w:val="28"/>
          <w:szCs w:val="28"/>
        </w:rPr>
        <w:t>Контроль за організацією харчування здійсню</w:t>
      </w:r>
      <w:r w:rsidR="009C25B8">
        <w:rPr>
          <w:rFonts w:ascii="Times New Roman" w:hAnsi="Times New Roman" w:cs="Times New Roman"/>
          <w:sz w:val="28"/>
          <w:szCs w:val="28"/>
        </w:rPr>
        <w:t>вався</w:t>
      </w:r>
      <w:r w:rsidRPr="00E261AE">
        <w:rPr>
          <w:rFonts w:ascii="Times New Roman" w:hAnsi="Times New Roman" w:cs="Times New Roman"/>
          <w:sz w:val="28"/>
          <w:szCs w:val="28"/>
        </w:rPr>
        <w:t xml:space="preserve"> директором ЗДО та старшою медичною сестрою. На підставі результатів перевірок </w:t>
      </w:r>
      <w:r w:rsidR="009C25B8">
        <w:rPr>
          <w:rFonts w:ascii="Times New Roman" w:hAnsi="Times New Roman" w:cs="Times New Roman"/>
          <w:sz w:val="28"/>
          <w:szCs w:val="28"/>
        </w:rPr>
        <w:t xml:space="preserve">були видані </w:t>
      </w:r>
      <w:r w:rsidRPr="00E261AE">
        <w:rPr>
          <w:rFonts w:ascii="Times New Roman" w:hAnsi="Times New Roman" w:cs="Times New Roman"/>
          <w:sz w:val="28"/>
          <w:szCs w:val="28"/>
        </w:rPr>
        <w:t xml:space="preserve"> відповідні накази по закладу, </w:t>
      </w:r>
      <w:r w:rsidR="009C25B8">
        <w:rPr>
          <w:rFonts w:ascii="Times New Roman" w:hAnsi="Times New Roman" w:cs="Times New Roman"/>
          <w:sz w:val="28"/>
          <w:szCs w:val="28"/>
        </w:rPr>
        <w:t>призначені</w:t>
      </w:r>
      <w:r w:rsidRPr="00E261AE">
        <w:rPr>
          <w:rFonts w:ascii="Times New Roman" w:hAnsi="Times New Roman" w:cs="Times New Roman"/>
          <w:sz w:val="28"/>
          <w:szCs w:val="28"/>
        </w:rPr>
        <w:t xml:space="preserve"> відповідальні особи, уточн</w:t>
      </w:r>
      <w:r w:rsidR="009C25B8">
        <w:rPr>
          <w:rFonts w:ascii="Times New Roman" w:hAnsi="Times New Roman" w:cs="Times New Roman"/>
          <w:sz w:val="28"/>
          <w:szCs w:val="28"/>
        </w:rPr>
        <w:t>ені</w:t>
      </w:r>
      <w:r w:rsidRPr="00E261AE">
        <w:rPr>
          <w:rFonts w:ascii="Times New Roman" w:hAnsi="Times New Roman" w:cs="Times New Roman"/>
          <w:sz w:val="28"/>
          <w:szCs w:val="28"/>
        </w:rPr>
        <w:t xml:space="preserve"> обов’язки працівників харчоблоку та забезпеч</w:t>
      </w:r>
      <w:r w:rsidR="009C25B8">
        <w:rPr>
          <w:rFonts w:ascii="Times New Roman" w:hAnsi="Times New Roman" w:cs="Times New Roman"/>
          <w:sz w:val="28"/>
          <w:szCs w:val="28"/>
        </w:rPr>
        <w:t>ений</w:t>
      </w:r>
      <w:r w:rsidRPr="00E261AE">
        <w:rPr>
          <w:rFonts w:ascii="Times New Roman" w:hAnsi="Times New Roman" w:cs="Times New Roman"/>
          <w:sz w:val="28"/>
          <w:szCs w:val="28"/>
        </w:rPr>
        <w:t xml:space="preserve"> внутрішній контроль за виконанням нормативів.</w:t>
      </w:r>
    </w:p>
    <w:p w:rsidR="00E261AE" w:rsidRPr="00E261AE" w:rsidRDefault="009C25B8" w:rsidP="00E26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04172D">
        <w:rPr>
          <w:rFonts w:ascii="Times New Roman" w:hAnsi="Times New Roman" w:cs="Times New Roman"/>
          <w:sz w:val="28"/>
          <w:szCs w:val="28"/>
        </w:rPr>
        <w:t>С</w:t>
      </w:r>
      <w:r w:rsidR="00E261AE" w:rsidRPr="00E261AE">
        <w:rPr>
          <w:rFonts w:ascii="Times New Roman" w:hAnsi="Times New Roman" w:cs="Times New Roman"/>
          <w:sz w:val="28"/>
          <w:szCs w:val="28"/>
        </w:rPr>
        <w:t>воєчасно форму</w:t>
      </w:r>
      <w:r w:rsidR="0004172D">
        <w:rPr>
          <w:rFonts w:ascii="Times New Roman" w:hAnsi="Times New Roman" w:cs="Times New Roman"/>
          <w:sz w:val="28"/>
          <w:szCs w:val="28"/>
        </w:rPr>
        <w:t>валися</w:t>
      </w:r>
      <w:r w:rsidR="00E261AE" w:rsidRPr="00E261AE">
        <w:rPr>
          <w:rFonts w:ascii="Times New Roman" w:hAnsi="Times New Roman" w:cs="Times New Roman"/>
          <w:sz w:val="28"/>
          <w:szCs w:val="28"/>
        </w:rPr>
        <w:t xml:space="preserve"> заявки на постачання продуктів харчування відповідно до затвердженого чотиритижневого сезонного меню, яке погоджено з </w:t>
      </w:r>
      <w:proofErr w:type="spellStart"/>
      <w:r w:rsidR="00E261AE" w:rsidRPr="00E261AE">
        <w:rPr>
          <w:rFonts w:ascii="Times New Roman" w:hAnsi="Times New Roman" w:cs="Times New Roman"/>
          <w:sz w:val="28"/>
          <w:szCs w:val="28"/>
        </w:rPr>
        <w:t>Держпродспоживслужбою</w:t>
      </w:r>
      <w:proofErr w:type="spellEnd"/>
      <w:r w:rsidR="00E261AE" w:rsidRPr="00E261AE">
        <w:rPr>
          <w:rFonts w:ascii="Times New Roman" w:hAnsi="Times New Roman" w:cs="Times New Roman"/>
          <w:sz w:val="28"/>
          <w:szCs w:val="28"/>
        </w:rPr>
        <w:t>. Меню побудоване з урахуванням вікових потреб дітей та спрямоване на формування у них навичок здорового харчування.</w:t>
      </w:r>
    </w:p>
    <w:p w:rsidR="00E261AE" w:rsidRPr="00E261AE" w:rsidRDefault="00E261AE" w:rsidP="00E261AE">
      <w:pPr>
        <w:spacing w:after="0" w:line="240" w:lineRule="auto"/>
        <w:jc w:val="both"/>
        <w:rPr>
          <w:rFonts w:ascii="Times New Roman" w:hAnsi="Times New Roman" w:cs="Times New Roman"/>
          <w:sz w:val="28"/>
          <w:szCs w:val="28"/>
        </w:rPr>
      </w:pPr>
      <w:r w:rsidRPr="00E261AE">
        <w:rPr>
          <w:rFonts w:ascii="Times New Roman" w:hAnsi="Times New Roman" w:cs="Times New Roman"/>
          <w:sz w:val="28"/>
          <w:szCs w:val="28"/>
        </w:rPr>
        <w:t xml:space="preserve">  </w:t>
      </w:r>
      <w:r w:rsidR="009C25B8">
        <w:rPr>
          <w:rFonts w:ascii="Times New Roman" w:hAnsi="Times New Roman" w:cs="Times New Roman"/>
          <w:sz w:val="28"/>
          <w:szCs w:val="28"/>
        </w:rPr>
        <w:t xml:space="preserve">        </w:t>
      </w:r>
      <w:r w:rsidRPr="00E261AE">
        <w:rPr>
          <w:rFonts w:ascii="Times New Roman" w:hAnsi="Times New Roman" w:cs="Times New Roman"/>
          <w:sz w:val="28"/>
          <w:szCs w:val="28"/>
        </w:rPr>
        <w:t xml:space="preserve">Відповідно до Постанови КМУ №305, у новому меню </w:t>
      </w:r>
      <w:r w:rsidR="009C25B8">
        <w:rPr>
          <w:rFonts w:ascii="Times New Roman" w:hAnsi="Times New Roman" w:cs="Times New Roman"/>
          <w:sz w:val="28"/>
          <w:szCs w:val="28"/>
        </w:rPr>
        <w:t xml:space="preserve">було </w:t>
      </w:r>
      <w:r w:rsidRPr="00E261AE">
        <w:rPr>
          <w:rFonts w:ascii="Times New Roman" w:hAnsi="Times New Roman" w:cs="Times New Roman"/>
          <w:sz w:val="28"/>
          <w:szCs w:val="28"/>
        </w:rPr>
        <w:t>зменшено споживання цукру та солі, збільшено обсяг овочів, фруктів,</w:t>
      </w:r>
      <w:r w:rsidR="0004172D">
        <w:rPr>
          <w:rFonts w:ascii="Times New Roman" w:hAnsi="Times New Roman" w:cs="Times New Roman"/>
          <w:sz w:val="28"/>
          <w:szCs w:val="28"/>
        </w:rPr>
        <w:t xml:space="preserve"> соків без додавання цукру</w:t>
      </w:r>
      <w:r w:rsidRPr="00E261AE">
        <w:rPr>
          <w:rFonts w:ascii="Times New Roman" w:hAnsi="Times New Roman" w:cs="Times New Roman"/>
          <w:sz w:val="28"/>
          <w:szCs w:val="28"/>
        </w:rPr>
        <w:t>. Такі зміни формують у дітей культуру здорового харчування ще з дошкільного віку, закладаючи основи свідомого ставлення до їжі.</w:t>
      </w:r>
    </w:p>
    <w:p w:rsidR="00E261AE" w:rsidRPr="00E261AE" w:rsidRDefault="009C25B8" w:rsidP="00E26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1AE" w:rsidRPr="00E261AE">
        <w:rPr>
          <w:rFonts w:ascii="Times New Roman" w:hAnsi="Times New Roman" w:cs="Times New Roman"/>
          <w:sz w:val="28"/>
          <w:szCs w:val="28"/>
        </w:rPr>
        <w:t>У разі відсутності окремих продуктів харчування в наявності на ринку, здійснювалася своєчасна та обґрунтована заміна їх на рівноцінні, відповідно до норм Інструкції з організації харчування дітей у дошкільних навчальних закладах. Весь продуктовий набір формувався згідно з Постановою Кабінету Міністрів України від 24.03.2021 №305, що передбачає оновлені підходи до раціонального та збалансованого харчування дітей.</w:t>
      </w:r>
    </w:p>
    <w:p w:rsidR="00E261AE" w:rsidRPr="00E261AE" w:rsidRDefault="009C25B8" w:rsidP="00E26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1AE" w:rsidRPr="00E261AE">
        <w:rPr>
          <w:rFonts w:ascii="Times New Roman" w:hAnsi="Times New Roman" w:cs="Times New Roman"/>
          <w:sz w:val="28"/>
          <w:szCs w:val="28"/>
        </w:rPr>
        <w:t>Контроль за якістю продуктів харчування здійснювала комісія з бракеражу продуктів харчування та продовольчої сировини, яка щоденно перевіряла відповідність продуктів вимогам безпечності, цілісності упаковки, термінам придатності та наявності супровідних документів. Протягом року жодного випадку постачання без супровідної документації не зафіксовано.</w:t>
      </w:r>
    </w:p>
    <w:p w:rsidR="00E261AE" w:rsidRPr="00E261AE" w:rsidRDefault="009C25B8" w:rsidP="00E26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1AE" w:rsidRPr="00E261AE">
        <w:rPr>
          <w:rFonts w:ascii="Times New Roman" w:hAnsi="Times New Roman" w:cs="Times New Roman"/>
          <w:sz w:val="28"/>
          <w:szCs w:val="28"/>
        </w:rPr>
        <w:t>З метою дотримання вимог до безпечності харчування та контролю за якістю готових страв, сестра медична старша щоденно проводила органолептичну оцінку страв за 30 хвилин до подачі їжі на групи та вносила відповідні записи до Журналу бракеражу готової продукції.</w:t>
      </w:r>
    </w:p>
    <w:p w:rsidR="00E261AE" w:rsidRPr="00E261AE" w:rsidRDefault="009C25B8" w:rsidP="00E261A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1AE" w:rsidRPr="00E261AE">
        <w:rPr>
          <w:rFonts w:ascii="Times New Roman" w:hAnsi="Times New Roman" w:cs="Times New Roman"/>
          <w:sz w:val="28"/>
          <w:szCs w:val="28"/>
        </w:rPr>
        <w:t xml:space="preserve">Відбір добових проб проводився </w:t>
      </w:r>
      <w:proofErr w:type="spellStart"/>
      <w:r w:rsidR="00E261AE" w:rsidRPr="00E261AE">
        <w:rPr>
          <w:rFonts w:ascii="Times New Roman" w:hAnsi="Times New Roman" w:cs="Times New Roman"/>
          <w:sz w:val="28"/>
          <w:szCs w:val="28"/>
        </w:rPr>
        <w:t>кухарем</w:t>
      </w:r>
      <w:proofErr w:type="spellEnd"/>
      <w:r w:rsidR="00E261AE" w:rsidRPr="00E261AE">
        <w:rPr>
          <w:rFonts w:ascii="Times New Roman" w:hAnsi="Times New Roman" w:cs="Times New Roman"/>
          <w:sz w:val="28"/>
          <w:szCs w:val="28"/>
        </w:rPr>
        <w:t xml:space="preserve"> у присутності сестри медичної старшої з дотриманням вимог до обсягу та часу відбору, відповідно до норм молодшої вікової групи. Проби зберігались у спеціально виділеному місці відповідно до температурного режиму.</w:t>
      </w:r>
    </w:p>
    <w:p w:rsidR="00E261AE" w:rsidRPr="00E261AE" w:rsidRDefault="009C25B8" w:rsidP="0004172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261AE" w:rsidRPr="00E261AE">
        <w:rPr>
          <w:rFonts w:ascii="Times New Roman" w:hAnsi="Times New Roman" w:cs="Times New Roman"/>
          <w:sz w:val="28"/>
          <w:szCs w:val="28"/>
        </w:rPr>
        <w:t xml:space="preserve">Видача готових страв у групи здійснювалася згідно з затвердженим графіком. Помічники вихователів суворо дотримувалися санітарно-гігієнічних вимог: отримували їжу у чистому, промаркованому посуді з кришками, у спеціальному одязі та із застосуванням засобів індивідуального захисту. Такий підхід забезпечував дотримання високих стандартів гігієни та </w:t>
      </w:r>
      <w:r w:rsidR="0004172D">
        <w:rPr>
          <w:rFonts w:ascii="Times New Roman" w:hAnsi="Times New Roman" w:cs="Times New Roman"/>
          <w:sz w:val="28"/>
          <w:szCs w:val="28"/>
        </w:rPr>
        <w:t>безпечності дитячого харчування</w:t>
      </w:r>
      <w:r w:rsidR="00E261AE" w:rsidRPr="00E261AE">
        <w:rPr>
          <w:rFonts w:ascii="Times New Roman" w:hAnsi="Times New Roman" w:cs="Times New Roman"/>
          <w:sz w:val="28"/>
          <w:szCs w:val="28"/>
        </w:rPr>
        <w:t>.</w:t>
      </w:r>
    </w:p>
    <w:p w:rsidR="00E261AE" w:rsidRPr="00E261AE" w:rsidRDefault="00E261AE" w:rsidP="00E261AE">
      <w:pPr>
        <w:spacing w:after="0" w:line="240" w:lineRule="auto"/>
        <w:jc w:val="both"/>
        <w:rPr>
          <w:rFonts w:ascii="Times New Roman" w:hAnsi="Times New Roman" w:cs="Times New Roman"/>
          <w:sz w:val="28"/>
          <w:szCs w:val="28"/>
        </w:rPr>
      </w:pPr>
      <w:r w:rsidRPr="00E261AE">
        <w:rPr>
          <w:rFonts w:ascii="Times New Roman" w:hAnsi="Times New Roman" w:cs="Times New Roman"/>
          <w:sz w:val="28"/>
          <w:szCs w:val="28"/>
        </w:rPr>
        <w:t xml:space="preserve">          </w:t>
      </w:r>
      <w:r w:rsidR="009C25B8">
        <w:rPr>
          <w:rFonts w:ascii="Times New Roman" w:hAnsi="Times New Roman" w:cs="Times New Roman"/>
          <w:sz w:val="28"/>
          <w:szCs w:val="28"/>
        </w:rPr>
        <w:t>Протягом року с</w:t>
      </w:r>
      <w:r w:rsidR="0004172D">
        <w:rPr>
          <w:rFonts w:ascii="Times New Roman" w:hAnsi="Times New Roman" w:cs="Times New Roman"/>
          <w:sz w:val="28"/>
          <w:szCs w:val="28"/>
        </w:rPr>
        <w:t xml:space="preserve">естра медична старша </w:t>
      </w:r>
      <w:proofErr w:type="spellStart"/>
      <w:r w:rsidR="0004172D">
        <w:rPr>
          <w:rFonts w:ascii="Times New Roman" w:hAnsi="Times New Roman" w:cs="Times New Roman"/>
          <w:sz w:val="28"/>
          <w:szCs w:val="28"/>
        </w:rPr>
        <w:t>Самойлова</w:t>
      </w:r>
      <w:proofErr w:type="spellEnd"/>
      <w:r w:rsidR="0004172D">
        <w:rPr>
          <w:rFonts w:ascii="Times New Roman" w:hAnsi="Times New Roman" w:cs="Times New Roman"/>
          <w:sz w:val="28"/>
          <w:szCs w:val="28"/>
        </w:rPr>
        <w:t xml:space="preserve"> Т</w:t>
      </w:r>
      <w:r w:rsidRPr="00E261AE">
        <w:rPr>
          <w:rFonts w:ascii="Times New Roman" w:hAnsi="Times New Roman" w:cs="Times New Roman"/>
          <w:sz w:val="28"/>
          <w:szCs w:val="28"/>
        </w:rPr>
        <w:t>.В. здійснювала постійний контроль за наявністю необхідних супровідних документів на продукти харчування, дотриманням вимог ст. 5 та ст. 21 Закону України «Про якість та безпеку харчових продуктів і продовольчої сировини». Під час складання меню вона ретельно дотримувалася вимог до калорійного розподілу їжі протягом дня, норм об’єму готових страв, враховувала вікові особливості дітей, контролювала якість, безпеку страв і технологію приготування, а також здійснювала аналіз виконання норм споживання основних продуктів.</w:t>
      </w:r>
    </w:p>
    <w:p w:rsidR="00E261AE" w:rsidRPr="00E261AE" w:rsidRDefault="00E261AE" w:rsidP="00E261AE">
      <w:pPr>
        <w:spacing w:after="0" w:line="240" w:lineRule="auto"/>
        <w:jc w:val="both"/>
        <w:rPr>
          <w:rFonts w:ascii="Times New Roman" w:hAnsi="Times New Roman" w:cs="Times New Roman"/>
          <w:sz w:val="28"/>
          <w:szCs w:val="28"/>
        </w:rPr>
      </w:pPr>
      <w:r w:rsidRPr="00E261AE">
        <w:rPr>
          <w:rFonts w:ascii="Times New Roman" w:hAnsi="Times New Roman" w:cs="Times New Roman"/>
          <w:sz w:val="28"/>
          <w:szCs w:val="28"/>
        </w:rPr>
        <w:t xml:space="preserve">        Протягом </w:t>
      </w:r>
      <w:r w:rsidR="009C25B8">
        <w:rPr>
          <w:rFonts w:ascii="Times New Roman" w:hAnsi="Times New Roman" w:cs="Times New Roman"/>
          <w:sz w:val="28"/>
          <w:szCs w:val="28"/>
        </w:rPr>
        <w:t>2024/2025 навчального року</w:t>
      </w:r>
      <w:r w:rsidRPr="00E261AE">
        <w:rPr>
          <w:rFonts w:ascii="Times New Roman" w:hAnsi="Times New Roman" w:cs="Times New Roman"/>
          <w:sz w:val="28"/>
          <w:szCs w:val="28"/>
        </w:rPr>
        <w:t xml:space="preserve"> виконання норм харчування за такими основними продуктами, як молоко, кисломолочний сир, твердий сир, </w:t>
      </w:r>
      <w:r w:rsidRPr="00E261AE">
        <w:rPr>
          <w:rFonts w:ascii="Times New Roman" w:hAnsi="Times New Roman" w:cs="Times New Roman"/>
          <w:sz w:val="28"/>
          <w:szCs w:val="28"/>
        </w:rPr>
        <w:lastRenderedPageBreak/>
        <w:t>м’ясо, риба, яйця, хліб, сметана, вершкове масло, овочі, фрукти, соки, картопля, перебувало на відповідному рівні.</w:t>
      </w:r>
    </w:p>
    <w:p w:rsidR="00E261AE" w:rsidRPr="00E261AE" w:rsidRDefault="00E261AE" w:rsidP="00E261AE">
      <w:pPr>
        <w:spacing w:after="0" w:line="240" w:lineRule="auto"/>
        <w:jc w:val="both"/>
        <w:rPr>
          <w:rFonts w:ascii="Times New Roman" w:hAnsi="Times New Roman" w:cs="Times New Roman"/>
          <w:sz w:val="28"/>
          <w:szCs w:val="28"/>
        </w:rPr>
      </w:pPr>
      <w:r w:rsidRPr="00E261AE">
        <w:rPr>
          <w:rFonts w:ascii="Times New Roman" w:hAnsi="Times New Roman" w:cs="Times New Roman"/>
          <w:sz w:val="28"/>
          <w:szCs w:val="28"/>
        </w:rPr>
        <w:t xml:space="preserve">         Питання здорового та раціонального харчування дітей не залишаються поза увагою педагогічного колективу. Вони систематично обговорю</w:t>
      </w:r>
      <w:r w:rsidR="009C25B8">
        <w:rPr>
          <w:rFonts w:ascii="Times New Roman" w:hAnsi="Times New Roman" w:cs="Times New Roman"/>
          <w:sz w:val="28"/>
          <w:szCs w:val="28"/>
        </w:rPr>
        <w:t>валися</w:t>
      </w:r>
      <w:r w:rsidRPr="00E261AE">
        <w:rPr>
          <w:rFonts w:ascii="Times New Roman" w:hAnsi="Times New Roman" w:cs="Times New Roman"/>
          <w:sz w:val="28"/>
          <w:szCs w:val="28"/>
        </w:rPr>
        <w:t xml:space="preserve"> на батьківських зборах, індивідуальних консультаціях, а також активно висвітлю</w:t>
      </w:r>
      <w:r w:rsidR="009C25B8">
        <w:rPr>
          <w:rFonts w:ascii="Times New Roman" w:hAnsi="Times New Roman" w:cs="Times New Roman"/>
          <w:sz w:val="28"/>
          <w:szCs w:val="28"/>
        </w:rPr>
        <w:t>валися</w:t>
      </w:r>
      <w:r w:rsidRPr="00E261AE">
        <w:rPr>
          <w:rFonts w:ascii="Times New Roman" w:hAnsi="Times New Roman" w:cs="Times New Roman"/>
          <w:sz w:val="28"/>
          <w:szCs w:val="28"/>
        </w:rPr>
        <w:t xml:space="preserve"> на офіційному сайті закладу, у групі </w:t>
      </w:r>
      <w:proofErr w:type="spellStart"/>
      <w:r w:rsidRPr="00E261AE">
        <w:rPr>
          <w:rFonts w:ascii="Times New Roman" w:hAnsi="Times New Roman" w:cs="Times New Roman"/>
          <w:sz w:val="28"/>
          <w:szCs w:val="28"/>
        </w:rPr>
        <w:t>Facebook</w:t>
      </w:r>
      <w:proofErr w:type="spellEnd"/>
      <w:r w:rsidRPr="00E261AE">
        <w:rPr>
          <w:rFonts w:ascii="Times New Roman" w:hAnsi="Times New Roman" w:cs="Times New Roman"/>
          <w:sz w:val="28"/>
          <w:szCs w:val="28"/>
        </w:rPr>
        <w:t xml:space="preserve"> та в </w:t>
      </w:r>
      <w:proofErr w:type="spellStart"/>
      <w:r w:rsidRPr="00E261AE">
        <w:rPr>
          <w:rFonts w:ascii="Times New Roman" w:hAnsi="Times New Roman" w:cs="Times New Roman"/>
          <w:sz w:val="28"/>
          <w:szCs w:val="28"/>
        </w:rPr>
        <w:t>месенджері</w:t>
      </w:r>
      <w:proofErr w:type="spellEnd"/>
      <w:r w:rsidRPr="00E261AE">
        <w:rPr>
          <w:rFonts w:ascii="Times New Roman" w:hAnsi="Times New Roman" w:cs="Times New Roman"/>
          <w:sz w:val="28"/>
          <w:szCs w:val="28"/>
        </w:rPr>
        <w:t xml:space="preserve"> </w:t>
      </w:r>
      <w:proofErr w:type="spellStart"/>
      <w:r w:rsidRPr="00E261AE">
        <w:rPr>
          <w:rFonts w:ascii="Times New Roman" w:hAnsi="Times New Roman" w:cs="Times New Roman"/>
          <w:sz w:val="28"/>
          <w:szCs w:val="28"/>
        </w:rPr>
        <w:t>Viber</w:t>
      </w:r>
      <w:proofErr w:type="spellEnd"/>
      <w:r w:rsidRPr="00E261AE">
        <w:rPr>
          <w:rFonts w:ascii="Times New Roman" w:hAnsi="Times New Roman" w:cs="Times New Roman"/>
          <w:sz w:val="28"/>
          <w:szCs w:val="28"/>
        </w:rPr>
        <w:t xml:space="preserve">. Таким чином, у закладі </w:t>
      </w:r>
      <w:r w:rsidR="009C25B8">
        <w:rPr>
          <w:rFonts w:ascii="Times New Roman" w:hAnsi="Times New Roman" w:cs="Times New Roman"/>
          <w:sz w:val="28"/>
          <w:szCs w:val="28"/>
        </w:rPr>
        <w:t xml:space="preserve">було </w:t>
      </w:r>
      <w:r w:rsidRPr="00E261AE">
        <w:rPr>
          <w:rFonts w:ascii="Times New Roman" w:hAnsi="Times New Roman" w:cs="Times New Roman"/>
          <w:sz w:val="28"/>
          <w:szCs w:val="28"/>
        </w:rPr>
        <w:t>забезпечено відкритість та прозорість у питаннях організації харчування, з належною інформаційною підтримкою батьківської спільноти.</w:t>
      </w:r>
    </w:p>
    <w:p w:rsidR="009C25B8" w:rsidRDefault="00E261AE" w:rsidP="009C25B8">
      <w:pPr>
        <w:spacing w:after="0" w:line="240" w:lineRule="auto"/>
        <w:jc w:val="both"/>
        <w:rPr>
          <w:rFonts w:ascii="Times New Roman" w:hAnsi="Times New Roman" w:cs="Times New Roman"/>
          <w:sz w:val="28"/>
          <w:szCs w:val="28"/>
        </w:rPr>
      </w:pPr>
      <w:r w:rsidRPr="00E261AE">
        <w:rPr>
          <w:rFonts w:ascii="Times New Roman" w:hAnsi="Times New Roman" w:cs="Times New Roman"/>
          <w:sz w:val="28"/>
          <w:szCs w:val="28"/>
        </w:rPr>
        <w:t xml:space="preserve">         Граничний розмір вартості харчування однієї дитини в день </w:t>
      </w:r>
      <w:r w:rsidR="009C25B8">
        <w:rPr>
          <w:rFonts w:ascii="Times New Roman" w:hAnsi="Times New Roman" w:cs="Times New Roman"/>
          <w:sz w:val="28"/>
          <w:szCs w:val="28"/>
        </w:rPr>
        <w:t xml:space="preserve">у 2024/2025 навчальному році </w:t>
      </w:r>
      <w:r w:rsidRPr="00E261AE">
        <w:rPr>
          <w:rFonts w:ascii="Times New Roman" w:hAnsi="Times New Roman" w:cs="Times New Roman"/>
          <w:sz w:val="28"/>
          <w:szCs w:val="28"/>
        </w:rPr>
        <w:t>станови</w:t>
      </w:r>
      <w:r w:rsidR="009C25B8">
        <w:rPr>
          <w:rFonts w:ascii="Times New Roman" w:hAnsi="Times New Roman" w:cs="Times New Roman"/>
          <w:sz w:val="28"/>
          <w:szCs w:val="28"/>
        </w:rPr>
        <w:t>в</w:t>
      </w:r>
      <w:r w:rsidRPr="00E261AE">
        <w:rPr>
          <w:rFonts w:ascii="Times New Roman" w:hAnsi="Times New Roman" w:cs="Times New Roman"/>
          <w:sz w:val="28"/>
          <w:szCs w:val="28"/>
        </w:rPr>
        <w:t xml:space="preserve"> </w:t>
      </w:r>
      <w:r w:rsidR="00EA47C8">
        <w:rPr>
          <w:rFonts w:ascii="Times New Roman" w:hAnsi="Times New Roman" w:cs="Times New Roman"/>
          <w:sz w:val="28"/>
          <w:szCs w:val="28"/>
        </w:rPr>
        <w:t xml:space="preserve">для дітей до 3 років </w:t>
      </w:r>
      <w:r w:rsidRPr="00E261AE">
        <w:rPr>
          <w:rFonts w:ascii="Times New Roman" w:hAnsi="Times New Roman" w:cs="Times New Roman"/>
          <w:sz w:val="28"/>
          <w:szCs w:val="28"/>
        </w:rPr>
        <w:t>7</w:t>
      </w:r>
      <w:r w:rsidR="00EA47C8">
        <w:rPr>
          <w:rFonts w:ascii="Times New Roman" w:hAnsi="Times New Roman" w:cs="Times New Roman"/>
          <w:sz w:val="28"/>
          <w:szCs w:val="28"/>
        </w:rPr>
        <w:t>1,</w:t>
      </w:r>
      <w:r w:rsidRPr="00E261AE">
        <w:rPr>
          <w:rFonts w:ascii="Times New Roman" w:hAnsi="Times New Roman" w:cs="Times New Roman"/>
          <w:sz w:val="28"/>
          <w:szCs w:val="28"/>
        </w:rPr>
        <w:t>8</w:t>
      </w:r>
      <w:r w:rsidR="00EA47C8">
        <w:rPr>
          <w:rFonts w:ascii="Times New Roman" w:hAnsi="Times New Roman" w:cs="Times New Roman"/>
          <w:sz w:val="28"/>
          <w:szCs w:val="28"/>
        </w:rPr>
        <w:t>0 грн (сімдесят одна грн. 8</w:t>
      </w:r>
      <w:r w:rsidRPr="00E261AE">
        <w:rPr>
          <w:rFonts w:ascii="Times New Roman" w:hAnsi="Times New Roman" w:cs="Times New Roman"/>
          <w:sz w:val="28"/>
          <w:szCs w:val="28"/>
        </w:rPr>
        <w:t>0 копійок)</w:t>
      </w:r>
      <w:r w:rsidR="00EA47C8">
        <w:rPr>
          <w:rFonts w:ascii="Times New Roman" w:hAnsi="Times New Roman" w:cs="Times New Roman"/>
          <w:sz w:val="28"/>
          <w:szCs w:val="28"/>
        </w:rPr>
        <w:t>, для дітей 3 – 6(7) 92, 64 грн (дев</w:t>
      </w:r>
      <w:r w:rsidR="00EA47C8" w:rsidRPr="00EA47C8">
        <w:rPr>
          <w:rFonts w:ascii="Times New Roman" w:hAnsi="Times New Roman" w:cs="Times New Roman"/>
          <w:sz w:val="28"/>
          <w:szCs w:val="28"/>
        </w:rPr>
        <w:t>`</w:t>
      </w:r>
      <w:r w:rsidR="00EA47C8">
        <w:rPr>
          <w:rFonts w:ascii="Times New Roman" w:hAnsi="Times New Roman" w:cs="Times New Roman"/>
          <w:sz w:val="28"/>
          <w:szCs w:val="28"/>
        </w:rPr>
        <w:t>яносто дві грн. 64 копійки) відповідно Рішення виконкому Сутисківської селищної ради № 31 від 26.03 2025</w:t>
      </w:r>
      <w:r w:rsidRPr="00E261AE">
        <w:rPr>
          <w:rFonts w:ascii="Times New Roman" w:hAnsi="Times New Roman" w:cs="Times New Roman"/>
          <w:sz w:val="28"/>
          <w:szCs w:val="28"/>
        </w:rPr>
        <w:t xml:space="preserve">. </w:t>
      </w:r>
      <w:r w:rsidR="00EA47C8">
        <w:rPr>
          <w:rFonts w:ascii="Times New Roman" w:hAnsi="Times New Roman" w:cs="Times New Roman"/>
          <w:sz w:val="28"/>
          <w:szCs w:val="28"/>
        </w:rPr>
        <w:t>Батьківська плата становить 60% від вартості харчування, а 40 % з місцевого бю</w:t>
      </w:r>
      <w:r w:rsidR="007317A4">
        <w:rPr>
          <w:rFonts w:ascii="Times New Roman" w:hAnsi="Times New Roman" w:cs="Times New Roman"/>
          <w:sz w:val="28"/>
          <w:szCs w:val="28"/>
        </w:rPr>
        <w:t>д</w:t>
      </w:r>
      <w:r w:rsidR="00EA47C8">
        <w:rPr>
          <w:rFonts w:ascii="Times New Roman" w:hAnsi="Times New Roman" w:cs="Times New Roman"/>
          <w:sz w:val="28"/>
          <w:szCs w:val="28"/>
        </w:rPr>
        <w:t xml:space="preserve">жету. </w:t>
      </w:r>
      <w:r w:rsidRPr="00E261AE">
        <w:rPr>
          <w:rFonts w:ascii="Times New Roman" w:hAnsi="Times New Roman" w:cs="Times New Roman"/>
          <w:sz w:val="28"/>
          <w:szCs w:val="28"/>
        </w:rPr>
        <w:t>Батьки сплачу</w:t>
      </w:r>
      <w:r w:rsidR="009C25B8">
        <w:rPr>
          <w:rFonts w:ascii="Times New Roman" w:hAnsi="Times New Roman" w:cs="Times New Roman"/>
          <w:sz w:val="28"/>
          <w:szCs w:val="28"/>
        </w:rPr>
        <w:t>вали</w:t>
      </w:r>
      <w:r w:rsidRPr="00E261AE">
        <w:rPr>
          <w:rFonts w:ascii="Times New Roman" w:hAnsi="Times New Roman" w:cs="Times New Roman"/>
          <w:sz w:val="28"/>
          <w:szCs w:val="28"/>
        </w:rPr>
        <w:t xml:space="preserve"> лише за дні відвідування дитиною закладу дошкільної освіти. </w:t>
      </w:r>
      <w:r w:rsidR="003C7C70" w:rsidRPr="00B9213E">
        <w:rPr>
          <w:rFonts w:ascii="Times New Roman" w:hAnsi="Times New Roman" w:cs="Times New Roman"/>
          <w:sz w:val="28"/>
          <w:szCs w:val="28"/>
        </w:rPr>
        <w:t xml:space="preserve"> </w:t>
      </w:r>
      <w:r w:rsidR="00377FA7" w:rsidRPr="00B9213E">
        <w:rPr>
          <w:rFonts w:ascii="Times New Roman" w:hAnsi="Times New Roman" w:cs="Times New Roman"/>
          <w:sz w:val="28"/>
          <w:szCs w:val="28"/>
        </w:rPr>
        <w:t xml:space="preserve">  </w:t>
      </w:r>
    </w:p>
    <w:p w:rsidR="009C25B8" w:rsidRPr="009C25B8" w:rsidRDefault="00377FA7" w:rsidP="009C25B8">
      <w:pPr>
        <w:spacing w:after="0" w:line="240" w:lineRule="auto"/>
        <w:jc w:val="both"/>
        <w:rPr>
          <w:rFonts w:ascii="Times New Roman" w:hAnsi="Times New Roman" w:cs="Times New Roman"/>
          <w:sz w:val="28"/>
          <w:szCs w:val="28"/>
        </w:rPr>
      </w:pPr>
      <w:r w:rsidRPr="00B9213E">
        <w:rPr>
          <w:rFonts w:ascii="Times New Roman" w:hAnsi="Times New Roman" w:cs="Times New Roman"/>
          <w:sz w:val="28"/>
          <w:szCs w:val="28"/>
        </w:rPr>
        <w:t xml:space="preserve">       </w:t>
      </w:r>
      <w:r w:rsidR="009C25B8">
        <w:rPr>
          <w:rFonts w:ascii="Times New Roman" w:hAnsi="Times New Roman" w:cs="Times New Roman"/>
          <w:sz w:val="28"/>
          <w:szCs w:val="28"/>
        </w:rPr>
        <w:t xml:space="preserve">   Упродовж 2024/2025 навчального року м</w:t>
      </w:r>
      <w:r w:rsidR="009C25B8" w:rsidRPr="009C25B8">
        <w:rPr>
          <w:rFonts w:ascii="Times New Roman" w:hAnsi="Times New Roman" w:cs="Times New Roman"/>
          <w:sz w:val="28"/>
          <w:szCs w:val="28"/>
        </w:rPr>
        <w:t xml:space="preserve">едичний супровід у </w:t>
      </w:r>
      <w:r w:rsidR="009C25B8">
        <w:rPr>
          <w:rFonts w:ascii="Times New Roman" w:hAnsi="Times New Roman" w:cs="Times New Roman"/>
          <w:sz w:val="28"/>
          <w:szCs w:val="28"/>
        </w:rPr>
        <w:t xml:space="preserve">ЗДО </w:t>
      </w:r>
      <w:r w:rsidR="007317A4">
        <w:rPr>
          <w:rFonts w:ascii="Times New Roman" w:hAnsi="Times New Roman" w:cs="Times New Roman"/>
          <w:sz w:val="28"/>
          <w:szCs w:val="28"/>
        </w:rPr>
        <w:t>«Пролісок»</w:t>
      </w:r>
      <w:r w:rsidR="009C25B8" w:rsidRPr="009C25B8">
        <w:rPr>
          <w:rFonts w:ascii="Times New Roman" w:hAnsi="Times New Roman" w:cs="Times New Roman"/>
          <w:sz w:val="28"/>
          <w:szCs w:val="28"/>
        </w:rPr>
        <w:t xml:space="preserve"> здійсню</w:t>
      </w:r>
      <w:r w:rsidR="009C25B8">
        <w:rPr>
          <w:rFonts w:ascii="Times New Roman" w:hAnsi="Times New Roman" w:cs="Times New Roman"/>
          <w:sz w:val="28"/>
          <w:szCs w:val="28"/>
        </w:rPr>
        <w:t xml:space="preserve">вався </w:t>
      </w:r>
      <w:r w:rsidR="009C25B8" w:rsidRPr="009C25B8">
        <w:rPr>
          <w:rFonts w:ascii="Times New Roman" w:hAnsi="Times New Roman" w:cs="Times New Roman"/>
          <w:sz w:val="28"/>
          <w:szCs w:val="28"/>
        </w:rPr>
        <w:t xml:space="preserve">відповідно </w:t>
      </w:r>
      <w:r w:rsidR="009C25B8">
        <w:rPr>
          <w:rFonts w:ascii="Times New Roman" w:hAnsi="Times New Roman" w:cs="Times New Roman"/>
          <w:sz w:val="28"/>
          <w:szCs w:val="28"/>
        </w:rPr>
        <w:t xml:space="preserve"> </w:t>
      </w:r>
      <w:r w:rsidR="009C25B8" w:rsidRPr="009C25B8">
        <w:rPr>
          <w:rFonts w:ascii="Times New Roman" w:hAnsi="Times New Roman" w:cs="Times New Roman"/>
          <w:sz w:val="28"/>
          <w:szCs w:val="28"/>
        </w:rPr>
        <w:t>до діючих нормативів і передбача</w:t>
      </w:r>
      <w:r w:rsidR="009C25B8">
        <w:rPr>
          <w:rFonts w:ascii="Times New Roman" w:hAnsi="Times New Roman" w:cs="Times New Roman"/>
          <w:sz w:val="28"/>
          <w:szCs w:val="28"/>
        </w:rPr>
        <w:t>в</w:t>
      </w:r>
      <w:r w:rsidR="009C25B8" w:rsidRPr="009C25B8">
        <w:rPr>
          <w:rFonts w:ascii="Times New Roman" w:hAnsi="Times New Roman" w:cs="Times New Roman"/>
          <w:sz w:val="28"/>
          <w:szCs w:val="28"/>
        </w:rPr>
        <w:t xml:space="preserve"> моніторинг стану здоров’я вихованців. Щодня старша медична сестра проводи</w:t>
      </w:r>
      <w:r w:rsidR="009C25B8">
        <w:rPr>
          <w:rFonts w:ascii="Times New Roman" w:hAnsi="Times New Roman" w:cs="Times New Roman"/>
          <w:sz w:val="28"/>
          <w:szCs w:val="28"/>
        </w:rPr>
        <w:t>ла</w:t>
      </w:r>
      <w:r w:rsidR="009C25B8" w:rsidRPr="009C25B8">
        <w:rPr>
          <w:rFonts w:ascii="Times New Roman" w:hAnsi="Times New Roman" w:cs="Times New Roman"/>
          <w:sz w:val="28"/>
          <w:szCs w:val="28"/>
        </w:rPr>
        <w:t xml:space="preserve"> візуальний контроль за загальним самопочуттям дітей. На початку навчального року вивча</w:t>
      </w:r>
      <w:r w:rsidR="009C25B8">
        <w:rPr>
          <w:rFonts w:ascii="Times New Roman" w:hAnsi="Times New Roman" w:cs="Times New Roman"/>
          <w:sz w:val="28"/>
          <w:szCs w:val="28"/>
        </w:rPr>
        <w:t>лися</w:t>
      </w:r>
      <w:r w:rsidR="009C25B8" w:rsidRPr="009C25B8">
        <w:rPr>
          <w:rFonts w:ascii="Times New Roman" w:hAnsi="Times New Roman" w:cs="Times New Roman"/>
          <w:sz w:val="28"/>
          <w:szCs w:val="28"/>
        </w:rPr>
        <w:t xml:space="preserve"> медичні довідки та </w:t>
      </w:r>
      <w:proofErr w:type="spellStart"/>
      <w:r w:rsidR="009C25B8" w:rsidRPr="009C25B8">
        <w:rPr>
          <w:rFonts w:ascii="Times New Roman" w:hAnsi="Times New Roman" w:cs="Times New Roman"/>
          <w:sz w:val="28"/>
          <w:szCs w:val="28"/>
        </w:rPr>
        <w:t>уточню</w:t>
      </w:r>
      <w:r w:rsidR="009C25B8">
        <w:rPr>
          <w:rFonts w:ascii="Times New Roman" w:hAnsi="Times New Roman" w:cs="Times New Roman"/>
          <w:sz w:val="28"/>
          <w:szCs w:val="28"/>
        </w:rPr>
        <w:t>валися</w:t>
      </w:r>
      <w:proofErr w:type="spellEnd"/>
      <w:r w:rsidR="009C25B8" w:rsidRPr="009C25B8">
        <w:rPr>
          <w:rFonts w:ascii="Times New Roman" w:hAnsi="Times New Roman" w:cs="Times New Roman"/>
          <w:sz w:val="28"/>
          <w:szCs w:val="28"/>
        </w:rPr>
        <w:t xml:space="preserve"> діагнози всіх вихованців. За рекомендаціями педіатрів медсестра форму</w:t>
      </w:r>
      <w:r w:rsidR="009C25B8">
        <w:rPr>
          <w:rFonts w:ascii="Times New Roman" w:hAnsi="Times New Roman" w:cs="Times New Roman"/>
          <w:sz w:val="28"/>
          <w:szCs w:val="28"/>
        </w:rPr>
        <w:t>вала</w:t>
      </w:r>
      <w:r w:rsidR="009C25B8" w:rsidRPr="009C25B8">
        <w:rPr>
          <w:rFonts w:ascii="Times New Roman" w:hAnsi="Times New Roman" w:cs="Times New Roman"/>
          <w:sz w:val="28"/>
          <w:szCs w:val="28"/>
        </w:rPr>
        <w:t xml:space="preserve"> три підгрупи: основну (діти з нормальним станом здоров’я), підготовчу (діти схильні до застуд та злегка зниженим імунітетом) та спеціалізовану (діти з хронічними чи ортопедичними проблемами).</w:t>
      </w:r>
      <w:r w:rsidR="007317A4">
        <w:rPr>
          <w:rFonts w:ascii="Times New Roman" w:hAnsi="Times New Roman" w:cs="Times New Roman"/>
          <w:sz w:val="28"/>
          <w:szCs w:val="28"/>
        </w:rPr>
        <w:t xml:space="preserve"> Спільно з вихователями</w:t>
      </w:r>
      <w:r w:rsidR="009C25B8" w:rsidRPr="009C25B8">
        <w:rPr>
          <w:rFonts w:ascii="Times New Roman" w:hAnsi="Times New Roman" w:cs="Times New Roman"/>
          <w:sz w:val="28"/>
          <w:szCs w:val="28"/>
        </w:rPr>
        <w:t xml:space="preserve"> для кожної категорії визнача</w:t>
      </w:r>
      <w:r w:rsidR="009C25B8">
        <w:rPr>
          <w:rFonts w:ascii="Times New Roman" w:hAnsi="Times New Roman" w:cs="Times New Roman"/>
          <w:sz w:val="28"/>
          <w:szCs w:val="28"/>
        </w:rPr>
        <w:t>лися</w:t>
      </w:r>
      <w:r w:rsidR="009C25B8" w:rsidRPr="009C25B8">
        <w:rPr>
          <w:rFonts w:ascii="Times New Roman" w:hAnsi="Times New Roman" w:cs="Times New Roman"/>
          <w:sz w:val="28"/>
          <w:szCs w:val="28"/>
        </w:rPr>
        <w:t xml:space="preserve"> оптимальні фізичні навантаження, строки і тривалість занять, а також індивідуальний комплекс лікувально-профілактичних процедур для тих, хто має підвищену захворюваність або хронічні захворювання.</w:t>
      </w:r>
    </w:p>
    <w:p w:rsidR="009C25B8" w:rsidRPr="009C25B8" w:rsidRDefault="009C25B8" w:rsidP="009C25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Протягом року в закладі було з</w:t>
      </w:r>
      <w:r w:rsidRPr="009C25B8">
        <w:rPr>
          <w:rFonts w:ascii="Times New Roman" w:hAnsi="Times New Roman" w:cs="Times New Roman"/>
          <w:sz w:val="28"/>
          <w:szCs w:val="28"/>
        </w:rPr>
        <w:t>абезпечено дотримання санітарно-епідеміологічних вимог, виконання яких дозвол</w:t>
      </w:r>
      <w:r>
        <w:rPr>
          <w:rFonts w:ascii="Times New Roman" w:hAnsi="Times New Roman" w:cs="Times New Roman"/>
          <w:sz w:val="28"/>
          <w:szCs w:val="28"/>
        </w:rPr>
        <w:t>ило</w:t>
      </w:r>
      <w:r w:rsidRPr="009C25B8">
        <w:rPr>
          <w:rFonts w:ascii="Times New Roman" w:hAnsi="Times New Roman" w:cs="Times New Roman"/>
          <w:sz w:val="28"/>
          <w:szCs w:val="28"/>
        </w:rPr>
        <w:t xml:space="preserve"> створити нешкідливі умови розвитку, виховання, навчання дітей, режим роботи, умови для фізичного розвитку та зміцнення здоров'я; виконання вимог Законів України «Про забезпечення санітарного та епідемічного благополуччя населення», «Про захист від інфекційних </w:t>
      </w:r>
      <w:proofErr w:type="spellStart"/>
      <w:r w:rsidRPr="009C25B8">
        <w:rPr>
          <w:rFonts w:ascii="Times New Roman" w:hAnsi="Times New Roman" w:cs="Times New Roman"/>
          <w:sz w:val="28"/>
          <w:szCs w:val="28"/>
        </w:rPr>
        <w:t>хвороб</w:t>
      </w:r>
      <w:proofErr w:type="spellEnd"/>
      <w:r w:rsidRPr="009C25B8">
        <w:rPr>
          <w:rFonts w:ascii="Times New Roman" w:hAnsi="Times New Roman" w:cs="Times New Roman"/>
          <w:sz w:val="28"/>
          <w:szCs w:val="28"/>
        </w:rPr>
        <w:t xml:space="preserve">», «Про охорону праці»; вимог Санітарного регламенту для ДНЗ, затвердженого наказом МОЗ України від 24.03.2016 №234; </w:t>
      </w:r>
      <w:proofErr w:type="spellStart"/>
      <w:r w:rsidRPr="009C25B8">
        <w:rPr>
          <w:rFonts w:ascii="Times New Roman" w:hAnsi="Times New Roman" w:cs="Times New Roman"/>
          <w:sz w:val="28"/>
          <w:szCs w:val="28"/>
        </w:rPr>
        <w:t>інструктивно</w:t>
      </w:r>
      <w:proofErr w:type="spellEnd"/>
      <w:r w:rsidRPr="009C25B8">
        <w:rPr>
          <w:rFonts w:ascii="Times New Roman" w:hAnsi="Times New Roman" w:cs="Times New Roman"/>
          <w:sz w:val="28"/>
          <w:szCs w:val="28"/>
        </w:rPr>
        <w:t>-методичних рекомендацій «Організація роботи та дотримання вимог з питань охорони праці та безпеки життєдіяльності у ЗДО» (лист МОН України від 14.02.2019 №1/11-1491).</w:t>
      </w:r>
    </w:p>
    <w:p w:rsidR="009C25B8" w:rsidRPr="009C25B8" w:rsidRDefault="009C25B8" w:rsidP="003C5D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C25B8">
        <w:rPr>
          <w:rFonts w:ascii="Times New Roman" w:hAnsi="Times New Roman" w:cs="Times New Roman"/>
          <w:sz w:val="28"/>
          <w:szCs w:val="28"/>
        </w:rPr>
        <w:t xml:space="preserve">Медичний кабінет закладу </w:t>
      </w:r>
      <w:proofErr w:type="spellStart"/>
      <w:r w:rsidRPr="009C25B8">
        <w:rPr>
          <w:rFonts w:ascii="Times New Roman" w:hAnsi="Times New Roman" w:cs="Times New Roman"/>
          <w:sz w:val="28"/>
          <w:szCs w:val="28"/>
        </w:rPr>
        <w:t>оснащено</w:t>
      </w:r>
      <w:proofErr w:type="spellEnd"/>
      <w:r w:rsidRPr="009C25B8">
        <w:rPr>
          <w:rFonts w:ascii="Times New Roman" w:hAnsi="Times New Roman" w:cs="Times New Roman"/>
          <w:sz w:val="28"/>
          <w:szCs w:val="28"/>
        </w:rPr>
        <w:t xml:space="preserve"> відповідно до сучасних стандартів: його простір поділено на приймальню і ізолятор для тимчасового розміщення хворих дітей. Для зберігання лікарських засобів та медичного інвентарю встановлено герметичну шафу з замком. У кабінеті є необхідні медичні меблі — функціональні столи та крісла, а також прилади для первинної діагностики: настінні ростомір і ваги з точним цифровим відліком, тонометр. Аптечний набір </w:t>
      </w:r>
      <w:r w:rsidRPr="009C25B8">
        <w:rPr>
          <w:rFonts w:ascii="Times New Roman" w:hAnsi="Times New Roman" w:cs="Times New Roman"/>
          <w:sz w:val="28"/>
          <w:szCs w:val="28"/>
        </w:rPr>
        <w:lastRenderedPageBreak/>
        <w:t>регулярно поповню</w:t>
      </w:r>
      <w:r w:rsidR="00AB0A89">
        <w:rPr>
          <w:rFonts w:ascii="Times New Roman" w:hAnsi="Times New Roman" w:cs="Times New Roman"/>
          <w:sz w:val="28"/>
          <w:szCs w:val="28"/>
        </w:rPr>
        <w:t>вався</w:t>
      </w:r>
      <w:r w:rsidRPr="009C25B8">
        <w:rPr>
          <w:rFonts w:ascii="Times New Roman" w:hAnsi="Times New Roman" w:cs="Times New Roman"/>
          <w:sz w:val="28"/>
          <w:szCs w:val="28"/>
        </w:rPr>
        <w:t xml:space="preserve"> ліками й перев’язувальними матеріалами, які відповідають нормативам для надання першої долікарської допомоги. Окрім того, у </w:t>
      </w:r>
      <w:proofErr w:type="spellStart"/>
      <w:r w:rsidRPr="009C25B8">
        <w:rPr>
          <w:rFonts w:ascii="Times New Roman" w:hAnsi="Times New Roman" w:cs="Times New Roman"/>
          <w:sz w:val="28"/>
          <w:szCs w:val="28"/>
        </w:rPr>
        <w:t>медкабінеті</w:t>
      </w:r>
      <w:proofErr w:type="spellEnd"/>
      <w:r w:rsidRPr="009C25B8">
        <w:rPr>
          <w:rFonts w:ascii="Times New Roman" w:hAnsi="Times New Roman" w:cs="Times New Roman"/>
          <w:sz w:val="28"/>
          <w:szCs w:val="28"/>
        </w:rPr>
        <w:t xml:space="preserve"> передбачено достатній резерв сертифікованих дезінфікуючих засобів та одноразових засобів індивідуального захисту для підтримання максимальних санітарно-гігієнічних умов.</w:t>
      </w:r>
    </w:p>
    <w:p w:rsidR="009C25B8" w:rsidRPr="009C25B8" w:rsidRDefault="00AB0A89" w:rsidP="003C5DA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C25B8" w:rsidRPr="009C25B8">
        <w:rPr>
          <w:rFonts w:ascii="Times New Roman" w:hAnsi="Times New Roman" w:cs="Times New Roman"/>
          <w:sz w:val="28"/>
          <w:szCs w:val="28"/>
        </w:rPr>
        <w:t>С</w:t>
      </w:r>
      <w:r w:rsidR="007317A4">
        <w:rPr>
          <w:rFonts w:ascii="Times New Roman" w:hAnsi="Times New Roman" w:cs="Times New Roman"/>
          <w:sz w:val="28"/>
          <w:szCs w:val="28"/>
        </w:rPr>
        <w:t xml:space="preserve">естра медична старша </w:t>
      </w:r>
      <w:proofErr w:type="spellStart"/>
      <w:r w:rsidR="007317A4">
        <w:rPr>
          <w:rFonts w:ascii="Times New Roman" w:hAnsi="Times New Roman" w:cs="Times New Roman"/>
          <w:sz w:val="28"/>
          <w:szCs w:val="28"/>
        </w:rPr>
        <w:t>Самойлова</w:t>
      </w:r>
      <w:proofErr w:type="spellEnd"/>
      <w:r w:rsidR="007317A4">
        <w:rPr>
          <w:rFonts w:ascii="Times New Roman" w:hAnsi="Times New Roman" w:cs="Times New Roman"/>
          <w:sz w:val="28"/>
          <w:szCs w:val="28"/>
        </w:rPr>
        <w:t xml:space="preserve"> Т. В</w:t>
      </w:r>
      <w:r w:rsidR="009C25B8" w:rsidRPr="009C25B8">
        <w:rPr>
          <w:rFonts w:ascii="Times New Roman" w:hAnsi="Times New Roman" w:cs="Times New Roman"/>
          <w:sz w:val="28"/>
          <w:szCs w:val="28"/>
        </w:rPr>
        <w:t>. вчасно склада</w:t>
      </w:r>
      <w:r>
        <w:rPr>
          <w:rFonts w:ascii="Times New Roman" w:hAnsi="Times New Roman" w:cs="Times New Roman"/>
          <w:sz w:val="28"/>
          <w:szCs w:val="28"/>
        </w:rPr>
        <w:t>ла</w:t>
      </w:r>
      <w:r w:rsidR="009C25B8" w:rsidRPr="009C25B8">
        <w:rPr>
          <w:rFonts w:ascii="Times New Roman" w:hAnsi="Times New Roman" w:cs="Times New Roman"/>
          <w:sz w:val="28"/>
          <w:szCs w:val="28"/>
        </w:rPr>
        <w:t xml:space="preserve"> графік проходження медоглядів працівників (1 раз на рік), стежи</w:t>
      </w:r>
      <w:r>
        <w:rPr>
          <w:rFonts w:ascii="Times New Roman" w:hAnsi="Times New Roman" w:cs="Times New Roman"/>
          <w:sz w:val="28"/>
          <w:szCs w:val="28"/>
        </w:rPr>
        <w:t>ла</w:t>
      </w:r>
      <w:r w:rsidR="009C25B8" w:rsidRPr="009C25B8">
        <w:rPr>
          <w:rFonts w:ascii="Times New Roman" w:hAnsi="Times New Roman" w:cs="Times New Roman"/>
          <w:sz w:val="28"/>
          <w:szCs w:val="28"/>
        </w:rPr>
        <w:t xml:space="preserve"> за своєчасним проходженням обстежень і отриманням відповідних висновків. В «медичному куточку» постійно оновлю</w:t>
      </w:r>
      <w:r>
        <w:rPr>
          <w:rFonts w:ascii="Times New Roman" w:hAnsi="Times New Roman" w:cs="Times New Roman"/>
          <w:sz w:val="28"/>
          <w:szCs w:val="28"/>
        </w:rPr>
        <w:t>вала</w:t>
      </w:r>
      <w:r w:rsidR="009C25B8" w:rsidRPr="009C25B8">
        <w:rPr>
          <w:rFonts w:ascii="Times New Roman" w:hAnsi="Times New Roman" w:cs="Times New Roman"/>
          <w:sz w:val="28"/>
          <w:szCs w:val="28"/>
        </w:rPr>
        <w:t xml:space="preserve"> санітарні бюлетені: теми — від гігієни рук до профілактики сезонних інфекцій. Організову</w:t>
      </w:r>
      <w:r>
        <w:rPr>
          <w:rFonts w:ascii="Times New Roman" w:hAnsi="Times New Roman" w:cs="Times New Roman"/>
          <w:sz w:val="28"/>
          <w:szCs w:val="28"/>
        </w:rPr>
        <w:t>вала</w:t>
      </w:r>
      <w:r w:rsidR="009C25B8" w:rsidRPr="009C25B8">
        <w:rPr>
          <w:rFonts w:ascii="Times New Roman" w:hAnsi="Times New Roman" w:cs="Times New Roman"/>
          <w:sz w:val="28"/>
          <w:szCs w:val="28"/>
        </w:rPr>
        <w:t xml:space="preserve"> тематичні стенди, листівки та консультації для батьків і співробітників.  Щомісяця на педагогічних годинах, нарадах при директорі обговорю</w:t>
      </w:r>
      <w:r>
        <w:rPr>
          <w:rFonts w:ascii="Times New Roman" w:hAnsi="Times New Roman" w:cs="Times New Roman"/>
          <w:sz w:val="28"/>
          <w:szCs w:val="28"/>
        </w:rPr>
        <w:t>валися</w:t>
      </w:r>
      <w:r w:rsidR="009C25B8" w:rsidRPr="009C25B8">
        <w:rPr>
          <w:rFonts w:ascii="Times New Roman" w:hAnsi="Times New Roman" w:cs="Times New Roman"/>
          <w:sz w:val="28"/>
          <w:szCs w:val="28"/>
        </w:rPr>
        <w:t>:</w:t>
      </w:r>
    </w:p>
    <w:p w:rsidR="009C25B8" w:rsidRPr="00AB0A89" w:rsidRDefault="009C25B8" w:rsidP="00E25F8D">
      <w:pPr>
        <w:pStyle w:val="a3"/>
        <w:numPr>
          <w:ilvl w:val="0"/>
          <w:numId w:val="18"/>
        </w:numPr>
        <w:spacing w:after="0" w:line="240" w:lineRule="auto"/>
        <w:jc w:val="both"/>
        <w:rPr>
          <w:rFonts w:ascii="Times New Roman" w:hAnsi="Times New Roman" w:cs="Times New Roman"/>
          <w:sz w:val="28"/>
          <w:szCs w:val="28"/>
        </w:rPr>
      </w:pPr>
      <w:r w:rsidRPr="00AB0A89">
        <w:rPr>
          <w:rFonts w:ascii="Times New Roman" w:hAnsi="Times New Roman" w:cs="Times New Roman"/>
          <w:sz w:val="28"/>
          <w:szCs w:val="28"/>
        </w:rPr>
        <w:t>результати моніторингу здоров’я та індексу здоров’я по кожній віковій групі;</w:t>
      </w:r>
    </w:p>
    <w:p w:rsidR="009C25B8" w:rsidRPr="00AB0A89" w:rsidRDefault="009C25B8" w:rsidP="00E25F8D">
      <w:pPr>
        <w:pStyle w:val="a3"/>
        <w:numPr>
          <w:ilvl w:val="0"/>
          <w:numId w:val="18"/>
        </w:numPr>
        <w:spacing w:after="0" w:line="240" w:lineRule="auto"/>
        <w:jc w:val="both"/>
        <w:rPr>
          <w:rFonts w:ascii="Times New Roman" w:hAnsi="Times New Roman" w:cs="Times New Roman"/>
          <w:sz w:val="28"/>
          <w:szCs w:val="28"/>
        </w:rPr>
      </w:pPr>
      <w:r w:rsidRPr="00AB0A89">
        <w:rPr>
          <w:rFonts w:ascii="Times New Roman" w:hAnsi="Times New Roman" w:cs="Times New Roman"/>
          <w:sz w:val="28"/>
          <w:szCs w:val="28"/>
        </w:rPr>
        <w:t>динаміка нервово-психічного і фізичного розвитку вихованців;</w:t>
      </w:r>
    </w:p>
    <w:p w:rsidR="009C25B8" w:rsidRPr="00AB0A89" w:rsidRDefault="009C25B8" w:rsidP="00E25F8D">
      <w:pPr>
        <w:pStyle w:val="a3"/>
        <w:numPr>
          <w:ilvl w:val="0"/>
          <w:numId w:val="18"/>
        </w:numPr>
        <w:spacing w:after="0" w:line="240" w:lineRule="auto"/>
        <w:jc w:val="both"/>
        <w:rPr>
          <w:rFonts w:ascii="Times New Roman" w:hAnsi="Times New Roman" w:cs="Times New Roman"/>
          <w:sz w:val="28"/>
          <w:szCs w:val="28"/>
        </w:rPr>
      </w:pPr>
      <w:r w:rsidRPr="00AB0A89">
        <w:rPr>
          <w:rFonts w:ascii="Times New Roman" w:hAnsi="Times New Roman" w:cs="Times New Roman"/>
          <w:sz w:val="28"/>
          <w:szCs w:val="28"/>
        </w:rPr>
        <w:t>ефективність фізкультурно-оздоровчих занять, рухового режиму та роботи з ослабленими дітьми;</w:t>
      </w:r>
    </w:p>
    <w:p w:rsidR="009C25B8" w:rsidRPr="00AB0A89" w:rsidRDefault="009C25B8" w:rsidP="00E25F8D">
      <w:pPr>
        <w:pStyle w:val="a3"/>
        <w:numPr>
          <w:ilvl w:val="0"/>
          <w:numId w:val="18"/>
        </w:numPr>
        <w:spacing w:after="0" w:line="240" w:lineRule="auto"/>
        <w:jc w:val="both"/>
        <w:rPr>
          <w:rFonts w:ascii="Times New Roman" w:hAnsi="Times New Roman" w:cs="Times New Roman"/>
          <w:sz w:val="28"/>
          <w:szCs w:val="28"/>
        </w:rPr>
      </w:pPr>
      <w:r w:rsidRPr="00AB0A89">
        <w:rPr>
          <w:rFonts w:ascii="Times New Roman" w:hAnsi="Times New Roman" w:cs="Times New Roman"/>
          <w:sz w:val="28"/>
          <w:szCs w:val="28"/>
        </w:rPr>
        <w:t>стан санітарно-гігієнічних умов в групах і харчоблоці;</w:t>
      </w:r>
    </w:p>
    <w:p w:rsidR="009C25B8" w:rsidRPr="00AB0A89" w:rsidRDefault="009C25B8" w:rsidP="00E25F8D">
      <w:pPr>
        <w:pStyle w:val="a3"/>
        <w:numPr>
          <w:ilvl w:val="0"/>
          <w:numId w:val="18"/>
        </w:numPr>
        <w:spacing w:after="0" w:line="240" w:lineRule="auto"/>
        <w:jc w:val="both"/>
        <w:rPr>
          <w:rFonts w:ascii="Times New Roman" w:hAnsi="Times New Roman" w:cs="Times New Roman"/>
          <w:sz w:val="28"/>
          <w:szCs w:val="28"/>
        </w:rPr>
      </w:pPr>
      <w:r w:rsidRPr="00AB0A89">
        <w:rPr>
          <w:rFonts w:ascii="Times New Roman" w:hAnsi="Times New Roman" w:cs="Times New Roman"/>
          <w:sz w:val="28"/>
          <w:szCs w:val="28"/>
        </w:rPr>
        <w:t>рівень захворюваності та відвідуваності дітей;</w:t>
      </w:r>
    </w:p>
    <w:p w:rsidR="009C25B8" w:rsidRPr="00AB0A89" w:rsidRDefault="009C25B8" w:rsidP="00E25F8D">
      <w:pPr>
        <w:pStyle w:val="a3"/>
        <w:numPr>
          <w:ilvl w:val="0"/>
          <w:numId w:val="18"/>
        </w:numPr>
        <w:spacing w:after="0" w:line="240" w:lineRule="auto"/>
        <w:jc w:val="both"/>
        <w:rPr>
          <w:rFonts w:ascii="Times New Roman" w:hAnsi="Times New Roman" w:cs="Times New Roman"/>
          <w:sz w:val="28"/>
          <w:szCs w:val="28"/>
        </w:rPr>
      </w:pPr>
      <w:r w:rsidRPr="00AB0A89">
        <w:rPr>
          <w:rFonts w:ascii="Times New Roman" w:hAnsi="Times New Roman" w:cs="Times New Roman"/>
          <w:sz w:val="28"/>
          <w:szCs w:val="28"/>
        </w:rPr>
        <w:t>взаємозв’язок медичних висновків із раціональним харчуванням дошкільників.</w:t>
      </w:r>
    </w:p>
    <w:p w:rsidR="009C25B8" w:rsidRPr="009C25B8" w:rsidRDefault="009C25B8" w:rsidP="009C25B8">
      <w:pPr>
        <w:spacing w:after="0" w:line="240" w:lineRule="auto"/>
        <w:jc w:val="both"/>
        <w:rPr>
          <w:rFonts w:ascii="Times New Roman" w:hAnsi="Times New Roman" w:cs="Times New Roman"/>
          <w:sz w:val="28"/>
          <w:szCs w:val="28"/>
        </w:rPr>
      </w:pPr>
      <w:r w:rsidRPr="009C25B8">
        <w:rPr>
          <w:rFonts w:ascii="Times New Roman" w:hAnsi="Times New Roman" w:cs="Times New Roman"/>
          <w:sz w:val="28"/>
          <w:szCs w:val="28"/>
        </w:rPr>
        <w:t xml:space="preserve">        В умовах воєнного стану старша медична сестра системно використову</w:t>
      </w:r>
      <w:r w:rsidR="00AB0A89">
        <w:rPr>
          <w:rFonts w:ascii="Times New Roman" w:hAnsi="Times New Roman" w:cs="Times New Roman"/>
          <w:sz w:val="28"/>
          <w:szCs w:val="28"/>
        </w:rPr>
        <w:t xml:space="preserve">вала </w:t>
      </w:r>
      <w:r w:rsidRPr="009C25B8">
        <w:rPr>
          <w:rFonts w:ascii="Times New Roman" w:hAnsi="Times New Roman" w:cs="Times New Roman"/>
          <w:sz w:val="28"/>
          <w:szCs w:val="28"/>
        </w:rPr>
        <w:t xml:space="preserve">офіційний сайт ЗДО та сторінку закладу в </w:t>
      </w:r>
      <w:proofErr w:type="spellStart"/>
      <w:r w:rsidRPr="009C25B8">
        <w:rPr>
          <w:rFonts w:ascii="Times New Roman" w:hAnsi="Times New Roman" w:cs="Times New Roman"/>
          <w:sz w:val="28"/>
          <w:szCs w:val="28"/>
        </w:rPr>
        <w:t>Facebook</w:t>
      </w:r>
      <w:proofErr w:type="spellEnd"/>
      <w:r w:rsidRPr="009C25B8">
        <w:rPr>
          <w:rFonts w:ascii="Times New Roman" w:hAnsi="Times New Roman" w:cs="Times New Roman"/>
          <w:sz w:val="28"/>
          <w:szCs w:val="28"/>
        </w:rPr>
        <w:t xml:space="preserve"> для оперативного інформування батьків і персоналу щодо профілактики інфекційних </w:t>
      </w:r>
      <w:proofErr w:type="spellStart"/>
      <w:r w:rsidRPr="009C25B8">
        <w:rPr>
          <w:rFonts w:ascii="Times New Roman" w:hAnsi="Times New Roman" w:cs="Times New Roman"/>
          <w:sz w:val="28"/>
          <w:szCs w:val="28"/>
        </w:rPr>
        <w:t>хвороб</w:t>
      </w:r>
      <w:proofErr w:type="spellEnd"/>
      <w:r w:rsidRPr="009C25B8">
        <w:rPr>
          <w:rFonts w:ascii="Times New Roman" w:hAnsi="Times New Roman" w:cs="Times New Roman"/>
          <w:sz w:val="28"/>
          <w:szCs w:val="28"/>
        </w:rPr>
        <w:t xml:space="preserve">, алгоритмів дій при </w:t>
      </w:r>
      <w:r w:rsidR="00AB0A89">
        <w:rPr>
          <w:rFonts w:ascii="Times New Roman" w:hAnsi="Times New Roman" w:cs="Times New Roman"/>
          <w:sz w:val="28"/>
          <w:szCs w:val="28"/>
        </w:rPr>
        <w:t xml:space="preserve">хімічних атаках </w:t>
      </w:r>
      <w:r w:rsidRPr="009C25B8">
        <w:rPr>
          <w:rFonts w:ascii="Times New Roman" w:hAnsi="Times New Roman" w:cs="Times New Roman"/>
          <w:sz w:val="28"/>
          <w:szCs w:val="28"/>
        </w:rPr>
        <w:t>та правил індивідуального захисту. З 24 лютого 2022 року вона додатково розміщує:</w:t>
      </w:r>
    </w:p>
    <w:p w:rsidR="009C25B8" w:rsidRPr="00AB0A89" w:rsidRDefault="004F6D2F" w:rsidP="00E25F8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w:t>
      </w:r>
      <w:r w:rsidR="009C25B8" w:rsidRPr="00AB0A89">
        <w:rPr>
          <w:rFonts w:ascii="Times New Roman" w:hAnsi="Times New Roman" w:cs="Times New Roman"/>
          <w:sz w:val="28"/>
          <w:szCs w:val="28"/>
        </w:rPr>
        <w:t xml:space="preserve">атеріали з надання першої долікарської допомоги у разі поранень та контузій, зокрема при вибухових травмах, </w:t>
      </w:r>
      <w:proofErr w:type="spellStart"/>
      <w:r w:rsidR="009C25B8" w:rsidRPr="00AB0A89">
        <w:rPr>
          <w:rFonts w:ascii="Times New Roman" w:hAnsi="Times New Roman" w:cs="Times New Roman"/>
          <w:sz w:val="28"/>
          <w:szCs w:val="28"/>
        </w:rPr>
        <w:t>опіках</w:t>
      </w:r>
      <w:proofErr w:type="spellEnd"/>
      <w:r w:rsidR="009C25B8" w:rsidRPr="00AB0A89">
        <w:rPr>
          <w:rFonts w:ascii="Times New Roman" w:hAnsi="Times New Roman" w:cs="Times New Roman"/>
          <w:sz w:val="28"/>
          <w:szCs w:val="28"/>
        </w:rPr>
        <w:t xml:space="preserve"> чи переломах</w:t>
      </w:r>
      <w:r>
        <w:rPr>
          <w:rFonts w:ascii="Times New Roman" w:hAnsi="Times New Roman" w:cs="Times New Roman"/>
          <w:sz w:val="28"/>
          <w:szCs w:val="28"/>
        </w:rPr>
        <w:t>;</w:t>
      </w:r>
    </w:p>
    <w:p w:rsidR="009C25B8" w:rsidRPr="00AB0A89" w:rsidRDefault="004F6D2F" w:rsidP="00E25F8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і</w:t>
      </w:r>
      <w:r w:rsidR="009C25B8" w:rsidRPr="00AB0A89">
        <w:rPr>
          <w:rFonts w:ascii="Times New Roman" w:hAnsi="Times New Roman" w:cs="Times New Roman"/>
          <w:sz w:val="28"/>
          <w:szCs w:val="28"/>
        </w:rPr>
        <w:t>нструкції з дій під час сигналу повітряної тривоги, організації укриття та евакуації малюків, порядку комплектування аптечки першої допомоги в умовах дефіциту медикаментів</w:t>
      </w:r>
      <w:r>
        <w:rPr>
          <w:rFonts w:ascii="Times New Roman" w:hAnsi="Times New Roman" w:cs="Times New Roman"/>
          <w:sz w:val="28"/>
          <w:szCs w:val="28"/>
        </w:rPr>
        <w:t>;</w:t>
      </w:r>
    </w:p>
    <w:p w:rsidR="009C25B8" w:rsidRPr="00AB0A89" w:rsidRDefault="004F6D2F" w:rsidP="00E25F8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w:t>
      </w:r>
      <w:r w:rsidR="009C25B8" w:rsidRPr="00AB0A89">
        <w:rPr>
          <w:rFonts w:ascii="Times New Roman" w:hAnsi="Times New Roman" w:cs="Times New Roman"/>
          <w:sz w:val="28"/>
          <w:szCs w:val="28"/>
        </w:rPr>
        <w:t>екомендації з психологічної підтримки дітей і дорослих: прості техніки дихальних вправ, заспокійливі вправи для зняття стресу, алгоритми проведення «чек-</w:t>
      </w:r>
      <w:proofErr w:type="spellStart"/>
      <w:r w:rsidR="009C25B8" w:rsidRPr="00AB0A89">
        <w:rPr>
          <w:rFonts w:ascii="Times New Roman" w:hAnsi="Times New Roman" w:cs="Times New Roman"/>
          <w:sz w:val="28"/>
          <w:szCs w:val="28"/>
        </w:rPr>
        <w:t>інів</w:t>
      </w:r>
      <w:proofErr w:type="spellEnd"/>
      <w:r w:rsidR="009C25B8" w:rsidRPr="00AB0A89">
        <w:rPr>
          <w:rFonts w:ascii="Times New Roman" w:hAnsi="Times New Roman" w:cs="Times New Roman"/>
          <w:sz w:val="28"/>
          <w:szCs w:val="28"/>
        </w:rPr>
        <w:t>» із вихователями</w:t>
      </w:r>
      <w:r>
        <w:rPr>
          <w:rFonts w:ascii="Times New Roman" w:hAnsi="Times New Roman" w:cs="Times New Roman"/>
          <w:sz w:val="28"/>
          <w:szCs w:val="28"/>
        </w:rPr>
        <w:t>;</w:t>
      </w:r>
    </w:p>
    <w:p w:rsidR="009C25B8" w:rsidRPr="004F6D2F" w:rsidRDefault="004F6D2F" w:rsidP="00E25F8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9C25B8" w:rsidRPr="004F6D2F">
        <w:rPr>
          <w:rFonts w:ascii="Times New Roman" w:hAnsi="Times New Roman" w:cs="Times New Roman"/>
          <w:sz w:val="28"/>
          <w:szCs w:val="28"/>
        </w:rPr>
        <w:t>оради з організації безпечного простору вдома та в групах: контроль якості питної води, корекція харчування за браком певних продуктів, забезпечення гігієни рук у періоди перебоїв із водопостачанням</w:t>
      </w:r>
      <w:r>
        <w:rPr>
          <w:rFonts w:ascii="Times New Roman" w:hAnsi="Times New Roman" w:cs="Times New Roman"/>
          <w:sz w:val="28"/>
          <w:szCs w:val="28"/>
        </w:rPr>
        <w:t>;</w:t>
      </w:r>
    </w:p>
    <w:p w:rsidR="009C25B8" w:rsidRPr="004F6D2F" w:rsidRDefault="004F6D2F" w:rsidP="00E25F8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а</w:t>
      </w:r>
      <w:r w:rsidR="009C25B8" w:rsidRPr="004F6D2F">
        <w:rPr>
          <w:rFonts w:ascii="Times New Roman" w:hAnsi="Times New Roman" w:cs="Times New Roman"/>
          <w:sz w:val="28"/>
          <w:szCs w:val="28"/>
        </w:rPr>
        <w:t>ктуальні контакти служб екстреної допомоги, психологічної підтримки та волонтерських центрів, де батьки можуть отримати необхідну консультацію або гуманітарну допомогу.</w:t>
      </w:r>
    </w:p>
    <w:p w:rsidR="009C25B8" w:rsidRPr="009C25B8" w:rsidRDefault="009C25B8" w:rsidP="009C25B8">
      <w:pPr>
        <w:spacing w:after="0" w:line="240" w:lineRule="auto"/>
        <w:jc w:val="both"/>
        <w:rPr>
          <w:rFonts w:ascii="Times New Roman" w:hAnsi="Times New Roman" w:cs="Times New Roman"/>
          <w:sz w:val="28"/>
          <w:szCs w:val="28"/>
        </w:rPr>
      </w:pPr>
      <w:r w:rsidRPr="009C25B8">
        <w:rPr>
          <w:rFonts w:ascii="Times New Roman" w:hAnsi="Times New Roman" w:cs="Times New Roman"/>
          <w:sz w:val="28"/>
          <w:szCs w:val="28"/>
        </w:rPr>
        <w:t xml:space="preserve">         Такий комплекс цифрових повідомлень та практичних рекомендацій сприяє підвищенню рівня безпеки та психологічного комфорту дітей і дорослих у невизначених і небезпечних умовах воєнного часу.        </w:t>
      </w:r>
    </w:p>
    <w:p w:rsidR="009C25B8" w:rsidRPr="004F6D2F" w:rsidRDefault="009C25B8" w:rsidP="003537E7">
      <w:pPr>
        <w:spacing w:after="0" w:line="240" w:lineRule="auto"/>
        <w:jc w:val="both"/>
        <w:rPr>
          <w:rFonts w:ascii="Times New Roman" w:hAnsi="Times New Roman" w:cs="Times New Roman"/>
          <w:sz w:val="28"/>
          <w:szCs w:val="28"/>
        </w:rPr>
      </w:pPr>
      <w:r w:rsidRPr="009C25B8">
        <w:rPr>
          <w:rFonts w:ascii="Times New Roman" w:hAnsi="Times New Roman" w:cs="Times New Roman"/>
          <w:sz w:val="28"/>
          <w:szCs w:val="28"/>
        </w:rPr>
        <w:lastRenderedPageBreak/>
        <w:t xml:space="preserve">          Щомісяця в закладі здійсню</w:t>
      </w:r>
      <w:r w:rsidR="004F6D2F">
        <w:rPr>
          <w:rFonts w:ascii="Times New Roman" w:hAnsi="Times New Roman" w:cs="Times New Roman"/>
          <w:sz w:val="28"/>
          <w:szCs w:val="28"/>
        </w:rPr>
        <w:t>вався</w:t>
      </w:r>
      <w:r w:rsidRPr="009C25B8">
        <w:rPr>
          <w:rFonts w:ascii="Times New Roman" w:hAnsi="Times New Roman" w:cs="Times New Roman"/>
          <w:sz w:val="28"/>
          <w:szCs w:val="28"/>
        </w:rPr>
        <w:t xml:space="preserve"> системний моніторинг захворюваності серед вихованців, що дозволя</w:t>
      </w:r>
      <w:r w:rsidR="004F6D2F">
        <w:rPr>
          <w:rFonts w:ascii="Times New Roman" w:hAnsi="Times New Roman" w:cs="Times New Roman"/>
          <w:sz w:val="28"/>
          <w:szCs w:val="28"/>
        </w:rPr>
        <w:t>ло</w:t>
      </w:r>
      <w:r w:rsidRPr="009C25B8">
        <w:rPr>
          <w:rFonts w:ascii="Times New Roman" w:hAnsi="Times New Roman" w:cs="Times New Roman"/>
          <w:sz w:val="28"/>
          <w:szCs w:val="28"/>
        </w:rPr>
        <w:t xml:space="preserve"> </w:t>
      </w:r>
      <w:proofErr w:type="spellStart"/>
      <w:r w:rsidRPr="009C25B8">
        <w:rPr>
          <w:rFonts w:ascii="Times New Roman" w:hAnsi="Times New Roman" w:cs="Times New Roman"/>
          <w:sz w:val="28"/>
          <w:szCs w:val="28"/>
        </w:rPr>
        <w:t>оперативно</w:t>
      </w:r>
      <w:proofErr w:type="spellEnd"/>
      <w:r w:rsidRPr="009C25B8">
        <w:rPr>
          <w:rFonts w:ascii="Times New Roman" w:hAnsi="Times New Roman" w:cs="Times New Roman"/>
          <w:sz w:val="28"/>
          <w:szCs w:val="28"/>
        </w:rPr>
        <w:t xml:space="preserve"> реагувати на спалахи інфекцій та коригувати</w:t>
      </w:r>
      <w:r w:rsidR="003537E7">
        <w:rPr>
          <w:rFonts w:ascii="Times New Roman" w:hAnsi="Times New Roman" w:cs="Times New Roman"/>
          <w:sz w:val="28"/>
          <w:szCs w:val="28"/>
        </w:rPr>
        <w:t xml:space="preserve"> профілактичні заходи. </w:t>
      </w:r>
    </w:p>
    <w:p w:rsidR="009C25B8" w:rsidRPr="009C25B8" w:rsidRDefault="009C25B8" w:rsidP="009C25B8">
      <w:pPr>
        <w:spacing w:after="0" w:line="240" w:lineRule="auto"/>
        <w:jc w:val="both"/>
        <w:rPr>
          <w:rFonts w:ascii="Times New Roman" w:hAnsi="Times New Roman" w:cs="Times New Roman"/>
          <w:sz w:val="28"/>
          <w:szCs w:val="28"/>
        </w:rPr>
      </w:pPr>
      <w:r w:rsidRPr="009C25B8">
        <w:rPr>
          <w:rFonts w:ascii="Times New Roman" w:hAnsi="Times New Roman" w:cs="Times New Roman"/>
          <w:sz w:val="28"/>
          <w:szCs w:val="28"/>
        </w:rPr>
        <w:t xml:space="preserve">        Отримані дані використову</w:t>
      </w:r>
      <w:r w:rsidR="004F6D2F">
        <w:rPr>
          <w:rFonts w:ascii="Times New Roman" w:hAnsi="Times New Roman" w:cs="Times New Roman"/>
          <w:sz w:val="28"/>
          <w:szCs w:val="28"/>
        </w:rPr>
        <w:t>валися</w:t>
      </w:r>
      <w:r w:rsidRPr="009C25B8">
        <w:rPr>
          <w:rFonts w:ascii="Times New Roman" w:hAnsi="Times New Roman" w:cs="Times New Roman"/>
          <w:sz w:val="28"/>
          <w:szCs w:val="28"/>
        </w:rPr>
        <w:t xml:space="preserve"> педагогами й медичною сестрою при плануванні оздоровчих і </w:t>
      </w:r>
      <w:proofErr w:type="spellStart"/>
      <w:r w:rsidRPr="009C25B8">
        <w:rPr>
          <w:rFonts w:ascii="Times New Roman" w:hAnsi="Times New Roman" w:cs="Times New Roman"/>
          <w:sz w:val="28"/>
          <w:szCs w:val="28"/>
        </w:rPr>
        <w:t>загартувальних</w:t>
      </w:r>
      <w:proofErr w:type="spellEnd"/>
      <w:r w:rsidRPr="009C25B8">
        <w:rPr>
          <w:rFonts w:ascii="Times New Roman" w:hAnsi="Times New Roman" w:cs="Times New Roman"/>
          <w:sz w:val="28"/>
          <w:szCs w:val="28"/>
        </w:rPr>
        <w:t xml:space="preserve"> програм: коригу</w:t>
      </w:r>
      <w:r w:rsidR="004F6D2F">
        <w:rPr>
          <w:rFonts w:ascii="Times New Roman" w:hAnsi="Times New Roman" w:cs="Times New Roman"/>
          <w:sz w:val="28"/>
          <w:szCs w:val="28"/>
        </w:rPr>
        <w:t>валися</w:t>
      </w:r>
      <w:r w:rsidRPr="009C25B8">
        <w:rPr>
          <w:rFonts w:ascii="Times New Roman" w:hAnsi="Times New Roman" w:cs="Times New Roman"/>
          <w:sz w:val="28"/>
          <w:szCs w:val="28"/>
        </w:rPr>
        <w:t xml:space="preserve"> графіки провітрювання, фізкультурних хвилинок і </w:t>
      </w:r>
      <w:proofErr w:type="spellStart"/>
      <w:r w:rsidRPr="009C25B8">
        <w:rPr>
          <w:rFonts w:ascii="Times New Roman" w:hAnsi="Times New Roman" w:cs="Times New Roman"/>
          <w:sz w:val="28"/>
          <w:szCs w:val="28"/>
        </w:rPr>
        <w:t>загартувальних</w:t>
      </w:r>
      <w:proofErr w:type="spellEnd"/>
      <w:r w:rsidRPr="009C25B8">
        <w:rPr>
          <w:rFonts w:ascii="Times New Roman" w:hAnsi="Times New Roman" w:cs="Times New Roman"/>
          <w:sz w:val="28"/>
          <w:szCs w:val="28"/>
        </w:rPr>
        <w:t xml:space="preserve"> процедур, підбира</w:t>
      </w:r>
      <w:r w:rsidR="004F6D2F">
        <w:rPr>
          <w:rFonts w:ascii="Times New Roman" w:hAnsi="Times New Roman" w:cs="Times New Roman"/>
          <w:sz w:val="28"/>
          <w:szCs w:val="28"/>
        </w:rPr>
        <w:t>лися</w:t>
      </w:r>
      <w:r w:rsidRPr="009C25B8">
        <w:rPr>
          <w:rFonts w:ascii="Times New Roman" w:hAnsi="Times New Roman" w:cs="Times New Roman"/>
          <w:sz w:val="28"/>
          <w:szCs w:val="28"/>
        </w:rPr>
        <w:t xml:space="preserve"> індивідуальні комплекси вправ для дітей із підгрупи часто </w:t>
      </w:r>
      <w:proofErr w:type="spellStart"/>
      <w:r w:rsidRPr="009C25B8">
        <w:rPr>
          <w:rFonts w:ascii="Times New Roman" w:hAnsi="Times New Roman" w:cs="Times New Roman"/>
          <w:sz w:val="28"/>
          <w:szCs w:val="28"/>
        </w:rPr>
        <w:t>хворіючих</w:t>
      </w:r>
      <w:proofErr w:type="spellEnd"/>
      <w:r w:rsidRPr="009C25B8">
        <w:rPr>
          <w:rFonts w:ascii="Times New Roman" w:hAnsi="Times New Roman" w:cs="Times New Roman"/>
          <w:sz w:val="28"/>
          <w:szCs w:val="28"/>
        </w:rPr>
        <w:t>. Це забезпечу</w:t>
      </w:r>
      <w:r w:rsidR="004F6D2F">
        <w:rPr>
          <w:rFonts w:ascii="Times New Roman" w:hAnsi="Times New Roman" w:cs="Times New Roman"/>
          <w:sz w:val="28"/>
          <w:szCs w:val="28"/>
        </w:rPr>
        <w:t>вало</w:t>
      </w:r>
      <w:r w:rsidRPr="009C25B8">
        <w:rPr>
          <w:rFonts w:ascii="Times New Roman" w:hAnsi="Times New Roman" w:cs="Times New Roman"/>
          <w:sz w:val="28"/>
          <w:szCs w:val="28"/>
        </w:rPr>
        <w:t xml:space="preserve"> послідовний підхід до зміцнення здоров’я та зниження ризиків зимових респіраторних захворювань.   </w:t>
      </w:r>
    </w:p>
    <w:p w:rsidR="009C25B8" w:rsidRPr="009C25B8" w:rsidRDefault="009C25B8" w:rsidP="009C25B8">
      <w:pPr>
        <w:spacing w:after="0" w:line="240" w:lineRule="auto"/>
        <w:jc w:val="both"/>
        <w:rPr>
          <w:rFonts w:ascii="Times New Roman" w:hAnsi="Times New Roman" w:cs="Times New Roman"/>
          <w:sz w:val="28"/>
          <w:szCs w:val="28"/>
        </w:rPr>
      </w:pPr>
      <w:r w:rsidRPr="009C25B8">
        <w:rPr>
          <w:rFonts w:ascii="Times New Roman" w:hAnsi="Times New Roman" w:cs="Times New Roman"/>
          <w:sz w:val="28"/>
          <w:szCs w:val="28"/>
        </w:rPr>
        <w:t xml:space="preserve">         Протягом </w:t>
      </w:r>
      <w:r w:rsidR="00EA5447">
        <w:rPr>
          <w:rFonts w:ascii="Times New Roman" w:hAnsi="Times New Roman" w:cs="Times New Roman"/>
          <w:sz w:val="28"/>
          <w:szCs w:val="28"/>
        </w:rPr>
        <w:t>2024/2025 навчального року</w:t>
      </w:r>
      <w:r w:rsidRPr="009C25B8">
        <w:rPr>
          <w:rFonts w:ascii="Times New Roman" w:hAnsi="Times New Roman" w:cs="Times New Roman"/>
          <w:sz w:val="28"/>
          <w:szCs w:val="28"/>
        </w:rPr>
        <w:t xml:space="preserve"> у </w:t>
      </w:r>
      <w:r w:rsidR="00EA5447">
        <w:rPr>
          <w:rFonts w:ascii="Times New Roman" w:hAnsi="Times New Roman" w:cs="Times New Roman"/>
          <w:sz w:val="28"/>
          <w:szCs w:val="28"/>
        </w:rPr>
        <w:t xml:space="preserve">ЗДО </w:t>
      </w:r>
      <w:r w:rsidRPr="009C25B8">
        <w:rPr>
          <w:rFonts w:ascii="Times New Roman" w:hAnsi="Times New Roman" w:cs="Times New Roman"/>
          <w:sz w:val="28"/>
          <w:szCs w:val="28"/>
        </w:rPr>
        <w:t xml:space="preserve">було впроваджено комплекс профілактичних заходів, спрямованих на зміцнення здоров’я та зниження ризику інфекційних захворювань. Щодня вихованці проходили </w:t>
      </w:r>
      <w:proofErr w:type="spellStart"/>
      <w:r w:rsidRPr="009C25B8">
        <w:rPr>
          <w:rFonts w:ascii="Times New Roman" w:hAnsi="Times New Roman" w:cs="Times New Roman"/>
          <w:sz w:val="28"/>
          <w:szCs w:val="28"/>
        </w:rPr>
        <w:t>загартовувальні</w:t>
      </w:r>
      <w:proofErr w:type="spellEnd"/>
      <w:r w:rsidRPr="009C25B8">
        <w:rPr>
          <w:rFonts w:ascii="Times New Roman" w:hAnsi="Times New Roman" w:cs="Times New Roman"/>
          <w:sz w:val="28"/>
          <w:szCs w:val="28"/>
        </w:rPr>
        <w:t xml:space="preserve"> процедури – контрастні обтирання рук і ніг, а також повітряні ванни під час прогулянок на свіжому повітрі. Використання різноманітних видів гімнастики, зокрема дихальних вправ та «фізкультхвилинок» упродовж занять, сприяло підвищенню опірності організму й розвитку рухових навичок.</w:t>
      </w:r>
    </w:p>
    <w:p w:rsidR="009C25B8" w:rsidRPr="009C25B8" w:rsidRDefault="009C25B8" w:rsidP="009C25B8">
      <w:pPr>
        <w:spacing w:after="0" w:line="240" w:lineRule="auto"/>
        <w:jc w:val="both"/>
        <w:rPr>
          <w:rFonts w:ascii="Times New Roman" w:hAnsi="Times New Roman" w:cs="Times New Roman"/>
          <w:sz w:val="28"/>
          <w:szCs w:val="28"/>
        </w:rPr>
      </w:pPr>
      <w:r w:rsidRPr="009C25B8">
        <w:rPr>
          <w:rFonts w:ascii="Times New Roman" w:hAnsi="Times New Roman" w:cs="Times New Roman"/>
          <w:sz w:val="28"/>
          <w:szCs w:val="28"/>
        </w:rPr>
        <w:t xml:space="preserve">         Постійний контроль мікроклімату в групових приміщеннях здійснювався за чітким графіком: кімнати провітрювалися кожні дві години, а вологе прибирання з дезінфікуючими засобами проводилося двічі на день. Параметри температури та вологості підтримувалися в межах санітарних норм, що забезпечувало оптимальні умови для перебування дітей.</w:t>
      </w:r>
    </w:p>
    <w:p w:rsidR="009C25B8" w:rsidRPr="009C25B8" w:rsidRDefault="009C25B8" w:rsidP="00D61D74">
      <w:pPr>
        <w:spacing w:after="0" w:line="240" w:lineRule="auto"/>
        <w:jc w:val="both"/>
        <w:rPr>
          <w:rFonts w:ascii="Times New Roman" w:hAnsi="Times New Roman" w:cs="Times New Roman"/>
          <w:sz w:val="28"/>
          <w:szCs w:val="28"/>
        </w:rPr>
      </w:pPr>
      <w:r w:rsidRPr="009C25B8">
        <w:rPr>
          <w:rFonts w:ascii="Times New Roman" w:hAnsi="Times New Roman" w:cs="Times New Roman"/>
          <w:sz w:val="28"/>
          <w:szCs w:val="28"/>
        </w:rPr>
        <w:t xml:space="preserve">        Ранковий медичний і візуальний скринінг дозволяв виявити перші ознаки захворювання – підвищену температуру, нежить або загальну слабкість – та своєчасно ізолювати хвору дитину в медичному кабінеті. Про виявлені випадки негайно повідомлялися батьки, що мінімізувало ризик поширення інфекцій у колективі. </w:t>
      </w:r>
    </w:p>
    <w:p w:rsidR="009C25B8" w:rsidRPr="009C25B8" w:rsidRDefault="009C25B8" w:rsidP="009C25B8">
      <w:pPr>
        <w:spacing w:after="0" w:line="240" w:lineRule="auto"/>
        <w:jc w:val="both"/>
        <w:rPr>
          <w:rFonts w:ascii="Times New Roman" w:hAnsi="Times New Roman" w:cs="Times New Roman"/>
          <w:sz w:val="28"/>
          <w:szCs w:val="28"/>
        </w:rPr>
      </w:pPr>
      <w:r w:rsidRPr="009C25B8">
        <w:rPr>
          <w:rFonts w:ascii="Times New Roman" w:hAnsi="Times New Roman" w:cs="Times New Roman"/>
          <w:sz w:val="28"/>
          <w:szCs w:val="28"/>
        </w:rPr>
        <w:t xml:space="preserve">        Фізкультурно-оздоровча робо</w:t>
      </w:r>
      <w:r w:rsidR="00D61D74">
        <w:rPr>
          <w:rFonts w:ascii="Times New Roman" w:hAnsi="Times New Roman" w:cs="Times New Roman"/>
          <w:sz w:val="28"/>
          <w:szCs w:val="28"/>
        </w:rPr>
        <w:t xml:space="preserve">та у закладі дошкільної освіти </w:t>
      </w:r>
      <w:r w:rsidRPr="009C25B8">
        <w:rPr>
          <w:rFonts w:ascii="Times New Roman" w:hAnsi="Times New Roman" w:cs="Times New Roman"/>
          <w:sz w:val="28"/>
          <w:szCs w:val="28"/>
        </w:rPr>
        <w:t>проводилась системно та різнобічно: щодня діти розпочинали свій день із зарядки, що включала комплекс ранкової гімнастики та «гімнастику пробудження», спрямовану на пробудження організму та активацію кровообігу. Під час прогулянок на свіжому повітрі малюки виконували дихальні вправи й рухливі ігри, які розвивали витривалість і зміцнювали дихальну систему. У навчальні години регулярно впроваджувалися «фізкультхвилинки»—короткі динамічні паузи з оздоровчими вправами—і повноцінні фізку</w:t>
      </w:r>
      <w:r w:rsidR="00D61D74">
        <w:rPr>
          <w:rFonts w:ascii="Times New Roman" w:hAnsi="Times New Roman" w:cs="Times New Roman"/>
          <w:sz w:val="28"/>
          <w:szCs w:val="28"/>
        </w:rPr>
        <w:t>льтурні заняття</w:t>
      </w:r>
      <w:r w:rsidRPr="009C25B8">
        <w:rPr>
          <w:rFonts w:ascii="Times New Roman" w:hAnsi="Times New Roman" w:cs="Times New Roman"/>
          <w:sz w:val="28"/>
          <w:szCs w:val="28"/>
        </w:rPr>
        <w:t xml:space="preserve">. Щоквартально організовувалися фізкультурні розваги та свята, на яких діти брали участь у естафетах, вікторинах і танцювальних імпровізаціях, що сприяло не лише зміцненню м’язового корсету, а й формуванню колективних навичок, підвищенню настрою та загального тонусу. Такий різноплановий підхід забезпечував гармонійний фізичний розвиток і ефективну профілактику захворювань серед вихованців.       </w:t>
      </w:r>
    </w:p>
    <w:p w:rsidR="00EA5447" w:rsidRPr="00EA5447" w:rsidRDefault="00377FA7" w:rsidP="00EA5447">
      <w:pPr>
        <w:spacing w:after="0" w:line="240" w:lineRule="auto"/>
        <w:jc w:val="both"/>
        <w:rPr>
          <w:rFonts w:ascii="Times New Roman" w:hAnsi="Times New Roman" w:cs="Times New Roman"/>
          <w:sz w:val="28"/>
          <w:szCs w:val="28"/>
        </w:rPr>
      </w:pPr>
      <w:r w:rsidRPr="00B9213E">
        <w:rPr>
          <w:rFonts w:ascii="Times New Roman" w:hAnsi="Times New Roman" w:cs="Times New Roman"/>
          <w:sz w:val="28"/>
          <w:szCs w:val="28"/>
        </w:rPr>
        <w:t xml:space="preserve">          </w:t>
      </w:r>
      <w:r w:rsidR="00EA5447" w:rsidRPr="00EA5447">
        <w:rPr>
          <w:rFonts w:ascii="Times New Roman" w:hAnsi="Times New Roman" w:cs="Times New Roman"/>
          <w:sz w:val="28"/>
          <w:szCs w:val="28"/>
        </w:rPr>
        <w:t>Протягом 2024</w:t>
      </w:r>
      <w:r w:rsidR="00EA5447">
        <w:rPr>
          <w:rFonts w:ascii="Times New Roman" w:hAnsi="Times New Roman" w:cs="Times New Roman"/>
          <w:sz w:val="28"/>
          <w:szCs w:val="28"/>
        </w:rPr>
        <w:t>/</w:t>
      </w:r>
      <w:r w:rsidR="00EA5447" w:rsidRPr="00EA5447">
        <w:rPr>
          <w:rFonts w:ascii="Times New Roman" w:hAnsi="Times New Roman" w:cs="Times New Roman"/>
          <w:sz w:val="28"/>
          <w:szCs w:val="28"/>
        </w:rPr>
        <w:t>2025 н</w:t>
      </w:r>
      <w:r w:rsidR="00EA5447">
        <w:rPr>
          <w:rFonts w:ascii="Times New Roman" w:hAnsi="Times New Roman" w:cs="Times New Roman"/>
          <w:sz w:val="28"/>
          <w:szCs w:val="28"/>
        </w:rPr>
        <w:t>авчального року</w:t>
      </w:r>
      <w:r w:rsidR="00EA5447" w:rsidRPr="00EA5447">
        <w:rPr>
          <w:rFonts w:ascii="Times New Roman" w:hAnsi="Times New Roman" w:cs="Times New Roman"/>
          <w:sz w:val="28"/>
          <w:szCs w:val="28"/>
        </w:rPr>
        <w:t xml:space="preserve"> заклад дошкільної освіти був забезпечений усіма необхідними матеріально-технічними ресурсами, які відповідають сучасним вимогам до безпеки, комфорту та розвитку дітей. Усі групові, розвивальні та допоміжні приміщення утримуються в ідеальному </w:t>
      </w:r>
      <w:r w:rsidR="00EA5447" w:rsidRPr="00EA5447">
        <w:rPr>
          <w:rFonts w:ascii="Times New Roman" w:hAnsi="Times New Roman" w:cs="Times New Roman"/>
          <w:sz w:val="28"/>
          <w:szCs w:val="28"/>
        </w:rPr>
        <w:lastRenderedPageBreak/>
        <w:t>санітарно-гігієнічному стані: системи вентиляції та опалення працюють безвідмовно, освітлення підібране відповідно до вікових норм, а рівень вологості контролюється відповідно до нормативів МОЗ.</w:t>
      </w:r>
    </w:p>
    <w:p w:rsidR="00EA5447" w:rsidRPr="00EA5447" w:rsidRDefault="00EA5447" w:rsidP="00EA5447">
      <w:pPr>
        <w:spacing w:after="0" w:line="240" w:lineRule="auto"/>
        <w:jc w:val="both"/>
        <w:rPr>
          <w:rFonts w:ascii="Times New Roman" w:hAnsi="Times New Roman" w:cs="Times New Roman"/>
          <w:sz w:val="28"/>
          <w:szCs w:val="28"/>
        </w:rPr>
      </w:pPr>
      <w:r w:rsidRPr="00EA5447">
        <w:rPr>
          <w:rFonts w:ascii="Times New Roman" w:hAnsi="Times New Roman" w:cs="Times New Roman"/>
          <w:sz w:val="28"/>
          <w:szCs w:val="28"/>
        </w:rPr>
        <w:t xml:space="preserve">           Відповідно до листа ДСНС України від 14.06.2022 № 03-1870/162-2 «Про організацію укриття працівників та дітей у закладах освіти» в підвальному приміщенні ЗДО облаштовано сучасне укриття, яке забезпечує максимальний рівень безпеки та комфорту для вихованців і персоналу під час повітряних </w:t>
      </w:r>
      <w:proofErr w:type="spellStart"/>
      <w:r w:rsidRPr="00EA5447">
        <w:rPr>
          <w:rFonts w:ascii="Times New Roman" w:hAnsi="Times New Roman" w:cs="Times New Roman"/>
          <w:sz w:val="28"/>
          <w:szCs w:val="28"/>
        </w:rPr>
        <w:t>тривог</w:t>
      </w:r>
      <w:proofErr w:type="spellEnd"/>
      <w:r w:rsidRPr="00EA5447">
        <w:rPr>
          <w:rFonts w:ascii="Times New Roman" w:hAnsi="Times New Roman" w:cs="Times New Roman"/>
          <w:sz w:val="28"/>
          <w:szCs w:val="28"/>
        </w:rPr>
        <w:t xml:space="preserve"> чи інших надзвичайних ситуацій. Усередині приміщення захисного укриття створено оптимальні умови для організації освітнього процесу та відпочинку: </w:t>
      </w:r>
    </w:p>
    <w:p w:rsidR="00EA5447" w:rsidRPr="00582DE6" w:rsidRDefault="00582DE6" w:rsidP="00E25F8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з</w:t>
      </w:r>
      <w:r w:rsidR="00EA5447" w:rsidRPr="00582DE6">
        <w:rPr>
          <w:rFonts w:ascii="Times New Roman" w:hAnsi="Times New Roman" w:cs="Times New Roman"/>
          <w:sz w:val="28"/>
          <w:szCs w:val="28"/>
        </w:rPr>
        <w:t>они відпочинку обладнані зручними стільцями й матра</w:t>
      </w:r>
      <w:r w:rsidR="004A3982">
        <w:rPr>
          <w:rFonts w:ascii="Times New Roman" w:hAnsi="Times New Roman" w:cs="Times New Roman"/>
          <w:sz w:val="28"/>
          <w:szCs w:val="28"/>
        </w:rPr>
        <w:t>ц</w:t>
      </w:r>
      <w:r w:rsidR="00EA5447" w:rsidRPr="00582DE6">
        <w:rPr>
          <w:rFonts w:ascii="Times New Roman" w:hAnsi="Times New Roman" w:cs="Times New Roman"/>
          <w:sz w:val="28"/>
          <w:szCs w:val="28"/>
        </w:rPr>
        <w:t>ами, які легко розкласти та прибрати;</w:t>
      </w:r>
    </w:p>
    <w:p w:rsidR="00EA5447" w:rsidRPr="00582DE6" w:rsidRDefault="00582DE6" w:rsidP="00E25F8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EA5447" w:rsidRPr="00582DE6">
        <w:rPr>
          <w:rFonts w:ascii="Times New Roman" w:hAnsi="Times New Roman" w:cs="Times New Roman"/>
          <w:sz w:val="28"/>
          <w:szCs w:val="28"/>
        </w:rPr>
        <w:t>світні куточки містять столики та стільці, мобільні дошки для малювання й письма, набори дидактичних матеріалів, що дозволяють проводити заняття в умовах укриття;</w:t>
      </w:r>
    </w:p>
    <w:p w:rsidR="00EA5447" w:rsidRPr="00582DE6" w:rsidRDefault="00582DE6" w:rsidP="00E25F8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w:t>
      </w:r>
      <w:r w:rsidR="00EA5447" w:rsidRPr="00582DE6">
        <w:rPr>
          <w:rFonts w:ascii="Times New Roman" w:hAnsi="Times New Roman" w:cs="Times New Roman"/>
          <w:sz w:val="28"/>
          <w:szCs w:val="28"/>
        </w:rPr>
        <w:t>ункт першої допомоги укомплектовано всіма необхідними медикаментами та перев’язувальними матеріалами, а також наявні аптечки для кожної групи;</w:t>
      </w:r>
    </w:p>
    <w:p w:rsidR="00EA5447" w:rsidRPr="00582DE6" w:rsidRDefault="00582DE6" w:rsidP="00E25F8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w:t>
      </w:r>
      <w:r w:rsidR="00EA5447" w:rsidRPr="00582DE6">
        <w:rPr>
          <w:rFonts w:ascii="Times New Roman" w:hAnsi="Times New Roman" w:cs="Times New Roman"/>
          <w:sz w:val="28"/>
          <w:szCs w:val="28"/>
        </w:rPr>
        <w:t>истема вентиляції та освітлення адаптована до роботи в умовах укриття: встановлені аварійні ліхтарі;</w:t>
      </w:r>
    </w:p>
    <w:p w:rsidR="00EA5447" w:rsidRPr="00582DE6" w:rsidRDefault="00582DE6" w:rsidP="00E25F8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00EA5447" w:rsidRPr="00582DE6">
        <w:rPr>
          <w:rFonts w:ascii="Times New Roman" w:hAnsi="Times New Roman" w:cs="Times New Roman"/>
          <w:sz w:val="28"/>
          <w:szCs w:val="28"/>
        </w:rPr>
        <w:t xml:space="preserve">омунікаційний модуль містить засоби зв’язку (радіо, зарядні пристрої, </w:t>
      </w:r>
      <w:proofErr w:type="spellStart"/>
      <w:r w:rsidR="00EA5447" w:rsidRPr="00582DE6">
        <w:rPr>
          <w:rFonts w:ascii="Times New Roman" w:hAnsi="Times New Roman" w:cs="Times New Roman"/>
          <w:sz w:val="28"/>
          <w:szCs w:val="28"/>
        </w:rPr>
        <w:t>павербанки</w:t>
      </w:r>
      <w:proofErr w:type="spellEnd"/>
      <w:r w:rsidR="00EA5447" w:rsidRPr="00582DE6">
        <w:rPr>
          <w:rFonts w:ascii="Times New Roman" w:hAnsi="Times New Roman" w:cs="Times New Roman"/>
          <w:sz w:val="28"/>
          <w:szCs w:val="28"/>
        </w:rPr>
        <w:t>) і запас питної води з набором сухих продуктів тривалого зберігання.</w:t>
      </w:r>
    </w:p>
    <w:p w:rsidR="00EA5447" w:rsidRPr="00EA5447" w:rsidRDefault="00EA5447" w:rsidP="00EA5447">
      <w:pPr>
        <w:spacing w:after="0" w:line="240" w:lineRule="auto"/>
        <w:jc w:val="both"/>
        <w:rPr>
          <w:rFonts w:ascii="Times New Roman" w:hAnsi="Times New Roman" w:cs="Times New Roman"/>
          <w:sz w:val="28"/>
          <w:szCs w:val="28"/>
        </w:rPr>
      </w:pPr>
      <w:r w:rsidRPr="00EA5447">
        <w:rPr>
          <w:rFonts w:ascii="Times New Roman" w:hAnsi="Times New Roman" w:cs="Times New Roman"/>
          <w:sz w:val="28"/>
          <w:szCs w:val="28"/>
        </w:rPr>
        <w:t xml:space="preserve">        Укриття регулярно перевіряється на відповідність санітарно-технічним вимогам та нормам безпеки, проводяться інструктажі для працівників і відпрацювання алгоритмів евакуації. Така інфраструктура гарантує збереження здоров’я й життя дітей і персоналу, а також мінімально порушує освітній процес навіть у надзвичайних умовах.</w:t>
      </w:r>
    </w:p>
    <w:p w:rsidR="00EA5447" w:rsidRPr="00EA5447" w:rsidRDefault="00EA5447" w:rsidP="00EA5447">
      <w:pPr>
        <w:spacing w:after="0" w:line="240" w:lineRule="auto"/>
        <w:jc w:val="both"/>
        <w:rPr>
          <w:rFonts w:ascii="Times New Roman" w:hAnsi="Times New Roman" w:cs="Times New Roman"/>
          <w:sz w:val="28"/>
          <w:szCs w:val="28"/>
        </w:rPr>
      </w:pPr>
      <w:r w:rsidRPr="00EA5447">
        <w:rPr>
          <w:rFonts w:ascii="Times New Roman" w:hAnsi="Times New Roman" w:cs="Times New Roman"/>
          <w:sz w:val="28"/>
          <w:szCs w:val="28"/>
        </w:rPr>
        <w:t xml:space="preserve">    Заклад дошкільної освіти </w:t>
      </w:r>
      <w:r w:rsidR="00777321">
        <w:rPr>
          <w:rFonts w:ascii="Times New Roman" w:hAnsi="Times New Roman" w:cs="Times New Roman"/>
          <w:sz w:val="28"/>
          <w:szCs w:val="28"/>
        </w:rPr>
        <w:t>«Пролісок»</w:t>
      </w:r>
      <w:r w:rsidR="003C5DA2">
        <w:rPr>
          <w:rFonts w:ascii="Times New Roman" w:hAnsi="Times New Roman" w:cs="Times New Roman"/>
          <w:sz w:val="28"/>
          <w:szCs w:val="28"/>
        </w:rPr>
        <w:t xml:space="preserve"> </w:t>
      </w:r>
      <w:r w:rsidRPr="00EA5447">
        <w:rPr>
          <w:rFonts w:ascii="Times New Roman" w:hAnsi="Times New Roman" w:cs="Times New Roman"/>
          <w:sz w:val="28"/>
          <w:szCs w:val="28"/>
        </w:rPr>
        <w:t>має:</w:t>
      </w:r>
    </w:p>
    <w:p w:rsidR="00EA5447" w:rsidRPr="00582DE6" w:rsidRDefault="00EA5447" w:rsidP="00E25F8D">
      <w:pPr>
        <w:pStyle w:val="a3"/>
        <w:numPr>
          <w:ilvl w:val="0"/>
          <w:numId w:val="18"/>
        </w:numPr>
        <w:spacing w:after="0" w:line="240" w:lineRule="auto"/>
        <w:jc w:val="both"/>
        <w:rPr>
          <w:rFonts w:ascii="Times New Roman" w:hAnsi="Times New Roman" w:cs="Times New Roman"/>
          <w:sz w:val="28"/>
          <w:szCs w:val="28"/>
        </w:rPr>
      </w:pPr>
      <w:r w:rsidRPr="00582DE6">
        <w:rPr>
          <w:rFonts w:ascii="Times New Roman" w:hAnsi="Times New Roman" w:cs="Times New Roman"/>
          <w:sz w:val="28"/>
          <w:szCs w:val="28"/>
        </w:rPr>
        <w:t>музично-спортивну залу;</w:t>
      </w:r>
    </w:p>
    <w:p w:rsidR="00EA5447" w:rsidRPr="00582DE6" w:rsidRDefault="00EA5447" w:rsidP="00E25F8D">
      <w:pPr>
        <w:pStyle w:val="a3"/>
        <w:numPr>
          <w:ilvl w:val="0"/>
          <w:numId w:val="18"/>
        </w:numPr>
        <w:spacing w:after="0" w:line="240" w:lineRule="auto"/>
        <w:jc w:val="both"/>
        <w:rPr>
          <w:rFonts w:ascii="Times New Roman" w:hAnsi="Times New Roman" w:cs="Times New Roman"/>
          <w:sz w:val="28"/>
          <w:szCs w:val="28"/>
        </w:rPr>
      </w:pPr>
      <w:r w:rsidRPr="00582DE6">
        <w:rPr>
          <w:rFonts w:ascii="Times New Roman" w:hAnsi="Times New Roman" w:cs="Times New Roman"/>
          <w:sz w:val="28"/>
          <w:szCs w:val="28"/>
        </w:rPr>
        <w:t>медичний кабінет з ізолятором;</w:t>
      </w:r>
    </w:p>
    <w:p w:rsidR="00EA5447" w:rsidRDefault="00EA5447" w:rsidP="00E25F8D">
      <w:pPr>
        <w:pStyle w:val="a3"/>
        <w:numPr>
          <w:ilvl w:val="0"/>
          <w:numId w:val="18"/>
        </w:numPr>
        <w:spacing w:after="0" w:line="240" w:lineRule="auto"/>
        <w:jc w:val="both"/>
        <w:rPr>
          <w:rFonts w:ascii="Times New Roman" w:hAnsi="Times New Roman" w:cs="Times New Roman"/>
          <w:sz w:val="28"/>
          <w:szCs w:val="28"/>
        </w:rPr>
      </w:pPr>
      <w:r w:rsidRPr="00F3505D">
        <w:rPr>
          <w:rFonts w:ascii="Times New Roman" w:hAnsi="Times New Roman" w:cs="Times New Roman"/>
          <w:sz w:val="28"/>
          <w:szCs w:val="28"/>
        </w:rPr>
        <w:t>методичний кабінет;</w:t>
      </w:r>
    </w:p>
    <w:p w:rsidR="005860A0" w:rsidRDefault="005860A0" w:rsidP="00E25F8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ресурсну кімнату та кабінет практичного психолога;</w:t>
      </w:r>
    </w:p>
    <w:p w:rsidR="005860A0" w:rsidRPr="00F3505D" w:rsidRDefault="005860A0" w:rsidP="00E25F8D">
      <w:pPr>
        <w:pStyle w:val="a3"/>
        <w:numPr>
          <w:ilvl w:val="0"/>
          <w:numId w:val="18"/>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Кімнату безпеки;</w:t>
      </w:r>
    </w:p>
    <w:p w:rsidR="00EA5447" w:rsidRPr="00F3505D" w:rsidRDefault="00EA5447" w:rsidP="00E25F8D">
      <w:pPr>
        <w:pStyle w:val="a3"/>
        <w:numPr>
          <w:ilvl w:val="0"/>
          <w:numId w:val="18"/>
        </w:numPr>
        <w:spacing w:after="0" w:line="240" w:lineRule="auto"/>
        <w:jc w:val="both"/>
        <w:rPr>
          <w:rFonts w:ascii="Times New Roman" w:hAnsi="Times New Roman" w:cs="Times New Roman"/>
          <w:sz w:val="28"/>
          <w:szCs w:val="28"/>
        </w:rPr>
      </w:pPr>
      <w:r w:rsidRPr="00F3505D">
        <w:rPr>
          <w:rFonts w:ascii="Times New Roman" w:hAnsi="Times New Roman" w:cs="Times New Roman"/>
          <w:sz w:val="28"/>
          <w:szCs w:val="28"/>
        </w:rPr>
        <w:t>кабінети директора, завідувача господарства, кастелянки;</w:t>
      </w:r>
    </w:p>
    <w:p w:rsidR="00EA5447" w:rsidRPr="00F3505D" w:rsidRDefault="00EA5447" w:rsidP="00E25F8D">
      <w:pPr>
        <w:pStyle w:val="a3"/>
        <w:numPr>
          <w:ilvl w:val="0"/>
          <w:numId w:val="18"/>
        </w:numPr>
        <w:spacing w:after="0" w:line="240" w:lineRule="auto"/>
        <w:jc w:val="both"/>
        <w:rPr>
          <w:rFonts w:ascii="Times New Roman" w:hAnsi="Times New Roman" w:cs="Times New Roman"/>
          <w:sz w:val="28"/>
          <w:szCs w:val="28"/>
        </w:rPr>
      </w:pPr>
      <w:r w:rsidRPr="00F3505D">
        <w:rPr>
          <w:rFonts w:ascii="Times New Roman" w:hAnsi="Times New Roman" w:cs="Times New Roman"/>
          <w:sz w:val="28"/>
          <w:szCs w:val="28"/>
        </w:rPr>
        <w:t>харчоблок;</w:t>
      </w:r>
    </w:p>
    <w:p w:rsidR="00EA5447" w:rsidRPr="00F3505D" w:rsidRDefault="00EA5447" w:rsidP="00E25F8D">
      <w:pPr>
        <w:pStyle w:val="a3"/>
        <w:numPr>
          <w:ilvl w:val="0"/>
          <w:numId w:val="18"/>
        </w:numPr>
        <w:spacing w:after="0" w:line="240" w:lineRule="auto"/>
        <w:jc w:val="both"/>
        <w:rPr>
          <w:rFonts w:ascii="Times New Roman" w:hAnsi="Times New Roman" w:cs="Times New Roman"/>
          <w:sz w:val="28"/>
          <w:szCs w:val="28"/>
        </w:rPr>
      </w:pPr>
      <w:r w:rsidRPr="00F3505D">
        <w:rPr>
          <w:rFonts w:ascii="Times New Roman" w:hAnsi="Times New Roman" w:cs="Times New Roman"/>
          <w:sz w:val="28"/>
          <w:szCs w:val="28"/>
        </w:rPr>
        <w:t>пральну кімнату;</w:t>
      </w:r>
    </w:p>
    <w:p w:rsidR="00EA5447" w:rsidRPr="00F3505D" w:rsidRDefault="00EA5447" w:rsidP="00E25F8D">
      <w:pPr>
        <w:pStyle w:val="a3"/>
        <w:numPr>
          <w:ilvl w:val="0"/>
          <w:numId w:val="18"/>
        </w:numPr>
        <w:spacing w:after="0" w:line="240" w:lineRule="auto"/>
        <w:jc w:val="both"/>
        <w:rPr>
          <w:rFonts w:ascii="Times New Roman" w:hAnsi="Times New Roman" w:cs="Times New Roman"/>
          <w:sz w:val="28"/>
          <w:szCs w:val="28"/>
        </w:rPr>
      </w:pPr>
      <w:r w:rsidRPr="00F3505D">
        <w:rPr>
          <w:rFonts w:ascii="Times New Roman" w:hAnsi="Times New Roman" w:cs="Times New Roman"/>
          <w:sz w:val="28"/>
          <w:szCs w:val="28"/>
        </w:rPr>
        <w:t>комору та льох;</w:t>
      </w:r>
    </w:p>
    <w:p w:rsidR="00EA5447" w:rsidRPr="00F3505D" w:rsidRDefault="00EA5447" w:rsidP="00E25F8D">
      <w:pPr>
        <w:pStyle w:val="a3"/>
        <w:numPr>
          <w:ilvl w:val="0"/>
          <w:numId w:val="18"/>
        </w:numPr>
        <w:spacing w:after="0" w:line="240" w:lineRule="auto"/>
        <w:jc w:val="both"/>
        <w:rPr>
          <w:rFonts w:ascii="Times New Roman" w:hAnsi="Times New Roman" w:cs="Times New Roman"/>
          <w:sz w:val="28"/>
          <w:szCs w:val="28"/>
        </w:rPr>
      </w:pPr>
      <w:r w:rsidRPr="00F3505D">
        <w:rPr>
          <w:rFonts w:ascii="Times New Roman" w:hAnsi="Times New Roman" w:cs="Times New Roman"/>
          <w:sz w:val="28"/>
          <w:szCs w:val="28"/>
        </w:rPr>
        <w:t>групові приміщення;</w:t>
      </w:r>
    </w:p>
    <w:p w:rsidR="00777321" w:rsidRDefault="00EA5447" w:rsidP="00E25F8D">
      <w:pPr>
        <w:pStyle w:val="a3"/>
        <w:numPr>
          <w:ilvl w:val="0"/>
          <w:numId w:val="18"/>
        </w:numPr>
        <w:spacing w:after="0" w:line="240" w:lineRule="auto"/>
        <w:jc w:val="both"/>
        <w:rPr>
          <w:rFonts w:ascii="Times New Roman" w:hAnsi="Times New Roman" w:cs="Times New Roman"/>
          <w:sz w:val="28"/>
          <w:szCs w:val="28"/>
        </w:rPr>
      </w:pPr>
      <w:r w:rsidRPr="00F3505D">
        <w:rPr>
          <w:rFonts w:ascii="Times New Roman" w:hAnsi="Times New Roman" w:cs="Times New Roman"/>
          <w:sz w:val="28"/>
          <w:szCs w:val="28"/>
        </w:rPr>
        <w:t>ігрові та спортивний майданчики.</w:t>
      </w:r>
    </w:p>
    <w:p w:rsidR="00EA5447" w:rsidRPr="00777321" w:rsidRDefault="00EA5447" w:rsidP="00777321">
      <w:pPr>
        <w:spacing w:after="0" w:line="240" w:lineRule="auto"/>
        <w:jc w:val="both"/>
        <w:rPr>
          <w:rFonts w:ascii="Times New Roman" w:hAnsi="Times New Roman" w:cs="Times New Roman"/>
          <w:sz w:val="28"/>
          <w:szCs w:val="28"/>
        </w:rPr>
      </w:pPr>
      <w:r w:rsidRPr="00777321">
        <w:rPr>
          <w:rFonts w:ascii="Times New Roman" w:hAnsi="Times New Roman" w:cs="Times New Roman"/>
          <w:sz w:val="28"/>
          <w:szCs w:val="28"/>
        </w:rPr>
        <w:t xml:space="preserve">         У групових приміщеннях створено затишне, безпечне та сучасне середовище, в якому дитячі меблі й м’який інвентар ретельно підібрані з урахуванням віку малюків та вимог </w:t>
      </w:r>
      <w:proofErr w:type="spellStart"/>
      <w:r w:rsidRPr="00777321">
        <w:rPr>
          <w:rFonts w:ascii="Times New Roman" w:hAnsi="Times New Roman" w:cs="Times New Roman"/>
          <w:sz w:val="28"/>
          <w:szCs w:val="28"/>
        </w:rPr>
        <w:t>СанПіН</w:t>
      </w:r>
      <w:proofErr w:type="spellEnd"/>
      <w:r w:rsidRPr="00777321">
        <w:rPr>
          <w:rFonts w:ascii="Times New Roman" w:hAnsi="Times New Roman" w:cs="Times New Roman"/>
          <w:sz w:val="28"/>
          <w:szCs w:val="28"/>
        </w:rPr>
        <w:t xml:space="preserve">. Педагогічний колектив активно наповнює простір елементами творчості й пізнання: на стінах розміщені </w:t>
      </w:r>
      <w:r w:rsidRPr="00777321">
        <w:rPr>
          <w:rFonts w:ascii="Times New Roman" w:hAnsi="Times New Roman" w:cs="Times New Roman"/>
          <w:sz w:val="28"/>
          <w:szCs w:val="28"/>
        </w:rPr>
        <w:lastRenderedPageBreak/>
        <w:t xml:space="preserve">тематичні панно, інтерактивні композиції з природного матеріалу, виставки-презентації дитячих </w:t>
      </w:r>
      <w:proofErr w:type="spellStart"/>
      <w:r w:rsidRPr="00777321">
        <w:rPr>
          <w:rFonts w:ascii="Times New Roman" w:hAnsi="Times New Roman" w:cs="Times New Roman"/>
          <w:sz w:val="28"/>
          <w:szCs w:val="28"/>
        </w:rPr>
        <w:t>проєктів</w:t>
      </w:r>
      <w:proofErr w:type="spellEnd"/>
      <w:r w:rsidRPr="00777321">
        <w:rPr>
          <w:rFonts w:ascii="Times New Roman" w:hAnsi="Times New Roman" w:cs="Times New Roman"/>
          <w:sz w:val="28"/>
          <w:szCs w:val="28"/>
        </w:rPr>
        <w:t xml:space="preserve"> та </w:t>
      </w:r>
      <w:proofErr w:type="spellStart"/>
      <w:r w:rsidRPr="00777321">
        <w:rPr>
          <w:rFonts w:ascii="Times New Roman" w:hAnsi="Times New Roman" w:cs="Times New Roman"/>
          <w:sz w:val="28"/>
          <w:szCs w:val="28"/>
        </w:rPr>
        <w:t>фотоінсталяції</w:t>
      </w:r>
      <w:proofErr w:type="spellEnd"/>
      <w:r w:rsidRPr="00777321">
        <w:rPr>
          <w:rFonts w:ascii="Times New Roman" w:hAnsi="Times New Roman" w:cs="Times New Roman"/>
          <w:sz w:val="28"/>
          <w:szCs w:val="28"/>
        </w:rPr>
        <w:t>, які демонструють досягнення та будні маленьких дослідників. Це сприяє розвитку уяви, естетичного смаку та самоідентифікації кожного вихованця.</w:t>
      </w:r>
    </w:p>
    <w:p w:rsidR="00EA5447" w:rsidRPr="00EA5447" w:rsidRDefault="00EA5447" w:rsidP="00EA5447">
      <w:pPr>
        <w:spacing w:after="0" w:line="240" w:lineRule="auto"/>
        <w:jc w:val="both"/>
        <w:rPr>
          <w:rFonts w:ascii="Times New Roman" w:hAnsi="Times New Roman" w:cs="Times New Roman"/>
          <w:sz w:val="28"/>
          <w:szCs w:val="28"/>
        </w:rPr>
      </w:pPr>
      <w:r w:rsidRPr="00EA5447">
        <w:rPr>
          <w:rFonts w:ascii="Times New Roman" w:hAnsi="Times New Roman" w:cs="Times New Roman"/>
          <w:sz w:val="28"/>
          <w:szCs w:val="28"/>
        </w:rPr>
        <w:t xml:space="preserve">          У кожній віковій групі закладу створено багатий ігровий простір: на відкритих полицях розміщено сучасні, яскраві набори розвивальних іграшок та ігрові посібники, які ретельно підібрані відповідно до віку й рівня розвитку дошкільнят. Коробки з дрібними та середніми елементами конструкторів, настільними іграми й сюжетно-рольовими атрибутами стоять на рівні дитячих долонь, що дозволяє малюкам самостійно обирати заняття й розвивати креативність та самостійність.     </w:t>
      </w:r>
    </w:p>
    <w:p w:rsidR="00EA5447" w:rsidRPr="00EA5447" w:rsidRDefault="00EA5447" w:rsidP="00EA5447">
      <w:pPr>
        <w:spacing w:after="0" w:line="240" w:lineRule="auto"/>
        <w:jc w:val="both"/>
        <w:rPr>
          <w:rFonts w:ascii="Times New Roman" w:hAnsi="Times New Roman" w:cs="Times New Roman"/>
          <w:sz w:val="28"/>
          <w:szCs w:val="28"/>
        </w:rPr>
      </w:pPr>
      <w:r w:rsidRPr="00EA5447">
        <w:rPr>
          <w:rFonts w:ascii="Times New Roman" w:hAnsi="Times New Roman" w:cs="Times New Roman"/>
          <w:sz w:val="28"/>
          <w:szCs w:val="28"/>
        </w:rPr>
        <w:t xml:space="preserve">           Педагоги також мають у своєму розпорядженні широкий спектр демонстраційних матеріалів — від карток із зображеннями рослин і тварин до просторових моделей та стендів із буквами і цифрами — а також різножанрові дидактичні ігри, </w:t>
      </w:r>
      <w:proofErr w:type="spellStart"/>
      <w:r w:rsidRPr="00EA5447">
        <w:rPr>
          <w:rFonts w:ascii="Times New Roman" w:hAnsi="Times New Roman" w:cs="Times New Roman"/>
          <w:sz w:val="28"/>
          <w:szCs w:val="28"/>
        </w:rPr>
        <w:t>пазли</w:t>
      </w:r>
      <w:proofErr w:type="spellEnd"/>
      <w:r w:rsidRPr="00EA5447">
        <w:rPr>
          <w:rFonts w:ascii="Times New Roman" w:hAnsi="Times New Roman" w:cs="Times New Roman"/>
          <w:sz w:val="28"/>
          <w:szCs w:val="28"/>
        </w:rPr>
        <w:t>, лото й настільні вправи для розвитку мовлення, логіки та дрібної моторики. Літературний куточок у кожній групі поповнено сучасними дитячими виданнями, настільними книжками й інтерактивними книжками-розмальовками, що стимулюють звичку до читання та спільного сімейного дозвілля.</w:t>
      </w:r>
    </w:p>
    <w:p w:rsidR="00EA5447" w:rsidRPr="00EA5447" w:rsidRDefault="00EA5447" w:rsidP="00EA5447">
      <w:pPr>
        <w:spacing w:after="0" w:line="240" w:lineRule="auto"/>
        <w:jc w:val="both"/>
        <w:rPr>
          <w:rFonts w:ascii="Times New Roman" w:hAnsi="Times New Roman" w:cs="Times New Roman"/>
          <w:sz w:val="28"/>
          <w:szCs w:val="28"/>
        </w:rPr>
      </w:pPr>
      <w:r w:rsidRPr="00EA5447">
        <w:rPr>
          <w:rFonts w:ascii="Times New Roman" w:hAnsi="Times New Roman" w:cs="Times New Roman"/>
          <w:sz w:val="28"/>
          <w:szCs w:val="28"/>
        </w:rPr>
        <w:t xml:space="preserve">           Такий продуманий інвентар і зручне зонування простору — ігрові полиці, куточки творчості, конструкторські та сюжетно-рольові станції — створюють комфортне середовище, в якому кожна дитина може знайти заняття за інтересом, вдосконалювати соціальні навички у взаємодії з однолітками та розвивати свій потенціал у грі.</w:t>
      </w:r>
    </w:p>
    <w:p w:rsidR="00EA5447" w:rsidRPr="00EA5447" w:rsidRDefault="00EA5447" w:rsidP="00EA5447">
      <w:pPr>
        <w:spacing w:after="0" w:line="240" w:lineRule="auto"/>
        <w:jc w:val="both"/>
        <w:rPr>
          <w:rFonts w:ascii="Times New Roman" w:hAnsi="Times New Roman" w:cs="Times New Roman"/>
          <w:sz w:val="28"/>
          <w:szCs w:val="28"/>
        </w:rPr>
      </w:pPr>
      <w:r w:rsidRPr="00EA5447">
        <w:rPr>
          <w:rFonts w:ascii="Times New Roman" w:hAnsi="Times New Roman" w:cs="Times New Roman"/>
          <w:sz w:val="28"/>
          <w:szCs w:val="28"/>
        </w:rPr>
        <w:t xml:space="preserve">          В роздягальнях ЗДО облаштовано інформаційні куточки для батьків із актуальними оголошеннями, методичними порадами та фотографіями важливих подій закладу. Окремі фотостенди відображають творчі роботи дітей і спільні родинні активності, що формує атмосферу довіри й партнерства між садочком і родинами вихованців. Такий підхід до обладнання та оформлення приміщень забезпечує не лише безпеку і гігієну, а й сприяє всебічному розвитку дітей.       </w:t>
      </w:r>
    </w:p>
    <w:p w:rsidR="00EA5447" w:rsidRPr="00EA5447" w:rsidRDefault="00EA5447" w:rsidP="00EA5447">
      <w:pPr>
        <w:spacing w:after="0" w:line="240" w:lineRule="auto"/>
        <w:jc w:val="both"/>
        <w:rPr>
          <w:rFonts w:ascii="Times New Roman" w:hAnsi="Times New Roman" w:cs="Times New Roman"/>
          <w:sz w:val="28"/>
          <w:szCs w:val="28"/>
        </w:rPr>
      </w:pPr>
      <w:r w:rsidRPr="00EA5447">
        <w:rPr>
          <w:rFonts w:ascii="Times New Roman" w:hAnsi="Times New Roman" w:cs="Times New Roman"/>
          <w:sz w:val="28"/>
          <w:szCs w:val="28"/>
        </w:rPr>
        <w:t xml:space="preserve">            Територію закладу прикрашають яскраві квітники, рабатки, клумби,</w:t>
      </w:r>
      <w:r w:rsidR="00777321">
        <w:rPr>
          <w:rFonts w:ascii="Times New Roman" w:hAnsi="Times New Roman" w:cs="Times New Roman"/>
          <w:sz w:val="28"/>
          <w:szCs w:val="28"/>
        </w:rPr>
        <w:t xml:space="preserve"> плодовий сад</w:t>
      </w:r>
      <w:r w:rsidRPr="00EA5447">
        <w:rPr>
          <w:rFonts w:ascii="Times New Roman" w:hAnsi="Times New Roman" w:cs="Times New Roman"/>
          <w:sz w:val="28"/>
          <w:szCs w:val="28"/>
        </w:rPr>
        <w:t>. Силами педагогів, батьків та ви</w:t>
      </w:r>
      <w:r w:rsidR="005860A0">
        <w:rPr>
          <w:rFonts w:ascii="Times New Roman" w:hAnsi="Times New Roman" w:cs="Times New Roman"/>
          <w:sz w:val="28"/>
          <w:szCs w:val="28"/>
        </w:rPr>
        <w:t>хованців закладено плодовий сад</w:t>
      </w:r>
      <w:r w:rsidRPr="00EA5447">
        <w:rPr>
          <w:rFonts w:ascii="Times New Roman" w:hAnsi="Times New Roman" w:cs="Times New Roman"/>
          <w:sz w:val="28"/>
          <w:szCs w:val="28"/>
        </w:rPr>
        <w:t xml:space="preserve">, облаштовано  «екологічну стежину», де вихователі намагаються  забезпечити всі необхідні умови для проведення  практичної, експериментальної діяльності дітей, їх екологічного виховання. </w:t>
      </w:r>
    </w:p>
    <w:p w:rsidR="00EA5447" w:rsidRPr="00EA5447" w:rsidRDefault="00EA5447" w:rsidP="00EA5447">
      <w:pPr>
        <w:spacing w:after="0" w:line="240" w:lineRule="auto"/>
        <w:jc w:val="both"/>
        <w:rPr>
          <w:rFonts w:ascii="Times New Roman" w:hAnsi="Times New Roman" w:cs="Times New Roman"/>
          <w:sz w:val="28"/>
          <w:szCs w:val="28"/>
        </w:rPr>
      </w:pPr>
      <w:r w:rsidRPr="00EA5447">
        <w:rPr>
          <w:rFonts w:ascii="Times New Roman" w:hAnsi="Times New Roman" w:cs="Times New Roman"/>
          <w:sz w:val="28"/>
          <w:szCs w:val="28"/>
        </w:rPr>
        <w:t xml:space="preserve">            Кожна вікова група має  ігровий майданчик з трав’яним покриттям для проведення прогулянок з дітьми. На майданчиках розташовані альтанки, столи та лави для дошкільників, різноманітні спортивні та ігрові споруди, нетрадиційне ігрове обладнання для забезпечення рухової активності дітей  протягом дня.  </w:t>
      </w:r>
    </w:p>
    <w:p w:rsidR="00EA5447" w:rsidRPr="00EA5447" w:rsidRDefault="003A431B" w:rsidP="00EA54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5447" w:rsidRPr="00EA5447">
        <w:rPr>
          <w:rFonts w:ascii="Times New Roman" w:hAnsi="Times New Roman" w:cs="Times New Roman"/>
          <w:sz w:val="28"/>
          <w:szCs w:val="28"/>
        </w:rPr>
        <w:t xml:space="preserve">Для зміцнення матеріально-технічної бази в ЗДО були проведені такі заходи: напередодні нового навчального року проведено </w:t>
      </w:r>
      <w:r w:rsidR="005860A0">
        <w:rPr>
          <w:rFonts w:ascii="Times New Roman" w:hAnsi="Times New Roman" w:cs="Times New Roman"/>
          <w:sz w:val="28"/>
          <w:szCs w:val="28"/>
        </w:rPr>
        <w:t xml:space="preserve">косметичний </w:t>
      </w:r>
      <w:r w:rsidR="00EA5447" w:rsidRPr="00EA5447">
        <w:rPr>
          <w:rFonts w:ascii="Times New Roman" w:hAnsi="Times New Roman" w:cs="Times New Roman"/>
          <w:sz w:val="28"/>
          <w:szCs w:val="28"/>
        </w:rPr>
        <w:t xml:space="preserve">ремонт групових приміщень; проведено косметичний ремонт харчоблоку, пральні, </w:t>
      </w:r>
      <w:r w:rsidR="00EA5447" w:rsidRPr="00EA5447">
        <w:rPr>
          <w:rFonts w:ascii="Times New Roman" w:hAnsi="Times New Roman" w:cs="Times New Roman"/>
          <w:sz w:val="28"/>
          <w:szCs w:val="28"/>
        </w:rPr>
        <w:lastRenderedPageBreak/>
        <w:t xml:space="preserve">коридору. Придбаний навчально - методичний матеріал. Проведено благоустрій території:  озеленення,  </w:t>
      </w:r>
      <w:r w:rsidR="006E5B92">
        <w:rPr>
          <w:rFonts w:ascii="Times New Roman" w:hAnsi="Times New Roman" w:cs="Times New Roman"/>
          <w:sz w:val="28"/>
          <w:szCs w:val="28"/>
        </w:rPr>
        <w:t>під</w:t>
      </w:r>
      <w:r w:rsidR="00EA5447" w:rsidRPr="00EA5447">
        <w:rPr>
          <w:rFonts w:ascii="Times New Roman" w:hAnsi="Times New Roman" w:cs="Times New Roman"/>
          <w:sz w:val="28"/>
          <w:szCs w:val="28"/>
        </w:rPr>
        <w:t>фарб</w:t>
      </w:r>
      <w:r w:rsidR="006E5B92">
        <w:rPr>
          <w:rFonts w:ascii="Times New Roman" w:hAnsi="Times New Roman" w:cs="Times New Roman"/>
          <w:sz w:val="28"/>
          <w:szCs w:val="28"/>
        </w:rPr>
        <w:t>ов</w:t>
      </w:r>
      <w:r w:rsidR="00EA5447" w:rsidRPr="00EA5447">
        <w:rPr>
          <w:rFonts w:ascii="Times New Roman" w:hAnsi="Times New Roman" w:cs="Times New Roman"/>
          <w:sz w:val="28"/>
          <w:szCs w:val="28"/>
        </w:rPr>
        <w:t>ування обладнання на ігрових майданчиках.</w:t>
      </w:r>
    </w:p>
    <w:p w:rsidR="00EA5447" w:rsidRPr="00EA5447" w:rsidRDefault="00EA5447" w:rsidP="00EA5447">
      <w:pPr>
        <w:spacing w:after="0" w:line="240" w:lineRule="auto"/>
        <w:jc w:val="both"/>
        <w:rPr>
          <w:rFonts w:ascii="Times New Roman" w:hAnsi="Times New Roman" w:cs="Times New Roman"/>
          <w:sz w:val="28"/>
          <w:szCs w:val="28"/>
        </w:rPr>
      </w:pPr>
      <w:r w:rsidRPr="00EA5447">
        <w:rPr>
          <w:rFonts w:ascii="Times New Roman" w:hAnsi="Times New Roman" w:cs="Times New Roman"/>
          <w:sz w:val="28"/>
          <w:szCs w:val="28"/>
        </w:rPr>
        <w:t xml:space="preserve">          Залишились проблемні пи</w:t>
      </w:r>
      <w:r w:rsidR="005860A0">
        <w:rPr>
          <w:rFonts w:ascii="Times New Roman" w:hAnsi="Times New Roman" w:cs="Times New Roman"/>
          <w:sz w:val="28"/>
          <w:szCs w:val="28"/>
        </w:rPr>
        <w:t xml:space="preserve">тання, які необхідно вирішити: </w:t>
      </w:r>
      <w:r w:rsidRPr="00EA5447">
        <w:rPr>
          <w:rFonts w:ascii="Times New Roman" w:hAnsi="Times New Roman" w:cs="Times New Roman"/>
          <w:sz w:val="28"/>
          <w:szCs w:val="28"/>
        </w:rPr>
        <w:t>поповнити дитячі майданчики малими ігровими формами.</w:t>
      </w:r>
    </w:p>
    <w:p w:rsidR="00EA5447" w:rsidRDefault="003A431B" w:rsidP="00EA54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5447" w:rsidRPr="00EA5447">
        <w:rPr>
          <w:rFonts w:ascii="Times New Roman" w:hAnsi="Times New Roman" w:cs="Times New Roman"/>
          <w:sz w:val="28"/>
          <w:szCs w:val="28"/>
        </w:rPr>
        <w:t>Утримання та влаштування будівлі на території закладу відповідає санітарним нормам устрою й утримання дитячих дошкільних закладів. Технічний стан будівлі задовільний. Територія закладу  повністю огороджена. Пісок завозиться  перед літнім періодом. Прибирання майданчиків і всієї території дошкільного закладу здійснюється щоденно. За потребою здійснюється викос трави, обрізка кущів, сушнику. Сміття прибирається у смітники та вивозиться по мірі заповнення.</w:t>
      </w:r>
    </w:p>
    <w:p w:rsidR="003A431B" w:rsidRPr="003A431B" w:rsidRDefault="003A431B"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A431B">
        <w:rPr>
          <w:rFonts w:ascii="Times New Roman" w:hAnsi="Times New Roman" w:cs="Times New Roman"/>
          <w:sz w:val="28"/>
          <w:szCs w:val="28"/>
        </w:rPr>
        <w:t>Упродовж 2024</w:t>
      </w:r>
      <w:r>
        <w:rPr>
          <w:rFonts w:ascii="Times New Roman" w:hAnsi="Times New Roman" w:cs="Times New Roman"/>
          <w:sz w:val="28"/>
          <w:szCs w:val="28"/>
        </w:rPr>
        <w:t>/</w:t>
      </w:r>
      <w:r w:rsidRPr="003A431B">
        <w:rPr>
          <w:rFonts w:ascii="Times New Roman" w:hAnsi="Times New Roman" w:cs="Times New Roman"/>
          <w:sz w:val="28"/>
          <w:szCs w:val="28"/>
        </w:rPr>
        <w:t>2025 навчального року адміністрація закладу дошкільної освіти, діючи відповідно до вимог Закону України «Про охорону праці», послідовно й цілеспрямовано реалізовувала завдання державної політики у сфері охорони праці та створення безпечних умов праці і перебування для учасників освітнього процесу.</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D4474">
        <w:rPr>
          <w:rFonts w:ascii="Times New Roman" w:hAnsi="Times New Roman" w:cs="Times New Roman"/>
          <w:sz w:val="28"/>
          <w:szCs w:val="28"/>
        </w:rPr>
        <w:t xml:space="preserve">Директор Гоголь О.І., та вихователь-методист Лугова С.В. </w:t>
      </w:r>
      <w:r w:rsidR="003A431B" w:rsidRPr="003A431B">
        <w:rPr>
          <w:rFonts w:ascii="Times New Roman" w:hAnsi="Times New Roman" w:cs="Times New Roman"/>
          <w:sz w:val="28"/>
          <w:szCs w:val="28"/>
        </w:rPr>
        <w:t>здійснювали плановий і позаплановий контроль за дотриманням нормативних вимог з охорони праці, техніки безпеки, пожежної та електробезпеки. Регулярно перевірялася наявність та актуальність інструкцій на робочих місцях, у службових приміщеннях, біля технологічного та побутового обладнання. Забезпечено проведення вступного, первинного, повторного, позапланового та цільового інструктажів з ОП, ТБ та ППБ для всіх працівників закладу, зокрема для працівників, які відносяться до І групи з електробезпеки.</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Систематично здійснювалося обстеження технічного стану будівлі, обладнання, дитячих ігрових майданчиків, спортивного обладнання, приміщень укриття, засобів пожежогасіння. Здійснювався контроль за своєчасною повіркою вагових засобів вимірювання, манометрів. Увага приділялася організації медичного обслуговування, дотриманню санітарно-гігієнічних вимог до харчування дітей, своєчасному проходженню працівниками медичних оглядів.</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 xml:space="preserve">Організовано заходи з цивільного захисту, інструктажі щодо дій персоналу у разі виникнення або загрози надзвичайних ситуацій. Зазначені питання постійно розглядалися на </w:t>
      </w:r>
      <w:proofErr w:type="spellStart"/>
      <w:r w:rsidR="003A431B" w:rsidRPr="003A431B">
        <w:rPr>
          <w:rFonts w:ascii="Times New Roman" w:hAnsi="Times New Roman" w:cs="Times New Roman"/>
          <w:sz w:val="28"/>
          <w:szCs w:val="28"/>
        </w:rPr>
        <w:t>педгодинах</w:t>
      </w:r>
      <w:proofErr w:type="spellEnd"/>
      <w:r w:rsidR="003A431B" w:rsidRPr="003A431B">
        <w:rPr>
          <w:rFonts w:ascii="Times New Roman" w:hAnsi="Times New Roman" w:cs="Times New Roman"/>
          <w:sz w:val="28"/>
          <w:szCs w:val="28"/>
        </w:rPr>
        <w:t>, виробничих нарадах, загальних зборах трудового колективу. Така системна й цілеспрямована робота сприяла підтриманню належного рівня безпеки життєдіяльності в закладі, мінімізації ризиків травматизму та зміцненню культури безпеки серед працівників.</w:t>
      </w:r>
    </w:p>
    <w:p w:rsidR="00941706" w:rsidRPr="00941706" w:rsidRDefault="00C45735" w:rsidP="009417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 xml:space="preserve"> У </w:t>
      </w:r>
      <w:r w:rsidR="000D4474">
        <w:rPr>
          <w:rFonts w:ascii="Times New Roman" w:hAnsi="Times New Roman" w:cs="Times New Roman"/>
          <w:sz w:val="28"/>
          <w:szCs w:val="28"/>
        </w:rPr>
        <w:t xml:space="preserve">вересні - </w:t>
      </w:r>
      <w:r w:rsidR="008B3895">
        <w:rPr>
          <w:rFonts w:ascii="Times New Roman" w:hAnsi="Times New Roman" w:cs="Times New Roman"/>
          <w:sz w:val="28"/>
          <w:szCs w:val="28"/>
        </w:rPr>
        <w:t>жовтні 2024 року</w:t>
      </w:r>
      <w:r w:rsidR="003A431B" w:rsidRPr="003A431B">
        <w:rPr>
          <w:rFonts w:ascii="Times New Roman" w:hAnsi="Times New Roman" w:cs="Times New Roman"/>
          <w:sz w:val="28"/>
          <w:szCs w:val="28"/>
        </w:rPr>
        <w:t xml:space="preserve"> в закладі дошкільної освіти було організовано та проведено </w:t>
      </w:r>
      <w:r w:rsidR="000D4474">
        <w:rPr>
          <w:rFonts w:ascii="Times New Roman" w:hAnsi="Times New Roman" w:cs="Times New Roman"/>
          <w:sz w:val="28"/>
          <w:szCs w:val="28"/>
        </w:rPr>
        <w:t xml:space="preserve">Місячник Цивільного захисту, а в квітні 2025 року </w:t>
      </w:r>
      <w:r w:rsidR="003A431B" w:rsidRPr="003A431B">
        <w:rPr>
          <w:rFonts w:ascii="Times New Roman" w:hAnsi="Times New Roman" w:cs="Times New Roman"/>
          <w:sz w:val="28"/>
          <w:szCs w:val="28"/>
        </w:rPr>
        <w:t xml:space="preserve">Тиждень безпеки дитини, спрямований на формування в дітей та дорослих обізнаності щодо правил безпечної поведінки в побуті, під час воєнного стану, в надзвичайних ситуаціях природного та техногенного </w:t>
      </w:r>
      <w:r w:rsidR="003A431B" w:rsidRPr="00941706">
        <w:rPr>
          <w:rFonts w:ascii="Times New Roman" w:hAnsi="Times New Roman" w:cs="Times New Roman"/>
          <w:sz w:val="28"/>
          <w:szCs w:val="28"/>
        </w:rPr>
        <w:t>характеру.</w:t>
      </w:r>
      <w:r w:rsidR="00941706" w:rsidRPr="00941706">
        <w:rPr>
          <w:rFonts w:ascii="Times New Roman" w:hAnsi="Times New Roman" w:cs="Times New Roman"/>
          <w:sz w:val="28"/>
          <w:szCs w:val="28"/>
        </w:rPr>
        <w:t xml:space="preserve"> На високому рівні проведені: розвага «Безпека на дорозі з псом Патроном», на якій були присутні представники поліції, </w:t>
      </w:r>
      <w:r w:rsidR="00941706" w:rsidRPr="00941706">
        <w:rPr>
          <w:rFonts w:ascii="Times New Roman" w:hAnsi="Times New Roman" w:cs="Times New Roman"/>
          <w:color w:val="000000"/>
          <w:sz w:val="28"/>
          <w:szCs w:val="28"/>
        </w:rPr>
        <w:t xml:space="preserve">спортивний </w:t>
      </w:r>
      <w:proofErr w:type="spellStart"/>
      <w:r w:rsidR="00941706" w:rsidRPr="00941706">
        <w:rPr>
          <w:rFonts w:ascii="Times New Roman" w:hAnsi="Times New Roman" w:cs="Times New Roman"/>
          <w:color w:val="000000"/>
          <w:sz w:val="28"/>
          <w:szCs w:val="28"/>
        </w:rPr>
        <w:t>квест</w:t>
      </w:r>
      <w:proofErr w:type="spellEnd"/>
      <w:r w:rsidR="00941706" w:rsidRPr="00941706">
        <w:rPr>
          <w:rFonts w:ascii="Times New Roman" w:hAnsi="Times New Roman" w:cs="Times New Roman"/>
          <w:color w:val="000000"/>
          <w:sz w:val="28"/>
          <w:szCs w:val="28"/>
        </w:rPr>
        <w:t xml:space="preserve"> «Безпечними стежинами </w:t>
      </w:r>
      <w:r w:rsidR="00941706" w:rsidRPr="00941706">
        <w:rPr>
          <w:rFonts w:ascii="Times New Roman" w:hAnsi="Times New Roman" w:cs="Times New Roman"/>
          <w:color w:val="000000"/>
          <w:sz w:val="28"/>
          <w:szCs w:val="28"/>
        </w:rPr>
        <w:lastRenderedPageBreak/>
        <w:t xml:space="preserve">разом з псом Патроном», фізкультурна розвага «Про безпеку дбай – загрозу помічай», навчальне заняття-тренінг з евакуації «Евакуація при пожежі» за участю фахівців ДСНС України в Вінницькій області; </w:t>
      </w:r>
      <w:proofErr w:type="spellStart"/>
      <w:r w:rsidR="00941706" w:rsidRPr="00941706">
        <w:rPr>
          <w:rFonts w:ascii="Times New Roman" w:hAnsi="Times New Roman" w:cs="Times New Roman"/>
          <w:color w:val="000000"/>
          <w:sz w:val="28"/>
          <w:szCs w:val="28"/>
        </w:rPr>
        <w:t>зустіч</w:t>
      </w:r>
      <w:proofErr w:type="spellEnd"/>
      <w:r w:rsidR="00941706" w:rsidRPr="00941706">
        <w:rPr>
          <w:rFonts w:ascii="Times New Roman" w:hAnsi="Times New Roman" w:cs="Times New Roman"/>
          <w:color w:val="000000"/>
          <w:sz w:val="28"/>
          <w:szCs w:val="28"/>
        </w:rPr>
        <w:t xml:space="preserve"> вихованців ЗДО з працівниками дорожньої поліції в рамках проведення Тижня безпеки дорожнього руху «Правила безпеки вивчай, здоров`я оберігай».</w:t>
      </w:r>
      <w:r w:rsidR="00941706" w:rsidRPr="00941706">
        <w:rPr>
          <w:rFonts w:ascii="Times New Roman" w:hAnsi="Times New Roman" w:cs="Times New Roman"/>
          <w:sz w:val="28"/>
          <w:szCs w:val="28"/>
        </w:rPr>
        <w:t xml:space="preserve">         З метою запобігання травматизму серед учасників освітнього процесу систематично проводиться інформаційно – роз`яснювальна робота щодо дотримання алгоритму дій в НС, виконанню заходів щодо їх запобігання; інструктажі з питань охорони праці та безпеки життєдіяльності. Так до Дня мінної просвіти з вихованцями та працівниками закладу проведено урок з мінної безпеки з участю поліцейського офіцера громади. Також проведено інформаційну бесіду з працівниками закладу, відпрацьовано порядок дій при виявленні вибухонебезпечних та підозрілих</w:t>
      </w:r>
      <w:r w:rsidR="00941706">
        <w:rPr>
          <w:rFonts w:ascii="Times New Roman" w:hAnsi="Times New Roman" w:cs="Times New Roman"/>
          <w:sz w:val="28"/>
          <w:szCs w:val="28"/>
        </w:rPr>
        <w:t xml:space="preserve"> </w:t>
      </w:r>
      <w:r w:rsidR="00941706" w:rsidRPr="00941706">
        <w:rPr>
          <w:rFonts w:ascii="Times New Roman" w:hAnsi="Times New Roman" w:cs="Times New Roman"/>
          <w:sz w:val="28"/>
          <w:szCs w:val="28"/>
        </w:rPr>
        <w:t>предметів.</w:t>
      </w:r>
    </w:p>
    <w:p w:rsidR="003A431B" w:rsidRPr="003A431B" w:rsidRDefault="003A431B" w:rsidP="00941706">
      <w:pPr>
        <w:spacing w:after="0" w:line="240" w:lineRule="auto"/>
        <w:jc w:val="both"/>
        <w:rPr>
          <w:rFonts w:ascii="Times New Roman" w:hAnsi="Times New Roman" w:cs="Times New Roman"/>
          <w:sz w:val="28"/>
          <w:szCs w:val="28"/>
        </w:rPr>
      </w:pPr>
      <w:r w:rsidRPr="00941706">
        <w:rPr>
          <w:rFonts w:ascii="Times New Roman" w:hAnsi="Times New Roman" w:cs="Times New Roman"/>
          <w:sz w:val="28"/>
          <w:szCs w:val="28"/>
        </w:rPr>
        <w:t xml:space="preserve"> </w:t>
      </w:r>
      <w:r w:rsidR="00941706">
        <w:rPr>
          <w:rFonts w:ascii="Times New Roman" w:hAnsi="Times New Roman" w:cs="Times New Roman"/>
          <w:sz w:val="28"/>
          <w:szCs w:val="28"/>
        </w:rPr>
        <w:tab/>
      </w:r>
      <w:r w:rsidRPr="00941706">
        <w:rPr>
          <w:rFonts w:ascii="Times New Roman" w:hAnsi="Times New Roman" w:cs="Times New Roman"/>
          <w:sz w:val="28"/>
          <w:szCs w:val="28"/>
        </w:rPr>
        <w:t xml:space="preserve">У рамках проведення Тижня педагоги надавали консультативну допомогу батькам у </w:t>
      </w:r>
      <w:proofErr w:type="spellStart"/>
      <w:r w:rsidRPr="00941706">
        <w:rPr>
          <w:rFonts w:ascii="Times New Roman" w:hAnsi="Times New Roman" w:cs="Times New Roman"/>
          <w:sz w:val="28"/>
          <w:szCs w:val="28"/>
        </w:rPr>
        <w:t>месенджері</w:t>
      </w:r>
      <w:proofErr w:type="spellEnd"/>
      <w:r w:rsidRPr="00941706">
        <w:rPr>
          <w:rFonts w:ascii="Times New Roman" w:hAnsi="Times New Roman" w:cs="Times New Roman"/>
          <w:sz w:val="28"/>
          <w:szCs w:val="28"/>
        </w:rPr>
        <w:t xml:space="preserve"> </w:t>
      </w:r>
      <w:proofErr w:type="spellStart"/>
      <w:r w:rsidRPr="00941706">
        <w:rPr>
          <w:rFonts w:ascii="Times New Roman" w:hAnsi="Times New Roman" w:cs="Times New Roman"/>
          <w:sz w:val="28"/>
          <w:szCs w:val="28"/>
        </w:rPr>
        <w:t>Viber</w:t>
      </w:r>
      <w:proofErr w:type="spellEnd"/>
      <w:r w:rsidRPr="00941706">
        <w:rPr>
          <w:rFonts w:ascii="Times New Roman" w:hAnsi="Times New Roman" w:cs="Times New Roman"/>
          <w:sz w:val="28"/>
          <w:szCs w:val="28"/>
        </w:rPr>
        <w:t xml:space="preserve"> із питань основ безпеки життєдіяльності</w:t>
      </w:r>
      <w:r w:rsidRPr="003A431B">
        <w:rPr>
          <w:rFonts w:ascii="Times New Roman" w:hAnsi="Times New Roman" w:cs="Times New Roman"/>
          <w:sz w:val="28"/>
          <w:szCs w:val="28"/>
        </w:rPr>
        <w:t>, ініціювали виставку дитячих малюнків на тему «Безпека життя і здоров’я дитини», що сприяло розвитку в дітей навичок безпечної поведінки у доступній формі.</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 xml:space="preserve">Вихователь-методист </w:t>
      </w:r>
      <w:r w:rsidR="000D4474">
        <w:rPr>
          <w:rFonts w:ascii="Times New Roman" w:hAnsi="Times New Roman" w:cs="Times New Roman"/>
          <w:sz w:val="28"/>
          <w:szCs w:val="28"/>
        </w:rPr>
        <w:t>Лугова С.В.</w:t>
      </w:r>
      <w:r w:rsidR="003A431B" w:rsidRPr="003A431B">
        <w:rPr>
          <w:rFonts w:ascii="Times New Roman" w:hAnsi="Times New Roman" w:cs="Times New Roman"/>
          <w:sz w:val="28"/>
          <w:szCs w:val="28"/>
        </w:rPr>
        <w:t xml:space="preserve"> сформувала методичну добірку з питань охорони життя і здоров’я дітей та організації освітнього процесу в умовах </w:t>
      </w:r>
      <w:r w:rsidR="00941706">
        <w:rPr>
          <w:rFonts w:ascii="Times New Roman" w:hAnsi="Times New Roman" w:cs="Times New Roman"/>
          <w:sz w:val="28"/>
          <w:szCs w:val="28"/>
        </w:rPr>
        <w:t xml:space="preserve">воєнного стану. </w:t>
      </w:r>
      <w:r w:rsidR="000D4474">
        <w:rPr>
          <w:rFonts w:ascii="Times New Roman" w:hAnsi="Times New Roman" w:cs="Times New Roman"/>
          <w:sz w:val="28"/>
          <w:szCs w:val="28"/>
        </w:rPr>
        <w:t xml:space="preserve">Також </w:t>
      </w:r>
      <w:r w:rsidR="00F829C1">
        <w:rPr>
          <w:rFonts w:ascii="Times New Roman" w:hAnsi="Times New Roman" w:cs="Times New Roman"/>
          <w:sz w:val="28"/>
          <w:szCs w:val="28"/>
        </w:rPr>
        <w:t>у закладі функціонує</w:t>
      </w:r>
      <w:r w:rsidR="000D4474">
        <w:rPr>
          <w:rFonts w:ascii="Times New Roman" w:hAnsi="Times New Roman" w:cs="Times New Roman"/>
          <w:sz w:val="28"/>
          <w:szCs w:val="28"/>
        </w:rPr>
        <w:t xml:space="preserve"> Кімната безпеки, яка постійно поповнюється</w:t>
      </w:r>
      <w:r w:rsidR="006E5B92">
        <w:rPr>
          <w:rFonts w:ascii="Times New Roman" w:hAnsi="Times New Roman" w:cs="Times New Roman"/>
          <w:sz w:val="28"/>
          <w:szCs w:val="28"/>
        </w:rPr>
        <w:t xml:space="preserve"> дидактичними</w:t>
      </w:r>
      <w:r w:rsidR="000D4474">
        <w:rPr>
          <w:rFonts w:ascii="Times New Roman" w:hAnsi="Times New Roman" w:cs="Times New Roman"/>
          <w:sz w:val="28"/>
          <w:szCs w:val="28"/>
        </w:rPr>
        <w:t xml:space="preserve"> іграми та методичними матеріалами</w:t>
      </w:r>
      <w:r w:rsidR="00F829C1">
        <w:rPr>
          <w:rFonts w:ascii="Times New Roman" w:hAnsi="Times New Roman" w:cs="Times New Roman"/>
          <w:sz w:val="28"/>
          <w:szCs w:val="28"/>
        </w:rPr>
        <w:t>.</w:t>
      </w:r>
    </w:p>
    <w:p w:rsidR="003A431B" w:rsidRPr="00885EB2"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З метою оперативного реагування у разі виникнення надзвичайної ситуації кожна група має затверджений маршрут руху до укриття, відповідно до Плану реагування на надзвичайні ситуації. Працівники закладу ознайомлені з алгоритмом дій під час евакуації та регулярно відпрацьовують відповідні навички.</w:t>
      </w:r>
    </w:p>
    <w:p w:rsidR="00885EB2" w:rsidRPr="00885EB2" w:rsidRDefault="00885EB2" w:rsidP="003A431B">
      <w:pPr>
        <w:spacing w:after="0" w:line="240" w:lineRule="auto"/>
        <w:jc w:val="both"/>
        <w:rPr>
          <w:rFonts w:ascii="Times New Roman" w:hAnsi="Times New Roman" w:cs="Times New Roman"/>
          <w:sz w:val="28"/>
          <w:szCs w:val="28"/>
        </w:rPr>
      </w:pPr>
      <w:r w:rsidRPr="00885EB2">
        <w:rPr>
          <w:rFonts w:ascii="Times New Roman" w:hAnsi="Times New Roman" w:cs="Times New Roman"/>
          <w:sz w:val="28"/>
          <w:szCs w:val="28"/>
        </w:rPr>
        <w:tab/>
        <w:t xml:space="preserve">Також </w:t>
      </w:r>
      <w:r>
        <w:rPr>
          <w:rFonts w:ascii="Times New Roman" w:hAnsi="Times New Roman" w:cs="Times New Roman"/>
          <w:sz w:val="28"/>
          <w:szCs w:val="28"/>
        </w:rPr>
        <w:t xml:space="preserve">у закладі є «Тривожна кнопка» </w:t>
      </w:r>
      <w:r>
        <w:rPr>
          <w:rFonts w:ascii="Times New Roman" w:hAnsi="Times New Roman" w:cs="Times New Roman"/>
          <w:color w:val="001D35"/>
          <w:sz w:val="28"/>
          <w:szCs w:val="28"/>
          <w:shd w:val="clear" w:color="auto" w:fill="FFFFFF"/>
        </w:rPr>
        <w:t>–</w:t>
      </w:r>
      <w:r w:rsidRPr="00885EB2">
        <w:rPr>
          <w:rFonts w:ascii="Times New Roman" w:hAnsi="Times New Roman" w:cs="Times New Roman"/>
          <w:color w:val="001D35"/>
          <w:sz w:val="28"/>
          <w:szCs w:val="28"/>
          <w:shd w:val="clear" w:color="auto" w:fill="FFFFFF"/>
        </w:rPr>
        <w:t> </w:t>
      </w:r>
      <w:r w:rsidRPr="00885EB2">
        <w:rPr>
          <w:rFonts w:ascii="Times New Roman" w:hAnsi="Times New Roman" w:cs="Times New Roman"/>
          <w:sz w:val="28"/>
          <w:szCs w:val="28"/>
        </w:rPr>
        <w:t>система безпеки, яка дозволяє миттєво викликати групу швидкого реагування (поліцію, охорону) в разі небезпеки, нападу, крадіжки або іншої надзвичайної ситуації.</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Заклад забезпечений засобами індивідуального захисту, первинними засобами пожежогасіння — у наявності пожежний щи</w:t>
      </w:r>
      <w:r w:rsidR="00941706">
        <w:rPr>
          <w:rFonts w:ascii="Times New Roman" w:hAnsi="Times New Roman" w:cs="Times New Roman"/>
          <w:sz w:val="28"/>
          <w:szCs w:val="28"/>
        </w:rPr>
        <w:t>т із відповідним обладнанням, 44</w:t>
      </w:r>
      <w:r w:rsidR="003A431B" w:rsidRPr="003A431B">
        <w:rPr>
          <w:rFonts w:ascii="Times New Roman" w:hAnsi="Times New Roman" w:cs="Times New Roman"/>
          <w:sz w:val="28"/>
          <w:szCs w:val="28"/>
        </w:rPr>
        <w:t xml:space="preserve"> вогнегасників. Плани евакуації у разі пожежі розміщені на видимих, доступних місцях у всіх приміщеннях. Комплекс вжитих заходів дозволяє підтримувати належний рівень безпеки життєдіяльності всіх учасників освітнього процесу.</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На підставі чинних нормативно-правових документів у закладі дошкільної освіти розроблено та впроваджено інструкції з охорони праці для всіх категорій працівників відповідно до їхніх посадових обов’язків. Один раз на три роки працівники проходять перевірку знань та здають заліки щодо вимог охорони праці, техніки безпеки та дотримання інструкцій із охорони життя і здоров’я дітей.</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 xml:space="preserve">З метою забезпечення контролю за безпечною експлуатацією будівель і споруд, </w:t>
      </w:r>
      <w:proofErr w:type="spellStart"/>
      <w:r w:rsidR="003A431B" w:rsidRPr="003A431B">
        <w:rPr>
          <w:rFonts w:ascii="Times New Roman" w:hAnsi="Times New Roman" w:cs="Times New Roman"/>
          <w:sz w:val="28"/>
          <w:szCs w:val="28"/>
        </w:rPr>
        <w:t>пожежно</w:t>
      </w:r>
      <w:proofErr w:type="spellEnd"/>
      <w:r w:rsidR="003A431B" w:rsidRPr="003A431B">
        <w:rPr>
          <w:rFonts w:ascii="Times New Roman" w:hAnsi="Times New Roman" w:cs="Times New Roman"/>
          <w:sz w:val="28"/>
          <w:szCs w:val="28"/>
        </w:rPr>
        <w:t xml:space="preserve">-технічна комісія, призначена наказом керівника ЗДО, </w:t>
      </w:r>
      <w:r w:rsidR="003A431B" w:rsidRPr="003A431B">
        <w:rPr>
          <w:rFonts w:ascii="Times New Roman" w:hAnsi="Times New Roman" w:cs="Times New Roman"/>
          <w:sz w:val="28"/>
          <w:szCs w:val="28"/>
        </w:rPr>
        <w:lastRenderedPageBreak/>
        <w:t>щоквартально (раз на три місяці) здійснює планові обстеження основної будівлі, допоміжних приміщень, прогулянкових майданчиків, а також стану спортивного, ігрового та нестандартного обладнання. За результатами обстежень складаються відповідні акти.</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 xml:space="preserve">З метою дотримання вимог охорони праці та забезпечення безпеки життєдіяльності у закладі щорічно проводяться заміри опору ізоляції електромережі, технічне випробування технологічного обладнання. Один раз на три роки здійснюються вимірювання параметрів захисного заземлення та стану контурів захисту. Виявлені в ході обстежень недоліки </w:t>
      </w:r>
      <w:proofErr w:type="spellStart"/>
      <w:r w:rsidR="003A431B" w:rsidRPr="003A431B">
        <w:rPr>
          <w:rFonts w:ascii="Times New Roman" w:hAnsi="Times New Roman" w:cs="Times New Roman"/>
          <w:sz w:val="28"/>
          <w:szCs w:val="28"/>
        </w:rPr>
        <w:t>оперативно</w:t>
      </w:r>
      <w:proofErr w:type="spellEnd"/>
      <w:r w:rsidR="003A431B" w:rsidRPr="003A431B">
        <w:rPr>
          <w:rFonts w:ascii="Times New Roman" w:hAnsi="Times New Roman" w:cs="Times New Roman"/>
          <w:sz w:val="28"/>
          <w:szCs w:val="28"/>
        </w:rPr>
        <w:t xml:space="preserve"> усуваються.</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У закладі наявна нормативна база, що регламентує роботу з охорони праці, пожежної безпеки, дотримання санітарно-гігієнічних норм, охорони життя і здоров’я дітей. Розроблено та оновлено план евакуації вихованців і працівників на випадок надзвичайної ситуації.</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 xml:space="preserve">Наказами директора призначено відповідальних осіб з охорони праці, техніки безпеки, пожежної безпеки, цивільного захисту, а також з охорони життя і здоров’я дітей. Усі відповідальні особи забезпечені </w:t>
      </w:r>
      <w:proofErr w:type="spellStart"/>
      <w:r w:rsidR="003A431B" w:rsidRPr="003A431B">
        <w:rPr>
          <w:rFonts w:ascii="Times New Roman" w:hAnsi="Times New Roman" w:cs="Times New Roman"/>
          <w:sz w:val="28"/>
          <w:szCs w:val="28"/>
        </w:rPr>
        <w:t>інструктивно</w:t>
      </w:r>
      <w:proofErr w:type="spellEnd"/>
      <w:r w:rsidR="003A431B" w:rsidRPr="003A431B">
        <w:rPr>
          <w:rFonts w:ascii="Times New Roman" w:hAnsi="Times New Roman" w:cs="Times New Roman"/>
          <w:sz w:val="28"/>
          <w:szCs w:val="28"/>
        </w:rPr>
        <w:t>-методичними матеріалами та здійснюють свою діяльність відповідно до затверджених функціональних обов’язків.</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 xml:space="preserve">Сестрою медичною старшою </w:t>
      </w:r>
      <w:proofErr w:type="spellStart"/>
      <w:r w:rsidR="00F829C1">
        <w:rPr>
          <w:rFonts w:ascii="Times New Roman" w:hAnsi="Times New Roman" w:cs="Times New Roman"/>
          <w:sz w:val="28"/>
          <w:szCs w:val="28"/>
        </w:rPr>
        <w:t>Самойловою</w:t>
      </w:r>
      <w:proofErr w:type="spellEnd"/>
      <w:r w:rsidR="00F829C1">
        <w:rPr>
          <w:rFonts w:ascii="Times New Roman" w:hAnsi="Times New Roman" w:cs="Times New Roman"/>
          <w:sz w:val="28"/>
          <w:szCs w:val="28"/>
        </w:rPr>
        <w:t xml:space="preserve"> Т.В</w:t>
      </w:r>
      <w:r w:rsidR="003A431B" w:rsidRPr="003A431B">
        <w:rPr>
          <w:rFonts w:ascii="Times New Roman" w:hAnsi="Times New Roman" w:cs="Times New Roman"/>
          <w:sz w:val="28"/>
          <w:szCs w:val="28"/>
        </w:rPr>
        <w:t xml:space="preserve">. у закладі дошкільної освіти систематично проводяться заняття санітарного мінімуму з педагогічними працівниками та обслуговуючим персоналом. Тематика занять охоплює питання дотримання санітарно-гігієнічних норм, профілактики </w:t>
      </w:r>
      <w:proofErr w:type="spellStart"/>
      <w:r w:rsidR="003A431B" w:rsidRPr="003A431B">
        <w:rPr>
          <w:rFonts w:ascii="Times New Roman" w:hAnsi="Times New Roman" w:cs="Times New Roman"/>
          <w:sz w:val="28"/>
          <w:szCs w:val="28"/>
        </w:rPr>
        <w:t>кишково</w:t>
      </w:r>
      <w:proofErr w:type="spellEnd"/>
      <w:r w:rsidR="003A431B" w:rsidRPr="003A431B">
        <w:rPr>
          <w:rFonts w:ascii="Times New Roman" w:hAnsi="Times New Roman" w:cs="Times New Roman"/>
          <w:sz w:val="28"/>
          <w:szCs w:val="28"/>
        </w:rPr>
        <w:t>-шлункових інфекційних захворювань, а також основи надання першої долікарської допомоги при різних захворюваннях і в умовах надзвичайних ситуацій.</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 xml:space="preserve">У ЗДО забезпечено дотримання оптимального санітарно-епідеміологічного режиму. Щоденно проводиться вологе прибирання приміщень та провітрювання згідно з графіком, температурний режим підтримується на належному рівні: у групових кімнатах — +19°C…+20°C, у групі для дітей раннього віку — +21°C…+22°C, у спальних кімнатах — +16°C…+18°C. Освітлення робочих місць дітей (столів, демонстраційних </w:t>
      </w:r>
      <w:proofErr w:type="spellStart"/>
      <w:r w:rsidR="003A431B" w:rsidRPr="003A431B">
        <w:rPr>
          <w:rFonts w:ascii="Times New Roman" w:hAnsi="Times New Roman" w:cs="Times New Roman"/>
          <w:sz w:val="28"/>
          <w:szCs w:val="28"/>
        </w:rPr>
        <w:t>дощок</w:t>
      </w:r>
      <w:proofErr w:type="spellEnd"/>
      <w:r w:rsidR="003A431B" w:rsidRPr="003A431B">
        <w:rPr>
          <w:rFonts w:ascii="Times New Roman" w:hAnsi="Times New Roman" w:cs="Times New Roman"/>
          <w:sz w:val="28"/>
          <w:szCs w:val="28"/>
        </w:rPr>
        <w:t>) організовано раціонально, згідно з гігієнічними вимогами. У приміщеннях відсутні монотонні або подразнювальні шумові сигнали.</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 xml:space="preserve"> Предметно-ігрове середовище, меблі та обладнання відповідають віковим особливостям дошкільників, критеріям безпечності, естетики й санітарно-гігієнічних норм. Інвентар підібрано з урахуванням вимог охорони праці та безпеки життєдіяльності.       </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 xml:space="preserve">Результати планових перевірок, проведених Головним управлінням </w:t>
      </w:r>
      <w:proofErr w:type="spellStart"/>
      <w:r w:rsidR="003A431B" w:rsidRPr="003A431B">
        <w:rPr>
          <w:rFonts w:ascii="Times New Roman" w:hAnsi="Times New Roman" w:cs="Times New Roman"/>
          <w:sz w:val="28"/>
          <w:szCs w:val="28"/>
        </w:rPr>
        <w:t>Держпродспоживслужби</w:t>
      </w:r>
      <w:proofErr w:type="spellEnd"/>
      <w:r w:rsidR="003A431B" w:rsidRPr="003A431B">
        <w:rPr>
          <w:rFonts w:ascii="Times New Roman" w:hAnsi="Times New Roman" w:cs="Times New Roman"/>
          <w:sz w:val="28"/>
          <w:szCs w:val="28"/>
        </w:rPr>
        <w:t xml:space="preserve"> в </w:t>
      </w:r>
      <w:r w:rsidR="005015F8">
        <w:rPr>
          <w:rFonts w:ascii="Times New Roman" w:hAnsi="Times New Roman" w:cs="Times New Roman"/>
          <w:sz w:val="28"/>
          <w:szCs w:val="28"/>
        </w:rPr>
        <w:t xml:space="preserve">Вінницькій </w:t>
      </w:r>
      <w:r w:rsidR="003A431B" w:rsidRPr="003A431B">
        <w:rPr>
          <w:rFonts w:ascii="Times New Roman" w:hAnsi="Times New Roman" w:cs="Times New Roman"/>
          <w:sz w:val="28"/>
          <w:szCs w:val="28"/>
        </w:rPr>
        <w:t>області, підтверджують належний санітарний стан закладу: порушень санітарно-гігієнічних норм не виявлено.</w:t>
      </w:r>
    </w:p>
    <w:p w:rsidR="003A431B" w:rsidRPr="003A431B"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A431B" w:rsidRPr="003A431B">
        <w:rPr>
          <w:rFonts w:ascii="Times New Roman" w:hAnsi="Times New Roman" w:cs="Times New Roman"/>
          <w:sz w:val="28"/>
          <w:szCs w:val="28"/>
        </w:rPr>
        <w:t>У закладі дошкільної освіти випадків дитячого травматизму, фізичного чи психічного насильства, образ, недбалого або жорстокого поводження з дітьми протягом звітного періоду не зареєстровано. Адміністрацією забезпечується систематичний контроль за дотриманням безпечних і гуманних умов перебування дітей у закладі.</w:t>
      </w:r>
    </w:p>
    <w:p w:rsidR="003A431B" w:rsidRPr="00EA5447" w:rsidRDefault="00C45735" w:rsidP="003A431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A431B" w:rsidRPr="003A431B">
        <w:rPr>
          <w:rFonts w:ascii="Times New Roman" w:hAnsi="Times New Roman" w:cs="Times New Roman"/>
          <w:sz w:val="28"/>
          <w:szCs w:val="28"/>
        </w:rPr>
        <w:t>Результати перевірок із питань охорони праці, техніки безпеки та пожежної безпеки регулярно розглядаються на виробничих нарадах, педагогічних радах, загальних зборах колективу, що сприяє посиленню уваги до проблем безпеки та підвищенню відповідальності працівників.</w:t>
      </w:r>
    </w:p>
    <w:p w:rsidR="00C45735" w:rsidRPr="00C45735" w:rsidRDefault="00C45735" w:rsidP="00C457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5735">
        <w:rPr>
          <w:rFonts w:ascii="Times New Roman" w:hAnsi="Times New Roman" w:cs="Times New Roman"/>
          <w:sz w:val="28"/>
          <w:szCs w:val="28"/>
        </w:rPr>
        <w:t>За результатами внутрішнього контролю за станом роботи з охорони життя і здоров’я дітей та запобігання дитячому травматизму в закладі дошкільної освіти було здійснено такі заходи:</w:t>
      </w:r>
    </w:p>
    <w:p w:rsid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систематично проводились інструктажі з охорони праці, техніки безпеки та безпеки життєдіяльності для працівників закладу;</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у всіх вікових групах складено «Паспорт здоров’я дошкільників»;</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забезпечено належні санітарно-гігієнічні умови у групових приміщеннях: достатній рівень освітлення, відповідність меблів віковим особливостям дітей, регулярне провітрювання та вологе прибирання;</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для батьків вихованців систематично випускались інформаційні листи з питань охорони життя та здоров’я дітей;</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поповнювалося інформаційно-методичне забезпечення за такими напрямами, як: перша медична допомога, дії під час повітряної тривоги, запобігання дорожньо-транспортному травматизму, профілактика інфекційних захворювань, правила поводження з небезпечними предметами, пожежна безпека, безпека в побуті, особиста гігієна, формування здорового способу життя, безпечний відпочинок у літній період;</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створювалися відповідні умови для роботи з дітьми щодо формування навичок безпечної поведінки: в групових кімнатах облаштовано куточки з питань дорожньої безпеки, пожежної безпеки тощо;</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організовувались консультації для батьків, оформлено тематичні контейнери-накопичувачі з матеріалами з основ безпеки життєдіяльності, постійно поповнювалась база наочної інформації.</w:t>
      </w:r>
    </w:p>
    <w:p w:rsidR="00C45735" w:rsidRPr="00C45735" w:rsidRDefault="00C45735" w:rsidP="00C45735">
      <w:p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 xml:space="preserve">      Вжиті заходи щодо запобігання дитячого травматизму:</w:t>
      </w:r>
    </w:p>
    <w:p w:rsidR="00C45735" w:rsidRPr="00C45735" w:rsidRDefault="00C45735" w:rsidP="00E25F8D">
      <w:pPr>
        <w:pStyle w:val="a3"/>
        <w:numPr>
          <w:ilvl w:val="0"/>
          <w:numId w:val="19"/>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Робота з педагогами:</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З метою запобігання нещасним випадкам та збереження здоров’я кожного вихованця систематично проводилися первинні, повторні, позапланові інструктажі та здійснювався контроль за дотриманням техніки безпеки у групових кімнатах, на ігрових майданчиках та інших територіях закладу.</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Проводилось опрацювання нормативних документів, педагогічної, методичної та спеціальної літератури з питань безпеки життєдіяльності, охорони праці та здоров’я, особливо з новопризначеними працівниками.</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Тематичні питання запобігання дитячому травматизму розглядалися на педагогічних радах, виробничих нарадах, методичних об’єднаннях.</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lastRenderedPageBreak/>
        <w:t xml:space="preserve">Оновлювались дидактичні, сюжетно-рольові та </w:t>
      </w:r>
      <w:proofErr w:type="spellStart"/>
      <w:r w:rsidRPr="00C45735">
        <w:rPr>
          <w:rFonts w:ascii="Times New Roman" w:hAnsi="Times New Roman" w:cs="Times New Roman"/>
          <w:sz w:val="28"/>
          <w:szCs w:val="28"/>
        </w:rPr>
        <w:t>настільно</w:t>
      </w:r>
      <w:proofErr w:type="spellEnd"/>
      <w:r w:rsidRPr="00C45735">
        <w:rPr>
          <w:rFonts w:ascii="Times New Roman" w:hAnsi="Times New Roman" w:cs="Times New Roman"/>
          <w:sz w:val="28"/>
          <w:szCs w:val="28"/>
        </w:rPr>
        <w:t>-друковані ігри з безпеки життєдіяльності, що використовуються у навчально-виховному процесі.</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У групах облаштовано куточки безпеки з наочними матеріалами для дітей та батьків (пам’ятки, інструкції, схеми дій у надзвичайних ситуаціях).</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Організовано перегляд відеоматеріалів, мультфільмів, проведення інтерактивних бесід для педагогів щодо аналізу типових ситуацій, які можуть призвести до травмування дітей.</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Розроблено пам’ятки для вихователів щодо дій у разі травмування дитини, виявлення ознак насильства або жорстокого поводження.</w:t>
      </w:r>
    </w:p>
    <w:p w:rsidR="00C45735" w:rsidRPr="00C45735" w:rsidRDefault="00C45735" w:rsidP="00E25F8D">
      <w:pPr>
        <w:pStyle w:val="a3"/>
        <w:numPr>
          <w:ilvl w:val="0"/>
          <w:numId w:val="19"/>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Організація освітньої діяльності:</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Проведення тематичних тижнів безпеки життєдіяльності (зокрема «Тижня безпеки дитини») із залученням усіх вікових груп.</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Проведення інтегрованих занять, прогулянкових спостережень, сюжетно-рольових ігор з елементами правил безпечної поведінки у побуті, на дорозі, у природі, під час повітряної тривоги тощо.</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 xml:space="preserve">Організація </w:t>
      </w:r>
      <w:proofErr w:type="spellStart"/>
      <w:r w:rsidRPr="00C45735">
        <w:rPr>
          <w:rFonts w:ascii="Times New Roman" w:hAnsi="Times New Roman" w:cs="Times New Roman"/>
          <w:sz w:val="28"/>
          <w:szCs w:val="28"/>
        </w:rPr>
        <w:t>квестів</w:t>
      </w:r>
      <w:proofErr w:type="spellEnd"/>
      <w:r w:rsidRPr="00C45735">
        <w:rPr>
          <w:rFonts w:ascii="Times New Roman" w:hAnsi="Times New Roman" w:cs="Times New Roman"/>
          <w:sz w:val="28"/>
          <w:szCs w:val="28"/>
        </w:rPr>
        <w:t>, вікторин, конкурсів малюнків на тему безпеки.</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 xml:space="preserve">Залучення дітей до виготовлення аплікацій, </w:t>
      </w:r>
      <w:proofErr w:type="spellStart"/>
      <w:r w:rsidRPr="00C45735">
        <w:rPr>
          <w:rFonts w:ascii="Times New Roman" w:hAnsi="Times New Roman" w:cs="Times New Roman"/>
          <w:sz w:val="28"/>
          <w:szCs w:val="28"/>
        </w:rPr>
        <w:t>лепбуків</w:t>
      </w:r>
      <w:proofErr w:type="spellEnd"/>
      <w:r w:rsidRPr="00C45735">
        <w:rPr>
          <w:rFonts w:ascii="Times New Roman" w:hAnsi="Times New Roman" w:cs="Times New Roman"/>
          <w:sz w:val="28"/>
          <w:szCs w:val="28"/>
        </w:rPr>
        <w:t>, тематичних плакатів з безпечної поведінки.</w:t>
      </w:r>
    </w:p>
    <w:p w:rsidR="00C45735" w:rsidRPr="00C45735" w:rsidRDefault="00C45735" w:rsidP="00E25F8D">
      <w:pPr>
        <w:pStyle w:val="a3"/>
        <w:numPr>
          <w:ilvl w:val="0"/>
          <w:numId w:val="19"/>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Робота з батьками:</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Проведення консультацій, індивідуальних бесід, оформлення інформаційних стендів та випуск інформаційних листів з питань безпеки життєдіяльності.</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 xml:space="preserve">Поширення корисних посилань, відеороликів та рекомендацій у батьківських </w:t>
      </w:r>
      <w:proofErr w:type="spellStart"/>
      <w:r w:rsidRPr="00C45735">
        <w:rPr>
          <w:rFonts w:ascii="Times New Roman" w:hAnsi="Times New Roman" w:cs="Times New Roman"/>
          <w:sz w:val="28"/>
          <w:szCs w:val="28"/>
        </w:rPr>
        <w:t>Viber</w:t>
      </w:r>
      <w:proofErr w:type="spellEnd"/>
      <w:r w:rsidRPr="00C45735">
        <w:rPr>
          <w:rFonts w:ascii="Times New Roman" w:hAnsi="Times New Roman" w:cs="Times New Roman"/>
          <w:sz w:val="28"/>
          <w:szCs w:val="28"/>
        </w:rPr>
        <w:t>-групах.</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Залучення батьків до участі у створенні розвивального середовища (спільне виготовлення макетів вулиць, безпечного транспорту, куточків безпеки).</w:t>
      </w:r>
    </w:p>
    <w:p w:rsidR="00C45735" w:rsidRPr="00C45735" w:rsidRDefault="00C45735" w:rsidP="00E25F8D">
      <w:pPr>
        <w:pStyle w:val="a3"/>
        <w:numPr>
          <w:ilvl w:val="0"/>
          <w:numId w:val="18"/>
        </w:numPr>
        <w:spacing w:after="0" w:line="240" w:lineRule="auto"/>
        <w:jc w:val="both"/>
        <w:rPr>
          <w:rFonts w:ascii="Times New Roman" w:hAnsi="Times New Roman" w:cs="Times New Roman"/>
          <w:sz w:val="28"/>
          <w:szCs w:val="28"/>
        </w:rPr>
      </w:pPr>
      <w:r w:rsidRPr="00C45735">
        <w:rPr>
          <w:rFonts w:ascii="Times New Roman" w:hAnsi="Times New Roman" w:cs="Times New Roman"/>
          <w:sz w:val="28"/>
          <w:szCs w:val="28"/>
        </w:rPr>
        <w:t>Анкетування батьків з метою з’ясування обізнаності щодо дій у надзвичайних ситуаціях, а також виявлення тем для подальшої просвітницької роботи.</w:t>
      </w:r>
    </w:p>
    <w:p w:rsidR="00C45735" w:rsidRPr="00C45735" w:rsidRDefault="00C45735" w:rsidP="00C457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5735">
        <w:rPr>
          <w:rFonts w:ascii="Times New Roman" w:hAnsi="Times New Roman" w:cs="Times New Roman"/>
          <w:sz w:val="28"/>
          <w:szCs w:val="28"/>
        </w:rPr>
        <w:t>Завдяки налагодженій співпраці між адміністрацією, педагогами, медичним працівником та батьками вдалося забезпечити належний контроль за санітарно-гігієнічним станом приміщень, безпекою освітнього середовища, виконанням вимог охорони праці, пожежної безпеки, профілактики інфекційних захворювань та недопущення надзвичайних ситуацій.</w:t>
      </w:r>
    </w:p>
    <w:p w:rsidR="00C45735" w:rsidRDefault="00C45735" w:rsidP="00C457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45735">
        <w:rPr>
          <w:rFonts w:ascii="Times New Roman" w:hAnsi="Times New Roman" w:cs="Times New Roman"/>
          <w:sz w:val="28"/>
          <w:szCs w:val="28"/>
        </w:rPr>
        <w:t>Освітній процес щодо формування навичок безпечної поведінки у дітей проводився цілеспрямовано, систематично, з урахуванням вікових особливостей, із використанням сучасних форм і методів роботи.</w:t>
      </w:r>
    </w:p>
    <w:p w:rsidR="00D95868" w:rsidRPr="00B9213E" w:rsidRDefault="00C45735" w:rsidP="00C457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5868" w:rsidRPr="00B9213E">
        <w:rPr>
          <w:rFonts w:ascii="Times New Roman" w:hAnsi="Times New Roman" w:cs="Times New Roman"/>
          <w:sz w:val="28"/>
          <w:szCs w:val="28"/>
        </w:rPr>
        <w:t xml:space="preserve">Упродовж всього навчального року активізувалась робота над підтриманням іміджу ЗДО. На сайті та в групах соціальних мереж ЗДО постійно висвітлювались актуальні  проблеми освітнього процесу : безпека життєдіяльності дітей, мінна безпека, як заспокоїти дітей під час вибухів, як </w:t>
      </w:r>
      <w:r w:rsidR="00D95868" w:rsidRPr="00B9213E">
        <w:rPr>
          <w:rFonts w:ascii="Times New Roman" w:hAnsi="Times New Roman" w:cs="Times New Roman"/>
          <w:sz w:val="28"/>
          <w:szCs w:val="28"/>
        </w:rPr>
        <w:lastRenderedPageBreak/>
        <w:t xml:space="preserve">надавати першу психологічну допомогу, зміцнення матеріально-технічної бази, організацію харчування,  медичне обслуговування дітей дошкільного віку, організація роботи ЗДО в умовах воєнного стану. </w:t>
      </w:r>
    </w:p>
    <w:p w:rsidR="00F071BC" w:rsidRDefault="00C45735" w:rsidP="00C4573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5868" w:rsidRPr="00B9213E">
        <w:rPr>
          <w:rFonts w:ascii="Times New Roman" w:hAnsi="Times New Roman" w:cs="Times New Roman"/>
          <w:sz w:val="28"/>
          <w:szCs w:val="28"/>
        </w:rPr>
        <w:t xml:space="preserve"> </w:t>
      </w:r>
      <w:r w:rsidRPr="00C45735">
        <w:rPr>
          <w:rFonts w:ascii="Times New Roman" w:hAnsi="Times New Roman" w:cs="Times New Roman"/>
          <w:sz w:val="28"/>
          <w:szCs w:val="28"/>
        </w:rPr>
        <w:t>Упродовж 2024</w:t>
      </w:r>
      <w:r>
        <w:rPr>
          <w:rFonts w:ascii="Times New Roman" w:hAnsi="Times New Roman" w:cs="Times New Roman"/>
          <w:sz w:val="28"/>
          <w:szCs w:val="28"/>
        </w:rPr>
        <w:t>/</w:t>
      </w:r>
      <w:r w:rsidRPr="00C45735">
        <w:rPr>
          <w:rFonts w:ascii="Times New Roman" w:hAnsi="Times New Roman" w:cs="Times New Roman"/>
          <w:sz w:val="28"/>
          <w:szCs w:val="28"/>
        </w:rPr>
        <w:t>2025 навчального року діяльність закладу дошкільно</w:t>
      </w:r>
      <w:r w:rsidR="005015F8">
        <w:rPr>
          <w:rFonts w:ascii="Times New Roman" w:hAnsi="Times New Roman" w:cs="Times New Roman"/>
          <w:sz w:val="28"/>
          <w:szCs w:val="28"/>
        </w:rPr>
        <w:t xml:space="preserve">ї освіти «Пролісок» Сутисківської с/ради </w:t>
      </w:r>
      <w:r w:rsidRPr="00C45735">
        <w:rPr>
          <w:rFonts w:ascii="Times New Roman" w:hAnsi="Times New Roman" w:cs="Times New Roman"/>
          <w:sz w:val="28"/>
          <w:szCs w:val="28"/>
        </w:rPr>
        <w:t xml:space="preserve">була організована відповідно до вимог чинного законодавства, нормативних документів у сфері дошкільної освіти та з урахуванням реалій воєнного часу. Значним кроком у реформуванні галузі стало набуття чинності у 2025 році нового Закону України «Про дошкільну освіту», який встановлює сучасні стандарти, принципи і механізми організації освітнього процесу у ЗДО. Для нашого закладу цей нормативно-правовий акт став важливим орієнтиром, що сприяє створенню безпечного, інклюзивного та </w:t>
      </w:r>
      <w:proofErr w:type="spellStart"/>
      <w:r w:rsidRPr="00C45735">
        <w:rPr>
          <w:rFonts w:ascii="Times New Roman" w:hAnsi="Times New Roman" w:cs="Times New Roman"/>
          <w:sz w:val="28"/>
          <w:szCs w:val="28"/>
        </w:rPr>
        <w:t>дитинноцентричного</w:t>
      </w:r>
      <w:proofErr w:type="spellEnd"/>
      <w:r w:rsidRPr="00C45735">
        <w:rPr>
          <w:rFonts w:ascii="Times New Roman" w:hAnsi="Times New Roman" w:cs="Times New Roman"/>
          <w:sz w:val="28"/>
          <w:szCs w:val="28"/>
        </w:rPr>
        <w:t xml:space="preserve"> освітнього середовища, активному розвитку професійної компетентності педагогічного колективу, посиленню партнерства з батьками та модернізації матеріально-технічної </w:t>
      </w:r>
      <w:r w:rsidR="005015F8">
        <w:rPr>
          <w:rFonts w:ascii="Times New Roman" w:hAnsi="Times New Roman" w:cs="Times New Roman"/>
          <w:sz w:val="28"/>
          <w:szCs w:val="28"/>
        </w:rPr>
        <w:t>бази. Заклад дошкільної освіти «Пролісок»</w:t>
      </w:r>
      <w:r w:rsidRPr="00C45735">
        <w:rPr>
          <w:rFonts w:ascii="Times New Roman" w:hAnsi="Times New Roman" w:cs="Times New Roman"/>
          <w:sz w:val="28"/>
          <w:szCs w:val="28"/>
        </w:rPr>
        <w:t xml:space="preserve"> послідовно впроваджує норми і рекомендації Закону, що забезпечує відповідність освітнього процесу сучасним вимогам та державним стандартам.</w:t>
      </w:r>
    </w:p>
    <w:p w:rsidR="003C5DA2" w:rsidRPr="003C5DA2" w:rsidRDefault="003C5DA2" w:rsidP="003C5DA2">
      <w:pPr>
        <w:spacing w:after="0" w:line="240" w:lineRule="auto"/>
        <w:jc w:val="center"/>
        <w:rPr>
          <w:rFonts w:ascii="Times New Roman" w:hAnsi="Times New Roman" w:cs="Times New Roman"/>
          <w:b/>
          <w:bCs/>
          <w:sz w:val="28"/>
          <w:szCs w:val="28"/>
        </w:rPr>
      </w:pPr>
      <w:r w:rsidRPr="003C5DA2">
        <w:rPr>
          <w:rFonts w:ascii="Times New Roman" w:hAnsi="Times New Roman" w:cs="Times New Roman"/>
          <w:b/>
          <w:bCs/>
          <w:sz w:val="28"/>
          <w:szCs w:val="28"/>
        </w:rPr>
        <w:t>1.3. Завдання на 2025/2026 навчальний рік</w:t>
      </w:r>
    </w:p>
    <w:p w:rsidR="005C1C7F" w:rsidRDefault="00761B7D" w:rsidP="00761B7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95868" w:rsidRPr="00F071BC">
        <w:rPr>
          <w:rFonts w:ascii="Times New Roman" w:hAnsi="Times New Roman" w:cs="Times New Roman"/>
          <w:sz w:val="28"/>
          <w:szCs w:val="28"/>
        </w:rPr>
        <w:t xml:space="preserve">  </w:t>
      </w:r>
      <w:r w:rsidRPr="00761B7D">
        <w:rPr>
          <w:rFonts w:ascii="Times New Roman" w:hAnsi="Times New Roman" w:cs="Times New Roman"/>
          <w:sz w:val="28"/>
          <w:szCs w:val="28"/>
        </w:rPr>
        <w:t xml:space="preserve">З огляду на результати аналізу освітньої, методичної та управлінської діяльності у 2024/2025 навчальному році, з урахуванням досягнень, викликів сьогодення та орієнтирів подальшого розвитку, а також відповідно до положень Законів України «Про освіту», «Про охорону дитинства», нового Закону України «Про дошкільну освіту» №3788-IX (2025 р.), який утверджує філософію поваги до дитини, автономії закладу, педагогічної свободи, </w:t>
      </w:r>
      <w:proofErr w:type="spellStart"/>
      <w:r w:rsidRPr="00761B7D">
        <w:rPr>
          <w:rFonts w:ascii="Times New Roman" w:hAnsi="Times New Roman" w:cs="Times New Roman"/>
          <w:sz w:val="28"/>
          <w:szCs w:val="28"/>
        </w:rPr>
        <w:t>інклюзивності</w:t>
      </w:r>
      <w:proofErr w:type="spellEnd"/>
      <w:r w:rsidRPr="00761B7D">
        <w:rPr>
          <w:rFonts w:ascii="Times New Roman" w:hAnsi="Times New Roman" w:cs="Times New Roman"/>
          <w:sz w:val="28"/>
          <w:szCs w:val="28"/>
        </w:rPr>
        <w:t xml:space="preserve"> та партнерства, нових Методичних рекомендацій щодо формування внутрішньої системи забезпечення якості освіти в ЗДО (наказ МОН України від 04.03.2025 № 407), листа МОН України від 27.08.2024 № 1/15368-24 «Щодо організації освітнього процесу в 2024/2025 навчальному році у закладах дошкільної освіти» та інших нормативно-правових документів, педагогічний колектив закладу дошкільної освіти визначає пріоритетні завдання на 2025/2026 навчальний рік:</w:t>
      </w:r>
    </w:p>
    <w:p w:rsidR="00E15F52" w:rsidRDefault="00E15F52" w:rsidP="00E25F8D">
      <w:pPr>
        <w:pStyle w:val="a3"/>
        <w:numPr>
          <w:ilvl w:val="1"/>
          <w:numId w:val="19"/>
        </w:numPr>
        <w:spacing w:after="0" w:line="240" w:lineRule="auto"/>
        <w:jc w:val="both"/>
        <w:rPr>
          <w:rFonts w:ascii="Times New Roman" w:hAnsi="Times New Roman" w:cs="Times New Roman"/>
          <w:sz w:val="28"/>
          <w:szCs w:val="28"/>
        </w:rPr>
      </w:pPr>
      <w:bookmarkStart w:id="3" w:name="_Hlk201393589"/>
      <w:r w:rsidRPr="00E15F52">
        <w:rPr>
          <w:rFonts w:ascii="Times New Roman" w:hAnsi="Times New Roman" w:cs="Times New Roman"/>
          <w:sz w:val="28"/>
          <w:szCs w:val="28"/>
        </w:rPr>
        <w:t>Забезпечити реалізацію положень нового Закону України «Про дошкільну освіту» №3788-ІХ у педагогічній діяльності працівників ЗДО</w:t>
      </w:r>
      <w:r>
        <w:rPr>
          <w:rFonts w:ascii="Times New Roman" w:hAnsi="Times New Roman" w:cs="Times New Roman"/>
          <w:sz w:val="28"/>
          <w:szCs w:val="28"/>
        </w:rPr>
        <w:t xml:space="preserve"> </w:t>
      </w:r>
      <w:r w:rsidRPr="00E15F52">
        <w:rPr>
          <w:rFonts w:ascii="Times New Roman" w:hAnsi="Times New Roman" w:cs="Times New Roman"/>
          <w:sz w:val="28"/>
          <w:szCs w:val="28"/>
        </w:rPr>
        <w:t xml:space="preserve">шляхом оновлення змісту освітнього процесу, підтримки автономії педагогів і закладу, утвердження </w:t>
      </w:r>
      <w:proofErr w:type="spellStart"/>
      <w:r w:rsidRPr="00E15F52">
        <w:rPr>
          <w:rFonts w:ascii="Times New Roman" w:hAnsi="Times New Roman" w:cs="Times New Roman"/>
          <w:sz w:val="28"/>
          <w:szCs w:val="28"/>
        </w:rPr>
        <w:t>дитиноцентризму</w:t>
      </w:r>
      <w:proofErr w:type="spellEnd"/>
      <w:r w:rsidRPr="00E15F52">
        <w:rPr>
          <w:rFonts w:ascii="Times New Roman" w:hAnsi="Times New Roman" w:cs="Times New Roman"/>
          <w:sz w:val="28"/>
          <w:szCs w:val="28"/>
        </w:rPr>
        <w:t>, інклюзивного підходу, педагогічної свободи та партнерської взаємодії з родинами, зокрема в умовах воєнного стану.</w:t>
      </w:r>
    </w:p>
    <w:p w:rsidR="008A2FA6" w:rsidRPr="0016115F" w:rsidRDefault="008A2FA6" w:rsidP="00E25F8D">
      <w:pPr>
        <w:pStyle w:val="a3"/>
        <w:numPr>
          <w:ilvl w:val="1"/>
          <w:numId w:val="19"/>
        </w:numPr>
        <w:spacing w:after="0" w:line="240" w:lineRule="auto"/>
        <w:jc w:val="both"/>
        <w:rPr>
          <w:rFonts w:ascii="Times New Roman" w:hAnsi="Times New Roman" w:cs="Times New Roman"/>
          <w:sz w:val="28"/>
          <w:szCs w:val="28"/>
        </w:rPr>
      </w:pPr>
      <w:r w:rsidRPr="008A2FA6">
        <w:rPr>
          <w:rFonts w:ascii="Times New Roman" w:hAnsi="Times New Roman" w:cs="Times New Roman"/>
          <w:sz w:val="28"/>
          <w:szCs w:val="28"/>
        </w:rPr>
        <w:t xml:space="preserve">Удосконалити внутрішню систему забезпечення якості освіти шляхом оновлення процедур моніторингу, аналізу розвитку дітей, </w:t>
      </w:r>
      <w:proofErr w:type="spellStart"/>
      <w:r w:rsidRPr="008A2FA6">
        <w:rPr>
          <w:rFonts w:ascii="Times New Roman" w:hAnsi="Times New Roman" w:cs="Times New Roman"/>
          <w:sz w:val="28"/>
          <w:szCs w:val="28"/>
        </w:rPr>
        <w:t>самооцінювання</w:t>
      </w:r>
      <w:proofErr w:type="spellEnd"/>
      <w:r w:rsidRPr="008A2FA6">
        <w:rPr>
          <w:rFonts w:ascii="Times New Roman" w:hAnsi="Times New Roman" w:cs="Times New Roman"/>
          <w:sz w:val="28"/>
          <w:szCs w:val="28"/>
        </w:rPr>
        <w:t xml:space="preserve"> та управлінських рішень у процесі організації освітнього середовища відповідно до Методичних рекомендацій МОН №407</w:t>
      </w:r>
      <w:r>
        <w:rPr>
          <w:rFonts w:ascii="Times New Roman" w:hAnsi="Times New Roman" w:cs="Times New Roman"/>
          <w:sz w:val="28"/>
          <w:szCs w:val="28"/>
        </w:rPr>
        <w:t>.</w:t>
      </w:r>
    </w:p>
    <w:p w:rsidR="00D95868" w:rsidRDefault="00471E57" w:rsidP="00E25F8D">
      <w:pPr>
        <w:pStyle w:val="a3"/>
        <w:numPr>
          <w:ilvl w:val="1"/>
          <w:numId w:val="1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Продовжувати р</w:t>
      </w:r>
      <w:r w:rsidR="0016115F" w:rsidRPr="0016115F">
        <w:rPr>
          <w:rFonts w:ascii="Times New Roman" w:hAnsi="Times New Roman" w:cs="Times New Roman"/>
          <w:sz w:val="28"/>
          <w:szCs w:val="28"/>
        </w:rPr>
        <w:t>озвивати національно-патріотичну свідомість, любов до України та повагу до традицій</w:t>
      </w:r>
      <w:r w:rsidR="0016115F">
        <w:rPr>
          <w:rFonts w:ascii="Times New Roman" w:hAnsi="Times New Roman" w:cs="Times New Roman"/>
          <w:sz w:val="28"/>
          <w:szCs w:val="28"/>
        </w:rPr>
        <w:t xml:space="preserve"> </w:t>
      </w:r>
      <w:r w:rsidR="0016115F" w:rsidRPr="0016115F">
        <w:rPr>
          <w:rFonts w:ascii="Times New Roman" w:hAnsi="Times New Roman" w:cs="Times New Roman"/>
          <w:sz w:val="28"/>
          <w:szCs w:val="28"/>
        </w:rPr>
        <w:t>у дітей дошкільного віку</w:t>
      </w:r>
      <w:r w:rsidR="0016115F">
        <w:rPr>
          <w:rFonts w:ascii="Times New Roman" w:hAnsi="Times New Roman" w:cs="Times New Roman"/>
          <w:sz w:val="28"/>
          <w:szCs w:val="28"/>
        </w:rPr>
        <w:t xml:space="preserve"> </w:t>
      </w:r>
      <w:r w:rsidR="0016115F" w:rsidRPr="0016115F">
        <w:rPr>
          <w:rFonts w:ascii="Times New Roman" w:hAnsi="Times New Roman" w:cs="Times New Roman"/>
          <w:sz w:val="28"/>
          <w:szCs w:val="28"/>
        </w:rPr>
        <w:t xml:space="preserve">через ознайомлення з символами держави, народною творчістю, </w:t>
      </w:r>
      <w:r w:rsidR="0016115F" w:rsidRPr="0016115F">
        <w:rPr>
          <w:rFonts w:ascii="Times New Roman" w:hAnsi="Times New Roman" w:cs="Times New Roman"/>
          <w:sz w:val="28"/>
          <w:szCs w:val="28"/>
        </w:rPr>
        <w:lastRenderedPageBreak/>
        <w:t>участь у патріотичних святах і подіях, співпрацю з родинами та громадою.</w:t>
      </w:r>
    </w:p>
    <w:p w:rsidR="0016115F" w:rsidRDefault="0016115F" w:rsidP="00E25F8D">
      <w:pPr>
        <w:pStyle w:val="a3"/>
        <w:numPr>
          <w:ilvl w:val="1"/>
          <w:numId w:val="19"/>
        </w:numPr>
        <w:spacing w:after="0" w:line="240" w:lineRule="auto"/>
        <w:jc w:val="both"/>
        <w:rPr>
          <w:rFonts w:ascii="Times New Roman" w:hAnsi="Times New Roman" w:cs="Times New Roman"/>
          <w:sz w:val="28"/>
          <w:szCs w:val="28"/>
        </w:rPr>
      </w:pPr>
      <w:r w:rsidRPr="0016115F">
        <w:rPr>
          <w:rFonts w:ascii="Times New Roman" w:hAnsi="Times New Roman" w:cs="Times New Roman"/>
          <w:sz w:val="28"/>
          <w:szCs w:val="28"/>
        </w:rPr>
        <w:t>Формувати емоційну стабільність, безпечну поведінку та навички саморегуляції</w:t>
      </w:r>
      <w:r>
        <w:rPr>
          <w:rFonts w:ascii="Times New Roman" w:hAnsi="Times New Roman" w:cs="Times New Roman"/>
          <w:sz w:val="28"/>
          <w:szCs w:val="28"/>
        </w:rPr>
        <w:t xml:space="preserve"> </w:t>
      </w:r>
      <w:r w:rsidRPr="0016115F">
        <w:rPr>
          <w:rFonts w:ascii="Times New Roman" w:hAnsi="Times New Roman" w:cs="Times New Roman"/>
          <w:sz w:val="28"/>
          <w:szCs w:val="28"/>
        </w:rPr>
        <w:t xml:space="preserve">у дітей </w:t>
      </w:r>
      <w:r>
        <w:rPr>
          <w:rFonts w:ascii="Times New Roman" w:hAnsi="Times New Roman" w:cs="Times New Roman"/>
          <w:sz w:val="28"/>
          <w:szCs w:val="28"/>
        </w:rPr>
        <w:t>дошкільного</w:t>
      </w:r>
      <w:r w:rsidRPr="0016115F">
        <w:rPr>
          <w:rFonts w:ascii="Times New Roman" w:hAnsi="Times New Roman" w:cs="Times New Roman"/>
          <w:sz w:val="28"/>
          <w:szCs w:val="28"/>
        </w:rPr>
        <w:t xml:space="preserve"> віку</w:t>
      </w:r>
      <w:r>
        <w:rPr>
          <w:rFonts w:ascii="Times New Roman" w:hAnsi="Times New Roman" w:cs="Times New Roman"/>
          <w:sz w:val="28"/>
          <w:szCs w:val="28"/>
        </w:rPr>
        <w:t xml:space="preserve"> </w:t>
      </w:r>
      <w:r w:rsidRPr="0016115F">
        <w:rPr>
          <w:rFonts w:ascii="Times New Roman" w:hAnsi="Times New Roman" w:cs="Times New Roman"/>
          <w:sz w:val="28"/>
          <w:szCs w:val="28"/>
        </w:rPr>
        <w:t>у процесі ігор, моделювання ситуацій, спільної діяльності з батьками в умовах воєнного стану.</w:t>
      </w:r>
    </w:p>
    <w:bookmarkEnd w:id="3"/>
    <w:p w:rsidR="00F071BC" w:rsidRDefault="00F071BC" w:rsidP="00F071BC">
      <w:pPr>
        <w:pStyle w:val="a3"/>
        <w:spacing w:after="0" w:line="240" w:lineRule="auto"/>
        <w:ind w:left="1068"/>
        <w:jc w:val="both"/>
        <w:rPr>
          <w:rFonts w:ascii="Times New Roman" w:hAnsi="Times New Roman" w:cs="Times New Roman"/>
          <w:b/>
          <w:sz w:val="24"/>
          <w:szCs w:val="24"/>
        </w:rPr>
      </w:pPr>
    </w:p>
    <w:p w:rsidR="00F538FE" w:rsidRDefault="00F538FE" w:rsidP="003C5DA2">
      <w:pPr>
        <w:spacing w:after="0" w:line="240" w:lineRule="auto"/>
        <w:jc w:val="both"/>
        <w:rPr>
          <w:rFonts w:ascii="Times New Roman" w:hAnsi="Times New Roman" w:cs="Times New Roman"/>
          <w:b/>
          <w:sz w:val="24"/>
          <w:szCs w:val="24"/>
        </w:rPr>
      </w:pPr>
    </w:p>
    <w:p w:rsidR="00CF310A" w:rsidRPr="003C5DA2" w:rsidRDefault="00CF310A" w:rsidP="003C5DA2">
      <w:pPr>
        <w:spacing w:after="0" w:line="240" w:lineRule="auto"/>
        <w:jc w:val="both"/>
        <w:rPr>
          <w:rFonts w:ascii="Times New Roman" w:hAnsi="Times New Roman" w:cs="Times New Roman"/>
          <w:b/>
          <w:sz w:val="24"/>
          <w:szCs w:val="24"/>
        </w:rPr>
      </w:pPr>
    </w:p>
    <w:tbl>
      <w:tblPr>
        <w:tblW w:w="10368"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7"/>
        <w:gridCol w:w="3051"/>
        <w:gridCol w:w="1433"/>
        <w:gridCol w:w="1970"/>
        <w:gridCol w:w="1497"/>
      </w:tblGrid>
      <w:tr w:rsidR="006477E9" w:rsidTr="008E6DA7">
        <w:trPr>
          <w:trHeight w:val="459"/>
        </w:trPr>
        <w:tc>
          <w:tcPr>
            <w:tcW w:w="10368" w:type="dxa"/>
            <w:gridSpan w:val="5"/>
          </w:tcPr>
          <w:p w:rsidR="006477E9" w:rsidRDefault="006477E9" w:rsidP="008E6DA7">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Розділ 2. Діяльність стру</w:t>
            </w:r>
            <w:r w:rsidR="008E6DA7">
              <w:rPr>
                <w:rFonts w:ascii="Times New Roman" w:hAnsi="Times New Roman" w:cs="Times New Roman"/>
                <w:b/>
                <w:sz w:val="24"/>
                <w:szCs w:val="24"/>
              </w:rPr>
              <w:t>ктур</w:t>
            </w:r>
            <w:r>
              <w:rPr>
                <w:rFonts w:ascii="Times New Roman" w:hAnsi="Times New Roman" w:cs="Times New Roman"/>
                <w:b/>
                <w:sz w:val="24"/>
                <w:szCs w:val="24"/>
              </w:rPr>
              <w:t xml:space="preserve"> колегіального управління.</w:t>
            </w:r>
          </w:p>
        </w:tc>
      </w:tr>
      <w:tr w:rsidR="00BD11E3" w:rsidTr="00BE71B7">
        <w:trPr>
          <w:trHeight w:val="672"/>
        </w:trPr>
        <w:tc>
          <w:tcPr>
            <w:tcW w:w="2417" w:type="dxa"/>
          </w:tcPr>
          <w:p w:rsidR="006477E9" w:rsidRDefault="008E6DA7" w:rsidP="008E6DA7">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Номер та назва блоку</w:t>
            </w:r>
          </w:p>
        </w:tc>
        <w:tc>
          <w:tcPr>
            <w:tcW w:w="3051" w:type="dxa"/>
          </w:tcPr>
          <w:p w:rsidR="006477E9" w:rsidRDefault="008E6DA7" w:rsidP="008E6DA7">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Засідання, тема (зміст)</w:t>
            </w:r>
          </w:p>
        </w:tc>
        <w:tc>
          <w:tcPr>
            <w:tcW w:w="1433" w:type="dxa"/>
          </w:tcPr>
          <w:p w:rsidR="006477E9" w:rsidRDefault="008E6DA7" w:rsidP="008E6DA7">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Термін виконання</w:t>
            </w:r>
          </w:p>
        </w:tc>
        <w:tc>
          <w:tcPr>
            <w:tcW w:w="1970" w:type="dxa"/>
          </w:tcPr>
          <w:p w:rsidR="006477E9" w:rsidRDefault="008E6DA7" w:rsidP="008E6DA7">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Відповідальний</w:t>
            </w:r>
          </w:p>
        </w:tc>
        <w:tc>
          <w:tcPr>
            <w:tcW w:w="1497" w:type="dxa"/>
          </w:tcPr>
          <w:p w:rsidR="006477E9" w:rsidRDefault="008E6DA7" w:rsidP="008E6DA7">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Примітка</w:t>
            </w:r>
          </w:p>
        </w:tc>
      </w:tr>
      <w:tr w:rsidR="00BD11E3" w:rsidTr="00BE71B7">
        <w:trPr>
          <w:trHeight w:val="2312"/>
        </w:trPr>
        <w:tc>
          <w:tcPr>
            <w:tcW w:w="2417" w:type="dxa"/>
          </w:tcPr>
          <w:p w:rsidR="006477E9" w:rsidRPr="00883292" w:rsidRDefault="00883292" w:rsidP="004870B2">
            <w:pPr>
              <w:pStyle w:val="a3"/>
              <w:numPr>
                <w:ilvl w:val="1"/>
                <w:numId w:val="2"/>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 xml:space="preserve"> </w:t>
            </w:r>
            <w:r w:rsidR="008E6DA7" w:rsidRPr="00883292">
              <w:rPr>
                <w:rFonts w:ascii="Times New Roman" w:hAnsi="Times New Roman" w:cs="Times New Roman"/>
                <w:b/>
                <w:sz w:val="24"/>
                <w:szCs w:val="24"/>
              </w:rPr>
              <w:t xml:space="preserve">Загальні збори </w:t>
            </w:r>
            <w:r w:rsidR="00AB2CD1">
              <w:rPr>
                <w:rFonts w:ascii="Times New Roman" w:hAnsi="Times New Roman" w:cs="Times New Roman"/>
                <w:b/>
                <w:sz w:val="24"/>
                <w:szCs w:val="24"/>
              </w:rPr>
              <w:t xml:space="preserve">трудового </w:t>
            </w:r>
            <w:r w:rsidR="008E6DA7" w:rsidRPr="00883292">
              <w:rPr>
                <w:rFonts w:ascii="Times New Roman" w:hAnsi="Times New Roman" w:cs="Times New Roman"/>
                <w:b/>
                <w:sz w:val="24"/>
                <w:szCs w:val="24"/>
              </w:rPr>
              <w:t>колективу</w:t>
            </w:r>
          </w:p>
        </w:tc>
        <w:tc>
          <w:tcPr>
            <w:tcW w:w="3051" w:type="dxa"/>
          </w:tcPr>
          <w:p w:rsidR="00AB2CD1" w:rsidRDefault="00AB2CD1" w:rsidP="004870B2">
            <w:pPr>
              <w:numPr>
                <w:ilvl w:val="0"/>
                <w:numId w:val="1"/>
              </w:numPr>
              <w:spacing w:after="0" w:line="240" w:lineRule="auto"/>
              <w:ind w:left="358" w:hanging="357"/>
              <w:jc w:val="both"/>
              <w:textAlignment w:val="baseline"/>
              <w:rPr>
                <w:rFonts w:ascii="Times New Roman" w:eastAsia="Times New Roman" w:hAnsi="Times New Roman" w:cs="Times New Roman"/>
                <w:color w:val="000000"/>
                <w:kern w:val="0"/>
                <w:sz w:val="24"/>
                <w:szCs w:val="24"/>
                <w:lang w:eastAsia="uk-UA"/>
                <w14:ligatures w14:val="none"/>
              </w:rPr>
            </w:pPr>
            <w:r w:rsidRPr="00AB2CD1">
              <w:rPr>
                <w:rFonts w:ascii="Times New Roman" w:eastAsia="Times New Roman" w:hAnsi="Times New Roman" w:cs="Times New Roman"/>
                <w:color w:val="000000"/>
                <w:kern w:val="0"/>
                <w:sz w:val="24"/>
                <w:szCs w:val="24"/>
                <w:lang w:eastAsia="uk-UA"/>
                <w14:ligatures w14:val="none"/>
              </w:rPr>
              <w:t xml:space="preserve">Звіт </w:t>
            </w:r>
            <w:r>
              <w:rPr>
                <w:rFonts w:ascii="Times New Roman" w:eastAsia="Times New Roman" w:hAnsi="Times New Roman" w:cs="Times New Roman"/>
                <w:color w:val="000000"/>
                <w:kern w:val="0"/>
                <w:sz w:val="24"/>
                <w:szCs w:val="24"/>
                <w:lang w:eastAsia="uk-UA"/>
                <w14:ligatures w14:val="none"/>
              </w:rPr>
              <w:t>керівника (</w:t>
            </w:r>
            <w:r w:rsidRPr="00AB2CD1">
              <w:rPr>
                <w:rFonts w:ascii="Times New Roman" w:eastAsia="Times New Roman" w:hAnsi="Times New Roman" w:cs="Times New Roman"/>
                <w:color w:val="000000"/>
                <w:kern w:val="0"/>
                <w:sz w:val="24"/>
                <w:szCs w:val="24"/>
                <w:lang w:eastAsia="uk-UA"/>
                <w14:ligatures w14:val="none"/>
              </w:rPr>
              <w:t>директора</w:t>
            </w:r>
            <w:r>
              <w:rPr>
                <w:rFonts w:ascii="Times New Roman" w:eastAsia="Times New Roman" w:hAnsi="Times New Roman" w:cs="Times New Roman"/>
                <w:color w:val="000000"/>
                <w:kern w:val="0"/>
                <w:sz w:val="24"/>
                <w:szCs w:val="24"/>
                <w:lang w:eastAsia="uk-UA"/>
                <w14:ligatures w14:val="none"/>
              </w:rPr>
              <w:t>)</w:t>
            </w:r>
            <w:r w:rsidRPr="00AB2CD1">
              <w:rPr>
                <w:rFonts w:ascii="Times New Roman" w:eastAsia="Times New Roman" w:hAnsi="Times New Roman" w:cs="Times New Roman"/>
                <w:color w:val="000000"/>
                <w:kern w:val="0"/>
                <w:sz w:val="24"/>
                <w:szCs w:val="24"/>
                <w:lang w:eastAsia="uk-UA"/>
                <w14:ligatures w14:val="none"/>
              </w:rPr>
              <w:t xml:space="preserve"> про результати діяльності закладу за 2024/2025 </w:t>
            </w:r>
            <w:proofErr w:type="spellStart"/>
            <w:r w:rsidRPr="00AB2CD1">
              <w:rPr>
                <w:rFonts w:ascii="Times New Roman" w:eastAsia="Times New Roman" w:hAnsi="Times New Roman" w:cs="Times New Roman"/>
                <w:color w:val="000000"/>
                <w:kern w:val="0"/>
                <w:sz w:val="24"/>
                <w:szCs w:val="24"/>
                <w:lang w:eastAsia="uk-UA"/>
                <w14:ligatures w14:val="none"/>
              </w:rPr>
              <w:t>н.р</w:t>
            </w:r>
            <w:proofErr w:type="spellEnd"/>
          </w:p>
          <w:p w:rsidR="00AB2CD1" w:rsidRPr="00AB2CD1" w:rsidRDefault="00AB2CD1" w:rsidP="004870B2">
            <w:pPr>
              <w:numPr>
                <w:ilvl w:val="0"/>
                <w:numId w:val="1"/>
              </w:numPr>
              <w:spacing w:after="0" w:line="240" w:lineRule="auto"/>
              <w:ind w:left="358" w:hanging="357"/>
              <w:jc w:val="both"/>
              <w:textAlignment w:val="baseline"/>
              <w:rPr>
                <w:rFonts w:ascii="Times New Roman" w:eastAsia="Times New Roman" w:hAnsi="Times New Roman" w:cs="Times New Roman"/>
                <w:color w:val="000000"/>
                <w:kern w:val="0"/>
                <w:sz w:val="24"/>
                <w:szCs w:val="24"/>
                <w:lang w:eastAsia="uk-UA"/>
                <w14:ligatures w14:val="none"/>
              </w:rPr>
            </w:pPr>
            <w:r w:rsidRPr="00AB2CD1">
              <w:rPr>
                <w:rFonts w:ascii="Times New Roman" w:eastAsia="Times New Roman" w:hAnsi="Times New Roman" w:cs="Times New Roman"/>
                <w:color w:val="000000"/>
                <w:kern w:val="0"/>
                <w:sz w:val="24"/>
                <w:szCs w:val="24"/>
                <w:lang w:eastAsia="uk-UA"/>
                <w14:ligatures w14:val="none"/>
              </w:rPr>
              <w:t>Стан готовності закладу до нового 2025/2026 навчального року.</w:t>
            </w:r>
          </w:p>
          <w:p w:rsidR="00BE1907" w:rsidRDefault="00BE1907" w:rsidP="00BE1907">
            <w:pPr>
              <w:numPr>
                <w:ilvl w:val="0"/>
                <w:numId w:val="1"/>
              </w:numPr>
              <w:spacing w:after="0" w:line="240" w:lineRule="auto"/>
              <w:ind w:left="358" w:hanging="357"/>
              <w:jc w:val="both"/>
              <w:textAlignment w:val="baseline"/>
              <w:rPr>
                <w:rFonts w:ascii="Times New Roman" w:eastAsia="Times New Roman" w:hAnsi="Times New Roman" w:cs="Times New Roman"/>
                <w:color w:val="000000"/>
                <w:kern w:val="0"/>
                <w:sz w:val="24"/>
                <w:szCs w:val="24"/>
                <w:lang w:eastAsia="uk-UA"/>
                <w14:ligatures w14:val="none"/>
              </w:rPr>
            </w:pPr>
            <w:r w:rsidRPr="00BE1907">
              <w:rPr>
                <w:rFonts w:ascii="Times New Roman" w:eastAsia="Times New Roman" w:hAnsi="Times New Roman" w:cs="Times New Roman"/>
                <w:color w:val="000000"/>
                <w:kern w:val="0"/>
                <w:sz w:val="24"/>
                <w:szCs w:val="24"/>
                <w:lang w:eastAsia="uk-UA"/>
                <w14:ligatures w14:val="none"/>
              </w:rPr>
              <w:t>Про колекти</w:t>
            </w:r>
            <w:r>
              <w:rPr>
                <w:rFonts w:ascii="Times New Roman" w:eastAsia="Times New Roman" w:hAnsi="Times New Roman" w:cs="Times New Roman"/>
                <w:color w:val="000000"/>
                <w:kern w:val="0"/>
                <w:sz w:val="24"/>
                <w:szCs w:val="24"/>
                <w:lang w:eastAsia="uk-UA"/>
                <w14:ligatures w14:val="none"/>
              </w:rPr>
              <w:t>вний договір мі</w:t>
            </w:r>
            <w:r w:rsidRPr="00BE1907">
              <w:rPr>
                <w:rFonts w:ascii="Times New Roman" w:eastAsia="Times New Roman" w:hAnsi="Times New Roman" w:cs="Times New Roman"/>
                <w:color w:val="000000"/>
                <w:kern w:val="0"/>
                <w:sz w:val="24"/>
                <w:szCs w:val="24"/>
                <w:lang w:eastAsia="uk-UA"/>
                <w14:ligatures w14:val="none"/>
              </w:rPr>
              <w:t>ж адм</w:t>
            </w:r>
            <w:r>
              <w:rPr>
                <w:rFonts w:ascii="Times New Roman" w:eastAsia="Times New Roman" w:hAnsi="Times New Roman" w:cs="Times New Roman"/>
                <w:color w:val="000000"/>
                <w:kern w:val="0"/>
                <w:sz w:val="24"/>
                <w:szCs w:val="24"/>
                <w:lang w:eastAsia="uk-UA"/>
                <w14:ligatures w14:val="none"/>
              </w:rPr>
              <w:t>іністрацією та трудовим колективом на 2026 -2029 рік.</w:t>
            </w:r>
          </w:p>
          <w:p w:rsidR="006477E9" w:rsidRPr="00AB2CD1" w:rsidRDefault="00AB2CD1" w:rsidP="00BE1907">
            <w:pPr>
              <w:numPr>
                <w:ilvl w:val="0"/>
                <w:numId w:val="1"/>
              </w:numPr>
              <w:spacing w:after="0" w:line="240" w:lineRule="auto"/>
              <w:ind w:left="358" w:hanging="357"/>
              <w:jc w:val="both"/>
              <w:textAlignment w:val="baseline"/>
              <w:rPr>
                <w:rFonts w:ascii="Times New Roman" w:eastAsia="Times New Roman" w:hAnsi="Times New Roman" w:cs="Times New Roman"/>
                <w:color w:val="000000"/>
                <w:kern w:val="0"/>
                <w:sz w:val="24"/>
                <w:szCs w:val="24"/>
                <w:lang w:eastAsia="uk-UA"/>
                <w14:ligatures w14:val="none"/>
              </w:rPr>
            </w:pPr>
            <w:r w:rsidRPr="00AB2CD1">
              <w:rPr>
                <w:rFonts w:ascii="Times New Roman" w:eastAsia="Times New Roman" w:hAnsi="Times New Roman" w:cs="Times New Roman"/>
                <w:color w:val="000000"/>
                <w:kern w:val="0"/>
                <w:sz w:val="24"/>
                <w:szCs w:val="24"/>
                <w:lang w:eastAsia="uk-UA"/>
                <w14:ligatures w14:val="none"/>
              </w:rPr>
              <w:t xml:space="preserve">Реалізація та аналіз відповідності організації освітнього процесу вимогам нового </w:t>
            </w:r>
            <w:r w:rsidRPr="00633F82">
              <w:rPr>
                <w:rFonts w:ascii="Times New Roman" w:eastAsia="Times New Roman" w:hAnsi="Times New Roman" w:cs="Times New Roman"/>
                <w:b/>
                <w:bCs/>
                <w:color w:val="000000"/>
                <w:kern w:val="0"/>
                <w:sz w:val="24"/>
                <w:szCs w:val="24"/>
                <w:lang w:eastAsia="uk-UA"/>
                <w14:ligatures w14:val="none"/>
              </w:rPr>
              <w:t>Закону України «Про дошкільну освіту» №3788-IX.</w:t>
            </w:r>
          </w:p>
        </w:tc>
        <w:tc>
          <w:tcPr>
            <w:tcW w:w="1433" w:type="dxa"/>
          </w:tcPr>
          <w:p w:rsidR="00AB2CD1" w:rsidRDefault="008E6DA7" w:rsidP="0063464C">
            <w:pPr>
              <w:pStyle w:val="a3"/>
              <w:spacing w:after="0" w:line="240" w:lineRule="auto"/>
              <w:ind w:left="0"/>
              <w:jc w:val="center"/>
              <w:rPr>
                <w:rFonts w:ascii="Times New Roman" w:hAnsi="Times New Roman" w:cs="Times New Roman"/>
                <w:sz w:val="24"/>
                <w:szCs w:val="24"/>
              </w:rPr>
            </w:pPr>
            <w:r w:rsidRPr="008E6DA7">
              <w:rPr>
                <w:rFonts w:ascii="Times New Roman" w:hAnsi="Times New Roman" w:cs="Times New Roman"/>
                <w:sz w:val="24"/>
                <w:szCs w:val="24"/>
              </w:rPr>
              <w:t>Серпень</w:t>
            </w:r>
          </w:p>
          <w:p w:rsidR="0063464C" w:rsidRDefault="0063464C" w:rsidP="0063464C">
            <w:pPr>
              <w:pStyle w:val="a3"/>
              <w:spacing w:after="0" w:line="240" w:lineRule="auto"/>
              <w:ind w:left="0"/>
              <w:jc w:val="center"/>
              <w:rPr>
                <w:rFonts w:ascii="Times New Roman" w:hAnsi="Times New Roman" w:cs="Times New Roman"/>
                <w:sz w:val="24"/>
                <w:szCs w:val="24"/>
              </w:rPr>
            </w:pPr>
          </w:p>
          <w:p w:rsidR="00AB2CD1" w:rsidRDefault="00AB2CD1" w:rsidP="008E6DA7">
            <w:pPr>
              <w:pStyle w:val="a3"/>
              <w:spacing w:after="0" w:line="240" w:lineRule="auto"/>
              <w:ind w:left="0"/>
              <w:jc w:val="center"/>
              <w:rPr>
                <w:rFonts w:ascii="Times New Roman" w:hAnsi="Times New Roman" w:cs="Times New Roman"/>
                <w:sz w:val="24"/>
                <w:szCs w:val="24"/>
              </w:rPr>
            </w:pPr>
          </w:p>
          <w:p w:rsidR="004A3982" w:rsidRDefault="004A3982" w:rsidP="008E6DA7">
            <w:pPr>
              <w:pStyle w:val="a3"/>
              <w:spacing w:after="0" w:line="240" w:lineRule="auto"/>
              <w:ind w:left="0"/>
              <w:jc w:val="center"/>
              <w:rPr>
                <w:rFonts w:ascii="Times New Roman" w:hAnsi="Times New Roman" w:cs="Times New Roman"/>
                <w:sz w:val="24"/>
                <w:szCs w:val="24"/>
                <w:lang w:val="ru-RU"/>
              </w:rPr>
            </w:pPr>
          </w:p>
          <w:p w:rsidR="00BE1907" w:rsidRPr="00BE1907" w:rsidRDefault="00BE1907" w:rsidP="008E6DA7">
            <w:pPr>
              <w:pStyle w:val="a3"/>
              <w:spacing w:after="0" w:line="240" w:lineRule="auto"/>
              <w:ind w:left="0"/>
              <w:jc w:val="center"/>
              <w:rPr>
                <w:rFonts w:ascii="Times New Roman" w:hAnsi="Times New Roman" w:cs="Times New Roman"/>
                <w:sz w:val="24"/>
                <w:szCs w:val="24"/>
                <w:lang w:val="ru-RU"/>
              </w:rPr>
            </w:pPr>
          </w:p>
          <w:p w:rsidR="00AB2CD1" w:rsidRDefault="00AB2CD1"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Серпень</w:t>
            </w:r>
          </w:p>
          <w:p w:rsidR="00AB2CD1" w:rsidRDefault="00AB2CD1" w:rsidP="008E6DA7">
            <w:pPr>
              <w:pStyle w:val="a3"/>
              <w:spacing w:after="0" w:line="240" w:lineRule="auto"/>
              <w:ind w:left="0"/>
              <w:jc w:val="center"/>
              <w:rPr>
                <w:rFonts w:ascii="Times New Roman" w:hAnsi="Times New Roman" w:cs="Times New Roman"/>
                <w:sz w:val="24"/>
                <w:szCs w:val="24"/>
              </w:rPr>
            </w:pPr>
          </w:p>
          <w:p w:rsidR="00AB2CD1" w:rsidRDefault="00AB2CD1"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AB2CD1" w:rsidRDefault="00AB2CD1" w:rsidP="00AB2CD1">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Грудень</w:t>
            </w:r>
          </w:p>
          <w:p w:rsidR="00BE1907" w:rsidRDefault="00BE1907" w:rsidP="00AB2CD1">
            <w:pPr>
              <w:pStyle w:val="a3"/>
              <w:spacing w:after="0" w:line="240" w:lineRule="auto"/>
              <w:ind w:left="0"/>
              <w:jc w:val="center"/>
              <w:rPr>
                <w:rFonts w:ascii="Times New Roman" w:hAnsi="Times New Roman" w:cs="Times New Roman"/>
                <w:sz w:val="24"/>
                <w:szCs w:val="24"/>
              </w:rPr>
            </w:pPr>
          </w:p>
          <w:p w:rsidR="00BE1907" w:rsidRDefault="00BE1907" w:rsidP="00AB2CD1">
            <w:pPr>
              <w:pStyle w:val="a3"/>
              <w:spacing w:after="0" w:line="240" w:lineRule="auto"/>
              <w:ind w:left="0"/>
              <w:jc w:val="center"/>
              <w:rPr>
                <w:rFonts w:ascii="Times New Roman" w:hAnsi="Times New Roman" w:cs="Times New Roman"/>
                <w:sz w:val="24"/>
                <w:szCs w:val="24"/>
              </w:rPr>
            </w:pPr>
          </w:p>
          <w:p w:rsidR="00BE1907" w:rsidRDefault="00BE1907" w:rsidP="00AB2CD1">
            <w:pPr>
              <w:pStyle w:val="a3"/>
              <w:spacing w:after="0" w:line="240" w:lineRule="auto"/>
              <w:ind w:left="0"/>
              <w:jc w:val="center"/>
              <w:rPr>
                <w:rFonts w:ascii="Times New Roman" w:hAnsi="Times New Roman" w:cs="Times New Roman"/>
                <w:sz w:val="24"/>
                <w:szCs w:val="24"/>
              </w:rPr>
            </w:pPr>
          </w:p>
          <w:p w:rsidR="00BE1907" w:rsidRPr="008E6DA7" w:rsidRDefault="00BE1907" w:rsidP="00AB2CD1">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970" w:type="dxa"/>
          </w:tcPr>
          <w:p w:rsidR="006477E9" w:rsidRPr="008E6DA7" w:rsidRDefault="008E6DA7" w:rsidP="008E6DA7">
            <w:pPr>
              <w:pStyle w:val="a3"/>
              <w:spacing w:after="0" w:line="240" w:lineRule="auto"/>
              <w:ind w:left="0"/>
              <w:jc w:val="center"/>
              <w:rPr>
                <w:rFonts w:ascii="Times New Roman" w:hAnsi="Times New Roman" w:cs="Times New Roman"/>
                <w:sz w:val="24"/>
                <w:szCs w:val="24"/>
              </w:rPr>
            </w:pPr>
            <w:r w:rsidRPr="008E6DA7">
              <w:rPr>
                <w:rFonts w:ascii="Times New Roman" w:hAnsi="Times New Roman" w:cs="Times New Roman"/>
                <w:sz w:val="24"/>
                <w:szCs w:val="24"/>
              </w:rPr>
              <w:t>Ди</w:t>
            </w:r>
            <w:r>
              <w:rPr>
                <w:rFonts w:ascii="Times New Roman" w:hAnsi="Times New Roman" w:cs="Times New Roman"/>
                <w:sz w:val="24"/>
                <w:szCs w:val="24"/>
              </w:rPr>
              <w:t>ректор</w:t>
            </w:r>
          </w:p>
          <w:p w:rsidR="008E6DA7" w:rsidRDefault="008E6DA7" w:rsidP="008E6DA7">
            <w:pPr>
              <w:pStyle w:val="a3"/>
              <w:spacing w:after="0" w:line="240" w:lineRule="auto"/>
              <w:ind w:left="0"/>
              <w:rPr>
                <w:rFonts w:ascii="Times New Roman" w:hAnsi="Times New Roman" w:cs="Times New Roman"/>
                <w:sz w:val="24"/>
                <w:szCs w:val="24"/>
              </w:rPr>
            </w:pPr>
          </w:p>
          <w:p w:rsidR="008E6DA7" w:rsidRPr="008E6DA7" w:rsidRDefault="008E6DA7" w:rsidP="008E6DA7">
            <w:pPr>
              <w:pStyle w:val="a3"/>
              <w:spacing w:after="0" w:line="240" w:lineRule="auto"/>
              <w:ind w:left="0"/>
              <w:rPr>
                <w:rFonts w:ascii="Times New Roman" w:hAnsi="Times New Roman" w:cs="Times New Roman"/>
                <w:sz w:val="24"/>
                <w:szCs w:val="24"/>
              </w:rPr>
            </w:pPr>
          </w:p>
          <w:p w:rsidR="00AB2CD1" w:rsidRDefault="00AB2CD1" w:rsidP="008E6DA7">
            <w:pPr>
              <w:pStyle w:val="a3"/>
              <w:spacing w:after="0" w:line="240" w:lineRule="auto"/>
              <w:ind w:left="0"/>
              <w:jc w:val="center"/>
              <w:rPr>
                <w:rFonts w:ascii="Times New Roman" w:hAnsi="Times New Roman" w:cs="Times New Roman"/>
                <w:sz w:val="24"/>
                <w:szCs w:val="24"/>
              </w:rPr>
            </w:pPr>
          </w:p>
          <w:p w:rsidR="00AB2CD1" w:rsidRDefault="00AB2CD1" w:rsidP="008E6DA7">
            <w:pPr>
              <w:pStyle w:val="a3"/>
              <w:spacing w:after="0" w:line="240" w:lineRule="auto"/>
              <w:ind w:left="0"/>
              <w:jc w:val="center"/>
              <w:rPr>
                <w:rFonts w:ascii="Times New Roman" w:hAnsi="Times New Roman" w:cs="Times New Roman"/>
                <w:sz w:val="24"/>
                <w:szCs w:val="24"/>
              </w:rPr>
            </w:pPr>
          </w:p>
          <w:p w:rsidR="008E6DA7" w:rsidRPr="008E6DA7" w:rsidRDefault="00BE1907" w:rsidP="00BE1907">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     </w:t>
            </w:r>
            <w:r w:rsidR="008E6DA7" w:rsidRPr="008E6DA7">
              <w:rPr>
                <w:rFonts w:ascii="Times New Roman" w:hAnsi="Times New Roman" w:cs="Times New Roman"/>
                <w:sz w:val="24"/>
                <w:szCs w:val="24"/>
              </w:rPr>
              <w:t>Директор</w:t>
            </w:r>
          </w:p>
          <w:p w:rsidR="008E6DA7" w:rsidRPr="008E6DA7" w:rsidRDefault="008E6DA7" w:rsidP="008E6DA7">
            <w:pPr>
              <w:pStyle w:val="a3"/>
              <w:spacing w:after="0" w:line="240" w:lineRule="auto"/>
              <w:ind w:left="0"/>
              <w:rPr>
                <w:rFonts w:ascii="Times New Roman" w:hAnsi="Times New Roman" w:cs="Times New Roman"/>
                <w:sz w:val="24"/>
                <w:szCs w:val="24"/>
              </w:rPr>
            </w:pPr>
          </w:p>
          <w:p w:rsidR="008E6DA7" w:rsidRDefault="008E6DA7"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8E6DA7" w:rsidRDefault="00AB2CD1"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BE1907" w:rsidRDefault="00BE1907" w:rsidP="008E6DA7">
            <w:pPr>
              <w:pStyle w:val="a3"/>
              <w:spacing w:after="0" w:line="240" w:lineRule="auto"/>
              <w:ind w:left="0"/>
              <w:jc w:val="center"/>
              <w:rPr>
                <w:rFonts w:ascii="Times New Roman" w:hAnsi="Times New Roman" w:cs="Times New Roman"/>
                <w:sz w:val="24"/>
                <w:szCs w:val="24"/>
              </w:rPr>
            </w:pPr>
          </w:p>
          <w:p w:rsidR="00BE1907" w:rsidRDefault="00BE1907" w:rsidP="008E6DA7">
            <w:pPr>
              <w:pStyle w:val="a3"/>
              <w:spacing w:after="0" w:line="240" w:lineRule="auto"/>
              <w:ind w:left="0"/>
              <w:jc w:val="center"/>
              <w:rPr>
                <w:rFonts w:ascii="Times New Roman" w:hAnsi="Times New Roman" w:cs="Times New Roman"/>
                <w:sz w:val="24"/>
                <w:szCs w:val="24"/>
              </w:rPr>
            </w:pPr>
          </w:p>
          <w:p w:rsidR="00BE1907" w:rsidRDefault="00BE1907" w:rsidP="008E6DA7">
            <w:pPr>
              <w:pStyle w:val="a3"/>
              <w:spacing w:after="0" w:line="240" w:lineRule="auto"/>
              <w:ind w:left="0"/>
              <w:jc w:val="center"/>
              <w:rPr>
                <w:rFonts w:ascii="Times New Roman" w:hAnsi="Times New Roman" w:cs="Times New Roman"/>
                <w:sz w:val="24"/>
                <w:szCs w:val="24"/>
              </w:rPr>
            </w:pPr>
          </w:p>
          <w:p w:rsidR="00BE1907" w:rsidRDefault="00BE1907" w:rsidP="008E6DA7">
            <w:pPr>
              <w:pStyle w:val="a3"/>
              <w:spacing w:after="0" w:line="240" w:lineRule="auto"/>
              <w:ind w:left="0"/>
              <w:jc w:val="center"/>
              <w:rPr>
                <w:rFonts w:ascii="Times New Roman" w:hAnsi="Times New Roman" w:cs="Times New Roman"/>
                <w:b/>
                <w:sz w:val="24"/>
                <w:szCs w:val="24"/>
              </w:rPr>
            </w:pPr>
            <w:r>
              <w:rPr>
                <w:rFonts w:ascii="Times New Roman" w:hAnsi="Times New Roman" w:cs="Times New Roman"/>
                <w:sz w:val="24"/>
                <w:szCs w:val="24"/>
              </w:rPr>
              <w:t>Директор</w:t>
            </w:r>
          </w:p>
        </w:tc>
        <w:tc>
          <w:tcPr>
            <w:tcW w:w="1497" w:type="dxa"/>
          </w:tcPr>
          <w:p w:rsidR="006477E9" w:rsidRDefault="006477E9"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2312"/>
        </w:trPr>
        <w:tc>
          <w:tcPr>
            <w:tcW w:w="2417" w:type="dxa"/>
            <w:vMerge w:val="restart"/>
          </w:tcPr>
          <w:p w:rsidR="0097663E" w:rsidRPr="00883292" w:rsidRDefault="0097663E" w:rsidP="004870B2">
            <w:pPr>
              <w:pStyle w:val="a3"/>
              <w:numPr>
                <w:ilvl w:val="1"/>
                <w:numId w:val="2"/>
              </w:numPr>
              <w:spacing w:after="0" w:line="240" w:lineRule="auto"/>
              <w:ind w:left="502" w:hanging="502"/>
              <w:rPr>
                <w:rFonts w:ascii="Times New Roman" w:hAnsi="Times New Roman" w:cs="Times New Roman"/>
                <w:b/>
                <w:sz w:val="24"/>
                <w:szCs w:val="24"/>
              </w:rPr>
            </w:pPr>
            <w:r w:rsidRPr="00883292">
              <w:rPr>
                <w:rFonts w:ascii="Times New Roman" w:hAnsi="Times New Roman" w:cs="Times New Roman"/>
                <w:b/>
                <w:sz w:val="24"/>
                <w:szCs w:val="24"/>
              </w:rPr>
              <w:t>Виробничі наради</w:t>
            </w:r>
          </w:p>
        </w:tc>
        <w:tc>
          <w:tcPr>
            <w:tcW w:w="3051" w:type="dxa"/>
          </w:tcPr>
          <w:p w:rsidR="0097663E" w:rsidRPr="00B52C45" w:rsidRDefault="0097663E" w:rsidP="00B52C45">
            <w:pPr>
              <w:spacing w:line="240" w:lineRule="auto"/>
              <w:jc w:val="both"/>
              <w:textAlignment w:val="baseline"/>
              <w:rPr>
                <w:rFonts w:ascii="Times New Roman" w:eastAsia="Times New Roman" w:hAnsi="Times New Roman" w:cs="Times New Roman"/>
                <w:b/>
                <w:bCs/>
                <w:color w:val="000000"/>
                <w:kern w:val="0"/>
                <w:sz w:val="24"/>
                <w:szCs w:val="24"/>
                <w:lang w:eastAsia="uk-UA"/>
                <w14:ligatures w14:val="none"/>
              </w:rPr>
            </w:pPr>
            <w:r w:rsidRPr="00B52C45">
              <w:rPr>
                <w:rFonts w:ascii="Times New Roman" w:eastAsia="Times New Roman" w:hAnsi="Times New Roman" w:cs="Times New Roman"/>
                <w:b/>
                <w:bCs/>
                <w:color w:val="000000"/>
                <w:kern w:val="0"/>
                <w:sz w:val="24"/>
                <w:szCs w:val="24"/>
                <w:lang w:eastAsia="uk-UA"/>
                <w14:ligatures w14:val="none"/>
              </w:rPr>
              <w:t>№1. Підготовка закладу до нового навчального року та адаптація роботи закладу до законодавчих змін (впровадження нового Закону України «Про дошкільну освіту»)</w:t>
            </w:r>
            <w:r w:rsidR="00E55F42">
              <w:rPr>
                <w:rFonts w:ascii="Times New Roman" w:eastAsia="Times New Roman" w:hAnsi="Times New Roman" w:cs="Times New Roman"/>
                <w:b/>
                <w:bCs/>
                <w:color w:val="000000"/>
                <w:kern w:val="0"/>
                <w:sz w:val="24"/>
                <w:szCs w:val="24"/>
                <w:lang w:eastAsia="uk-UA"/>
                <w14:ligatures w14:val="none"/>
              </w:rPr>
              <w:t>:</w:t>
            </w:r>
          </w:p>
          <w:p w:rsidR="0097663E" w:rsidRPr="00B52C45" w:rsidRDefault="0097663E" w:rsidP="00B52C45">
            <w:pPr>
              <w:spacing w:line="240" w:lineRule="auto"/>
              <w:ind w:left="113"/>
              <w:jc w:val="both"/>
              <w:textAlignment w:val="baseline"/>
              <w:rPr>
                <w:rFonts w:ascii="Times New Roman" w:eastAsia="Times New Roman" w:hAnsi="Times New Roman" w:cs="Times New Roman"/>
                <w:color w:val="000000"/>
                <w:kern w:val="0"/>
                <w:sz w:val="24"/>
                <w:szCs w:val="24"/>
                <w:lang w:eastAsia="uk-UA"/>
                <w14:ligatures w14:val="none"/>
              </w:rPr>
            </w:pPr>
            <w:r w:rsidRPr="00B52C45">
              <w:rPr>
                <w:rFonts w:ascii="Times New Roman" w:eastAsia="Times New Roman" w:hAnsi="Times New Roman" w:cs="Times New Roman"/>
                <w:color w:val="000000"/>
                <w:kern w:val="0"/>
                <w:sz w:val="24"/>
                <w:szCs w:val="24"/>
                <w:lang w:eastAsia="uk-UA"/>
                <w14:ligatures w14:val="none"/>
              </w:rPr>
              <w:t>1.</w:t>
            </w:r>
            <w:r w:rsidRPr="00B52C45">
              <w:rPr>
                <w:rFonts w:ascii="Times New Roman" w:eastAsia="Times New Roman" w:hAnsi="Times New Roman" w:cs="Times New Roman"/>
                <w:color w:val="000000"/>
                <w:kern w:val="0"/>
                <w:sz w:val="24"/>
                <w:szCs w:val="24"/>
                <w:lang w:eastAsia="uk-UA"/>
                <w14:ligatures w14:val="none"/>
              </w:rPr>
              <w:tab/>
            </w:r>
            <w:bookmarkStart w:id="4" w:name="_Hlk201345369"/>
            <w:r w:rsidRPr="00B52C45">
              <w:rPr>
                <w:rFonts w:ascii="Times New Roman" w:eastAsia="Times New Roman" w:hAnsi="Times New Roman" w:cs="Times New Roman"/>
                <w:color w:val="000000"/>
                <w:kern w:val="0"/>
                <w:sz w:val="24"/>
                <w:szCs w:val="24"/>
                <w:lang w:eastAsia="uk-UA"/>
                <w14:ligatures w14:val="none"/>
              </w:rPr>
              <w:t>П</w:t>
            </w:r>
            <w:r w:rsidR="001F4B23">
              <w:rPr>
                <w:rFonts w:ascii="Times New Roman" w:eastAsia="Times New Roman" w:hAnsi="Times New Roman" w:cs="Times New Roman"/>
                <w:color w:val="000000"/>
                <w:kern w:val="0"/>
                <w:sz w:val="24"/>
                <w:szCs w:val="24"/>
                <w:lang w:eastAsia="uk-UA"/>
                <w14:ligatures w14:val="none"/>
              </w:rPr>
              <w:t>ро п</w:t>
            </w:r>
            <w:r w:rsidRPr="00B52C45">
              <w:rPr>
                <w:rFonts w:ascii="Times New Roman" w:eastAsia="Times New Roman" w:hAnsi="Times New Roman" w:cs="Times New Roman"/>
                <w:color w:val="000000"/>
                <w:kern w:val="0"/>
                <w:sz w:val="24"/>
                <w:szCs w:val="24"/>
                <w:lang w:eastAsia="uk-UA"/>
                <w14:ligatures w14:val="none"/>
              </w:rPr>
              <w:t>ідготовк</w:t>
            </w:r>
            <w:r w:rsidR="001F4B23">
              <w:rPr>
                <w:rFonts w:ascii="Times New Roman" w:eastAsia="Times New Roman" w:hAnsi="Times New Roman" w:cs="Times New Roman"/>
                <w:color w:val="000000"/>
                <w:kern w:val="0"/>
                <w:sz w:val="24"/>
                <w:szCs w:val="24"/>
                <w:lang w:eastAsia="uk-UA"/>
                <w14:ligatures w14:val="none"/>
              </w:rPr>
              <w:t>у</w:t>
            </w:r>
            <w:r w:rsidRPr="00B52C45">
              <w:rPr>
                <w:rFonts w:ascii="Times New Roman" w:eastAsia="Times New Roman" w:hAnsi="Times New Roman" w:cs="Times New Roman"/>
                <w:color w:val="000000"/>
                <w:kern w:val="0"/>
                <w:sz w:val="24"/>
                <w:szCs w:val="24"/>
                <w:lang w:eastAsia="uk-UA"/>
                <w14:ligatures w14:val="none"/>
              </w:rPr>
              <w:t xml:space="preserve"> закладу до нового навчального року: аналіз готовності приміщень, документації, кадрового забезпечення.</w:t>
            </w:r>
            <w:bookmarkEnd w:id="4"/>
          </w:p>
          <w:p w:rsidR="0097663E" w:rsidRDefault="0097663E" w:rsidP="00B52C45">
            <w:pPr>
              <w:spacing w:line="240" w:lineRule="auto"/>
              <w:ind w:left="113"/>
              <w:jc w:val="both"/>
              <w:textAlignment w:val="baseline"/>
              <w:rPr>
                <w:rFonts w:ascii="Times New Roman" w:eastAsia="Times New Roman" w:hAnsi="Times New Roman" w:cs="Times New Roman"/>
                <w:color w:val="000000"/>
                <w:kern w:val="0"/>
                <w:sz w:val="24"/>
                <w:szCs w:val="24"/>
                <w:lang w:eastAsia="uk-UA"/>
                <w14:ligatures w14:val="none"/>
              </w:rPr>
            </w:pPr>
            <w:r w:rsidRPr="00B52C45">
              <w:rPr>
                <w:rFonts w:ascii="Times New Roman" w:eastAsia="Times New Roman" w:hAnsi="Times New Roman" w:cs="Times New Roman"/>
                <w:color w:val="000000"/>
                <w:kern w:val="0"/>
                <w:sz w:val="24"/>
                <w:szCs w:val="24"/>
                <w:lang w:eastAsia="uk-UA"/>
                <w14:ligatures w14:val="none"/>
              </w:rPr>
              <w:t>2.</w:t>
            </w:r>
            <w:r w:rsidRPr="00B52C45">
              <w:rPr>
                <w:rFonts w:ascii="Times New Roman" w:eastAsia="Times New Roman" w:hAnsi="Times New Roman" w:cs="Times New Roman"/>
                <w:color w:val="000000"/>
                <w:kern w:val="0"/>
                <w:sz w:val="24"/>
                <w:szCs w:val="24"/>
                <w:lang w:eastAsia="uk-UA"/>
                <w14:ligatures w14:val="none"/>
              </w:rPr>
              <w:tab/>
            </w:r>
            <w:bookmarkStart w:id="5" w:name="_Hlk201345480"/>
            <w:r w:rsidR="001F4B23">
              <w:rPr>
                <w:rFonts w:ascii="Times New Roman" w:eastAsia="Times New Roman" w:hAnsi="Times New Roman" w:cs="Times New Roman"/>
                <w:color w:val="000000"/>
                <w:kern w:val="0"/>
                <w:sz w:val="24"/>
                <w:szCs w:val="24"/>
                <w:lang w:eastAsia="uk-UA"/>
                <w14:ligatures w14:val="none"/>
              </w:rPr>
              <w:t>Про р</w:t>
            </w:r>
            <w:r w:rsidRPr="00B52C45">
              <w:rPr>
                <w:rFonts w:ascii="Times New Roman" w:eastAsia="Times New Roman" w:hAnsi="Times New Roman" w:cs="Times New Roman"/>
                <w:color w:val="000000"/>
                <w:kern w:val="0"/>
                <w:sz w:val="24"/>
                <w:szCs w:val="24"/>
                <w:lang w:eastAsia="uk-UA"/>
                <w14:ligatures w14:val="none"/>
              </w:rPr>
              <w:t xml:space="preserve">озгляд основних положень </w:t>
            </w:r>
            <w:r w:rsidRPr="00B52C45">
              <w:rPr>
                <w:rFonts w:ascii="Times New Roman" w:eastAsia="Times New Roman" w:hAnsi="Times New Roman" w:cs="Times New Roman"/>
                <w:color w:val="000000"/>
                <w:kern w:val="0"/>
                <w:sz w:val="24"/>
                <w:szCs w:val="24"/>
                <w:lang w:eastAsia="uk-UA"/>
                <w14:ligatures w14:val="none"/>
              </w:rPr>
              <w:lastRenderedPageBreak/>
              <w:t xml:space="preserve">нового </w:t>
            </w:r>
            <w:r w:rsidRPr="00633F82">
              <w:rPr>
                <w:rFonts w:ascii="Times New Roman" w:eastAsia="Times New Roman" w:hAnsi="Times New Roman" w:cs="Times New Roman"/>
                <w:b/>
                <w:bCs/>
                <w:color w:val="000000"/>
                <w:kern w:val="0"/>
                <w:sz w:val="24"/>
                <w:szCs w:val="24"/>
                <w:lang w:eastAsia="uk-UA"/>
                <w14:ligatures w14:val="none"/>
              </w:rPr>
              <w:t>Закону України «Про дошкільну освіту» від 6 червня 2024 року № 3788-IX</w:t>
            </w:r>
            <w:r>
              <w:rPr>
                <w:rFonts w:ascii="Times New Roman" w:eastAsia="Times New Roman" w:hAnsi="Times New Roman" w:cs="Times New Roman"/>
                <w:color w:val="000000"/>
                <w:kern w:val="0"/>
                <w:sz w:val="24"/>
                <w:szCs w:val="24"/>
                <w:lang w:eastAsia="uk-UA"/>
                <w14:ligatures w14:val="none"/>
              </w:rPr>
              <w:t xml:space="preserve"> та аналіз нових нормативно-правових актів.</w:t>
            </w:r>
          </w:p>
          <w:bookmarkEnd w:id="5"/>
          <w:p w:rsidR="0097663E" w:rsidRPr="00B52C45" w:rsidRDefault="0097663E" w:rsidP="00B52C45">
            <w:pPr>
              <w:spacing w:line="240" w:lineRule="auto"/>
              <w:ind w:left="113"/>
              <w:jc w:val="both"/>
              <w:textAlignment w:val="baseline"/>
              <w:rPr>
                <w:rFonts w:ascii="Times New Roman" w:eastAsia="Times New Roman" w:hAnsi="Times New Roman" w:cs="Times New Roman"/>
                <w:color w:val="000000"/>
                <w:kern w:val="0"/>
                <w:sz w:val="24"/>
                <w:szCs w:val="24"/>
                <w:lang w:eastAsia="uk-UA"/>
                <w14:ligatures w14:val="none"/>
              </w:rPr>
            </w:pPr>
            <w:r w:rsidRPr="00B52C45">
              <w:rPr>
                <w:rFonts w:ascii="Times New Roman" w:eastAsia="Times New Roman" w:hAnsi="Times New Roman" w:cs="Times New Roman"/>
                <w:color w:val="000000"/>
                <w:kern w:val="0"/>
                <w:sz w:val="24"/>
                <w:szCs w:val="24"/>
                <w:lang w:eastAsia="uk-UA"/>
                <w14:ligatures w14:val="none"/>
              </w:rPr>
              <w:t>3.</w:t>
            </w:r>
            <w:r w:rsidRPr="00B52C45">
              <w:rPr>
                <w:rFonts w:ascii="Times New Roman" w:eastAsia="Times New Roman" w:hAnsi="Times New Roman" w:cs="Times New Roman"/>
                <w:color w:val="000000"/>
                <w:kern w:val="0"/>
                <w:sz w:val="24"/>
                <w:szCs w:val="24"/>
                <w:lang w:eastAsia="uk-UA"/>
                <w14:ligatures w14:val="none"/>
              </w:rPr>
              <w:tab/>
            </w:r>
            <w:bookmarkStart w:id="6" w:name="_Hlk201345556"/>
            <w:r w:rsidR="008A43B7">
              <w:rPr>
                <w:rFonts w:ascii="Times New Roman" w:eastAsia="Times New Roman" w:hAnsi="Times New Roman" w:cs="Times New Roman"/>
                <w:color w:val="000000"/>
                <w:kern w:val="0"/>
                <w:sz w:val="24"/>
                <w:szCs w:val="24"/>
                <w:lang w:eastAsia="uk-UA"/>
                <w14:ligatures w14:val="none"/>
              </w:rPr>
              <w:t>Про г</w:t>
            </w:r>
            <w:r w:rsidRPr="00B52C45">
              <w:rPr>
                <w:rFonts w:ascii="Times New Roman" w:eastAsia="Times New Roman" w:hAnsi="Times New Roman" w:cs="Times New Roman"/>
                <w:color w:val="000000"/>
                <w:kern w:val="0"/>
                <w:sz w:val="24"/>
                <w:szCs w:val="24"/>
                <w:lang w:eastAsia="uk-UA"/>
                <w14:ligatures w14:val="none"/>
              </w:rPr>
              <w:t>рафік роботи працівників на 202</w:t>
            </w:r>
            <w:r>
              <w:rPr>
                <w:rFonts w:ascii="Times New Roman" w:eastAsia="Times New Roman" w:hAnsi="Times New Roman" w:cs="Times New Roman"/>
                <w:color w:val="000000"/>
                <w:kern w:val="0"/>
                <w:sz w:val="24"/>
                <w:szCs w:val="24"/>
                <w:lang w:eastAsia="uk-UA"/>
                <w14:ligatures w14:val="none"/>
              </w:rPr>
              <w:t>5</w:t>
            </w:r>
            <w:r w:rsidRPr="00B52C45">
              <w:rPr>
                <w:rFonts w:ascii="Times New Roman" w:eastAsia="Times New Roman" w:hAnsi="Times New Roman" w:cs="Times New Roman"/>
                <w:color w:val="000000"/>
                <w:kern w:val="0"/>
                <w:sz w:val="24"/>
                <w:szCs w:val="24"/>
                <w:lang w:eastAsia="uk-UA"/>
                <w14:ligatures w14:val="none"/>
              </w:rPr>
              <w:t>/202</w:t>
            </w:r>
            <w:r>
              <w:rPr>
                <w:rFonts w:ascii="Times New Roman" w:eastAsia="Times New Roman" w:hAnsi="Times New Roman" w:cs="Times New Roman"/>
                <w:color w:val="000000"/>
                <w:kern w:val="0"/>
                <w:sz w:val="24"/>
                <w:szCs w:val="24"/>
                <w:lang w:eastAsia="uk-UA"/>
                <w14:ligatures w14:val="none"/>
              </w:rPr>
              <w:t>6</w:t>
            </w:r>
            <w:r w:rsidRPr="00B52C45">
              <w:rPr>
                <w:rFonts w:ascii="Times New Roman" w:eastAsia="Times New Roman" w:hAnsi="Times New Roman" w:cs="Times New Roman"/>
                <w:color w:val="000000"/>
                <w:kern w:val="0"/>
                <w:sz w:val="24"/>
                <w:szCs w:val="24"/>
                <w:lang w:eastAsia="uk-UA"/>
                <w14:ligatures w14:val="none"/>
              </w:rPr>
              <w:t xml:space="preserve"> навчальний рік </w:t>
            </w:r>
            <w:r w:rsidRPr="00633F82">
              <w:rPr>
                <w:rFonts w:ascii="Times New Roman" w:eastAsia="Times New Roman" w:hAnsi="Times New Roman" w:cs="Times New Roman"/>
                <w:b/>
                <w:bCs/>
                <w:color w:val="000000"/>
                <w:kern w:val="0"/>
                <w:sz w:val="24"/>
                <w:szCs w:val="24"/>
                <w:lang w:eastAsia="uk-UA"/>
                <w14:ligatures w14:val="none"/>
              </w:rPr>
              <w:t>з урахуванням нових вимог</w:t>
            </w:r>
            <w:r w:rsidRPr="00B52C45">
              <w:rPr>
                <w:rFonts w:ascii="Times New Roman" w:eastAsia="Times New Roman" w:hAnsi="Times New Roman" w:cs="Times New Roman"/>
                <w:color w:val="000000"/>
                <w:kern w:val="0"/>
                <w:sz w:val="24"/>
                <w:szCs w:val="24"/>
                <w:lang w:eastAsia="uk-UA"/>
                <w14:ligatures w14:val="none"/>
              </w:rPr>
              <w:t xml:space="preserve"> до робочого часу </w:t>
            </w:r>
            <w:r>
              <w:rPr>
                <w:rFonts w:ascii="Times New Roman" w:eastAsia="Times New Roman" w:hAnsi="Times New Roman" w:cs="Times New Roman"/>
                <w:color w:val="000000"/>
                <w:kern w:val="0"/>
                <w:sz w:val="24"/>
                <w:szCs w:val="24"/>
                <w:lang w:eastAsia="uk-UA"/>
                <w14:ligatures w14:val="none"/>
              </w:rPr>
              <w:t>та</w:t>
            </w:r>
            <w:r w:rsidRPr="00B52C45">
              <w:rPr>
                <w:rFonts w:ascii="Times New Roman" w:eastAsia="Times New Roman" w:hAnsi="Times New Roman" w:cs="Times New Roman"/>
                <w:color w:val="000000"/>
                <w:kern w:val="0"/>
                <w:sz w:val="24"/>
                <w:szCs w:val="24"/>
                <w:lang w:eastAsia="uk-UA"/>
                <w14:ligatures w14:val="none"/>
              </w:rPr>
              <w:t xml:space="preserve"> педагогічного</w:t>
            </w:r>
            <w:r>
              <w:rPr>
                <w:rFonts w:ascii="Times New Roman" w:eastAsia="Times New Roman" w:hAnsi="Times New Roman" w:cs="Times New Roman"/>
                <w:color w:val="000000"/>
                <w:kern w:val="0"/>
                <w:sz w:val="24"/>
                <w:szCs w:val="24"/>
                <w:lang w:eastAsia="uk-UA"/>
                <w14:ligatures w14:val="none"/>
              </w:rPr>
              <w:t xml:space="preserve"> </w:t>
            </w:r>
            <w:r w:rsidRPr="00B52C45">
              <w:rPr>
                <w:rFonts w:ascii="Times New Roman" w:eastAsia="Times New Roman" w:hAnsi="Times New Roman" w:cs="Times New Roman"/>
                <w:color w:val="000000"/>
                <w:kern w:val="0"/>
                <w:sz w:val="24"/>
                <w:szCs w:val="24"/>
                <w:lang w:eastAsia="uk-UA"/>
                <w14:ligatures w14:val="none"/>
              </w:rPr>
              <w:t>навантаження</w:t>
            </w:r>
            <w:r>
              <w:rPr>
                <w:rFonts w:ascii="Times New Roman" w:eastAsia="Times New Roman" w:hAnsi="Times New Roman" w:cs="Times New Roman"/>
                <w:color w:val="000000"/>
                <w:kern w:val="0"/>
                <w:sz w:val="24"/>
                <w:szCs w:val="24"/>
                <w:lang w:eastAsia="uk-UA"/>
                <w14:ligatures w14:val="none"/>
              </w:rPr>
              <w:t xml:space="preserve">, </w:t>
            </w:r>
            <w:r w:rsidRPr="00B52C45">
              <w:rPr>
                <w:rFonts w:ascii="Times New Roman" w:eastAsia="Times New Roman" w:hAnsi="Times New Roman" w:cs="Times New Roman"/>
                <w:color w:val="000000"/>
                <w:kern w:val="0"/>
                <w:sz w:val="24"/>
                <w:szCs w:val="24"/>
                <w:lang w:eastAsia="uk-UA"/>
                <w14:ligatures w14:val="none"/>
              </w:rPr>
              <w:t>розподіл посадових обов’язків.</w:t>
            </w:r>
            <w:bookmarkEnd w:id="6"/>
          </w:p>
          <w:p w:rsidR="008A43B7" w:rsidRDefault="0097663E" w:rsidP="008A43B7">
            <w:pPr>
              <w:spacing w:line="240" w:lineRule="auto"/>
              <w:ind w:left="113"/>
              <w:jc w:val="both"/>
              <w:textAlignment w:val="baseline"/>
              <w:rPr>
                <w:rFonts w:ascii="Times New Roman" w:eastAsia="Times New Roman" w:hAnsi="Times New Roman" w:cs="Times New Roman"/>
                <w:color w:val="000000"/>
                <w:kern w:val="0"/>
                <w:sz w:val="24"/>
                <w:szCs w:val="24"/>
                <w:lang w:eastAsia="uk-UA"/>
                <w14:ligatures w14:val="none"/>
              </w:rPr>
            </w:pPr>
            <w:r w:rsidRPr="00B52C45">
              <w:rPr>
                <w:rFonts w:ascii="Times New Roman" w:eastAsia="Times New Roman" w:hAnsi="Times New Roman" w:cs="Times New Roman"/>
                <w:color w:val="000000"/>
                <w:kern w:val="0"/>
                <w:sz w:val="24"/>
                <w:szCs w:val="24"/>
                <w:lang w:eastAsia="uk-UA"/>
                <w14:ligatures w14:val="none"/>
              </w:rPr>
              <w:t>4.</w:t>
            </w:r>
            <w:r w:rsidRPr="00B52C45">
              <w:rPr>
                <w:rFonts w:ascii="Times New Roman" w:eastAsia="Times New Roman" w:hAnsi="Times New Roman" w:cs="Times New Roman"/>
                <w:color w:val="000000"/>
                <w:kern w:val="0"/>
                <w:sz w:val="24"/>
                <w:szCs w:val="24"/>
                <w:lang w:eastAsia="uk-UA"/>
                <w14:ligatures w14:val="none"/>
              </w:rPr>
              <w:tab/>
            </w:r>
            <w:r w:rsidR="008A43B7">
              <w:rPr>
                <w:rFonts w:ascii="Times New Roman" w:eastAsia="Times New Roman" w:hAnsi="Times New Roman" w:cs="Times New Roman"/>
                <w:color w:val="000000"/>
                <w:kern w:val="0"/>
                <w:sz w:val="24"/>
                <w:szCs w:val="24"/>
                <w:lang w:eastAsia="uk-UA"/>
                <w14:ligatures w14:val="none"/>
              </w:rPr>
              <w:t>Про в</w:t>
            </w:r>
            <w:r w:rsidRPr="00B52C45">
              <w:rPr>
                <w:rFonts w:ascii="Times New Roman" w:eastAsia="Times New Roman" w:hAnsi="Times New Roman" w:cs="Times New Roman"/>
                <w:color w:val="000000"/>
                <w:kern w:val="0"/>
                <w:sz w:val="24"/>
                <w:szCs w:val="24"/>
                <w:lang w:eastAsia="uk-UA"/>
                <w14:ligatures w14:val="none"/>
              </w:rPr>
              <w:t>иконання заходів із забезпечення закладу до роботи в осінньо-зимовий період 202</w:t>
            </w:r>
            <w:r w:rsidR="00633F82">
              <w:rPr>
                <w:rFonts w:ascii="Times New Roman" w:eastAsia="Times New Roman" w:hAnsi="Times New Roman" w:cs="Times New Roman"/>
                <w:color w:val="000000"/>
                <w:kern w:val="0"/>
                <w:sz w:val="24"/>
                <w:szCs w:val="24"/>
                <w:lang w:eastAsia="uk-UA"/>
                <w14:ligatures w14:val="none"/>
              </w:rPr>
              <w:t>5</w:t>
            </w:r>
            <w:r w:rsidRPr="00B52C45">
              <w:rPr>
                <w:rFonts w:ascii="Times New Roman" w:eastAsia="Times New Roman" w:hAnsi="Times New Roman" w:cs="Times New Roman"/>
                <w:color w:val="000000"/>
                <w:kern w:val="0"/>
                <w:sz w:val="24"/>
                <w:szCs w:val="24"/>
                <w:lang w:eastAsia="uk-UA"/>
                <w14:ligatures w14:val="none"/>
              </w:rPr>
              <w:t>/202</w:t>
            </w:r>
            <w:r w:rsidR="00633F82">
              <w:rPr>
                <w:rFonts w:ascii="Times New Roman" w:eastAsia="Times New Roman" w:hAnsi="Times New Roman" w:cs="Times New Roman"/>
                <w:color w:val="000000"/>
                <w:kern w:val="0"/>
                <w:sz w:val="24"/>
                <w:szCs w:val="24"/>
                <w:lang w:eastAsia="uk-UA"/>
                <w14:ligatures w14:val="none"/>
              </w:rPr>
              <w:t>6</w:t>
            </w:r>
            <w:r w:rsidRPr="00B52C45">
              <w:rPr>
                <w:rFonts w:ascii="Times New Roman" w:eastAsia="Times New Roman" w:hAnsi="Times New Roman" w:cs="Times New Roman"/>
                <w:color w:val="000000"/>
                <w:kern w:val="0"/>
                <w:sz w:val="24"/>
                <w:szCs w:val="24"/>
                <w:lang w:eastAsia="uk-UA"/>
                <w14:ligatures w14:val="none"/>
              </w:rPr>
              <w:t xml:space="preserve"> навчального року.</w:t>
            </w:r>
          </w:p>
          <w:p w:rsidR="0097663E" w:rsidRPr="00B52C45" w:rsidRDefault="0097663E" w:rsidP="00B52C45">
            <w:pPr>
              <w:spacing w:line="240" w:lineRule="auto"/>
              <w:ind w:left="113"/>
              <w:jc w:val="both"/>
              <w:textAlignment w:val="baseline"/>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5. </w:t>
            </w:r>
            <w:bookmarkStart w:id="7" w:name="_Hlk201345614"/>
            <w:r w:rsidR="008A43B7">
              <w:rPr>
                <w:rFonts w:ascii="Times New Roman" w:eastAsia="Times New Roman" w:hAnsi="Times New Roman" w:cs="Times New Roman"/>
                <w:color w:val="000000"/>
                <w:kern w:val="0"/>
                <w:sz w:val="24"/>
                <w:szCs w:val="24"/>
                <w:lang w:eastAsia="uk-UA"/>
                <w14:ligatures w14:val="none"/>
              </w:rPr>
              <w:t>Про о</w:t>
            </w:r>
            <w:r w:rsidRPr="00B52C45">
              <w:rPr>
                <w:rFonts w:ascii="Times New Roman" w:eastAsia="Times New Roman" w:hAnsi="Times New Roman" w:cs="Times New Roman"/>
                <w:color w:val="000000"/>
                <w:kern w:val="0"/>
                <w:sz w:val="24"/>
                <w:szCs w:val="24"/>
                <w:lang w:eastAsia="uk-UA"/>
                <w14:ligatures w14:val="none"/>
              </w:rPr>
              <w:t>рганізаці</w:t>
            </w:r>
            <w:r w:rsidR="008A43B7">
              <w:rPr>
                <w:rFonts w:ascii="Times New Roman" w:eastAsia="Times New Roman" w:hAnsi="Times New Roman" w:cs="Times New Roman"/>
                <w:color w:val="000000"/>
                <w:kern w:val="0"/>
                <w:sz w:val="24"/>
                <w:szCs w:val="24"/>
                <w:lang w:eastAsia="uk-UA"/>
                <w14:ligatures w14:val="none"/>
              </w:rPr>
              <w:t>ю</w:t>
            </w:r>
            <w:r w:rsidRPr="00B52C45">
              <w:rPr>
                <w:rFonts w:ascii="Times New Roman" w:eastAsia="Times New Roman" w:hAnsi="Times New Roman" w:cs="Times New Roman"/>
                <w:color w:val="000000"/>
                <w:kern w:val="0"/>
                <w:sz w:val="24"/>
                <w:szCs w:val="24"/>
                <w:lang w:eastAsia="uk-UA"/>
                <w14:ligatures w14:val="none"/>
              </w:rPr>
              <w:t xml:space="preserve"> освітньої діяльності в умовах воєнного стану: забезпечення безперервності навчального процесу, безпеки дітей та працівників.</w:t>
            </w:r>
            <w:bookmarkEnd w:id="7"/>
          </w:p>
          <w:p w:rsidR="0097663E" w:rsidRPr="00B52C45" w:rsidRDefault="0097663E" w:rsidP="00B52C45">
            <w:pPr>
              <w:spacing w:line="240" w:lineRule="auto"/>
              <w:ind w:left="113"/>
              <w:jc w:val="both"/>
              <w:textAlignment w:val="baseline"/>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6</w:t>
            </w:r>
            <w:r w:rsidRPr="00B52C45">
              <w:rPr>
                <w:rFonts w:ascii="Times New Roman" w:eastAsia="Times New Roman" w:hAnsi="Times New Roman" w:cs="Times New Roman"/>
                <w:color w:val="000000"/>
                <w:kern w:val="0"/>
                <w:sz w:val="24"/>
                <w:szCs w:val="24"/>
                <w:lang w:eastAsia="uk-UA"/>
                <w14:ligatures w14:val="none"/>
              </w:rPr>
              <w:t>.</w:t>
            </w:r>
            <w:r w:rsidRPr="00B52C45">
              <w:rPr>
                <w:rFonts w:ascii="Times New Roman" w:eastAsia="Times New Roman" w:hAnsi="Times New Roman" w:cs="Times New Roman"/>
                <w:color w:val="000000"/>
                <w:kern w:val="0"/>
                <w:sz w:val="24"/>
                <w:szCs w:val="24"/>
                <w:lang w:eastAsia="uk-UA"/>
                <w14:ligatures w14:val="none"/>
              </w:rPr>
              <w:tab/>
            </w:r>
            <w:bookmarkStart w:id="8" w:name="_Hlk201345638"/>
            <w:r w:rsidR="008A43B7">
              <w:rPr>
                <w:rFonts w:ascii="Times New Roman" w:eastAsia="Times New Roman" w:hAnsi="Times New Roman" w:cs="Times New Roman"/>
                <w:color w:val="000000"/>
                <w:kern w:val="0"/>
                <w:sz w:val="24"/>
                <w:szCs w:val="24"/>
                <w:lang w:eastAsia="uk-UA"/>
                <w14:ligatures w14:val="none"/>
              </w:rPr>
              <w:t>Про п</w:t>
            </w:r>
            <w:r w:rsidRPr="00B52C45">
              <w:rPr>
                <w:rFonts w:ascii="Times New Roman" w:eastAsia="Times New Roman" w:hAnsi="Times New Roman" w:cs="Times New Roman"/>
                <w:color w:val="000000"/>
                <w:kern w:val="0"/>
                <w:sz w:val="24"/>
                <w:szCs w:val="24"/>
                <w:lang w:eastAsia="uk-UA"/>
                <w14:ligatures w14:val="none"/>
              </w:rPr>
              <w:t>ланування роботи закладу на рік: основні завдання, напрями діяльності, перспективи розвитку.</w:t>
            </w:r>
            <w:bookmarkEnd w:id="8"/>
          </w:p>
          <w:p w:rsidR="0097663E" w:rsidRPr="00883292" w:rsidRDefault="0097663E" w:rsidP="00B52C45">
            <w:pPr>
              <w:spacing w:line="240" w:lineRule="auto"/>
              <w:ind w:left="113"/>
              <w:jc w:val="both"/>
              <w:textAlignment w:val="baseline"/>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7</w:t>
            </w:r>
            <w:r w:rsidRPr="00B52C45">
              <w:rPr>
                <w:rFonts w:ascii="Times New Roman" w:eastAsia="Times New Roman" w:hAnsi="Times New Roman" w:cs="Times New Roman"/>
                <w:color w:val="000000"/>
                <w:kern w:val="0"/>
                <w:sz w:val="24"/>
                <w:szCs w:val="24"/>
                <w:lang w:eastAsia="uk-UA"/>
                <w14:ligatures w14:val="none"/>
              </w:rPr>
              <w:t>.</w:t>
            </w:r>
            <w:r w:rsidRPr="00B52C45">
              <w:rPr>
                <w:rFonts w:ascii="Times New Roman" w:eastAsia="Times New Roman" w:hAnsi="Times New Roman" w:cs="Times New Roman"/>
                <w:color w:val="000000"/>
                <w:kern w:val="0"/>
                <w:sz w:val="24"/>
                <w:szCs w:val="24"/>
                <w:lang w:eastAsia="uk-UA"/>
                <w14:ligatures w14:val="none"/>
              </w:rPr>
              <w:tab/>
            </w:r>
            <w:bookmarkStart w:id="9" w:name="_Hlk201345668"/>
            <w:r w:rsidR="008A43B7">
              <w:rPr>
                <w:rFonts w:ascii="Times New Roman" w:eastAsia="Times New Roman" w:hAnsi="Times New Roman" w:cs="Times New Roman"/>
                <w:color w:val="000000"/>
                <w:kern w:val="0"/>
                <w:sz w:val="24"/>
                <w:szCs w:val="24"/>
                <w:lang w:eastAsia="uk-UA"/>
                <w14:ligatures w14:val="none"/>
              </w:rPr>
              <w:t>Про в</w:t>
            </w:r>
            <w:r w:rsidRPr="00B52C45">
              <w:rPr>
                <w:rFonts w:ascii="Times New Roman" w:eastAsia="Times New Roman" w:hAnsi="Times New Roman" w:cs="Times New Roman"/>
                <w:color w:val="000000"/>
                <w:kern w:val="0"/>
                <w:sz w:val="24"/>
                <w:szCs w:val="24"/>
                <w:lang w:eastAsia="uk-UA"/>
                <w14:ligatures w14:val="none"/>
              </w:rPr>
              <w:t>заємоді</w:t>
            </w:r>
            <w:r w:rsidR="008A43B7">
              <w:rPr>
                <w:rFonts w:ascii="Times New Roman" w:eastAsia="Times New Roman" w:hAnsi="Times New Roman" w:cs="Times New Roman"/>
                <w:color w:val="000000"/>
                <w:kern w:val="0"/>
                <w:sz w:val="24"/>
                <w:szCs w:val="24"/>
                <w:lang w:eastAsia="uk-UA"/>
                <w14:ligatures w14:val="none"/>
              </w:rPr>
              <w:t>ю</w:t>
            </w:r>
            <w:r w:rsidRPr="00B52C45">
              <w:rPr>
                <w:rFonts w:ascii="Times New Roman" w:eastAsia="Times New Roman" w:hAnsi="Times New Roman" w:cs="Times New Roman"/>
                <w:color w:val="000000"/>
                <w:kern w:val="0"/>
                <w:sz w:val="24"/>
                <w:szCs w:val="24"/>
                <w:lang w:eastAsia="uk-UA"/>
                <w14:ligatures w14:val="none"/>
              </w:rPr>
              <w:t xml:space="preserve"> з батьками та громадою: комунікація, підтримка освітніх ініціатив, залучення до участі в заходах закладу.</w:t>
            </w:r>
            <w:bookmarkEnd w:id="9"/>
          </w:p>
        </w:tc>
        <w:tc>
          <w:tcPr>
            <w:tcW w:w="1433" w:type="dxa"/>
          </w:tcPr>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Серпень</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Pr="008E6DA7" w:rsidRDefault="0097663E" w:rsidP="008E6DA7">
            <w:pPr>
              <w:pStyle w:val="a3"/>
              <w:spacing w:after="0" w:line="240" w:lineRule="auto"/>
              <w:ind w:left="0"/>
              <w:jc w:val="center"/>
              <w:rPr>
                <w:rFonts w:ascii="Times New Roman" w:hAnsi="Times New Roman" w:cs="Times New Roman"/>
                <w:sz w:val="24"/>
                <w:szCs w:val="24"/>
              </w:rPr>
            </w:pPr>
          </w:p>
        </w:tc>
        <w:tc>
          <w:tcPr>
            <w:tcW w:w="1970" w:type="dxa"/>
          </w:tcPr>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8A43B7" w:rsidRDefault="008A43B7" w:rsidP="008E6DA7">
            <w:pPr>
              <w:pStyle w:val="a3"/>
              <w:spacing w:after="0" w:line="240" w:lineRule="auto"/>
              <w:ind w:left="0"/>
              <w:jc w:val="center"/>
              <w:rPr>
                <w:rFonts w:ascii="Times New Roman" w:hAnsi="Times New Roman" w:cs="Times New Roman"/>
                <w:sz w:val="24"/>
                <w:szCs w:val="24"/>
              </w:rPr>
            </w:pPr>
          </w:p>
          <w:p w:rsidR="008A43B7" w:rsidRDefault="008A43B7"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3C5DA2">
            <w:pPr>
              <w:pStyle w:val="a3"/>
              <w:spacing w:after="0" w:line="240" w:lineRule="auto"/>
              <w:ind w:left="0"/>
              <w:rPr>
                <w:rFonts w:ascii="Times New Roman" w:hAnsi="Times New Roman" w:cs="Times New Roman"/>
                <w:sz w:val="24"/>
                <w:szCs w:val="24"/>
              </w:rPr>
            </w:pPr>
          </w:p>
          <w:p w:rsidR="0097663E" w:rsidRDefault="005015F8" w:rsidP="005015F8">
            <w:pPr>
              <w:pStyle w:val="a3"/>
              <w:spacing w:after="0" w:line="240" w:lineRule="auto"/>
              <w:ind w:left="0"/>
              <w:jc w:val="center"/>
              <w:rPr>
                <w:rFonts w:ascii="Times New Roman" w:hAnsi="Times New Roman" w:cs="Times New Roman"/>
                <w:sz w:val="24"/>
                <w:szCs w:val="24"/>
              </w:rPr>
            </w:pPr>
            <w:bookmarkStart w:id="10" w:name="_Hlk201345719"/>
            <w:r>
              <w:rPr>
                <w:rFonts w:ascii="Times New Roman" w:hAnsi="Times New Roman" w:cs="Times New Roman"/>
                <w:sz w:val="24"/>
                <w:szCs w:val="24"/>
              </w:rPr>
              <w:t>Вихователь-методист</w:t>
            </w:r>
          </w:p>
          <w:bookmarkEnd w:id="10"/>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83292">
            <w:pPr>
              <w:pStyle w:val="a3"/>
              <w:spacing w:after="0" w:line="240" w:lineRule="auto"/>
              <w:ind w:left="0"/>
              <w:jc w:val="center"/>
              <w:rPr>
                <w:rFonts w:ascii="Times New Roman" w:hAnsi="Times New Roman" w:cs="Times New Roman"/>
                <w:sz w:val="24"/>
                <w:szCs w:val="24"/>
              </w:rPr>
            </w:pPr>
          </w:p>
          <w:p w:rsidR="0097663E" w:rsidRDefault="0097663E" w:rsidP="004D1E72">
            <w:pPr>
              <w:pStyle w:val="a3"/>
              <w:spacing w:after="0" w:line="240" w:lineRule="auto"/>
              <w:ind w:left="0"/>
              <w:rPr>
                <w:rFonts w:ascii="Times New Roman" w:hAnsi="Times New Roman" w:cs="Times New Roman"/>
                <w:sz w:val="24"/>
                <w:szCs w:val="24"/>
              </w:rPr>
            </w:pPr>
          </w:p>
          <w:p w:rsidR="0097663E" w:rsidRDefault="0097663E" w:rsidP="005015F8">
            <w:pPr>
              <w:pStyle w:val="a3"/>
              <w:spacing w:after="0" w:line="240" w:lineRule="auto"/>
              <w:ind w:left="0"/>
              <w:rPr>
                <w:rFonts w:ascii="Times New Roman" w:hAnsi="Times New Roman" w:cs="Times New Roman"/>
                <w:sz w:val="24"/>
                <w:szCs w:val="24"/>
              </w:rPr>
            </w:pPr>
          </w:p>
          <w:p w:rsidR="0097663E" w:rsidRDefault="0097663E" w:rsidP="00883292">
            <w:pPr>
              <w:pStyle w:val="a3"/>
              <w:spacing w:after="0" w:line="240" w:lineRule="auto"/>
              <w:ind w:left="0"/>
              <w:jc w:val="center"/>
              <w:rPr>
                <w:rFonts w:ascii="Times New Roman" w:hAnsi="Times New Roman" w:cs="Times New Roman"/>
                <w:sz w:val="24"/>
                <w:szCs w:val="24"/>
              </w:rPr>
            </w:pPr>
          </w:p>
          <w:p w:rsidR="0097663E" w:rsidRDefault="0097663E" w:rsidP="00883292">
            <w:pPr>
              <w:pStyle w:val="a3"/>
              <w:spacing w:after="0" w:line="240" w:lineRule="auto"/>
              <w:ind w:left="0"/>
              <w:jc w:val="center"/>
              <w:rPr>
                <w:rFonts w:ascii="Times New Roman" w:hAnsi="Times New Roman" w:cs="Times New Roman"/>
                <w:sz w:val="24"/>
                <w:szCs w:val="24"/>
              </w:rPr>
            </w:pPr>
          </w:p>
          <w:p w:rsidR="0097663E" w:rsidRDefault="0097663E" w:rsidP="00883292">
            <w:pPr>
              <w:pStyle w:val="a3"/>
              <w:spacing w:after="0" w:line="240" w:lineRule="auto"/>
              <w:ind w:left="0"/>
              <w:jc w:val="center"/>
              <w:rPr>
                <w:rFonts w:ascii="Times New Roman" w:hAnsi="Times New Roman" w:cs="Times New Roman"/>
                <w:sz w:val="24"/>
                <w:szCs w:val="24"/>
              </w:rPr>
            </w:pPr>
          </w:p>
          <w:p w:rsidR="00E55F42" w:rsidRDefault="00E55F42" w:rsidP="00883292">
            <w:pPr>
              <w:pStyle w:val="a3"/>
              <w:spacing w:after="0" w:line="240" w:lineRule="auto"/>
              <w:ind w:left="0"/>
              <w:jc w:val="center"/>
              <w:rPr>
                <w:rFonts w:ascii="Times New Roman" w:hAnsi="Times New Roman" w:cs="Times New Roman"/>
                <w:sz w:val="24"/>
                <w:szCs w:val="24"/>
              </w:rPr>
            </w:pPr>
          </w:p>
          <w:p w:rsidR="0097663E" w:rsidRDefault="0097663E" w:rsidP="0088329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97663E" w:rsidRDefault="0097663E" w:rsidP="00883292">
            <w:pPr>
              <w:pStyle w:val="a3"/>
              <w:spacing w:after="0" w:line="240" w:lineRule="auto"/>
              <w:ind w:left="0"/>
              <w:jc w:val="center"/>
              <w:rPr>
                <w:rFonts w:ascii="Times New Roman" w:hAnsi="Times New Roman" w:cs="Times New Roman"/>
                <w:sz w:val="24"/>
                <w:szCs w:val="24"/>
              </w:rPr>
            </w:pPr>
          </w:p>
          <w:p w:rsidR="0097663E" w:rsidRDefault="0097663E" w:rsidP="00883292">
            <w:pPr>
              <w:pStyle w:val="a3"/>
              <w:spacing w:after="0" w:line="240" w:lineRule="auto"/>
              <w:ind w:left="0"/>
              <w:jc w:val="center"/>
              <w:rPr>
                <w:rFonts w:ascii="Times New Roman" w:hAnsi="Times New Roman" w:cs="Times New Roman"/>
                <w:sz w:val="24"/>
                <w:szCs w:val="24"/>
              </w:rPr>
            </w:pPr>
          </w:p>
          <w:p w:rsidR="0097663E" w:rsidRDefault="0097663E" w:rsidP="003C5DA2">
            <w:pPr>
              <w:pStyle w:val="a3"/>
              <w:spacing w:after="0" w:line="240" w:lineRule="auto"/>
              <w:ind w:left="0"/>
              <w:rPr>
                <w:rFonts w:ascii="Times New Roman" w:hAnsi="Times New Roman" w:cs="Times New Roman"/>
                <w:sz w:val="24"/>
                <w:szCs w:val="24"/>
              </w:rPr>
            </w:pPr>
          </w:p>
          <w:p w:rsidR="0097663E" w:rsidRDefault="0097663E" w:rsidP="00883292">
            <w:pPr>
              <w:pStyle w:val="a3"/>
              <w:spacing w:after="0" w:line="240" w:lineRule="auto"/>
              <w:ind w:left="0"/>
              <w:jc w:val="center"/>
              <w:rPr>
                <w:rFonts w:ascii="Times New Roman" w:hAnsi="Times New Roman" w:cs="Times New Roman"/>
                <w:sz w:val="24"/>
                <w:szCs w:val="24"/>
              </w:rPr>
            </w:pPr>
          </w:p>
          <w:p w:rsidR="0097663E" w:rsidRDefault="0097663E" w:rsidP="00883292">
            <w:pPr>
              <w:pStyle w:val="a3"/>
              <w:spacing w:after="0" w:line="240" w:lineRule="auto"/>
              <w:ind w:left="0"/>
              <w:jc w:val="center"/>
              <w:rPr>
                <w:rFonts w:ascii="Times New Roman" w:hAnsi="Times New Roman" w:cs="Times New Roman"/>
                <w:sz w:val="24"/>
                <w:szCs w:val="24"/>
              </w:rPr>
            </w:pPr>
          </w:p>
          <w:p w:rsidR="008A43B7" w:rsidRDefault="008A43B7" w:rsidP="005015F8">
            <w:pPr>
              <w:pStyle w:val="a3"/>
              <w:spacing w:after="0" w:line="240" w:lineRule="auto"/>
              <w:ind w:left="0"/>
              <w:rPr>
                <w:rFonts w:ascii="Times New Roman" w:hAnsi="Times New Roman" w:cs="Times New Roman"/>
                <w:sz w:val="24"/>
                <w:szCs w:val="24"/>
              </w:rPr>
            </w:pPr>
          </w:p>
          <w:p w:rsidR="0097663E" w:rsidRDefault="0097663E" w:rsidP="0088329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97663E" w:rsidRDefault="0097663E" w:rsidP="00883292">
            <w:pPr>
              <w:pStyle w:val="a3"/>
              <w:spacing w:after="0" w:line="240" w:lineRule="auto"/>
              <w:ind w:left="0"/>
              <w:jc w:val="center"/>
              <w:rPr>
                <w:rFonts w:ascii="Times New Roman" w:hAnsi="Times New Roman" w:cs="Times New Roman"/>
                <w:sz w:val="24"/>
                <w:szCs w:val="24"/>
              </w:rPr>
            </w:pPr>
          </w:p>
          <w:p w:rsidR="0097663E" w:rsidRDefault="0097663E" w:rsidP="00883292">
            <w:pPr>
              <w:pStyle w:val="a3"/>
              <w:spacing w:after="0" w:line="240" w:lineRule="auto"/>
              <w:ind w:left="0"/>
              <w:jc w:val="center"/>
              <w:rPr>
                <w:rFonts w:ascii="Times New Roman" w:hAnsi="Times New Roman" w:cs="Times New Roman"/>
                <w:sz w:val="24"/>
                <w:szCs w:val="24"/>
              </w:rPr>
            </w:pPr>
          </w:p>
          <w:p w:rsidR="0097663E" w:rsidRDefault="0097663E" w:rsidP="00883292">
            <w:pPr>
              <w:pStyle w:val="a3"/>
              <w:spacing w:after="0" w:line="240" w:lineRule="auto"/>
              <w:ind w:left="0"/>
              <w:jc w:val="center"/>
              <w:rPr>
                <w:rFonts w:ascii="Times New Roman" w:hAnsi="Times New Roman" w:cs="Times New Roman"/>
                <w:sz w:val="24"/>
                <w:szCs w:val="24"/>
              </w:rPr>
            </w:pPr>
          </w:p>
          <w:p w:rsidR="0097663E" w:rsidRDefault="0097663E" w:rsidP="00883292">
            <w:pPr>
              <w:pStyle w:val="a3"/>
              <w:spacing w:after="0" w:line="240" w:lineRule="auto"/>
              <w:ind w:left="0"/>
              <w:jc w:val="center"/>
              <w:rPr>
                <w:rFonts w:ascii="Times New Roman" w:hAnsi="Times New Roman" w:cs="Times New Roman"/>
                <w:sz w:val="24"/>
                <w:szCs w:val="24"/>
              </w:rPr>
            </w:pPr>
          </w:p>
          <w:p w:rsidR="0097663E" w:rsidRPr="008E6DA7" w:rsidRDefault="005015F8" w:rsidP="005015F8">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1497" w:type="dxa"/>
          </w:tcPr>
          <w:p w:rsidR="0097663E" w:rsidRDefault="0097663E"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2312"/>
        </w:trPr>
        <w:tc>
          <w:tcPr>
            <w:tcW w:w="2417" w:type="dxa"/>
            <w:vMerge/>
          </w:tcPr>
          <w:p w:rsidR="0097663E" w:rsidRPr="00883292" w:rsidRDefault="0097663E" w:rsidP="00883292">
            <w:pPr>
              <w:pStyle w:val="a3"/>
              <w:spacing w:after="0" w:line="240" w:lineRule="auto"/>
              <w:ind w:left="502"/>
              <w:rPr>
                <w:rFonts w:ascii="Times New Roman" w:hAnsi="Times New Roman" w:cs="Times New Roman"/>
                <w:b/>
                <w:sz w:val="24"/>
                <w:szCs w:val="24"/>
              </w:rPr>
            </w:pPr>
          </w:p>
        </w:tc>
        <w:tc>
          <w:tcPr>
            <w:tcW w:w="3051" w:type="dxa"/>
          </w:tcPr>
          <w:p w:rsidR="0097663E" w:rsidRDefault="0097663E" w:rsidP="004D1E72">
            <w:pPr>
              <w:spacing w:line="240" w:lineRule="auto"/>
              <w:jc w:val="both"/>
              <w:textAlignment w:val="baseline"/>
              <w:rPr>
                <w:rFonts w:ascii="Times New Roman" w:eastAsia="Times New Roman" w:hAnsi="Times New Roman" w:cs="Times New Roman"/>
                <w:b/>
                <w:bCs/>
                <w:color w:val="000000"/>
                <w:kern w:val="0"/>
                <w:sz w:val="24"/>
                <w:szCs w:val="24"/>
                <w:lang w:eastAsia="uk-UA"/>
                <w14:ligatures w14:val="none"/>
              </w:rPr>
            </w:pPr>
            <w:r w:rsidRPr="004D1E72">
              <w:rPr>
                <w:rFonts w:ascii="Times New Roman" w:eastAsia="Times New Roman" w:hAnsi="Times New Roman" w:cs="Times New Roman"/>
                <w:b/>
                <w:bCs/>
                <w:color w:val="000000"/>
                <w:kern w:val="0"/>
                <w:sz w:val="24"/>
                <w:szCs w:val="24"/>
                <w:lang w:eastAsia="uk-UA"/>
                <w14:ligatures w14:val="none"/>
              </w:rPr>
              <w:t xml:space="preserve">№2. Підготовка закладу до осінньо-зимового періоду в умовах воєнного стану енергозабезпечення, пожежна безпека, харчування та профілактика </w:t>
            </w:r>
            <w:r w:rsidRPr="004D1E72">
              <w:rPr>
                <w:rFonts w:ascii="Times New Roman" w:eastAsia="Times New Roman" w:hAnsi="Times New Roman" w:cs="Times New Roman"/>
                <w:b/>
                <w:bCs/>
                <w:color w:val="000000"/>
                <w:kern w:val="0"/>
                <w:sz w:val="24"/>
                <w:szCs w:val="24"/>
                <w:lang w:eastAsia="uk-UA"/>
                <w14:ligatures w14:val="none"/>
              </w:rPr>
              <w:lastRenderedPageBreak/>
              <w:t>захворювань</w:t>
            </w:r>
            <w:r w:rsidR="00E55F42">
              <w:rPr>
                <w:rFonts w:ascii="Times New Roman" w:eastAsia="Times New Roman" w:hAnsi="Times New Roman" w:cs="Times New Roman"/>
                <w:b/>
                <w:bCs/>
                <w:color w:val="000000"/>
                <w:kern w:val="0"/>
                <w:sz w:val="24"/>
                <w:szCs w:val="24"/>
                <w:lang w:eastAsia="uk-UA"/>
                <w14:ligatures w14:val="none"/>
              </w:rPr>
              <w:t>:</w:t>
            </w:r>
          </w:p>
          <w:p w:rsidR="0097663E" w:rsidRPr="004D1E72" w:rsidRDefault="0097663E" w:rsidP="004D1E72">
            <w:pPr>
              <w:spacing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1.</w:t>
            </w:r>
            <w:r w:rsidRPr="004D1E72">
              <w:rPr>
                <w:rFonts w:ascii="Times New Roman" w:eastAsia="Times New Roman" w:hAnsi="Times New Roman" w:cs="Times New Roman"/>
                <w:color w:val="000000"/>
                <w:kern w:val="0"/>
                <w:sz w:val="24"/>
                <w:szCs w:val="24"/>
                <w:lang w:eastAsia="uk-UA"/>
                <w14:ligatures w14:val="none"/>
              </w:rPr>
              <w:tab/>
              <w:t xml:space="preserve">Про виконання рішень попередньої наради.  </w:t>
            </w:r>
          </w:p>
          <w:p w:rsidR="0097663E" w:rsidRPr="004D1E72" w:rsidRDefault="0097663E" w:rsidP="004D1E72">
            <w:pPr>
              <w:spacing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2.</w:t>
            </w:r>
            <w:r w:rsidRPr="004D1E72">
              <w:rPr>
                <w:rFonts w:ascii="Times New Roman" w:eastAsia="Times New Roman" w:hAnsi="Times New Roman" w:cs="Times New Roman"/>
                <w:color w:val="000000"/>
                <w:kern w:val="0"/>
                <w:sz w:val="24"/>
                <w:szCs w:val="24"/>
                <w:lang w:eastAsia="uk-UA"/>
                <w14:ligatures w14:val="none"/>
              </w:rPr>
              <w:tab/>
              <w:t>П</w:t>
            </w:r>
            <w:r w:rsidR="00E42162">
              <w:rPr>
                <w:rFonts w:ascii="Times New Roman" w:eastAsia="Times New Roman" w:hAnsi="Times New Roman" w:cs="Times New Roman"/>
                <w:color w:val="000000"/>
                <w:kern w:val="0"/>
                <w:sz w:val="24"/>
                <w:szCs w:val="24"/>
                <w:lang w:eastAsia="uk-UA"/>
                <w14:ligatures w14:val="none"/>
              </w:rPr>
              <w:t>ро п</w:t>
            </w:r>
            <w:r w:rsidRPr="004D1E72">
              <w:rPr>
                <w:rFonts w:ascii="Times New Roman" w:eastAsia="Times New Roman" w:hAnsi="Times New Roman" w:cs="Times New Roman"/>
                <w:color w:val="000000"/>
                <w:kern w:val="0"/>
                <w:sz w:val="24"/>
                <w:szCs w:val="24"/>
                <w:lang w:eastAsia="uk-UA"/>
                <w14:ligatures w14:val="none"/>
              </w:rPr>
              <w:t>ідготовк</w:t>
            </w:r>
            <w:r w:rsidR="00E42162">
              <w:rPr>
                <w:rFonts w:ascii="Times New Roman" w:eastAsia="Times New Roman" w:hAnsi="Times New Roman" w:cs="Times New Roman"/>
                <w:color w:val="000000"/>
                <w:kern w:val="0"/>
                <w:sz w:val="24"/>
                <w:szCs w:val="24"/>
                <w:lang w:eastAsia="uk-UA"/>
                <w14:ligatures w14:val="none"/>
              </w:rPr>
              <w:t>у</w:t>
            </w:r>
            <w:r w:rsidRPr="004D1E72">
              <w:rPr>
                <w:rFonts w:ascii="Times New Roman" w:eastAsia="Times New Roman" w:hAnsi="Times New Roman" w:cs="Times New Roman"/>
                <w:color w:val="000000"/>
                <w:kern w:val="0"/>
                <w:sz w:val="24"/>
                <w:szCs w:val="24"/>
                <w:lang w:eastAsia="uk-UA"/>
                <w14:ligatures w14:val="none"/>
              </w:rPr>
              <w:t xml:space="preserve"> до осінньо-зимового періоду в умовах воєнного стану. </w:t>
            </w:r>
          </w:p>
          <w:p w:rsidR="0097663E" w:rsidRPr="004D1E72" w:rsidRDefault="0097663E" w:rsidP="004D1E72">
            <w:pPr>
              <w:spacing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3.</w:t>
            </w:r>
            <w:r w:rsidRPr="004D1E72">
              <w:rPr>
                <w:rFonts w:ascii="Times New Roman" w:eastAsia="Times New Roman" w:hAnsi="Times New Roman" w:cs="Times New Roman"/>
                <w:color w:val="000000"/>
                <w:kern w:val="0"/>
                <w:sz w:val="24"/>
                <w:szCs w:val="24"/>
                <w:lang w:eastAsia="uk-UA"/>
                <w14:ligatures w14:val="none"/>
              </w:rPr>
              <w:tab/>
            </w:r>
            <w:r w:rsidR="00E42162">
              <w:rPr>
                <w:rFonts w:ascii="Times New Roman" w:eastAsia="Times New Roman" w:hAnsi="Times New Roman" w:cs="Times New Roman"/>
                <w:color w:val="000000"/>
                <w:kern w:val="0"/>
                <w:sz w:val="24"/>
                <w:szCs w:val="24"/>
                <w:lang w:eastAsia="uk-UA"/>
                <w14:ligatures w14:val="none"/>
              </w:rPr>
              <w:t>Про в</w:t>
            </w:r>
            <w:r w:rsidRPr="004D1E72">
              <w:rPr>
                <w:rFonts w:ascii="Times New Roman" w:eastAsia="Times New Roman" w:hAnsi="Times New Roman" w:cs="Times New Roman"/>
                <w:color w:val="000000"/>
                <w:kern w:val="0"/>
                <w:sz w:val="24"/>
                <w:szCs w:val="24"/>
                <w:lang w:eastAsia="uk-UA"/>
                <w14:ligatures w14:val="none"/>
              </w:rPr>
              <w:t>икористання енергоносіїв і організація роботи під час відключень електроенергії.</w:t>
            </w:r>
          </w:p>
          <w:p w:rsidR="0097663E" w:rsidRDefault="0097663E" w:rsidP="004D1E72">
            <w:pPr>
              <w:spacing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4.</w:t>
            </w:r>
            <w:r w:rsidRPr="004D1E72">
              <w:rPr>
                <w:rFonts w:ascii="Times New Roman" w:eastAsia="Times New Roman" w:hAnsi="Times New Roman" w:cs="Times New Roman"/>
                <w:color w:val="000000"/>
                <w:kern w:val="0"/>
                <w:sz w:val="24"/>
                <w:szCs w:val="24"/>
                <w:lang w:eastAsia="uk-UA"/>
                <w14:ligatures w14:val="none"/>
              </w:rPr>
              <w:tab/>
              <w:t>П</w:t>
            </w:r>
            <w:r w:rsidR="00E42162">
              <w:rPr>
                <w:rFonts w:ascii="Times New Roman" w:eastAsia="Times New Roman" w:hAnsi="Times New Roman" w:cs="Times New Roman"/>
                <w:color w:val="000000"/>
                <w:kern w:val="0"/>
                <w:sz w:val="24"/>
                <w:szCs w:val="24"/>
                <w:lang w:eastAsia="uk-UA"/>
                <w14:ligatures w14:val="none"/>
              </w:rPr>
              <w:t>ро п</w:t>
            </w:r>
            <w:r w:rsidRPr="004D1E72">
              <w:rPr>
                <w:rFonts w:ascii="Times New Roman" w:eastAsia="Times New Roman" w:hAnsi="Times New Roman" w:cs="Times New Roman"/>
                <w:color w:val="000000"/>
                <w:kern w:val="0"/>
                <w:sz w:val="24"/>
                <w:szCs w:val="24"/>
                <w:lang w:eastAsia="uk-UA"/>
                <w14:ligatures w14:val="none"/>
              </w:rPr>
              <w:t>очаток</w:t>
            </w:r>
            <w:r>
              <w:rPr>
                <w:rFonts w:ascii="Times New Roman" w:eastAsia="Times New Roman" w:hAnsi="Times New Roman" w:cs="Times New Roman"/>
                <w:color w:val="000000"/>
                <w:kern w:val="0"/>
                <w:sz w:val="24"/>
                <w:szCs w:val="24"/>
                <w:lang w:eastAsia="uk-UA"/>
                <w14:ligatures w14:val="none"/>
              </w:rPr>
              <w:t xml:space="preserve"> </w:t>
            </w:r>
            <w:r w:rsidRPr="004D1E72">
              <w:rPr>
                <w:rFonts w:ascii="Times New Roman" w:eastAsia="Times New Roman" w:hAnsi="Times New Roman" w:cs="Times New Roman"/>
                <w:color w:val="000000"/>
                <w:kern w:val="0"/>
                <w:sz w:val="24"/>
                <w:szCs w:val="24"/>
                <w:lang w:eastAsia="uk-UA"/>
                <w14:ligatures w14:val="none"/>
              </w:rPr>
              <w:t>опалювального сезону та забезпечення</w:t>
            </w:r>
            <w:r>
              <w:rPr>
                <w:rFonts w:ascii="Times New Roman" w:eastAsia="Times New Roman" w:hAnsi="Times New Roman" w:cs="Times New Roman"/>
                <w:color w:val="000000"/>
                <w:kern w:val="0"/>
                <w:sz w:val="24"/>
                <w:szCs w:val="24"/>
                <w:lang w:eastAsia="uk-UA"/>
                <w14:ligatures w14:val="none"/>
              </w:rPr>
              <w:t xml:space="preserve"> </w:t>
            </w:r>
            <w:r w:rsidRPr="004D1E72">
              <w:rPr>
                <w:rFonts w:ascii="Times New Roman" w:eastAsia="Times New Roman" w:hAnsi="Times New Roman" w:cs="Times New Roman"/>
                <w:color w:val="000000"/>
                <w:kern w:val="0"/>
                <w:sz w:val="24"/>
                <w:szCs w:val="24"/>
                <w:lang w:eastAsia="uk-UA"/>
                <w14:ligatures w14:val="none"/>
              </w:rPr>
              <w:t>температурного режиму в закладі.</w:t>
            </w:r>
          </w:p>
          <w:p w:rsidR="0097663E" w:rsidRPr="004D1E72" w:rsidRDefault="0097663E" w:rsidP="004D1E72">
            <w:pPr>
              <w:spacing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5.</w:t>
            </w:r>
            <w:r w:rsidRPr="004D1E72">
              <w:rPr>
                <w:rFonts w:ascii="Times New Roman" w:eastAsia="Times New Roman" w:hAnsi="Times New Roman" w:cs="Times New Roman"/>
                <w:color w:val="000000"/>
                <w:kern w:val="0"/>
                <w:sz w:val="24"/>
                <w:szCs w:val="24"/>
                <w:lang w:eastAsia="uk-UA"/>
                <w14:ligatures w14:val="none"/>
              </w:rPr>
              <w:tab/>
              <w:t>П</w:t>
            </w:r>
            <w:r w:rsidR="00E42162">
              <w:rPr>
                <w:rFonts w:ascii="Times New Roman" w:eastAsia="Times New Roman" w:hAnsi="Times New Roman" w:cs="Times New Roman"/>
                <w:color w:val="000000"/>
                <w:kern w:val="0"/>
                <w:sz w:val="24"/>
                <w:szCs w:val="24"/>
                <w:lang w:eastAsia="uk-UA"/>
                <w14:ligatures w14:val="none"/>
              </w:rPr>
              <w:t>ро п</w:t>
            </w:r>
            <w:r w:rsidRPr="004D1E72">
              <w:rPr>
                <w:rFonts w:ascii="Times New Roman" w:eastAsia="Times New Roman" w:hAnsi="Times New Roman" w:cs="Times New Roman"/>
                <w:color w:val="000000"/>
                <w:kern w:val="0"/>
                <w:sz w:val="24"/>
                <w:szCs w:val="24"/>
                <w:lang w:eastAsia="uk-UA"/>
                <w14:ligatures w14:val="none"/>
              </w:rPr>
              <w:t>ожежн</w:t>
            </w:r>
            <w:r w:rsidR="00E42162">
              <w:rPr>
                <w:rFonts w:ascii="Times New Roman" w:eastAsia="Times New Roman" w:hAnsi="Times New Roman" w:cs="Times New Roman"/>
                <w:color w:val="000000"/>
                <w:kern w:val="0"/>
                <w:sz w:val="24"/>
                <w:szCs w:val="24"/>
                <w:lang w:eastAsia="uk-UA"/>
                <w14:ligatures w14:val="none"/>
              </w:rPr>
              <w:t>у</w:t>
            </w:r>
            <w:r w:rsidRPr="004D1E72">
              <w:rPr>
                <w:rFonts w:ascii="Times New Roman" w:eastAsia="Times New Roman" w:hAnsi="Times New Roman" w:cs="Times New Roman"/>
                <w:color w:val="000000"/>
                <w:kern w:val="0"/>
                <w:sz w:val="24"/>
                <w:szCs w:val="24"/>
                <w:lang w:eastAsia="uk-UA"/>
                <w14:ligatures w14:val="none"/>
              </w:rPr>
              <w:t xml:space="preserve"> безпек</w:t>
            </w:r>
            <w:r w:rsidR="00E42162">
              <w:rPr>
                <w:rFonts w:ascii="Times New Roman" w:eastAsia="Times New Roman" w:hAnsi="Times New Roman" w:cs="Times New Roman"/>
                <w:color w:val="000000"/>
                <w:kern w:val="0"/>
                <w:sz w:val="24"/>
                <w:szCs w:val="24"/>
                <w:lang w:eastAsia="uk-UA"/>
                <w14:ligatures w14:val="none"/>
              </w:rPr>
              <w:t>у</w:t>
            </w:r>
            <w:r w:rsidRPr="004D1E72">
              <w:rPr>
                <w:rFonts w:ascii="Times New Roman" w:eastAsia="Times New Roman" w:hAnsi="Times New Roman" w:cs="Times New Roman"/>
                <w:color w:val="000000"/>
                <w:kern w:val="0"/>
                <w:sz w:val="24"/>
                <w:szCs w:val="24"/>
                <w:lang w:eastAsia="uk-UA"/>
                <w14:ligatures w14:val="none"/>
              </w:rPr>
              <w:t xml:space="preserve"> в закладі. </w:t>
            </w:r>
          </w:p>
          <w:p w:rsidR="0097663E" w:rsidRPr="004D1E72" w:rsidRDefault="0097663E" w:rsidP="004D1E72">
            <w:pPr>
              <w:spacing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6.</w:t>
            </w:r>
            <w:r w:rsidRPr="004D1E72">
              <w:rPr>
                <w:rFonts w:ascii="Times New Roman" w:eastAsia="Times New Roman" w:hAnsi="Times New Roman" w:cs="Times New Roman"/>
                <w:color w:val="000000"/>
                <w:kern w:val="0"/>
                <w:sz w:val="24"/>
                <w:szCs w:val="24"/>
                <w:lang w:eastAsia="uk-UA"/>
                <w14:ligatures w14:val="none"/>
              </w:rPr>
              <w:tab/>
              <w:t>П</w:t>
            </w:r>
            <w:r w:rsidR="00E42162">
              <w:rPr>
                <w:rFonts w:ascii="Times New Roman" w:eastAsia="Times New Roman" w:hAnsi="Times New Roman" w:cs="Times New Roman"/>
                <w:color w:val="000000"/>
                <w:kern w:val="0"/>
                <w:sz w:val="24"/>
                <w:szCs w:val="24"/>
                <w:lang w:eastAsia="uk-UA"/>
                <w14:ligatures w14:val="none"/>
              </w:rPr>
              <w:t>ро п</w:t>
            </w:r>
            <w:r w:rsidRPr="004D1E72">
              <w:rPr>
                <w:rFonts w:ascii="Times New Roman" w:eastAsia="Times New Roman" w:hAnsi="Times New Roman" w:cs="Times New Roman"/>
                <w:color w:val="000000"/>
                <w:kern w:val="0"/>
                <w:sz w:val="24"/>
                <w:szCs w:val="24"/>
                <w:lang w:eastAsia="uk-UA"/>
                <w14:ligatures w14:val="none"/>
              </w:rPr>
              <w:t>ідготовк</w:t>
            </w:r>
            <w:r w:rsidR="00E42162">
              <w:rPr>
                <w:rFonts w:ascii="Times New Roman" w:eastAsia="Times New Roman" w:hAnsi="Times New Roman" w:cs="Times New Roman"/>
                <w:color w:val="000000"/>
                <w:kern w:val="0"/>
                <w:sz w:val="24"/>
                <w:szCs w:val="24"/>
                <w:lang w:eastAsia="uk-UA"/>
                <w14:ligatures w14:val="none"/>
              </w:rPr>
              <w:t>у</w:t>
            </w:r>
            <w:r w:rsidRPr="004D1E72">
              <w:rPr>
                <w:rFonts w:ascii="Times New Roman" w:eastAsia="Times New Roman" w:hAnsi="Times New Roman" w:cs="Times New Roman"/>
                <w:color w:val="000000"/>
                <w:kern w:val="0"/>
                <w:sz w:val="24"/>
                <w:szCs w:val="24"/>
                <w:lang w:eastAsia="uk-UA"/>
                <w14:ligatures w14:val="none"/>
              </w:rPr>
              <w:t xml:space="preserve"> та затвердження зимового меню харчування для дошкільнят. </w:t>
            </w:r>
          </w:p>
          <w:p w:rsidR="0097663E" w:rsidRPr="004D1E72" w:rsidRDefault="0097663E" w:rsidP="004D1E72">
            <w:pPr>
              <w:spacing w:line="240" w:lineRule="auto"/>
              <w:jc w:val="both"/>
              <w:textAlignment w:val="baseline"/>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7.</w:t>
            </w:r>
            <w:r w:rsidRPr="004D1E72">
              <w:rPr>
                <w:rFonts w:ascii="Times New Roman" w:eastAsia="Times New Roman" w:hAnsi="Times New Roman" w:cs="Times New Roman"/>
                <w:color w:val="000000"/>
                <w:kern w:val="0"/>
                <w:sz w:val="24"/>
                <w:szCs w:val="24"/>
                <w:lang w:eastAsia="uk-UA"/>
                <w14:ligatures w14:val="none"/>
              </w:rPr>
              <w:tab/>
              <w:t>П</w:t>
            </w:r>
            <w:r w:rsidR="00E42162">
              <w:rPr>
                <w:rFonts w:ascii="Times New Roman" w:eastAsia="Times New Roman" w:hAnsi="Times New Roman" w:cs="Times New Roman"/>
                <w:color w:val="000000"/>
                <w:kern w:val="0"/>
                <w:sz w:val="24"/>
                <w:szCs w:val="24"/>
                <w:lang w:eastAsia="uk-UA"/>
                <w14:ligatures w14:val="none"/>
              </w:rPr>
              <w:t>ро п</w:t>
            </w:r>
            <w:r w:rsidRPr="004D1E72">
              <w:rPr>
                <w:rFonts w:ascii="Times New Roman" w:eastAsia="Times New Roman" w:hAnsi="Times New Roman" w:cs="Times New Roman"/>
                <w:color w:val="000000"/>
                <w:kern w:val="0"/>
                <w:sz w:val="24"/>
                <w:szCs w:val="24"/>
                <w:lang w:eastAsia="uk-UA"/>
                <w14:ligatures w14:val="none"/>
              </w:rPr>
              <w:t>рофілактик</w:t>
            </w:r>
            <w:r w:rsidR="00E42162">
              <w:rPr>
                <w:rFonts w:ascii="Times New Roman" w:eastAsia="Times New Roman" w:hAnsi="Times New Roman" w:cs="Times New Roman"/>
                <w:color w:val="000000"/>
                <w:kern w:val="0"/>
                <w:sz w:val="24"/>
                <w:szCs w:val="24"/>
                <w:lang w:eastAsia="uk-UA"/>
                <w14:ligatures w14:val="none"/>
              </w:rPr>
              <w:t>у</w:t>
            </w:r>
            <w:r w:rsidRPr="004D1E72">
              <w:rPr>
                <w:rFonts w:ascii="Times New Roman" w:eastAsia="Times New Roman" w:hAnsi="Times New Roman" w:cs="Times New Roman"/>
                <w:color w:val="000000"/>
                <w:kern w:val="0"/>
                <w:sz w:val="24"/>
                <w:szCs w:val="24"/>
                <w:lang w:eastAsia="uk-UA"/>
                <w14:ligatures w14:val="none"/>
              </w:rPr>
              <w:t xml:space="preserve"> захворювань серед дітей і персоналу. </w:t>
            </w:r>
          </w:p>
        </w:tc>
        <w:tc>
          <w:tcPr>
            <w:tcW w:w="1433" w:type="dxa"/>
          </w:tcPr>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970" w:type="dxa"/>
          </w:tcPr>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3C5DA2" w:rsidRDefault="003C5DA2"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5015F8"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p w:rsidR="0097663E" w:rsidRDefault="0097663E"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5015F8"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E55F42" w:rsidRDefault="00E55F42" w:rsidP="00E42162">
            <w:pPr>
              <w:pStyle w:val="a3"/>
              <w:spacing w:after="0" w:line="240" w:lineRule="auto"/>
              <w:ind w:left="0"/>
              <w:rPr>
                <w:rFonts w:ascii="Times New Roman" w:hAnsi="Times New Roman" w:cs="Times New Roman"/>
                <w:sz w:val="24"/>
                <w:szCs w:val="24"/>
              </w:rPr>
            </w:pPr>
          </w:p>
          <w:p w:rsidR="0097663E" w:rsidRDefault="005015F8"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E42162">
            <w:pPr>
              <w:pStyle w:val="a3"/>
              <w:spacing w:after="0" w:line="240" w:lineRule="auto"/>
              <w:ind w:left="0"/>
              <w:rPr>
                <w:rFonts w:ascii="Times New Roman" w:hAnsi="Times New Roman" w:cs="Times New Roman"/>
                <w:sz w:val="24"/>
                <w:szCs w:val="24"/>
              </w:rPr>
            </w:pPr>
          </w:p>
          <w:p w:rsidR="0097663E" w:rsidRDefault="0097663E" w:rsidP="00E55F42">
            <w:pPr>
              <w:pStyle w:val="a3"/>
              <w:spacing w:after="0" w:line="240" w:lineRule="auto"/>
              <w:ind w:left="0"/>
              <w:rPr>
                <w:rFonts w:ascii="Times New Roman" w:hAnsi="Times New Roman" w:cs="Times New Roman"/>
                <w:sz w:val="24"/>
                <w:szCs w:val="24"/>
              </w:rPr>
            </w:pPr>
          </w:p>
          <w:p w:rsidR="003C5DA2" w:rsidRDefault="003C5DA2" w:rsidP="00E55F42">
            <w:pPr>
              <w:pStyle w:val="a3"/>
              <w:spacing w:after="0" w:line="240" w:lineRule="auto"/>
              <w:ind w:left="0"/>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Медична сестра</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Медична сестра</w:t>
            </w:r>
          </w:p>
        </w:tc>
        <w:tc>
          <w:tcPr>
            <w:tcW w:w="1497" w:type="dxa"/>
          </w:tcPr>
          <w:p w:rsidR="0097663E" w:rsidRDefault="0097663E" w:rsidP="000E6DC1">
            <w:pPr>
              <w:pStyle w:val="a3"/>
              <w:spacing w:after="0" w:line="240" w:lineRule="auto"/>
              <w:ind w:left="0"/>
              <w:jc w:val="both"/>
              <w:rPr>
                <w:rFonts w:ascii="Times New Roman" w:hAnsi="Times New Roman" w:cs="Times New Roman"/>
                <w:b/>
                <w:sz w:val="24"/>
                <w:szCs w:val="24"/>
              </w:rPr>
            </w:pPr>
          </w:p>
        </w:tc>
      </w:tr>
      <w:tr w:rsidR="00BD11E3" w:rsidTr="003C5DA2">
        <w:trPr>
          <w:trHeight w:val="853"/>
        </w:trPr>
        <w:tc>
          <w:tcPr>
            <w:tcW w:w="2417" w:type="dxa"/>
            <w:vMerge/>
          </w:tcPr>
          <w:p w:rsidR="0097663E" w:rsidRPr="00883292" w:rsidRDefault="0097663E" w:rsidP="00883292">
            <w:pPr>
              <w:pStyle w:val="a3"/>
              <w:spacing w:after="0" w:line="240" w:lineRule="auto"/>
              <w:ind w:left="502"/>
              <w:rPr>
                <w:rFonts w:ascii="Times New Roman" w:hAnsi="Times New Roman" w:cs="Times New Roman"/>
                <w:b/>
                <w:sz w:val="24"/>
                <w:szCs w:val="24"/>
              </w:rPr>
            </w:pPr>
          </w:p>
        </w:tc>
        <w:tc>
          <w:tcPr>
            <w:tcW w:w="3051" w:type="dxa"/>
          </w:tcPr>
          <w:p w:rsidR="0097663E" w:rsidRPr="0015301D" w:rsidRDefault="0097663E" w:rsidP="004D1E72">
            <w:pPr>
              <w:jc w:val="both"/>
              <w:rPr>
                <w:rFonts w:ascii="Times New Roman" w:eastAsia="Times New Roman" w:hAnsi="Times New Roman" w:cs="Times New Roman"/>
                <w:b/>
                <w:bCs/>
                <w:color w:val="000000"/>
                <w:kern w:val="0"/>
                <w:sz w:val="24"/>
                <w:szCs w:val="24"/>
                <w:lang w:eastAsia="uk-UA"/>
                <w14:ligatures w14:val="none"/>
              </w:rPr>
            </w:pPr>
            <w:r w:rsidRPr="0015301D">
              <w:rPr>
                <w:rFonts w:ascii="Times New Roman" w:eastAsia="Times New Roman" w:hAnsi="Times New Roman" w:cs="Times New Roman"/>
                <w:b/>
                <w:bCs/>
                <w:color w:val="000000"/>
                <w:kern w:val="0"/>
                <w:sz w:val="24"/>
                <w:szCs w:val="24"/>
                <w:lang w:eastAsia="uk-UA"/>
                <w14:ligatures w14:val="none"/>
              </w:rPr>
              <w:t>№3. Організація безпечної та безперервної роботи закладу дошкільної освіти та підготовка до зимового періоду</w:t>
            </w:r>
            <w:r w:rsidR="00E55F42">
              <w:rPr>
                <w:rFonts w:ascii="Times New Roman" w:eastAsia="Times New Roman" w:hAnsi="Times New Roman" w:cs="Times New Roman"/>
                <w:b/>
                <w:bCs/>
                <w:color w:val="000000"/>
                <w:kern w:val="0"/>
                <w:sz w:val="24"/>
                <w:szCs w:val="24"/>
                <w:lang w:eastAsia="uk-UA"/>
                <w14:ligatures w14:val="none"/>
              </w:rPr>
              <w:t>:</w:t>
            </w:r>
          </w:p>
          <w:p w:rsidR="0097663E" w:rsidRPr="004D1E72" w:rsidRDefault="0097663E" w:rsidP="004D1E72">
            <w:pPr>
              <w:jc w:val="both"/>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1.</w:t>
            </w:r>
            <w:r w:rsidRPr="004D1E72">
              <w:rPr>
                <w:rFonts w:ascii="Times New Roman" w:eastAsia="Times New Roman" w:hAnsi="Times New Roman" w:cs="Times New Roman"/>
                <w:color w:val="000000"/>
                <w:kern w:val="0"/>
                <w:sz w:val="24"/>
                <w:szCs w:val="24"/>
                <w:lang w:eastAsia="uk-UA"/>
                <w14:ligatures w14:val="none"/>
              </w:rPr>
              <w:tab/>
              <w:t>Про виконання рішень попередньої наради.</w:t>
            </w:r>
          </w:p>
          <w:p w:rsidR="0097663E" w:rsidRPr="004D1E72" w:rsidRDefault="0097663E" w:rsidP="004D1E72">
            <w:pPr>
              <w:jc w:val="both"/>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2.</w:t>
            </w:r>
            <w:r w:rsidRPr="004D1E72">
              <w:rPr>
                <w:rFonts w:ascii="Times New Roman" w:eastAsia="Times New Roman" w:hAnsi="Times New Roman" w:cs="Times New Roman"/>
                <w:color w:val="000000"/>
                <w:kern w:val="0"/>
                <w:sz w:val="24"/>
                <w:szCs w:val="24"/>
                <w:lang w:eastAsia="uk-UA"/>
                <w14:ligatures w14:val="none"/>
              </w:rPr>
              <w:tab/>
            </w:r>
            <w:bookmarkStart w:id="11" w:name="_Hlk201386936"/>
            <w:r w:rsidR="003433DE">
              <w:rPr>
                <w:rFonts w:ascii="Times New Roman" w:eastAsia="Times New Roman" w:hAnsi="Times New Roman" w:cs="Times New Roman"/>
                <w:color w:val="000000"/>
                <w:kern w:val="0"/>
                <w:sz w:val="24"/>
                <w:szCs w:val="24"/>
                <w:lang w:eastAsia="uk-UA"/>
                <w14:ligatures w14:val="none"/>
              </w:rPr>
              <w:t>Про к</w:t>
            </w:r>
            <w:r w:rsidRPr="004D1E72">
              <w:rPr>
                <w:rFonts w:ascii="Times New Roman" w:eastAsia="Times New Roman" w:hAnsi="Times New Roman" w:cs="Times New Roman"/>
                <w:color w:val="000000"/>
                <w:kern w:val="0"/>
                <w:sz w:val="24"/>
                <w:szCs w:val="24"/>
                <w:lang w:eastAsia="uk-UA"/>
                <w14:ligatures w14:val="none"/>
              </w:rPr>
              <w:t>онтроль за своєчасним проходженням медичних оглядів працівниками закладу.</w:t>
            </w:r>
            <w:bookmarkEnd w:id="11"/>
          </w:p>
          <w:p w:rsidR="0097663E" w:rsidRPr="004D1E72" w:rsidRDefault="0097663E" w:rsidP="004D1E72">
            <w:pPr>
              <w:jc w:val="both"/>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3.</w:t>
            </w:r>
            <w:r w:rsidRPr="004D1E72">
              <w:rPr>
                <w:rFonts w:ascii="Times New Roman" w:eastAsia="Times New Roman" w:hAnsi="Times New Roman" w:cs="Times New Roman"/>
                <w:color w:val="000000"/>
                <w:kern w:val="0"/>
                <w:sz w:val="24"/>
                <w:szCs w:val="24"/>
                <w:lang w:eastAsia="uk-UA"/>
                <w14:ligatures w14:val="none"/>
              </w:rPr>
              <w:tab/>
            </w:r>
            <w:bookmarkStart w:id="12" w:name="_Hlk201386977"/>
            <w:r w:rsidR="003433DE">
              <w:rPr>
                <w:rFonts w:ascii="Times New Roman" w:eastAsia="Times New Roman" w:hAnsi="Times New Roman" w:cs="Times New Roman"/>
                <w:color w:val="000000"/>
                <w:kern w:val="0"/>
                <w:sz w:val="24"/>
                <w:szCs w:val="24"/>
                <w:lang w:eastAsia="uk-UA"/>
                <w14:ligatures w14:val="none"/>
              </w:rPr>
              <w:t>Про а</w:t>
            </w:r>
            <w:r w:rsidRPr="004D1E72">
              <w:rPr>
                <w:rFonts w:ascii="Times New Roman" w:eastAsia="Times New Roman" w:hAnsi="Times New Roman" w:cs="Times New Roman"/>
                <w:color w:val="000000"/>
                <w:kern w:val="0"/>
                <w:sz w:val="24"/>
                <w:szCs w:val="24"/>
                <w:lang w:eastAsia="uk-UA"/>
                <w14:ligatures w14:val="none"/>
              </w:rPr>
              <w:t>наліз дотримання гігієнічних норм у групах і на території закладу.</w:t>
            </w:r>
            <w:bookmarkEnd w:id="12"/>
          </w:p>
          <w:p w:rsidR="0097663E" w:rsidRPr="004D1E72" w:rsidRDefault="0097663E" w:rsidP="004D1E72">
            <w:pPr>
              <w:jc w:val="both"/>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4.</w:t>
            </w:r>
            <w:r w:rsidRPr="004D1E72">
              <w:rPr>
                <w:rFonts w:ascii="Times New Roman" w:eastAsia="Times New Roman" w:hAnsi="Times New Roman" w:cs="Times New Roman"/>
                <w:color w:val="000000"/>
                <w:kern w:val="0"/>
                <w:sz w:val="24"/>
                <w:szCs w:val="24"/>
                <w:lang w:eastAsia="uk-UA"/>
                <w14:ligatures w14:val="none"/>
              </w:rPr>
              <w:tab/>
            </w:r>
            <w:bookmarkStart w:id="13" w:name="_Hlk201387053"/>
            <w:r w:rsidR="003433DE">
              <w:rPr>
                <w:rFonts w:ascii="Times New Roman" w:eastAsia="Times New Roman" w:hAnsi="Times New Roman" w:cs="Times New Roman"/>
                <w:color w:val="000000"/>
                <w:kern w:val="0"/>
                <w:sz w:val="24"/>
                <w:szCs w:val="24"/>
                <w:lang w:eastAsia="uk-UA"/>
                <w14:ligatures w14:val="none"/>
              </w:rPr>
              <w:t>Про з</w:t>
            </w:r>
            <w:r w:rsidRPr="004D1E72">
              <w:rPr>
                <w:rFonts w:ascii="Times New Roman" w:eastAsia="Times New Roman" w:hAnsi="Times New Roman" w:cs="Times New Roman"/>
                <w:color w:val="000000"/>
                <w:kern w:val="0"/>
                <w:sz w:val="24"/>
                <w:szCs w:val="24"/>
                <w:lang w:eastAsia="uk-UA"/>
                <w14:ligatures w14:val="none"/>
              </w:rPr>
              <w:t xml:space="preserve">аходи щодо </w:t>
            </w:r>
            <w:r w:rsidRPr="004D1E72">
              <w:rPr>
                <w:rFonts w:ascii="Times New Roman" w:eastAsia="Times New Roman" w:hAnsi="Times New Roman" w:cs="Times New Roman"/>
                <w:color w:val="000000"/>
                <w:kern w:val="0"/>
                <w:sz w:val="24"/>
                <w:szCs w:val="24"/>
                <w:lang w:eastAsia="uk-UA"/>
                <w14:ligatures w14:val="none"/>
              </w:rPr>
              <w:lastRenderedPageBreak/>
              <w:t>профілактики сезонних захворювань серед дітей і працівників.</w:t>
            </w:r>
            <w:bookmarkEnd w:id="13"/>
          </w:p>
          <w:p w:rsidR="0097663E" w:rsidRPr="004D1E72" w:rsidRDefault="0097663E" w:rsidP="004D1E72">
            <w:pPr>
              <w:jc w:val="both"/>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5.</w:t>
            </w:r>
            <w:r w:rsidRPr="004D1E72">
              <w:rPr>
                <w:rFonts w:ascii="Times New Roman" w:eastAsia="Times New Roman" w:hAnsi="Times New Roman" w:cs="Times New Roman"/>
                <w:color w:val="000000"/>
                <w:kern w:val="0"/>
                <w:sz w:val="24"/>
                <w:szCs w:val="24"/>
                <w:lang w:eastAsia="uk-UA"/>
                <w14:ligatures w14:val="none"/>
              </w:rPr>
              <w:tab/>
            </w:r>
            <w:bookmarkStart w:id="14" w:name="_Hlk201387094"/>
            <w:r w:rsidR="003433DE">
              <w:rPr>
                <w:rFonts w:ascii="Times New Roman" w:eastAsia="Times New Roman" w:hAnsi="Times New Roman" w:cs="Times New Roman"/>
                <w:color w:val="000000"/>
                <w:kern w:val="0"/>
                <w:sz w:val="24"/>
                <w:szCs w:val="24"/>
                <w:lang w:eastAsia="uk-UA"/>
                <w14:ligatures w14:val="none"/>
              </w:rPr>
              <w:t>Про о</w:t>
            </w:r>
            <w:r w:rsidRPr="004D1E72">
              <w:rPr>
                <w:rFonts w:ascii="Times New Roman" w:eastAsia="Times New Roman" w:hAnsi="Times New Roman" w:cs="Times New Roman"/>
                <w:color w:val="000000"/>
                <w:kern w:val="0"/>
                <w:sz w:val="24"/>
                <w:szCs w:val="24"/>
                <w:lang w:eastAsia="uk-UA"/>
                <w14:ligatures w14:val="none"/>
              </w:rPr>
              <w:t>рганізаці</w:t>
            </w:r>
            <w:r w:rsidR="003433DE">
              <w:rPr>
                <w:rFonts w:ascii="Times New Roman" w:eastAsia="Times New Roman" w:hAnsi="Times New Roman" w:cs="Times New Roman"/>
                <w:color w:val="000000"/>
                <w:kern w:val="0"/>
                <w:sz w:val="24"/>
                <w:szCs w:val="24"/>
                <w:lang w:eastAsia="uk-UA"/>
                <w14:ligatures w14:val="none"/>
              </w:rPr>
              <w:t>ю</w:t>
            </w:r>
            <w:r w:rsidRPr="004D1E72">
              <w:rPr>
                <w:rFonts w:ascii="Times New Roman" w:eastAsia="Times New Roman" w:hAnsi="Times New Roman" w:cs="Times New Roman"/>
                <w:color w:val="000000"/>
                <w:kern w:val="0"/>
                <w:sz w:val="24"/>
                <w:szCs w:val="24"/>
                <w:lang w:eastAsia="uk-UA"/>
                <w14:ligatures w14:val="none"/>
              </w:rPr>
              <w:t xml:space="preserve"> харчування дітей: якість, різноманітність страв і виконання норм.</w:t>
            </w:r>
            <w:bookmarkEnd w:id="14"/>
          </w:p>
          <w:p w:rsidR="0097663E" w:rsidRPr="004D1E72" w:rsidRDefault="0097663E" w:rsidP="004D1E72">
            <w:pPr>
              <w:jc w:val="both"/>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6.</w:t>
            </w:r>
            <w:r w:rsidRPr="004D1E72">
              <w:rPr>
                <w:rFonts w:ascii="Times New Roman" w:eastAsia="Times New Roman" w:hAnsi="Times New Roman" w:cs="Times New Roman"/>
                <w:color w:val="000000"/>
                <w:kern w:val="0"/>
                <w:sz w:val="24"/>
                <w:szCs w:val="24"/>
                <w:lang w:eastAsia="uk-UA"/>
                <w14:ligatures w14:val="none"/>
              </w:rPr>
              <w:tab/>
            </w:r>
            <w:bookmarkStart w:id="15" w:name="_Hlk201387127"/>
            <w:r w:rsidR="003433DE">
              <w:rPr>
                <w:rFonts w:ascii="Times New Roman" w:eastAsia="Times New Roman" w:hAnsi="Times New Roman" w:cs="Times New Roman"/>
                <w:color w:val="000000"/>
                <w:kern w:val="0"/>
                <w:sz w:val="24"/>
                <w:szCs w:val="24"/>
                <w:lang w:eastAsia="uk-UA"/>
                <w14:ligatures w14:val="none"/>
              </w:rPr>
              <w:t>Про с</w:t>
            </w:r>
            <w:r w:rsidRPr="004D1E72">
              <w:rPr>
                <w:rFonts w:ascii="Times New Roman" w:eastAsia="Times New Roman" w:hAnsi="Times New Roman" w:cs="Times New Roman"/>
                <w:color w:val="000000"/>
                <w:kern w:val="0"/>
                <w:sz w:val="24"/>
                <w:szCs w:val="24"/>
                <w:lang w:eastAsia="uk-UA"/>
                <w14:ligatures w14:val="none"/>
              </w:rPr>
              <w:t>тан розрахунків батьків за харчування дітей у закладі.</w:t>
            </w:r>
            <w:bookmarkEnd w:id="15"/>
          </w:p>
          <w:p w:rsidR="0097663E" w:rsidRPr="004D1E72" w:rsidRDefault="0097663E" w:rsidP="004D1E72">
            <w:pPr>
              <w:jc w:val="both"/>
              <w:rPr>
                <w:rFonts w:ascii="Times New Roman" w:eastAsia="Times New Roman" w:hAnsi="Times New Roman" w:cs="Times New Roman"/>
                <w:color w:val="000000"/>
                <w:kern w:val="0"/>
                <w:sz w:val="24"/>
                <w:szCs w:val="24"/>
                <w:lang w:eastAsia="uk-UA"/>
                <w14:ligatures w14:val="none"/>
              </w:rPr>
            </w:pPr>
            <w:r w:rsidRPr="004D1E72">
              <w:rPr>
                <w:rFonts w:ascii="Times New Roman" w:eastAsia="Times New Roman" w:hAnsi="Times New Roman" w:cs="Times New Roman"/>
                <w:color w:val="000000"/>
                <w:kern w:val="0"/>
                <w:sz w:val="24"/>
                <w:szCs w:val="24"/>
                <w:lang w:eastAsia="uk-UA"/>
                <w14:ligatures w14:val="none"/>
              </w:rPr>
              <w:t>7.</w:t>
            </w:r>
            <w:r w:rsidRPr="004D1E72">
              <w:rPr>
                <w:rFonts w:ascii="Times New Roman" w:eastAsia="Times New Roman" w:hAnsi="Times New Roman" w:cs="Times New Roman"/>
                <w:color w:val="000000"/>
                <w:kern w:val="0"/>
                <w:sz w:val="24"/>
                <w:szCs w:val="24"/>
                <w:lang w:eastAsia="uk-UA"/>
                <w14:ligatures w14:val="none"/>
              </w:rPr>
              <w:tab/>
            </w:r>
            <w:bookmarkStart w:id="16" w:name="_Hlk201387167"/>
            <w:r w:rsidRPr="004D1E72">
              <w:rPr>
                <w:rFonts w:ascii="Times New Roman" w:eastAsia="Times New Roman" w:hAnsi="Times New Roman" w:cs="Times New Roman"/>
                <w:color w:val="000000"/>
                <w:kern w:val="0"/>
                <w:sz w:val="24"/>
                <w:szCs w:val="24"/>
                <w:lang w:eastAsia="uk-UA"/>
                <w14:ligatures w14:val="none"/>
              </w:rPr>
              <w:t>П</w:t>
            </w:r>
            <w:r w:rsidR="003433DE">
              <w:rPr>
                <w:rFonts w:ascii="Times New Roman" w:eastAsia="Times New Roman" w:hAnsi="Times New Roman" w:cs="Times New Roman"/>
                <w:color w:val="000000"/>
                <w:kern w:val="0"/>
                <w:sz w:val="24"/>
                <w:szCs w:val="24"/>
                <w:lang w:eastAsia="uk-UA"/>
                <w14:ligatures w14:val="none"/>
              </w:rPr>
              <w:t>ро п</w:t>
            </w:r>
            <w:r w:rsidRPr="004D1E72">
              <w:rPr>
                <w:rFonts w:ascii="Times New Roman" w:eastAsia="Times New Roman" w:hAnsi="Times New Roman" w:cs="Times New Roman"/>
                <w:color w:val="000000"/>
                <w:kern w:val="0"/>
                <w:sz w:val="24"/>
                <w:szCs w:val="24"/>
                <w:lang w:eastAsia="uk-UA"/>
                <w14:ligatures w14:val="none"/>
              </w:rPr>
              <w:t>ідготовк</w:t>
            </w:r>
            <w:r w:rsidR="003433DE">
              <w:rPr>
                <w:rFonts w:ascii="Times New Roman" w:eastAsia="Times New Roman" w:hAnsi="Times New Roman" w:cs="Times New Roman"/>
                <w:color w:val="000000"/>
                <w:kern w:val="0"/>
                <w:sz w:val="24"/>
                <w:szCs w:val="24"/>
                <w:lang w:eastAsia="uk-UA"/>
                <w14:ligatures w14:val="none"/>
              </w:rPr>
              <w:t>у</w:t>
            </w:r>
            <w:r w:rsidRPr="004D1E72">
              <w:rPr>
                <w:rFonts w:ascii="Times New Roman" w:eastAsia="Times New Roman" w:hAnsi="Times New Roman" w:cs="Times New Roman"/>
                <w:color w:val="000000"/>
                <w:kern w:val="0"/>
                <w:sz w:val="24"/>
                <w:szCs w:val="24"/>
                <w:lang w:eastAsia="uk-UA"/>
                <w14:ligatures w14:val="none"/>
              </w:rPr>
              <w:t xml:space="preserve"> закладу до зимових свят: оформлення приміщень і планування заходів.</w:t>
            </w:r>
            <w:bookmarkEnd w:id="16"/>
          </w:p>
        </w:tc>
        <w:tc>
          <w:tcPr>
            <w:tcW w:w="1433" w:type="dxa"/>
          </w:tcPr>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970" w:type="dxa"/>
          </w:tcPr>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3C5DA2" w:rsidRDefault="003C5DA2"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97663E" w:rsidRDefault="0097663E" w:rsidP="008E6DA7">
            <w:pPr>
              <w:pStyle w:val="a3"/>
              <w:spacing w:after="0" w:line="240" w:lineRule="auto"/>
              <w:ind w:left="0"/>
              <w:jc w:val="center"/>
              <w:rPr>
                <w:rFonts w:ascii="Times New Roman" w:hAnsi="Times New Roman" w:cs="Times New Roman"/>
                <w:sz w:val="24"/>
                <w:szCs w:val="24"/>
              </w:rPr>
            </w:pPr>
          </w:p>
          <w:p w:rsidR="003C5DA2" w:rsidRDefault="003C5DA2"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Медична сестра</w:t>
            </w:r>
          </w:p>
          <w:p w:rsidR="0097663E" w:rsidRDefault="0097663E" w:rsidP="003C5DA2">
            <w:pPr>
              <w:pStyle w:val="a3"/>
              <w:spacing w:after="0" w:line="240" w:lineRule="auto"/>
              <w:ind w:left="0"/>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5015F8" w:rsidRDefault="005015F8"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5015F8" w:rsidP="005015F8">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Медична сестра</w:t>
            </w:r>
          </w:p>
          <w:p w:rsidR="005015F8" w:rsidRDefault="005015F8" w:rsidP="005015F8">
            <w:pPr>
              <w:pStyle w:val="a3"/>
              <w:spacing w:after="0" w:line="240" w:lineRule="auto"/>
              <w:ind w:left="0"/>
              <w:jc w:val="center"/>
              <w:rPr>
                <w:rFonts w:ascii="Times New Roman" w:hAnsi="Times New Roman" w:cs="Times New Roman"/>
                <w:sz w:val="24"/>
                <w:szCs w:val="24"/>
              </w:rPr>
            </w:pPr>
          </w:p>
          <w:p w:rsidR="005015F8" w:rsidRDefault="005015F8" w:rsidP="005015F8">
            <w:pPr>
              <w:pStyle w:val="a3"/>
              <w:spacing w:after="0" w:line="240" w:lineRule="auto"/>
              <w:ind w:left="0"/>
              <w:jc w:val="center"/>
              <w:rPr>
                <w:rFonts w:ascii="Times New Roman" w:hAnsi="Times New Roman" w:cs="Times New Roman"/>
                <w:sz w:val="24"/>
                <w:szCs w:val="24"/>
              </w:rPr>
            </w:pPr>
          </w:p>
          <w:p w:rsidR="005015F8" w:rsidRDefault="005015F8" w:rsidP="005015F8">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641F79" w:rsidRDefault="00641F79"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Медична сестра</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4D1E7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Медична сестра,</w:t>
            </w:r>
          </w:p>
          <w:p w:rsidR="0097663E" w:rsidRDefault="0097663E" w:rsidP="004D1E7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Кухар</w:t>
            </w:r>
          </w:p>
          <w:p w:rsidR="0097663E" w:rsidRDefault="0097663E" w:rsidP="004D1E72">
            <w:pPr>
              <w:pStyle w:val="a3"/>
              <w:spacing w:after="0" w:line="240" w:lineRule="auto"/>
              <w:ind w:left="0"/>
              <w:jc w:val="center"/>
              <w:rPr>
                <w:rFonts w:ascii="Times New Roman" w:hAnsi="Times New Roman" w:cs="Times New Roman"/>
                <w:sz w:val="24"/>
                <w:szCs w:val="24"/>
              </w:rPr>
            </w:pPr>
          </w:p>
          <w:p w:rsidR="0097663E" w:rsidRDefault="0097663E" w:rsidP="004D1E72">
            <w:pPr>
              <w:pStyle w:val="a3"/>
              <w:spacing w:after="0" w:line="240" w:lineRule="auto"/>
              <w:ind w:left="0"/>
              <w:jc w:val="center"/>
              <w:rPr>
                <w:rFonts w:ascii="Times New Roman" w:hAnsi="Times New Roman" w:cs="Times New Roman"/>
                <w:sz w:val="24"/>
                <w:szCs w:val="24"/>
              </w:rPr>
            </w:pPr>
          </w:p>
          <w:p w:rsidR="005015F8" w:rsidRDefault="005015F8" w:rsidP="004D1E72">
            <w:pPr>
              <w:pStyle w:val="a3"/>
              <w:spacing w:after="0" w:line="240" w:lineRule="auto"/>
              <w:ind w:left="0"/>
              <w:jc w:val="center"/>
              <w:rPr>
                <w:rFonts w:ascii="Times New Roman" w:hAnsi="Times New Roman" w:cs="Times New Roman"/>
                <w:sz w:val="24"/>
                <w:szCs w:val="24"/>
              </w:rPr>
            </w:pPr>
          </w:p>
          <w:p w:rsidR="005015F8" w:rsidRDefault="005015F8" w:rsidP="004D1E7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Бухгалтер </w:t>
            </w:r>
          </w:p>
          <w:p w:rsidR="0097663E" w:rsidRDefault="0097663E" w:rsidP="004D1E72">
            <w:pPr>
              <w:pStyle w:val="a3"/>
              <w:spacing w:after="0" w:line="240" w:lineRule="auto"/>
              <w:ind w:left="0"/>
              <w:jc w:val="center"/>
              <w:rPr>
                <w:rFonts w:ascii="Times New Roman" w:hAnsi="Times New Roman" w:cs="Times New Roman"/>
                <w:sz w:val="24"/>
                <w:szCs w:val="24"/>
              </w:rPr>
            </w:pPr>
          </w:p>
          <w:p w:rsidR="0097663E" w:rsidRDefault="0097663E" w:rsidP="004D1E7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97663E" w:rsidRDefault="0097663E" w:rsidP="004D1E72">
            <w:pPr>
              <w:pStyle w:val="a3"/>
              <w:spacing w:after="0" w:line="240" w:lineRule="auto"/>
              <w:ind w:left="0"/>
              <w:jc w:val="center"/>
              <w:rPr>
                <w:rFonts w:ascii="Times New Roman" w:hAnsi="Times New Roman" w:cs="Times New Roman"/>
                <w:sz w:val="24"/>
                <w:szCs w:val="24"/>
              </w:rPr>
            </w:pPr>
          </w:p>
          <w:p w:rsidR="0097663E" w:rsidRDefault="0097663E" w:rsidP="005015F8">
            <w:pPr>
              <w:pStyle w:val="a3"/>
              <w:spacing w:after="0" w:line="240" w:lineRule="auto"/>
              <w:ind w:left="0"/>
              <w:rPr>
                <w:rFonts w:ascii="Times New Roman" w:hAnsi="Times New Roman" w:cs="Times New Roman"/>
                <w:sz w:val="24"/>
                <w:szCs w:val="24"/>
              </w:rPr>
            </w:pPr>
          </w:p>
          <w:p w:rsidR="0097663E" w:rsidRDefault="0097663E" w:rsidP="00641F79">
            <w:pPr>
              <w:pStyle w:val="a3"/>
              <w:spacing w:after="0" w:line="240" w:lineRule="auto"/>
              <w:ind w:left="0"/>
              <w:rPr>
                <w:rFonts w:ascii="Times New Roman" w:hAnsi="Times New Roman" w:cs="Times New Roman"/>
                <w:sz w:val="24"/>
                <w:szCs w:val="24"/>
              </w:rPr>
            </w:pPr>
          </w:p>
        </w:tc>
        <w:tc>
          <w:tcPr>
            <w:tcW w:w="1497" w:type="dxa"/>
          </w:tcPr>
          <w:p w:rsidR="0097663E" w:rsidRDefault="0097663E"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2312"/>
        </w:trPr>
        <w:tc>
          <w:tcPr>
            <w:tcW w:w="2417" w:type="dxa"/>
            <w:vMerge/>
          </w:tcPr>
          <w:p w:rsidR="0097663E" w:rsidRPr="00883292" w:rsidRDefault="0097663E" w:rsidP="00883292">
            <w:pPr>
              <w:pStyle w:val="a3"/>
              <w:spacing w:after="0" w:line="240" w:lineRule="auto"/>
              <w:ind w:left="502"/>
              <w:rPr>
                <w:rFonts w:ascii="Times New Roman" w:hAnsi="Times New Roman" w:cs="Times New Roman"/>
                <w:b/>
                <w:sz w:val="24"/>
                <w:szCs w:val="24"/>
              </w:rPr>
            </w:pPr>
          </w:p>
        </w:tc>
        <w:tc>
          <w:tcPr>
            <w:tcW w:w="3051" w:type="dxa"/>
          </w:tcPr>
          <w:p w:rsidR="0097663E" w:rsidRPr="0015301D" w:rsidRDefault="0097663E" w:rsidP="0015301D">
            <w:pPr>
              <w:rPr>
                <w:rFonts w:ascii="Times New Roman" w:eastAsia="Times New Roman" w:hAnsi="Times New Roman" w:cs="Times New Roman"/>
                <w:b/>
                <w:bCs/>
                <w:color w:val="000000"/>
                <w:kern w:val="0"/>
                <w:sz w:val="24"/>
                <w:szCs w:val="24"/>
                <w:lang w:eastAsia="uk-UA"/>
                <w14:ligatures w14:val="none"/>
              </w:rPr>
            </w:pPr>
            <w:r w:rsidRPr="0015301D">
              <w:rPr>
                <w:rFonts w:ascii="Times New Roman" w:eastAsia="Times New Roman" w:hAnsi="Times New Roman" w:cs="Times New Roman"/>
                <w:b/>
                <w:bCs/>
                <w:color w:val="000000"/>
                <w:kern w:val="0"/>
                <w:sz w:val="24"/>
                <w:szCs w:val="24"/>
                <w:lang w:eastAsia="uk-UA"/>
                <w14:ligatures w14:val="none"/>
              </w:rPr>
              <w:t>№4. Підготовка закладу дошкільної освіти до весняно-літнього періоду: благоустрій, безпека та освітні заходи</w:t>
            </w:r>
            <w:r w:rsidR="00E55F42">
              <w:rPr>
                <w:rFonts w:ascii="Times New Roman" w:eastAsia="Times New Roman" w:hAnsi="Times New Roman" w:cs="Times New Roman"/>
                <w:b/>
                <w:bCs/>
                <w:color w:val="000000"/>
                <w:kern w:val="0"/>
                <w:sz w:val="24"/>
                <w:szCs w:val="24"/>
                <w:lang w:eastAsia="uk-UA"/>
                <w14:ligatures w14:val="none"/>
              </w:rPr>
              <w:t>:</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1.</w:t>
            </w:r>
            <w:r w:rsidRPr="0015301D">
              <w:rPr>
                <w:rFonts w:ascii="Times New Roman" w:eastAsia="Times New Roman" w:hAnsi="Times New Roman" w:cs="Times New Roman"/>
                <w:color w:val="000000"/>
                <w:kern w:val="0"/>
                <w:sz w:val="24"/>
                <w:szCs w:val="24"/>
                <w:lang w:eastAsia="uk-UA"/>
                <w14:ligatures w14:val="none"/>
              </w:rPr>
              <w:tab/>
              <w:t>Про виконання рішень попередньої наради.</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2.</w:t>
            </w:r>
            <w:r w:rsidRPr="0015301D">
              <w:rPr>
                <w:rFonts w:ascii="Times New Roman" w:eastAsia="Times New Roman" w:hAnsi="Times New Roman" w:cs="Times New Roman"/>
                <w:color w:val="000000"/>
                <w:kern w:val="0"/>
                <w:sz w:val="24"/>
                <w:szCs w:val="24"/>
                <w:lang w:eastAsia="uk-UA"/>
                <w14:ligatures w14:val="none"/>
              </w:rPr>
              <w:tab/>
              <w:t>П</w:t>
            </w:r>
            <w:r w:rsidR="00873163">
              <w:rPr>
                <w:rFonts w:ascii="Times New Roman" w:eastAsia="Times New Roman" w:hAnsi="Times New Roman" w:cs="Times New Roman"/>
                <w:color w:val="000000"/>
                <w:kern w:val="0"/>
                <w:sz w:val="24"/>
                <w:szCs w:val="24"/>
                <w:lang w:eastAsia="uk-UA"/>
                <w14:ligatures w14:val="none"/>
              </w:rPr>
              <w:t>ро п</w:t>
            </w:r>
            <w:r w:rsidRPr="0015301D">
              <w:rPr>
                <w:rFonts w:ascii="Times New Roman" w:eastAsia="Times New Roman" w:hAnsi="Times New Roman" w:cs="Times New Roman"/>
                <w:color w:val="000000"/>
                <w:kern w:val="0"/>
                <w:sz w:val="24"/>
                <w:szCs w:val="24"/>
                <w:lang w:eastAsia="uk-UA"/>
                <w14:ligatures w14:val="none"/>
              </w:rPr>
              <w:t>ідготовк</w:t>
            </w:r>
            <w:r w:rsidR="00873163">
              <w:rPr>
                <w:rFonts w:ascii="Times New Roman" w:eastAsia="Times New Roman" w:hAnsi="Times New Roman" w:cs="Times New Roman"/>
                <w:color w:val="000000"/>
                <w:kern w:val="0"/>
                <w:sz w:val="24"/>
                <w:szCs w:val="24"/>
                <w:lang w:eastAsia="uk-UA"/>
                <w14:ligatures w14:val="none"/>
              </w:rPr>
              <w:t>у</w:t>
            </w:r>
            <w:r w:rsidRPr="0015301D">
              <w:rPr>
                <w:rFonts w:ascii="Times New Roman" w:eastAsia="Times New Roman" w:hAnsi="Times New Roman" w:cs="Times New Roman"/>
                <w:color w:val="000000"/>
                <w:kern w:val="0"/>
                <w:sz w:val="24"/>
                <w:szCs w:val="24"/>
                <w:lang w:eastAsia="uk-UA"/>
                <w14:ligatures w14:val="none"/>
              </w:rPr>
              <w:t xml:space="preserve"> до весняного оновлення території: ремонтні роботи та благоустрій.</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3.</w:t>
            </w:r>
            <w:r w:rsidRPr="0015301D">
              <w:rPr>
                <w:rFonts w:ascii="Times New Roman" w:eastAsia="Times New Roman" w:hAnsi="Times New Roman" w:cs="Times New Roman"/>
                <w:color w:val="000000"/>
                <w:kern w:val="0"/>
                <w:sz w:val="24"/>
                <w:szCs w:val="24"/>
                <w:lang w:eastAsia="uk-UA"/>
                <w14:ligatures w14:val="none"/>
              </w:rPr>
              <w:tab/>
              <w:t>П</w:t>
            </w:r>
            <w:r w:rsidR="00873163">
              <w:rPr>
                <w:rFonts w:ascii="Times New Roman" w:eastAsia="Times New Roman" w:hAnsi="Times New Roman" w:cs="Times New Roman"/>
                <w:color w:val="000000"/>
                <w:kern w:val="0"/>
                <w:sz w:val="24"/>
                <w:szCs w:val="24"/>
                <w:lang w:eastAsia="uk-UA"/>
                <w14:ligatures w14:val="none"/>
              </w:rPr>
              <w:t>ро п</w:t>
            </w:r>
            <w:r w:rsidRPr="0015301D">
              <w:rPr>
                <w:rFonts w:ascii="Times New Roman" w:eastAsia="Times New Roman" w:hAnsi="Times New Roman" w:cs="Times New Roman"/>
                <w:color w:val="000000"/>
                <w:kern w:val="0"/>
                <w:sz w:val="24"/>
                <w:szCs w:val="24"/>
                <w:lang w:eastAsia="uk-UA"/>
                <w14:ligatures w14:val="none"/>
              </w:rPr>
              <w:t>ідготовк</w:t>
            </w:r>
            <w:r w:rsidR="00873163">
              <w:rPr>
                <w:rFonts w:ascii="Times New Roman" w:eastAsia="Times New Roman" w:hAnsi="Times New Roman" w:cs="Times New Roman"/>
                <w:color w:val="000000"/>
                <w:kern w:val="0"/>
                <w:sz w:val="24"/>
                <w:szCs w:val="24"/>
                <w:lang w:eastAsia="uk-UA"/>
                <w14:ligatures w14:val="none"/>
              </w:rPr>
              <w:t>у</w:t>
            </w:r>
            <w:r w:rsidRPr="0015301D">
              <w:rPr>
                <w:rFonts w:ascii="Times New Roman" w:eastAsia="Times New Roman" w:hAnsi="Times New Roman" w:cs="Times New Roman"/>
                <w:color w:val="000000"/>
                <w:kern w:val="0"/>
                <w:sz w:val="24"/>
                <w:szCs w:val="24"/>
                <w:lang w:eastAsia="uk-UA"/>
                <w14:ligatures w14:val="none"/>
              </w:rPr>
              <w:t xml:space="preserve"> до закінчення опалювального сезону та переходу до літнього режиму роботи.</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4.</w:t>
            </w:r>
            <w:r w:rsidRPr="0015301D">
              <w:rPr>
                <w:rFonts w:ascii="Times New Roman" w:eastAsia="Times New Roman" w:hAnsi="Times New Roman" w:cs="Times New Roman"/>
                <w:color w:val="000000"/>
                <w:kern w:val="0"/>
                <w:sz w:val="24"/>
                <w:szCs w:val="24"/>
                <w:lang w:eastAsia="uk-UA"/>
                <w14:ligatures w14:val="none"/>
              </w:rPr>
              <w:tab/>
              <w:t>П</w:t>
            </w:r>
            <w:r w:rsidR="00873163">
              <w:rPr>
                <w:rFonts w:ascii="Times New Roman" w:eastAsia="Times New Roman" w:hAnsi="Times New Roman" w:cs="Times New Roman"/>
                <w:color w:val="000000"/>
                <w:kern w:val="0"/>
                <w:sz w:val="24"/>
                <w:szCs w:val="24"/>
                <w:lang w:eastAsia="uk-UA"/>
                <w14:ligatures w14:val="none"/>
              </w:rPr>
              <w:t>ро п</w:t>
            </w:r>
            <w:r w:rsidRPr="0015301D">
              <w:rPr>
                <w:rFonts w:ascii="Times New Roman" w:eastAsia="Times New Roman" w:hAnsi="Times New Roman" w:cs="Times New Roman"/>
                <w:color w:val="000000"/>
                <w:kern w:val="0"/>
                <w:sz w:val="24"/>
                <w:szCs w:val="24"/>
                <w:lang w:eastAsia="uk-UA"/>
                <w14:ligatures w14:val="none"/>
              </w:rPr>
              <w:t>ланування заходів з безпеки на території закладу в умовах весняно-літнього сезону.</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5.</w:t>
            </w:r>
            <w:r w:rsidRPr="0015301D">
              <w:rPr>
                <w:rFonts w:ascii="Times New Roman" w:eastAsia="Times New Roman" w:hAnsi="Times New Roman" w:cs="Times New Roman"/>
                <w:color w:val="000000"/>
                <w:kern w:val="0"/>
                <w:sz w:val="24"/>
                <w:szCs w:val="24"/>
                <w:lang w:eastAsia="uk-UA"/>
                <w14:ligatures w14:val="none"/>
              </w:rPr>
              <w:tab/>
            </w:r>
            <w:r w:rsidR="00873163">
              <w:rPr>
                <w:rFonts w:ascii="Times New Roman" w:eastAsia="Times New Roman" w:hAnsi="Times New Roman" w:cs="Times New Roman"/>
                <w:color w:val="000000"/>
                <w:kern w:val="0"/>
                <w:sz w:val="24"/>
                <w:szCs w:val="24"/>
                <w:lang w:eastAsia="uk-UA"/>
                <w14:ligatures w14:val="none"/>
              </w:rPr>
              <w:t>Про о</w:t>
            </w:r>
            <w:r w:rsidRPr="0015301D">
              <w:rPr>
                <w:rFonts w:ascii="Times New Roman" w:eastAsia="Times New Roman" w:hAnsi="Times New Roman" w:cs="Times New Roman"/>
                <w:color w:val="000000"/>
                <w:kern w:val="0"/>
                <w:sz w:val="24"/>
                <w:szCs w:val="24"/>
                <w:lang w:eastAsia="uk-UA"/>
                <w14:ligatures w14:val="none"/>
              </w:rPr>
              <w:t>новлення програми харчування на весняний період та організаці</w:t>
            </w:r>
            <w:r w:rsidR="00873163">
              <w:rPr>
                <w:rFonts w:ascii="Times New Roman" w:eastAsia="Times New Roman" w:hAnsi="Times New Roman" w:cs="Times New Roman"/>
                <w:color w:val="000000"/>
                <w:kern w:val="0"/>
                <w:sz w:val="24"/>
                <w:szCs w:val="24"/>
                <w:lang w:eastAsia="uk-UA"/>
                <w14:ligatures w14:val="none"/>
              </w:rPr>
              <w:t>ю</w:t>
            </w:r>
            <w:r w:rsidRPr="0015301D">
              <w:rPr>
                <w:rFonts w:ascii="Times New Roman" w:eastAsia="Times New Roman" w:hAnsi="Times New Roman" w:cs="Times New Roman"/>
                <w:color w:val="000000"/>
                <w:kern w:val="0"/>
                <w:sz w:val="24"/>
                <w:szCs w:val="24"/>
                <w:lang w:eastAsia="uk-UA"/>
                <w14:ligatures w14:val="none"/>
              </w:rPr>
              <w:t xml:space="preserve"> збалансованого меню для дітей.</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6.</w:t>
            </w:r>
            <w:r w:rsidRPr="0015301D">
              <w:rPr>
                <w:rFonts w:ascii="Times New Roman" w:eastAsia="Times New Roman" w:hAnsi="Times New Roman" w:cs="Times New Roman"/>
                <w:color w:val="000000"/>
                <w:kern w:val="0"/>
                <w:sz w:val="24"/>
                <w:szCs w:val="24"/>
                <w:lang w:eastAsia="uk-UA"/>
                <w14:ligatures w14:val="none"/>
              </w:rPr>
              <w:tab/>
              <w:t>П</w:t>
            </w:r>
            <w:r w:rsidR="00873163">
              <w:rPr>
                <w:rFonts w:ascii="Times New Roman" w:eastAsia="Times New Roman" w:hAnsi="Times New Roman" w:cs="Times New Roman"/>
                <w:color w:val="000000"/>
                <w:kern w:val="0"/>
                <w:sz w:val="24"/>
                <w:szCs w:val="24"/>
                <w:lang w:eastAsia="uk-UA"/>
                <w14:ligatures w14:val="none"/>
              </w:rPr>
              <w:t>ро п</w:t>
            </w:r>
            <w:r w:rsidRPr="0015301D">
              <w:rPr>
                <w:rFonts w:ascii="Times New Roman" w:eastAsia="Times New Roman" w:hAnsi="Times New Roman" w:cs="Times New Roman"/>
                <w:color w:val="000000"/>
                <w:kern w:val="0"/>
                <w:sz w:val="24"/>
                <w:szCs w:val="24"/>
                <w:lang w:eastAsia="uk-UA"/>
                <w14:ligatures w14:val="none"/>
              </w:rPr>
              <w:t>ідготовк</w:t>
            </w:r>
            <w:r w:rsidR="00873163">
              <w:rPr>
                <w:rFonts w:ascii="Times New Roman" w:eastAsia="Times New Roman" w:hAnsi="Times New Roman" w:cs="Times New Roman"/>
                <w:color w:val="000000"/>
                <w:kern w:val="0"/>
                <w:sz w:val="24"/>
                <w:szCs w:val="24"/>
                <w:lang w:eastAsia="uk-UA"/>
                <w14:ligatures w14:val="none"/>
              </w:rPr>
              <w:t>у</w:t>
            </w:r>
            <w:r w:rsidRPr="0015301D">
              <w:rPr>
                <w:rFonts w:ascii="Times New Roman" w:eastAsia="Times New Roman" w:hAnsi="Times New Roman" w:cs="Times New Roman"/>
                <w:color w:val="000000"/>
                <w:kern w:val="0"/>
                <w:sz w:val="24"/>
                <w:szCs w:val="24"/>
                <w:lang w:eastAsia="uk-UA"/>
                <w14:ligatures w14:val="none"/>
              </w:rPr>
              <w:t xml:space="preserve"> та планування роботи з </w:t>
            </w:r>
            <w:r w:rsidRPr="0015301D">
              <w:rPr>
                <w:rFonts w:ascii="Times New Roman" w:eastAsia="Times New Roman" w:hAnsi="Times New Roman" w:cs="Times New Roman"/>
                <w:color w:val="000000"/>
                <w:kern w:val="0"/>
                <w:sz w:val="24"/>
                <w:szCs w:val="24"/>
                <w:lang w:eastAsia="uk-UA"/>
                <w14:ligatures w14:val="none"/>
              </w:rPr>
              <w:lastRenderedPageBreak/>
              <w:t>батьками: консультації, семінари та освітні заходи.</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7.</w:t>
            </w:r>
            <w:r w:rsidRPr="0015301D">
              <w:rPr>
                <w:rFonts w:ascii="Times New Roman" w:eastAsia="Times New Roman" w:hAnsi="Times New Roman" w:cs="Times New Roman"/>
                <w:color w:val="000000"/>
                <w:kern w:val="0"/>
                <w:sz w:val="24"/>
                <w:szCs w:val="24"/>
                <w:lang w:eastAsia="uk-UA"/>
                <w14:ligatures w14:val="none"/>
              </w:rPr>
              <w:tab/>
            </w:r>
            <w:r w:rsidR="00873163">
              <w:rPr>
                <w:rFonts w:ascii="Times New Roman" w:eastAsia="Times New Roman" w:hAnsi="Times New Roman" w:cs="Times New Roman"/>
                <w:color w:val="000000"/>
                <w:kern w:val="0"/>
                <w:sz w:val="24"/>
                <w:szCs w:val="24"/>
                <w:lang w:eastAsia="uk-UA"/>
                <w14:ligatures w14:val="none"/>
              </w:rPr>
              <w:t>Про а</w:t>
            </w:r>
            <w:r w:rsidRPr="0015301D">
              <w:rPr>
                <w:rFonts w:ascii="Times New Roman" w:eastAsia="Times New Roman" w:hAnsi="Times New Roman" w:cs="Times New Roman"/>
                <w:color w:val="000000"/>
                <w:kern w:val="0"/>
                <w:sz w:val="24"/>
                <w:szCs w:val="24"/>
                <w:lang w:eastAsia="uk-UA"/>
                <w14:ligatures w14:val="none"/>
              </w:rPr>
              <w:t>наліз стану здоров'я дітей та заходи профілактики захворювань у період зміни сезону.</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8.</w:t>
            </w:r>
            <w:r w:rsidRPr="0015301D">
              <w:rPr>
                <w:rFonts w:ascii="Times New Roman" w:eastAsia="Times New Roman" w:hAnsi="Times New Roman" w:cs="Times New Roman"/>
                <w:color w:val="000000"/>
                <w:kern w:val="0"/>
                <w:sz w:val="24"/>
                <w:szCs w:val="24"/>
                <w:lang w:eastAsia="uk-UA"/>
                <w14:ligatures w14:val="none"/>
              </w:rPr>
              <w:tab/>
              <w:t>П</w:t>
            </w:r>
            <w:r w:rsidR="00873163">
              <w:rPr>
                <w:rFonts w:ascii="Times New Roman" w:eastAsia="Times New Roman" w:hAnsi="Times New Roman" w:cs="Times New Roman"/>
                <w:color w:val="000000"/>
                <w:kern w:val="0"/>
                <w:sz w:val="24"/>
                <w:szCs w:val="24"/>
                <w:lang w:eastAsia="uk-UA"/>
                <w14:ligatures w14:val="none"/>
              </w:rPr>
              <w:t>ро п</w:t>
            </w:r>
            <w:r w:rsidRPr="0015301D">
              <w:rPr>
                <w:rFonts w:ascii="Times New Roman" w:eastAsia="Times New Roman" w:hAnsi="Times New Roman" w:cs="Times New Roman"/>
                <w:color w:val="000000"/>
                <w:kern w:val="0"/>
                <w:sz w:val="24"/>
                <w:szCs w:val="24"/>
                <w:lang w:eastAsia="uk-UA"/>
                <w14:ligatures w14:val="none"/>
              </w:rPr>
              <w:t>ідготовк</w:t>
            </w:r>
            <w:r w:rsidR="00873163">
              <w:rPr>
                <w:rFonts w:ascii="Times New Roman" w:eastAsia="Times New Roman" w:hAnsi="Times New Roman" w:cs="Times New Roman"/>
                <w:color w:val="000000"/>
                <w:kern w:val="0"/>
                <w:sz w:val="24"/>
                <w:szCs w:val="24"/>
                <w:lang w:eastAsia="uk-UA"/>
                <w14:ligatures w14:val="none"/>
              </w:rPr>
              <w:t>у</w:t>
            </w:r>
            <w:r w:rsidRPr="0015301D">
              <w:rPr>
                <w:rFonts w:ascii="Times New Roman" w:eastAsia="Times New Roman" w:hAnsi="Times New Roman" w:cs="Times New Roman"/>
                <w:color w:val="000000"/>
                <w:kern w:val="0"/>
                <w:sz w:val="24"/>
                <w:szCs w:val="24"/>
                <w:lang w:eastAsia="uk-UA"/>
                <w14:ligatures w14:val="none"/>
              </w:rPr>
              <w:t xml:space="preserve"> до весняних свят і культурно-масових заходів для дітей.</w:t>
            </w:r>
          </w:p>
        </w:tc>
        <w:tc>
          <w:tcPr>
            <w:tcW w:w="1433" w:type="dxa"/>
          </w:tcPr>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970" w:type="dxa"/>
          </w:tcPr>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CF310A" w:rsidRDefault="00CF310A"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97663E" w:rsidRDefault="005015F8"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5015F8"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5015F8"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E50E24"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Медична сестра</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3C5DA2" w:rsidRDefault="003C5DA2"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Медична сестра</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1497" w:type="dxa"/>
          </w:tcPr>
          <w:p w:rsidR="0097663E" w:rsidRDefault="0097663E" w:rsidP="000E6DC1">
            <w:pPr>
              <w:pStyle w:val="a3"/>
              <w:spacing w:after="0" w:line="240" w:lineRule="auto"/>
              <w:ind w:left="0"/>
              <w:jc w:val="both"/>
              <w:rPr>
                <w:rFonts w:ascii="Times New Roman" w:hAnsi="Times New Roman" w:cs="Times New Roman"/>
                <w:b/>
                <w:sz w:val="24"/>
                <w:szCs w:val="24"/>
              </w:rPr>
            </w:pPr>
          </w:p>
        </w:tc>
      </w:tr>
      <w:tr w:rsidR="00BD11E3" w:rsidTr="00E50E24">
        <w:trPr>
          <w:trHeight w:val="1000"/>
        </w:trPr>
        <w:tc>
          <w:tcPr>
            <w:tcW w:w="2417" w:type="dxa"/>
            <w:vMerge/>
          </w:tcPr>
          <w:p w:rsidR="0097663E" w:rsidRPr="00883292" w:rsidRDefault="0097663E" w:rsidP="00883292">
            <w:pPr>
              <w:pStyle w:val="a3"/>
              <w:spacing w:after="0" w:line="240" w:lineRule="auto"/>
              <w:ind w:left="502"/>
              <w:rPr>
                <w:rFonts w:ascii="Times New Roman" w:hAnsi="Times New Roman" w:cs="Times New Roman"/>
                <w:b/>
                <w:sz w:val="24"/>
                <w:szCs w:val="24"/>
              </w:rPr>
            </w:pPr>
          </w:p>
        </w:tc>
        <w:tc>
          <w:tcPr>
            <w:tcW w:w="3051" w:type="dxa"/>
          </w:tcPr>
          <w:p w:rsidR="0097663E" w:rsidRDefault="0097663E" w:rsidP="0015301D">
            <w:pPr>
              <w:rPr>
                <w:rFonts w:ascii="Times New Roman" w:eastAsia="Times New Roman" w:hAnsi="Times New Roman" w:cs="Times New Roman"/>
                <w:b/>
                <w:bCs/>
                <w:color w:val="000000"/>
                <w:kern w:val="0"/>
                <w:sz w:val="24"/>
                <w:szCs w:val="24"/>
                <w:lang w:eastAsia="uk-UA"/>
                <w14:ligatures w14:val="none"/>
              </w:rPr>
            </w:pPr>
            <w:r>
              <w:rPr>
                <w:rFonts w:ascii="Times New Roman" w:eastAsia="Times New Roman" w:hAnsi="Times New Roman" w:cs="Times New Roman"/>
                <w:b/>
                <w:bCs/>
                <w:color w:val="000000"/>
                <w:kern w:val="0"/>
                <w:sz w:val="24"/>
                <w:szCs w:val="24"/>
                <w:lang w:eastAsia="uk-UA"/>
                <w14:ligatures w14:val="none"/>
              </w:rPr>
              <w:t xml:space="preserve">№5. </w:t>
            </w:r>
            <w:r w:rsidRPr="0015301D">
              <w:rPr>
                <w:rFonts w:ascii="Times New Roman" w:eastAsia="Times New Roman" w:hAnsi="Times New Roman" w:cs="Times New Roman"/>
                <w:b/>
                <w:bCs/>
                <w:color w:val="000000"/>
                <w:kern w:val="0"/>
                <w:sz w:val="24"/>
                <w:szCs w:val="24"/>
                <w:lang w:eastAsia="uk-UA"/>
                <w14:ligatures w14:val="none"/>
              </w:rPr>
              <w:t>Підготовка закладу дошкільної освіти до літнього оздоровчого періоду: організація роботи, безпека та профілактика</w:t>
            </w:r>
            <w:r w:rsidR="00E55F42">
              <w:rPr>
                <w:rFonts w:ascii="Times New Roman" w:eastAsia="Times New Roman" w:hAnsi="Times New Roman" w:cs="Times New Roman"/>
                <w:b/>
                <w:bCs/>
                <w:color w:val="000000"/>
                <w:kern w:val="0"/>
                <w:sz w:val="24"/>
                <w:szCs w:val="24"/>
                <w:lang w:eastAsia="uk-UA"/>
                <w14:ligatures w14:val="none"/>
              </w:rPr>
              <w:t>:</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1.</w:t>
            </w:r>
            <w:r w:rsidRPr="0015301D">
              <w:rPr>
                <w:rFonts w:ascii="Times New Roman" w:eastAsia="Times New Roman" w:hAnsi="Times New Roman" w:cs="Times New Roman"/>
                <w:color w:val="000000"/>
                <w:kern w:val="0"/>
                <w:sz w:val="24"/>
                <w:szCs w:val="24"/>
                <w:lang w:eastAsia="uk-UA"/>
                <w14:ligatures w14:val="none"/>
              </w:rPr>
              <w:tab/>
              <w:t>Про виконання рішень попередньої наради.</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2.</w:t>
            </w:r>
            <w:r w:rsidRPr="0015301D">
              <w:rPr>
                <w:rFonts w:ascii="Times New Roman" w:eastAsia="Times New Roman" w:hAnsi="Times New Roman" w:cs="Times New Roman"/>
                <w:color w:val="000000"/>
                <w:kern w:val="0"/>
                <w:sz w:val="24"/>
                <w:szCs w:val="24"/>
                <w:lang w:eastAsia="uk-UA"/>
                <w14:ligatures w14:val="none"/>
              </w:rPr>
              <w:tab/>
            </w:r>
            <w:r w:rsidR="00494B6B">
              <w:rPr>
                <w:rFonts w:ascii="Times New Roman" w:eastAsia="Times New Roman" w:hAnsi="Times New Roman" w:cs="Times New Roman"/>
                <w:color w:val="000000"/>
                <w:kern w:val="0"/>
                <w:sz w:val="24"/>
                <w:szCs w:val="24"/>
                <w:lang w:eastAsia="uk-UA"/>
                <w14:ligatures w14:val="none"/>
              </w:rPr>
              <w:t>Про о</w:t>
            </w:r>
            <w:r w:rsidRPr="0015301D">
              <w:rPr>
                <w:rFonts w:ascii="Times New Roman" w:eastAsia="Times New Roman" w:hAnsi="Times New Roman" w:cs="Times New Roman"/>
                <w:color w:val="000000"/>
                <w:kern w:val="0"/>
                <w:sz w:val="24"/>
                <w:szCs w:val="24"/>
                <w:lang w:eastAsia="uk-UA"/>
                <w14:ligatures w14:val="none"/>
              </w:rPr>
              <w:t>рганізаці</w:t>
            </w:r>
            <w:r w:rsidR="00494B6B">
              <w:rPr>
                <w:rFonts w:ascii="Times New Roman" w:eastAsia="Times New Roman" w:hAnsi="Times New Roman" w:cs="Times New Roman"/>
                <w:color w:val="000000"/>
                <w:kern w:val="0"/>
                <w:sz w:val="24"/>
                <w:szCs w:val="24"/>
                <w:lang w:eastAsia="uk-UA"/>
                <w14:ligatures w14:val="none"/>
              </w:rPr>
              <w:t>ю</w:t>
            </w:r>
            <w:r w:rsidRPr="0015301D">
              <w:rPr>
                <w:rFonts w:ascii="Times New Roman" w:eastAsia="Times New Roman" w:hAnsi="Times New Roman" w:cs="Times New Roman"/>
                <w:color w:val="000000"/>
                <w:kern w:val="0"/>
                <w:sz w:val="24"/>
                <w:szCs w:val="24"/>
                <w:lang w:eastAsia="uk-UA"/>
                <w14:ligatures w14:val="none"/>
              </w:rPr>
              <w:t xml:space="preserve"> літнього оздоровчого періоду у ЗДО.</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3.</w:t>
            </w:r>
            <w:r w:rsidRPr="0015301D">
              <w:rPr>
                <w:rFonts w:ascii="Times New Roman" w:eastAsia="Times New Roman" w:hAnsi="Times New Roman" w:cs="Times New Roman"/>
                <w:color w:val="000000"/>
                <w:kern w:val="0"/>
                <w:sz w:val="24"/>
                <w:szCs w:val="24"/>
                <w:lang w:eastAsia="uk-UA"/>
                <w14:ligatures w14:val="none"/>
              </w:rPr>
              <w:tab/>
            </w:r>
            <w:r w:rsidR="00494B6B">
              <w:rPr>
                <w:rFonts w:ascii="Times New Roman" w:eastAsia="Times New Roman" w:hAnsi="Times New Roman" w:cs="Times New Roman"/>
                <w:color w:val="000000"/>
                <w:kern w:val="0"/>
                <w:sz w:val="24"/>
                <w:szCs w:val="24"/>
                <w:lang w:eastAsia="uk-UA"/>
                <w14:ligatures w14:val="none"/>
              </w:rPr>
              <w:t>Про н</w:t>
            </w:r>
            <w:r w:rsidRPr="0015301D">
              <w:rPr>
                <w:rFonts w:ascii="Times New Roman" w:eastAsia="Times New Roman" w:hAnsi="Times New Roman" w:cs="Times New Roman"/>
                <w:color w:val="000000"/>
                <w:kern w:val="0"/>
                <w:sz w:val="24"/>
                <w:szCs w:val="24"/>
                <w:lang w:eastAsia="uk-UA"/>
                <w14:ligatures w14:val="none"/>
              </w:rPr>
              <w:t>адання відпусток працівникам та забезпечення безперервної роботи закладу.</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4.</w:t>
            </w:r>
            <w:r w:rsidRPr="0015301D">
              <w:rPr>
                <w:rFonts w:ascii="Times New Roman" w:eastAsia="Times New Roman" w:hAnsi="Times New Roman" w:cs="Times New Roman"/>
                <w:color w:val="000000"/>
                <w:kern w:val="0"/>
                <w:sz w:val="24"/>
                <w:szCs w:val="24"/>
                <w:lang w:eastAsia="uk-UA"/>
                <w14:ligatures w14:val="none"/>
              </w:rPr>
              <w:tab/>
              <w:t>П</w:t>
            </w:r>
            <w:r w:rsidR="00494B6B">
              <w:rPr>
                <w:rFonts w:ascii="Times New Roman" w:eastAsia="Times New Roman" w:hAnsi="Times New Roman" w:cs="Times New Roman"/>
                <w:color w:val="000000"/>
                <w:kern w:val="0"/>
                <w:sz w:val="24"/>
                <w:szCs w:val="24"/>
                <w:lang w:eastAsia="uk-UA"/>
                <w14:ligatures w14:val="none"/>
              </w:rPr>
              <w:t>ро п</w:t>
            </w:r>
            <w:r w:rsidRPr="0015301D">
              <w:rPr>
                <w:rFonts w:ascii="Times New Roman" w:eastAsia="Times New Roman" w:hAnsi="Times New Roman" w:cs="Times New Roman"/>
                <w:color w:val="000000"/>
                <w:kern w:val="0"/>
                <w:sz w:val="24"/>
                <w:szCs w:val="24"/>
                <w:lang w:eastAsia="uk-UA"/>
                <w14:ligatures w14:val="none"/>
              </w:rPr>
              <w:t>ланування та підготовк</w:t>
            </w:r>
            <w:r w:rsidR="00494B6B">
              <w:rPr>
                <w:rFonts w:ascii="Times New Roman" w:eastAsia="Times New Roman" w:hAnsi="Times New Roman" w:cs="Times New Roman"/>
                <w:color w:val="000000"/>
                <w:kern w:val="0"/>
                <w:sz w:val="24"/>
                <w:szCs w:val="24"/>
                <w:lang w:eastAsia="uk-UA"/>
                <w14:ligatures w14:val="none"/>
              </w:rPr>
              <w:t>у</w:t>
            </w:r>
            <w:r w:rsidRPr="0015301D">
              <w:rPr>
                <w:rFonts w:ascii="Times New Roman" w:eastAsia="Times New Roman" w:hAnsi="Times New Roman" w:cs="Times New Roman"/>
                <w:color w:val="000000"/>
                <w:kern w:val="0"/>
                <w:sz w:val="24"/>
                <w:szCs w:val="24"/>
                <w:lang w:eastAsia="uk-UA"/>
                <w14:ligatures w14:val="none"/>
              </w:rPr>
              <w:t xml:space="preserve"> до проведення ремонтних робіт у літній період.</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5.</w:t>
            </w:r>
            <w:r w:rsidRPr="0015301D">
              <w:rPr>
                <w:rFonts w:ascii="Times New Roman" w:eastAsia="Times New Roman" w:hAnsi="Times New Roman" w:cs="Times New Roman"/>
                <w:color w:val="000000"/>
                <w:kern w:val="0"/>
                <w:sz w:val="24"/>
                <w:szCs w:val="24"/>
                <w:lang w:eastAsia="uk-UA"/>
                <w14:ligatures w14:val="none"/>
              </w:rPr>
              <w:tab/>
            </w:r>
            <w:r w:rsidR="00494B6B">
              <w:rPr>
                <w:rFonts w:ascii="Times New Roman" w:eastAsia="Times New Roman" w:hAnsi="Times New Roman" w:cs="Times New Roman"/>
                <w:color w:val="000000"/>
                <w:kern w:val="0"/>
                <w:sz w:val="24"/>
                <w:szCs w:val="24"/>
                <w:lang w:eastAsia="uk-UA"/>
                <w14:ligatures w14:val="none"/>
              </w:rPr>
              <w:t>Про в</w:t>
            </w:r>
            <w:r w:rsidRPr="0015301D">
              <w:rPr>
                <w:rFonts w:ascii="Times New Roman" w:eastAsia="Times New Roman" w:hAnsi="Times New Roman" w:cs="Times New Roman"/>
                <w:color w:val="000000"/>
                <w:kern w:val="0"/>
                <w:sz w:val="24"/>
                <w:szCs w:val="24"/>
                <w:lang w:eastAsia="uk-UA"/>
                <w14:ligatures w14:val="none"/>
              </w:rPr>
              <w:t>провадження заходів з літнього харчування відповідно до стандартів якості.</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6.</w:t>
            </w:r>
            <w:r w:rsidRPr="0015301D">
              <w:rPr>
                <w:rFonts w:ascii="Times New Roman" w:eastAsia="Times New Roman" w:hAnsi="Times New Roman" w:cs="Times New Roman"/>
                <w:color w:val="000000"/>
                <w:kern w:val="0"/>
                <w:sz w:val="24"/>
                <w:szCs w:val="24"/>
                <w:lang w:eastAsia="uk-UA"/>
                <w14:ligatures w14:val="none"/>
              </w:rPr>
              <w:tab/>
            </w:r>
            <w:r w:rsidR="00494B6B">
              <w:rPr>
                <w:rFonts w:ascii="Times New Roman" w:eastAsia="Times New Roman" w:hAnsi="Times New Roman" w:cs="Times New Roman"/>
                <w:color w:val="000000"/>
                <w:kern w:val="0"/>
                <w:sz w:val="24"/>
                <w:szCs w:val="24"/>
                <w:lang w:eastAsia="uk-UA"/>
                <w14:ligatures w14:val="none"/>
              </w:rPr>
              <w:t>Про б</w:t>
            </w:r>
            <w:r w:rsidRPr="0015301D">
              <w:rPr>
                <w:rFonts w:ascii="Times New Roman" w:eastAsia="Times New Roman" w:hAnsi="Times New Roman" w:cs="Times New Roman"/>
                <w:color w:val="000000"/>
                <w:kern w:val="0"/>
                <w:sz w:val="24"/>
                <w:szCs w:val="24"/>
                <w:lang w:eastAsia="uk-UA"/>
                <w14:ligatures w14:val="none"/>
              </w:rPr>
              <w:t>езпек</w:t>
            </w:r>
            <w:r w:rsidR="00494B6B">
              <w:rPr>
                <w:rFonts w:ascii="Times New Roman" w:eastAsia="Times New Roman" w:hAnsi="Times New Roman" w:cs="Times New Roman"/>
                <w:color w:val="000000"/>
                <w:kern w:val="0"/>
                <w:sz w:val="24"/>
                <w:szCs w:val="24"/>
                <w:lang w:eastAsia="uk-UA"/>
                <w14:ligatures w14:val="none"/>
              </w:rPr>
              <w:t>у</w:t>
            </w:r>
            <w:r w:rsidRPr="0015301D">
              <w:rPr>
                <w:rFonts w:ascii="Times New Roman" w:eastAsia="Times New Roman" w:hAnsi="Times New Roman" w:cs="Times New Roman"/>
                <w:color w:val="000000"/>
                <w:kern w:val="0"/>
                <w:sz w:val="24"/>
                <w:szCs w:val="24"/>
                <w:lang w:eastAsia="uk-UA"/>
                <w14:ligatures w14:val="none"/>
              </w:rPr>
              <w:t xml:space="preserve"> дітей та працівників: протимінна безпека, алгоритми дій під час надзвичайних ситуацій.</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7.</w:t>
            </w:r>
            <w:r w:rsidRPr="0015301D">
              <w:rPr>
                <w:rFonts w:ascii="Times New Roman" w:eastAsia="Times New Roman" w:hAnsi="Times New Roman" w:cs="Times New Roman"/>
                <w:color w:val="000000"/>
                <w:kern w:val="0"/>
                <w:sz w:val="24"/>
                <w:szCs w:val="24"/>
                <w:lang w:eastAsia="uk-UA"/>
                <w14:ligatures w14:val="none"/>
              </w:rPr>
              <w:tab/>
            </w:r>
            <w:r w:rsidR="00494B6B">
              <w:rPr>
                <w:rFonts w:ascii="Times New Roman" w:eastAsia="Times New Roman" w:hAnsi="Times New Roman" w:cs="Times New Roman"/>
                <w:color w:val="000000"/>
                <w:kern w:val="0"/>
                <w:sz w:val="24"/>
                <w:szCs w:val="24"/>
                <w:lang w:eastAsia="uk-UA"/>
                <w14:ligatures w14:val="none"/>
              </w:rPr>
              <w:t>Про о</w:t>
            </w:r>
            <w:r w:rsidRPr="0015301D">
              <w:rPr>
                <w:rFonts w:ascii="Times New Roman" w:eastAsia="Times New Roman" w:hAnsi="Times New Roman" w:cs="Times New Roman"/>
                <w:color w:val="000000"/>
                <w:kern w:val="0"/>
                <w:sz w:val="24"/>
                <w:szCs w:val="24"/>
                <w:lang w:eastAsia="uk-UA"/>
                <w14:ligatures w14:val="none"/>
              </w:rPr>
              <w:t>рганізаці</w:t>
            </w:r>
            <w:r w:rsidR="00494B6B">
              <w:rPr>
                <w:rFonts w:ascii="Times New Roman" w:eastAsia="Times New Roman" w:hAnsi="Times New Roman" w:cs="Times New Roman"/>
                <w:color w:val="000000"/>
                <w:kern w:val="0"/>
                <w:sz w:val="24"/>
                <w:szCs w:val="24"/>
                <w:lang w:eastAsia="uk-UA"/>
                <w14:ligatures w14:val="none"/>
              </w:rPr>
              <w:t>ю</w:t>
            </w:r>
            <w:r w:rsidRPr="0015301D">
              <w:rPr>
                <w:rFonts w:ascii="Times New Roman" w:eastAsia="Times New Roman" w:hAnsi="Times New Roman" w:cs="Times New Roman"/>
                <w:color w:val="000000"/>
                <w:kern w:val="0"/>
                <w:sz w:val="24"/>
                <w:szCs w:val="24"/>
                <w:lang w:eastAsia="uk-UA"/>
                <w14:ligatures w14:val="none"/>
              </w:rPr>
              <w:t xml:space="preserve"> прийому нових дітей і переведення вихованців до наступних вікових груп.</w:t>
            </w:r>
          </w:p>
          <w:p w:rsidR="0097663E" w:rsidRPr="0015301D" w:rsidRDefault="0097663E" w:rsidP="0015301D">
            <w:pPr>
              <w:rPr>
                <w:rFonts w:ascii="Times New Roman" w:eastAsia="Times New Roman" w:hAnsi="Times New Roman" w:cs="Times New Roman"/>
                <w:color w:val="000000"/>
                <w:kern w:val="0"/>
                <w:sz w:val="24"/>
                <w:szCs w:val="24"/>
                <w:lang w:eastAsia="uk-UA"/>
                <w14:ligatures w14:val="none"/>
              </w:rPr>
            </w:pPr>
            <w:r w:rsidRPr="0015301D">
              <w:rPr>
                <w:rFonts w:ascii="Times New Roman" w:eastAsia="Times New Roman" w:hAnsi="Times New Roman" w:cs="Times New Roman"/>
                <w:color w:val="000000"/>
                <w:kern w:val="0"/>
                <w:sz w:val="24"/>
                <w:szCs w:val="24"/>
                <w:lang w:eastAsia="uk-UA"/>
                <w14:ligatures w14:val="none"/>
              </w:rPr>
              <w:t>8.</w:t>
            </w:r>
            <w:r w:rsidRPr="0015301D">
              <w:rPr>
                <w:rFonts w:ascii="Times New Roman" w:eastAsia="Times New Roman" w:hAnsi="Times New Roman" w:cs="Times New Roman"/>
                <w:color w:val="000000"/>
                <w:kern w:val="0"/>
                <w:sz w:val="24"/>
                <w:szCs w:val="24"/>
                <w:lang w:eastAsia="uk-UA"/>
                <w14:ligatures w14:val="none"/>
              </w:rPr>
              <w:tab/>
              <w:t>Про</w:t>
            </w:r>
            <w:r w:rsidR="00494B6B">
              <w:rPr>
                <w:rFonts w:ascii="Times New Roman" w:eastAsia="Times New Roman" w:hAnsi="Times New Roman" w:cs="Times New Roman"/>
                <w:color w:val="000000"/>
                <w:kern w:val="0"/>
                <w:sz w:val="24"/>
                <w:szCs w:val="24"/>
                <w:lang w:eastAsia="uk-UA"/>
                <w14:ligatures w14:val="none"/>
              </w:rPr>
              <w:t xml:space="preserve"> про</w:t>
            </w:r>
            <w:r w:rsidRPr="0015301D">
              <w:rPr>
                <w:rFonts w:ascii="Times New Roman" w:eastAsia="Times New Roman" w:hAnsi="Times New Roman" w:cs="Times New Roman"/>
                <w:color w:val="000000"/>
                <w:kern w:val="0"/>
                <w:sz w:val="24"/>
                <w:szCs w:val="24"/>
                <w:lang w:eastAsia="uk-UA"/>
                <w14:ligatures w14:val="none"/>
              </w:rPr>
              <w:t>філактик</w:t>
            </w:r>
            <w:r w:rsidR="00494B6B">
              <w:rPr>
                <w:rFonts w:ascii="Times New Roman" w:eastAsia="Times New Roman" w:hAnsi="Times New Roman" w:cs="Times New Roman"/>
                <w:color w:val="000000"/>
                <w:kern w:val="0"/>
                <w:sz w:val="24"/>
                <w:szCs w:val="24"/>
                <w:lang w:eastAsia="uk-UA"/>
                <w14:ligatures w14:val="none"/>
              </w:rPr>
              <w:t xml:space="preserve">у </w:t>
            </w:r>
            <w:r w:rsidRPr="0015301D">
              <w:rPr>
                <w:rFonts w:ascii="Times New Roman" w:eastAsia="Times New Roman" w:hAnsi="Times New Roman" w:cs="Times New Roman"/>
                <w:color w:val="000000"/>
                <w:kern w:val="0"/>
                <w:sz w:val="24"/>
                <w:szCs w:val="24"/>
                <w:lang w:eastAsia="uk-UA"/>
                <w14:ligatures w14:val="none"/>
              </w:rPr>
              <w:lastRenderedPageBreak/>
              <w:t>захворювань: проведення медичних оглядів персоналу та вихованців. Інформування батьків щодо важливості профілактичних щеплень.</w:t>
            </w:r>
          </w:p>
        </w:tc>
        <w:tc>
          <w:tcPr>
            <w:tcW w:w="1433" w:type="dxa"/>
          </w:tcPr>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Травень</w:t>
            </w:r>
          </w:p>
        </w:tc>
        <w:tc>
          <w:tcPr>
            <w:tcW w:w="1970" w:type="dxa"/>
          </w:tcPr>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 вихователь-методист</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5015F8"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Медична сестра</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p>
          <w:p w:rsidR="0097663E" w:rsidRDefault="0097663E"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Медична сестра</w:t>
            </w:r>
          </w:p>
        </w:tc>
        <w:tc>
          <w:tcPr>
            <w:tcW w:w="1497" w:type="dxa"/>
          </w:tcPr>
          <w:p w:rsidR="0097663E" w:rsidRDefault="0097663E"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419"/>
        </w:trPr>
        <w:tc>
          <w:tcPr>
            <w:tcW w:w="2417" w:type="dxa"/>
          </w:tcPr>
          <w:p w:rsidR="00883292" w:rsidRPr="00883292" w:rsidRDefault="00883292" w:rsidP="004870B2">
            <w:pPr>
              <w:pStyle w:val="a3"/>
              <w:numPr>
                <w:ilvl w:val="1"/>
                <w:numId w:val="2"/>
              </w:num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Педагогічн</w:t>
            </w:r>
            <w:r w:rsidR="003C5DA2">
              <w:rPr>
                <w:rFonts w:ascii="Times New Roman" w:hAnsi="Times New Roman" w:cs="Times New Roman"/>
                <w:b/>
                <w:sz w:val="24"/>
                <w:szCs w:val="24"/>
              </w:rPr>
              <w:t>а</w:t>
            </w:r>
            <w:r>
              <w:rPr>
                <w:rFonts w:ascii="Times New Roman" w:hAnsi="Times New Roman" w:cs="Times New Roman"/>
                <w:b/>
                <w:sz w:val="24"/>
                <w:szCs w:val="24"/>
              </w:rPr>
              <w:t xml:space="preserve"> рад</w:t>
            </w:r>
            <w:r w:rsidR="003C5DA2">
              <w:rPr>
                <w:rFonts w:ascii="Times New Roman" w:hAnsi="Times New Roman" w:cs="Times New Roman"/>
                <w:b/>
                <w:sz w:val="24"/>
                <w:szCs w:val="24"/>
              </w:rPr>
              <w:t>а</w:t>
            </w:r>
          </w:p>
        </w:tc>
        <w:tc>
          <w:tcPr>
            <w:tcW w:w="3051" w:type="dxa"/>
          </w:tcPr>
          <w:p w:rsidR="001E4B53" w:rsidRDefault="001E4B53" w:rsidP="00F00A1A">
            <w:pPr>
              <w:jc w:val="both"/>
              <w:rPr>
                <w:rFonts w:ascii="Times New Roman" w:eastAsia="Times New Roman" w:hAnsi="Times New Roman" w:cs="Times New Roman"/>
                <w:color w:val="000000"/>
                <w:kern w:val="0"/>
                <w:sz w:val="24"/>
                <w:szCs w:val="24"/>
                <w:lang w:eastAsia="uk-UA"/>
                <w14:ligatures w14:val="none"/>
              </w:rPr>
            </w:pPr>
            <w:r w:rsidRPr="001E4B53">
              <w:rPr>
                <w:rFonts w:ascii="Times New Roman" w:eastAsia="Times New Roman" w:hAnsi="Times New Roman" w:cs="Times New Roman"/>
                <w:b/>
                <w:color w:val="000000"/>
                <w:kern w:val="0"/>
                <w:sz w:val="24"/>
                <w:szCs w:val="24"/>
                <w:lang w:eastAsia="uk-UA"/>
                <w14:ligatures w14:val="none"/>
              </w:rPr>
              <w:t>Педагогічна рада №1</w:t>
            </w:r>
            <w:r>
              <w:rPr>
                <w:rFonts w:ascii="Times New Roman" w:eastAsia="Times New Roman" w:hAnsi="Times New Roman" w:cs="Times New Roman"/>
                <w:color w:val="000000"/>
                <w:kern w:val="0"/>
                <w:sz w:val="24"/>
                <w:szCs w:val="24"/>
                <w:lang w:eastAsia="uk-UA"/>
                <w14:ligatures w14:val="none"/>
              </w:rPr>
              <w:t>.</w:t>
            </w:r>
          </w:p>
          <w:p w:rsidR="00610B5B" w:rsidRPr="00BE1907" w:rsidRDefault="00610B5B" w:rsidP="00610B5B">
            <w:pPr>
              <w:jc w:val="both"/>
              <w:rPr>
                <w:rFonts w:ascii="Times New Roman" w:eastAsia="Times New Roman" w:hAnsi="Times New Roman" w:cs="Times New Roman"/>
                <w:b/>
                <w:i/>
                <w:color w:val="000000"/>
                <w:kern w:val="0"/>
                <w:sz w:val="24"/>
                <w:szCs w:val="24"/>
                <w:lang w:eastAsia="uk-UA"/>
                <w14:ligatures w14:val="none"/>
              </w:rPr>
            </w:pPr>
            <w:r w:rsidRPr="00BE1907">
              <w:rPr>
                <w:rFonts w:ascii="Times New Roman" w:eastAsia="Times New Roman" w:hAnsi="Times New Roman" w:cs="Times New Roman"/>
                <w:b/>
                <w:i/>
                <w:color w:val="000000"/>
                <w:kern w:val="0"/>
                <w:sz w:val="24"/>
                <w:szCs w:val="24"/>
                <w:lang w:eastAsia="uk-UA"/>
                <w14:ligatures w14:val="none"/>
              </w:rPr>
              <w:t>Організація освітньої діяльності у 2025/2026 навчальному році в умовах воєнного стану: законодавчі оновлення, стратегічні завдання та пріоритети розвитку ЗДО</w:t>
            </w:r>
            <w:r w:rsidR="00E55F42" w:rsidRPr="00BE1907">
              <w:rPr>
                <w:rFonts w:ascii="Times New Roman" w:eastAsia="Times New Roman" w:hAnsi="Times New Roman" w:cs="Times New Roman"/>
                <w:b/>
                <w:i/>
                <w:color w:val="000000"/>
                <w:kern w:val="0"/>
                <w:sz w:val="24"/>
                <w:szCs w:val="24"/>
                <w:lang w:eastAsia="uk-UA"/>
                <w14:ligatures w14:val="none"/>
              </w:rPr>
              <w:t>:</w:t>
            </w:r>
          </w:p>
          <w:p w:rsidR="00610B5B" w:rsidRPr="00610B5B" w:rsidRDefault="00610B5B" w:rsidP="00610B5B">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610B5B">
              <w:rPr>
                <w:rFonts w:ascii="Times New Roman" w:eastAsia="Times New Roman" w:hAnsi="Times New Roman" w:cs="Times New Roman"/>
                <w:kern w:val="0"/>
                <w:sz w:val="24"/>
                <w:szCs w:val="24"/>
                <w:lang w:eastAsia="uk-UA"/>
                <w14:ligatures w14:val="none"/>
              </w:rPr>
              <w:t xml:space="preserve">1. Про обрання секретаря педагогічної ради на 2025/2026 </w:t>
            </w:r>
            <w:proofErr w:type="spellStart"/>
            <w:r w:rsidRPr="00610B5B">
              <w:rPr>
                <w:rFonts w:ascii="Times New Roman" w:eastAsia="Times New Roman" w:hAnsi="Times New Roman" w:cs="Times New Roman"/>
                <w:kern w:val="0"/>
                <w:sz w:val="24"/>
                <w:szCs w:val="24"/>
                <w:lang w:eastAsia="uk-UA"/>
                <w14:ligatures w14:val="none"/>
              </w:rPr>
              <w:t>н.р</w:t>
            </w:r>
            <w:proofErr w:type="spellEnd"/>
            <w:r w:rsidRPr="00610B5B">
              <w:rPr>
                <w:rFonts w:ascii="Times New Roman" w:eastAsia="Times New Roman" w:hAnsi="Times New Roman" w:cs="Times New Roman"/>
                <w:kern w:val="0"/>
                <w:sz w:val="24"/>
                <w:szCs w:val="24"/>
                <w:lang w:eastAsia="uk-UA"/>
                <w14:ligatures w14:val="none"/>
              </w:rPr>
              <w:t>.</w:t>
            </w:r>
          </w:p>
          <w:p w:rsidR="00610B5B" w:rsidRPr="00610B5B" w:rsidRDefault="00610B5B" w:rsidP="00610B5B">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610B5B">
              <w:rPr>
                <w:rFonts w:ascii="Times New Roman" w:eastAsia="Times New Roman" w:hAnsi="Symbol" w:cs="Times New Roman"/>
                <w:kern w:val="0"/>
                <w:sz w:val="24"/>
                <w:szCs w:val="24"/>
                <w:lang w:eastAsia="uk-UA"/>
                <w14:ligatures w14:val="none"/>
              </w:rPr>
              <w:t xml:space="preserve">2. </w:t>
            </w:r>
            <w:r w:rsidRPr="00610B5B">
              <w:rPr>
                <w:rFonts w:ascii="Times New Roman" w:eastAsia="Times New Roman" w:hAnsi="Times New Roman" w:cs="Times New Roman"/>
                <w:kern w:val="0"/>
                <w:sz w:val="24"/>
                <w:szCs w:val="24"/>
                <w:lang w:eastAsia="uk-UA"/>
                <w14:ligatures w14:val="none"/>
              </w:rPr>
              <w:t xml:space="preserve"> Про підсумки літнього оздоровчого періоду.</w:t>
            </w:r>
          </w:p>
          <w:p w:rsidR="00610B5B" w:rsidRPr="00610B5B" w:rsidRDefault="00610B5B" w:rsidP="00610B5B">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610B5B">
              <w:rPr>
                <w:rFonts w:ascii="Times New Roman" w:eastAsia="Times New Roman" w:hAnsi="Times New Roman" w:cs="Times New Roman"/>
                <w:kern w:val="0"/>
                <w:sz w:val="24"/>
                <w:szCs w:val="24"/>
                <w:lang w:eastAsia="uk-UA"/>
                <w14:ligatures w14:val="none"/>
              </w:rPr>
              <w:t xml:space="preserve">3.  Про результати діяльності педагогічного колективу за 2024/2025 </w:t>
            </w:r>
            <w:proofErr w:type="spellStart"/>
            <w:r w:rsidRPr="00610B5B">
              <w:rPr>
                <w:rFonts w:ascii="Times New Roman" w:eastAsia="Times New Roman" w:hAnsi="Times New Roman" w:cs="Times New Roman"/>
                <w:kern w:val="0"/>
                <w:sz w:val="24"/>
                <w:szCs w:val="24"/>
                <w:lang w:eastAsia="uk-UA"/>
                <w14:ligatures w14:val="none"/>
              </w:rPr>
              <w:t>н.р</w:t>
            </w:r>
            <w:proofErr w:type="spellEnd"/>
            <w:r w:rsidRPr="00610B5B">
              <w:rPr>
                <w:rFonts w:ascii="Times New Roman" w:eastAsia="Times New Roman" w:hAnsi="Times New Roman" w:cs="Times New Roman"/>
                <w:kern w:val="0"/>
                <w:sz w:val="24"/>
                <w:szCs w:val="24"/>
                <w:lang w:eastAsia="uk-UA"/>
                <w14:ligatures w14:val="none"/>
              </w:rPr>
              <w:t xml:space="preserve">. </w:t>
            </w:r>
          </w:p>
          <w:p w:rsidR="00610B5B" w:rsidRDefault="00610B5B" w:rsidP="00610B5B">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610B5B">
              <w:rPr>
                <w:rFonts w:ascii="Times New Roman" w:eastAsia="Times New Roman" w:hAnsi="Symbol" w:cs="Times New Roman"/>
                <w:kern w:val="0"/>
                <w:sz w:val="24"/>
                <w:szCs w:val="24"/>
                <w:lang w:eastAsia="uk-UA"/>
                <w14:ligatures w14:val="none"/>
              </w:rPr>
              <w:t xml:space="preserve">4. </w:t>
            </w:r>
            <w:r w:rsidRPr="00610B5B">
              <w:rPr>
                <w:rFonts w:ascii="Times New Roman" w:eastAsia="Times New Roman" w:hAnsi="Times New Roman" w:cs="Times New Roman"/>
                <w:kern w:val="0"/>
                <w:sz w:val="24"/>
                <w:szCs w:val="24"/>
                <w:lang w:eastAsia="uk-UA"/>
                <w14:ligatures w14:val="none"/>
              </w:rPr>
              <w:t xml:space="preserve"> </w:t>
            </w:r>
            <w:r w:rsidR="00D772A3">
              <w:rPr>
                <w:rFonts w:ascii="Times New Roman" w:eastAsia="Times New Roman" w:hAnsi="Times New Roman" w:cs="Times New Roman"/>
                <w:kern w:val="0"/>
                <w:sz w:val="24"/>
                <w:szCs w:val="24"/>
                <w:lang w:eastAsia="uk-UA"/>
                <w14:ligatures w14:val="none"/>
              </w:rPr>
              <w:t>Про о</w:t>
            </w:r>
            <w:r w:rsidRPr="00610B5B">
              <w:rPr>
                <w:rFonts w:ascii="Times New Roman" w:eastAsia="Times New Roman" w:hAnsi="Times New Roman" w:cs="Times New Roman"/>
                <w:kern w:val="0"/>
                <w:sz w:val="24"/>
                <w:szCs w:val="24"/>
                <w:lang w:eastAsia="uk-UA"/>
                <w14:ligatures w14:val="none"/>
              </w:rPr>
              <w:t>гляд основних положень нового Закону України «Про дошкільну освіту» №3788-IX від 06.06.2024. Визначення стратегічних напрямів роботи ЗДО з урахуванням законодавчих змін</w:t>
            </w:r>
            <w:r>
              <w:rPr>
                <w:rFonts w:ascii="Times New Roman" w:eastAsia="Times New Roman" w:hAnsi="Times New Roman" w:cs="Times New Roman"/>
                <w:kern w:val="0"/>
                <w:sz w:val="24"/>
                <w:szCs w:val="24"/>
                <w:lang w:eastAsia="uk-UA"/>
                <w14:ligatures w14:val="none"/>
              </w:rPr>
              <w:t>.</w:t>
            </w:r>
          </w:p>
          <w:p w:rsidR="00610B5B" w:rsidRPr="00610B5B" w:rsidRDefault="00610B5B" w:rsidP="00610B5B">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5.</w:t>
            </w:r>
            <w:r w:rsidRPr="00610B5B">
              <w:rPr>
                <w:rFonts w:ascii="Times New Roman" w:eastAsia="Times New Roman" w:hAnsi="Times New Roman" w:cs="Times New Roman"/>
                <w:kern w:val="0"/>
                <w:sz w:val="24"/>
                <w:szCs w:val="24"/>
                <w:lang w:eastAsia="uk-UA"/>
                <w14:ligatures w14:val="none"/>
              </w:rPr>
              <w:t xml:space="preserve"> Про лист МОН України «Щодо організації освітнього процесу у 2025/2026 навчальному році» – аналіз та обговорення акцентів і рекомендацій.</w:t>
            </w:r>
          </w:p>
          <w:p w:rsidR="00610B5B" w:rsidRPr="00610B5B" w:rsidRDefault="00610B5B" w:rsidP="00610B5B">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Pr>
                <w:rFonts w:ascii="Times New Roman" w:eastAsia="Times New Roman" w:hAnsi="Symbol" w:cs="Times New Roman"/>
                <w:kern w:val="0"/>
                <w:sz w:val="24"/>
                <w:szCs w:val="24"/>
                <w:lang w:eastAsia="uk-UA"/>
                <w14:ligatures w14:val="none"/>
              </w:rPr>
              <w:t>6</w:t>
            </w:r>
            <w:r w:rsidRPr="00610B5B">
              <w:rPr>
                <w:rFonts w:ascii="Times New Roman" w:eastAsia="Times New Roman" w:hAnsi="Symbol" w:cs="Times New Roman"/>
                <w:kern w:val="0"/>
                <w:sz w:val="24"/>
                <w:szCs w:val="24"/>
                <w:lang w:eastAsia="uk-UA"/>
                <w14:ligatures w14:val="none"/>
              </w:rPr>
              <w:t>.</w:t>
            </w:r>
            <w:r w:rsidRPr="00610B5B">
              <w:rPr>
                <w:rFonts w:ascii="Times New Roman" w:eastAsia="Times New Roman" w:hAnsi="Times New Roman" w:cs="Times New Roman"/>
                <w:kern w:val="0"/>
                <w:sz w:val="24"/>
                <w:szCs w:val="24"/>
                <w:lang w:eastAsia="uk-UA"/>
                <w14:ligatures w14:val="none"/>
              </w:rPr>
              <w:t xml:space="preserve">  </w:t>
            </w:r>
            <w:r w:rsidR="00D772A3">
              <w:rPr>
                <w:rFonts w:ascii="Times New Roman" w:eastAsia="Times New Roman" w:hAnsi="Times New Roman" w:cs="Times New Roman"/>
                <w:kern w:val="0"/>
                <w:sz w:val="24"/>
                <w:szCs w:val="24"/>
                <w:lang w:eastAsia="uk-UA"/>
                <w14:ligatures w14:val="none"/>
              </w:rPr>
              <w:t>Про с</w:t>
            </w:r>
            <w:r w:rsidRPr="00610B5B">
              <w:rPr>
                <w:rFonts w:ascii="Times New Roman" w:eastAsia="Times New Roman" w:hAnsi="Times New Roman" w:cs="Times New Roman"/>
                <w:kern w:val="0"/>
                <w:sz w:val="24"/>
                <w:szCs w:val="24"/>
                <w:lang w:eastAsia="uk-UA"/>
                <w14:ligatures w14:val="none"/>
              </w:rPr>
              <w:t xml:space="preserve">хвалення річного плану роботи ЗДО на 2025/2026 навчальний рік. Завдання педагогічного колективу відповідно до </w:t>
            </w:r>
            <w:r w:rsidRPr="00610B5B">
              <w:rPr>
                <w:rFonts w:ascii="Times New Roman" w:eastAsia="Times New Roman" w:hAnsi="Times New Roman" w:cs="Times New Roman"/>
                <w:kern w:val="0"/>
                <w:sz w:val="24"/>
                <w:szCs w:val="24"/>
                <w:lang w:eastAsia="uk-UA"/>
                <w14:ligatures w14:val="none"/>
              </w:rPr>
              <w:lastRenderedPageBreak/>
              <w:t>пріоритетів державної політики у сфері дошкільної освіти.</w:t>
            </w:r>
          </w:p>
          <w:p w:rsidR="00610B5B" w:rsidRPr="00610B5B" w:rsidRDefault="00610B5B" w:rsidP="00610B5B">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Pr>
                <w:rFonts w:ascii="Times New Roman" w:eastAsia="Times New Roman" w:hAnsi="Symbol" w:cs="Times New Roman"/>
                <w:kern w:val="0"/>
                <w:sz w:val="24"/>
                <w:szCs w:val="24"/>
                <w:lang w:eastAsia="uk-UA"/>
                <w14:ligatures w14:val="none"/>
              </w:rPr>
              <w:t>7</w:t>
            </w:r>
            <w:r w:rsidRPr="00610B5B">
              <w:rPr>
                <w:rFonts w:ascii="Times New Roman" w:eastAsia="Times New Roman" w:hAnsi="Symbol" w:cs="Times New Roman"/>
                <w:kern w:val="0"/>
                <w:sz w:val="24"/>
                <w:szCs w:val="24"/>
                <w:lang w:eastAsia="uk-UA"/>
                <w14:ligatures w14:val="none"/>
              </w:rPr>
              <w:t>.</w:t>
            </w:r>
            <w:r w:rsidRPr="00610B5B">
              <w:rPr>
                <w:rFonts w:ascii="Times New Roman" w:eastAsia="Times New Roman" w:hAnsi="Times New Roman" w:cs="Times New Roman"/>
                <w:kern w:val="0"/>
                <w:sz w:val="24"/>
                <w:szCs w:val="24"/>
                <w:lang w:eastAsia="uk-UA"/>
                <w14:ligatures w14:val="none"/>
              </w:rPr>
              <w:t xml:space="preserve">  Про затвердження:</w:t>
            </w:r>
          </w:p>
          <w:p w:rsidR="00610B5B" w:rsidRPr="00610B5B" w:rsidRDefault="00610B5B" w:rsidP="00610B5B">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7.1.</w:t>
            </w:r>
            <w:r w:rsidRPr="00610B5B">
              <w:rPr>
                <w:rFonts w:ascii="Times New Roman" w:eastAsia="Times New Roman" w:hAnsi="Times New Roman" w:cs="Times New Roman"/>
                <w:kern w:val="0"/>
                <w:sz w:val="24"/>
                <w:szCs w:val="24"/>
                <w:lang w:eastAsia="uk-UA"/>
                <w14:ligatures w14:val="none"/>
              </w:rPr>
              <w:t xml:space="preserve"> Видів і форм планування освітнього процесу (перспективне, календарне).</w:t>
            </w:r>
          </w:p>
          <w:p w:rsidR="00610B5B" w:rsidRPr="00610B5B" w:rsidRDefault="00610B5B" w:rsidP="00610B5B">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 xml:space="preserve">7.2. </w:t>
            </w:r>
            <w:r w:rsidRPr="00610B5B">
              <w:rPr>
                <w:rFonts w:ascii="Times New Roman" w:eastAsia="Times New Roman" w:hAnsi="Times New Roman" w:cs="Times New Roman"/>
                <w:kern w:val="0"/>
                <w:sz w:val="24"/>
                <w:szCs w:val="24"/>
                <w:lang w:eastAsia="uk-UA"/>
                <w14:ligatures w14:val="none"/>
              </w:rPr>
              <w:t xml:space="preserve">Орієнтовного розподілу занять на 2025/2026 </w:t>
            </w:r>
            <w:proofErr w:type="spellStart"/>
            <w:r w:rsidRPr="00610B5B">
              <w:rPr>
                <w:rFonts w:ascii="Times New Roman" w:eastAsia="Times New Roman" w:hAnsi="Times New Roman" w:cs="Times New Roman"/>
                <w:kern w:val="0"/>
                <w:sz w:val="24"/>
                <w:szCs w:val="24"/>
                <w:lang w:eastAsia="uk-UA"/>
                <w14:ligatures w14:val="none"/>
              </w:rPr>
              <w:t>н.р</w:t>
            </w:r>
            <w:proofErr w:type="spellEnd"/>
            <w:r w:rsidRPr="00610B5B">
              <w:rPr>
                <w:rFonts w:ascii="Times New Roman" w:eastAsia="Times New Roman" w:hAnsi="Times New Roman" w:cs="Times New Roman"/>
                <w:kern w:val="0"/>
                <w:sz w:val="24"/>
                <w:szCs w:val="24"/>
                <w:lang w:eastAsia="uk-UA"/>
                <w14:ligatures w14:val="none"/>
              </w:rPr>
              <w:t>.</w:t>
            </w:r>
          </w:p>
          <w:p w:rsidR="00610B5B" w:rsidRDefault="00610B5B" w:rsidP="00610B5B">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 xml:space="preserve">7.3. </w:t>
            </w:r>
            <w:r w:rsidRPr="00610B5B">
              <w:rPr>
                <w:rFonts w:ascii="Times New Roman" w:eastAsia="Times New Roman" w:hAnsi="Times New Roman" w:cs="Times New Roman"/>
                <w:kern w:val="0"/>
                <w:sz w:val="24"/>
                <w:szCs w:val="24"/>
                <w:lang w:eastAsia="uk-UA"/>
                <w14:ligatures w14:val="none"/>
              </w:rPr>
              <w:t xml:space="preserve"> Списку педагогів, які атестуються в 2026 році.</w:t>
            </w:r>
          </w:p>
          <w:p w:rsidR="001B7765" w:rsidRDefault="001B7765" w:rsidP="001B7765">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7.4. Положення про академічну доброчесність в ЗДО.</w:t>
            </w:r>
          </w:p>
          <w:p w:rsidR="001B7765" w:rsidRPr="00610B5B" w:rsidRDefault="001B7765" w:rsidP="001B7765">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7.5.  Положення про запобігання та протидію жорстокому поводженню з дітьми в ЗДО.</w:t>
            </w:r>
          </w:p>
          <w:p w:rsidR="00610B5B" w:rsidRDefault="00610B5B" w:rsidP="00610B5B">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610B5B">
              <w:rPr>
                <w:rFonts w:ascii="Times New Roman" w:eastAsia="Times New Roman" w:hAnsi="Symbol" w:cs="Times New Roman"/>
                <w:kern w:val="0"/>
                <w:sz w:val="24"/>
                <w:szCs w:val="24"/>
                <w:lang w:eastAsia="uk-UA"/>
                <w14:ligatures w14:val="none"/>
              </w:rPr>
              <w:t xml:space="preserve">8. </w:t>
            </w:r>
            <w:r w:rsidRPr="00610B5B">
              <w:rPr>
                <w:rFonts w:ascii="Times New Roman" w:eastAsia="Times New Roman" w:hAnsi="Times New Roman" w:cs="Times New Roman"/>
                <w:kern w:val="0"/>
                <w:sz w:val="24"/>
                <w:szCs w:val="24"/>
                <w:lang w:eastAsia="uk-UA"/>
                <w14:ligatures w14:val="none"/>
              </w:rPr>
              <w:t xml:space="preserve">  </w:t>
            </w:r>
            <w:bookmarkStart w:id="17" w:name="_Hlk201392355"/>
            <w:r w:rsidRPr="00610B5B">
              <w:rPr>
                <w:rFonts w:ascii="Times New Roman" w:eastAsia="Times New Roman" w:hAnsi="Times New Roman" w:cs="Times New Roman"/>
                <w:kern w:val="0"/>
                <w:sz w:val="24"/>
                <w:szCs w:val="24"/>
                <w:lang w:eastAsia="uk-UA"/>
                <w14:ligatures w14:val="none"/>
              </w:rPr>
              <w:t xml:space="preserve">Про комплектування вікових груп у 2025/2026 </w:t>
            </w:r>
            <w:proofErr w:type="spellStart"/>
            <w:r w:rsidRPr="00610B5B">
              <w:rPr>
                <w:rFonts w:ascii="Times New Roman" w:eastAsia="Times New Roman" w:hAnsi="Times New Roman" w:cs="Times New Roman"/>
                <w:kern w:val="0"/>
                <w:sz w:val="24"/>
                <w:szCs w:val="24"/>
                <w:lang w:eastAsia="uk-UA"/>
                <w14:ligatures w14:val="none"/>
              </w:rPr>
              <w:t>н.р</w:t>
            </w:r>
            <w:proofErr w:type="spellEnd"/>
            <w:r w:rsidRPr="00610B5B">
              <w:rPr>
                <w:rFonts w:ascii="Times New Roman" w:eastAsia="Times New Roman" w:hAnsi="Times New Roman" w:cs="Times New Roman"/>
                <w:kern w:val="0"/>
                <w:sz w:val="24"/>
                <w:szCs w:val="24"/>
                <w:lang w:eastAsia="uk-UA"/>
                <w14:ligatures w14:val="none"/>
              </w:rPr>
              <w:t xml:space="preserve">., розподіл робочого часу та </w:t>
            </w:r>
            <w:r w:rsidRPr="00E44670">
              <w:rPr>
                <w:rFonts w:ascii="Times New Roman" w:eastAsia="Times New Roman" w:hAnsi="Times New Roman" w:cs="Times New Roman"/>
                <w:b/>
                <w:bCs/>
                <w:kern w:val="0"/>
                <w:sz w:val="24"/>
                <w:szCs w:val="24"/>
                <w:lang w:eastAsia="uk-UA"/>
                <w14:ligatures w14:val="none"/>
              </w:rPr>
              <w:t>педагогічного навантаження відповідно до Закону № 3788-IX».</w:t>
            </w:r>
            <w:r w:rsidRPr="00610B5B">
              <w:rPr>
                <w:rFonts w:ascii="Times New Roman" w:eastAsia="Times New Roman" w:hAnsi="Times New Roman" w:cs="Times New Roman"/>
                <w:kern w:val="0"/>
                <w:sz w:val="24"/>
                <w:szCs w:val="24"/>
                <w:lang w:eastAsia="uk-UA"/>
                <w14:ligatures w14:val="none"/>
              </w:rPr>
              <w:t xml:space="preserve"> </w:t>
            </w:r>
            <w:bookmarkEnd w:id="17"/>
          </w:p>
          <w:p w:rsidR="001B7765" w:rsidRPr="00610B5B" w:rsidRDefault="001B7765" w:rsidP="001B7765">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p w:rsidR="00033235" w:rsidRPr="00610B5B" w:rsidRDefault="00033235" w:rsidP="00E50E24">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p>
        </w:tc>
        <w:tc>
          <w:tcPr>
            <w:tcW w:w="1433" w:type="dxa"/>
          </w:tcPr>
          <w:p w:rsidR="00610B5B" w:rsidRDefault="00610B5B" w:rsidP="008E6DA7">
            <w:pPr>
              <w:pStyle w:val="a3"/>
              <w:spacing w:after="0" w:line="240" w:lineRule="auto"/>
              <w:ind w:left="0"/>
              <w:jc w:val="center"/>
              <w:rPr>
                <w:rFonts w:ascii="Times New Roman" w:hAnsi="Times New Roman" w:cs="Times New Roman"/>
                <w:sz w:val="24"/>
                <w:szCs w:val="24"/>
              </w:rPr>
            </w:pPr>
          </w:p>
          <w:p w:rsidR="00883292" w:rsidRDefault="00610B5B"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28</w:t>
            </w:r>
            <w:r w:rsidR="0070656F">
              <w:rPr>
                <w:rFonts w:ascii="Times New Roman" w:hAnsi="Times New Roman" w:cs="Times New Roman"/>
                <w:sz w:val="24"/>
                <w:szCs w:val="24"/>
              </w:rPr>
              <w:t xml:space="preserve"> серпня</w:t>
            </w:r>
          </w:p>
        </w:tc>
        <w:tc>
          <w:tcPr>
            <w:tcW w:w="1970" w:type="dxa"/>
          </w:tcPr>
          <w:p w:rsidR="00883292" w:rsidRDefault="00883292"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E55F42" w:rsidRDefault="00E55F42" w:rsidP="003C5DA2">
            <w:pPr>
              <w:pStyle w:val="a3"/>
              <w:spacing w:after="0" w:line="240" w:lineRule="auto"/>
              <w:ind w:left="0"/>
              <w:rPr>
                <w:rFonts w:ascii="Times New Roman" w:hAnsi="Times New Roman" w:cs="Times New Roman"/>
                <w:sz w:val="24"/>
                <w:szCs w:val="24"/>
              </w:rPr>
            </w:pPr>
          </w:p>
          <w:p w:rsidR="003C5DA2" w:rsidRDefault="003C5DA2" w:rsidP="003C5DA2">
            <w:pPr>
              <w:pStyle w:val="a3"/>
              <w:spacing w:after="0" w:line="240" w:lineRule="auto"/>
              <w:ind w:left="0"/>
              <w:rPr>
                <w:rFonts w:ascii="Times New Roman" w:hAnsi="Times New Roman" w:cs="Times New Roman"/>
                <w:sz w:val="24"/>
                <w:szCs w:val="24"/>
              </w:rPr>
            </w:pPr>
          </w:p>
          <w:p w:rsidR="003C5DA2" w:rsidRDefault="003C5DA2" w:rsidP="003C5DA2">
            <w:pPr>
              <w:pStyle w:val="a3"/>
              <w:spacing w:after="0" w:line="240" w:lineRule="auto"/>
              <w:ind w:left="0"/>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4032A2" w:rsidRDefault="004032A2" w:rsidP="008E6DA7">
            <w:pPr>
              <w:pStyle w:val="a3"/>
              <w:spacing w:after="0" w:line="240" w:lineRule="auto"/>
              <w:ind w:left="0"/>
              <w:jc w:val="center"/>
              <w:rPr>
                <w:rFonts w:ascii="Times New Roman" w:hAnsi="Times New Roman" w:cs="Times New Roman"/>
                <w:sz w:val="24"/>
                <w:szCs w:val="24"/>
              </w:rPr>
            </w:pPr>
          </w:p>
          <w:p w:rsidR="0070656F" w:rsidRDefault="004032A2"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Голосування</w:t>
            </w: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4032A2">
            <w:pPr>
              <w:pStyle w:val="a3"/>
              <w:spacing w:after="0" w:line="240" w:lineRule="auto"/>
              <w:ind w:left="0"/>
              <w:rPr>
                <w:rFonts w:ascii="Times New Roman" w:hAnsi="Times New Roman" w:cs="Times New Roman"/>
                <w:sz w:val="24"/>
                <w:szCs w:val="24"/>
              </w:rPr>
            </w:pPr>
          </w:p>
          <w:p w:rsidR="0070656F" w:rsidRDefault="0058752C"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933FC8">
            <w:pPr>
              <w:pStyle w:val="a3"/>
              <w:spacing w:after="0" w:line="240" w:lineRule="auto"/>
              <w:ind w:left="0"/>
              <w:rPr>
                <w:rFonts w:ascii="Times New Roman" w:hAnsi="Times New Roman" w:cs="Times New Roman"/>
                <w:sz w:val="24"/>
                <w:szCs w:val="24"/>
              </w:rPr>
            </w:pPr>
          </w:p>
          <w:p w:rsidR="0070656F" w:rsidRDefault="0070656F" w:rsidP="004032A2">
            <w:pPr>
              <w:pStyle w:val="a3"/>
              <w:spacing w:after="0" w:line="240" w:lineRule="auto"/>
              <w:ind w:left="0"/>
              <w:rPr>
                <w:rFonts w:ascii="Times New Roman" w:hAnsi="Times New Roman" w:cs="Times New Roman"/>
                <w:sz w:val="24"/>
                <w:szCs w:val="24"/>
              </w:rPr>
            </w:pPr>
          </w:p>
          <w:p w:rsidR="003C5DA2" w:rsidRDefault="003C5DA2" w:rsidP="004032A2">
            <w:pPr>
              <w:pStyle w:val="a3"/>
              <w:spacing w:after="0" w:line="240" w:lineRule="auto"/>
              <w:ind w:left="0"/>
              <w:rPr>
                <w:rFonts w:ascii="Times New Roman" w:hAnsi="Times New Roman" w:cs="Times New Roman"/>
                <w:sz w:val="24"/>
                <w:szCs w:val="24"/>
              </w:rPr>
            </w:pPr>
          </w:p>
          <w:p w:rsidR="00933FC8" w:rsidRDefault="00933FC8"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3C5DA2" w:rsidRDefault="003C5DA2" w:rsidP="008E6DA7">
            <w:pPr>
              <w:pStyle w:val="a3"/>
              <w:spacing w:after="0" w:line="240" w:lineRule="auto"/>
              <w:ind w:left="0"/>
              <w:jc w:val="center"/>
              <w:rPr>
                <w:rFonts w:ascii="Times New Roman" w:hAnsi="Times New Roman" w:cs="Times New Roman"/>
                <w:sz w:val="24"/>
                <w:szCs w:val="24"/>
              </w:rPr>
            </w:pPr>
          </w:p>
          <w:p w:rsidR="0070656F" w:rsidRDefault="0035629B" w:rsidP="004032A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4032A2" w:rsidRDefault="004032A2" w:rsidP="004032A2">
            <w:pPr>
              <w:pStyle w:val="a3"/>
              <w:spacing w:after="0" w:line="240" w:lineRule="auto"/>
              <w:ind w:left="0"/>
              <w:jc w:val="center"/>
              <w:rPr>
                <w:rFonts w:ascii="Times New Roman" w:hAnsi="Times New Roman" w:cs="Times New Roman"/>
                <w:sz w:val="24"/>
                <w:szCs w:val="24"/>
              </w:rPr>
            </w:pPr>
          </w:p>
          <w:p w:rsidR="004032A2" w:rsidRDefault="004032A2" w:rsidP="004032A2">
            <w:pPr>
              <w:pStyle w:val="a3"/>
              <w:spacing w:after="0" w:line="240" w:lineRule="auto"/>
              <w:ind w:left="0"/>
              <w:jc w:val="center"/>
              <w:rPr>
                <w:rFonts w:ascii="Times New Roman" w:hAnsi="Times New Roman" w:cs="Times New Roman"/>
                <w:sz w:val="24"/>
                <w:szCs w:val="24"/>
              </w:rPr>
            </w:pPr>
          </w:p>
          <w:p w:rsidR="004032A2" w:rsidRDefault="004032A2" w:rsidP="004032A2">
            <w:pPr>
              <w:pStyle w:val="a3"/>
              <w:spacing w:after="0" w:line="240" w:lineRule="auto"/>
              <w:ind w:left="0"/>
              <w:jc w:val="center"/>
              <w:rPr>
                <w:rFonts w:ascii="Times New Roman" w:hAnsi="Times New Roman" w:cs="Times New Roman"/>
                <w:sz w:val="24"/>
                <w:szCs w:val="24"/>
              </w:rPr>
            </w:pPr>
          </w:p>
          <w:p w:rsidR="004032A2" w:rsidRDefault="004032A2" w:rsidP="004032A2">
            <w:pPr>
              <w:pStyle w:val="a3"/>
              <w:spacing w:after="0" w:line="240" w:lineRule="auto"/>
              <w:ind w:left="0"/>
              <w:jc w:val="center"/>
              <w:rPr>
                <w:rFonts w:ascii="Times New Roman" w:hAnsi="Times New Roman" w:cs="Times New Roman"/>
                <w:sz w:val="24"/>
                <w:szCs w:val="24"/>
              </w:rPr>
            </w:pPr>
          </w:p>
          <w:p w:rsidR="004032A2" w:rsidRDefault="004032A2" w:rsidP="004032A2">
            <w:pPr>
              <w:pStyle w:val="a3"/>
              <w:spacing w:after="0" w:line="240" w:lineRule="auto"/>
              <w:ind w:left="0"/>
              <w:jc w:val="center"/>
              <w:rPr>
                <w:rFonts w:ascii="Times New Roman" w:hAnsi="Times New Roman" w:cs="Times New Roman"/>
                <w:sz w:val="24"/>
                <w:szCs w:val="24"/>
              </w:rPr>
            </w:pPr>
          </w:p>
          <w:p w:rsidR="003C5DA2" w:rsidRDefault="003C5DA2" w:rsidP="004032A2">
            <w:pPr>
              <w:pStyle w:val="a3"/>
              <w:spacing w:after="0" w:line="240" w:lineRule="auto"/>
              <w:ind w:left="0"/>
              <w:jc w:val="center"/>
              <w:rPr>
                <w:rFonts w:ascii="Times New Roman" w:hAnsi="Times New Roman" w:cs="Times New Roman"/>
                <w:sz w:val="24"/>
                <w:szCs w:val="24"/>
              </w:rPr>
            </w:pPr>
          </w:p>
          <w:p w:rsidR="00E55F42" w:rsidRDefault="00E55F42" w:rsidP="004032A2">
            <w:pPr>
              <w:pStyle w:val="a3"/>
              <w:spacing w:after="0" w:line="240" w:lineRule="auto"/>
              <w:ind w:left="0"/>
              <w:jc w:val="center"/>
              <w:rPr>
                <w:rFonts w:ascii="Times New Roman" w:hAnsi="Times New Roman" w:cs="Times New Roman"/>
                <w:sz w:val="24"/>
                <w:szCs w:val="24"/>
              </w:rPr>
            </w:pPr>
          </w:p>
          <w:p w:rsidR="004032A2" w:rsidRDefault="004032A2" w:rsidP="004032A2">
            <w:pPr>
              <w:pStyle w:val="a3"/>
              <w:spacing w:after="0" w:line="240" w:lineRule="auto"/>
              <w:ind w:left="0"/>
              <w:jc w:val="center"/>
              <w:rPr>
                <w:rFonts w:ascii="Times New Roman" w:hAnsi="Times New Roman" w:cs="Times New Roman"/>
                <w:sz w:val="24"/>
                <w:szCs w:val="24"/>
              </w:rPr>
            </w:pPr>
          </w:p>
          <w:p w:rsidR="00BE1907" w:rsidRDefault="00BE1907" w:rsidP="004032A2">
            <w:pPr>
              <w:pStyle w:val="a3"/>
              <w:spacing w:after="0" w:line="240" w:lineRule="auto"/>
              <w:ind w:left="0"/>
              <w:jc w:val="center"/>
              <w:rPr>
                <w:rFonts w:ascii="Times New Roman" w:hAnsi="Times New Roman" w:cs="Times New Roman"/>
                <w:sz w:val="24"/>
                <w:szCs w:val="24"/>
              </w:rPr>
            </w:pPr>
          </w:p>
          <w:p w:rsidR="00BE1907" w:rsidRDefault="00BE1907" w:rsidP="004032A2">
            <w:pPr>
              <w:pStyle w:val="a3"/>
              <w:spacing w:after="0" w:line="240" w:lineRule="auto"/>
              <w:ind w:left="0"/>
              <w:jc w:val="center"/>
              <w:rPr>
                <w:rFonts w:ascii="Times New Roman" w:hAnsi="Times New Roman" w:cs="Times New Roman"/>
                <w:sz w:val="24"/>
                <w:szCs w:val="24"/>
              </w:rPr>
            </w:pPr>
          </w:p>
          <w:p w:rsidR="004032A2" w:rsidRDefault="004032A2" w:rsidP="004032A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BE1907" w:rsidRDefault="00BE1907" w:rsidP="00BE190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E35AF8" w:rsidRDefault="00E35AF8" w:rsidP="00E35AF8">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3C5DA2" w:rsidRDefault="003C5DA2" w:rsidP="008F26DF">
            <w:pPr>
              <w:pStyle w:val="a3"/>
              <w:spacing w:after="0" w:line="240" w:lineRule="auto"/>
              <w:ind w:left="0"/>
              <w:rPr>
                <w:rFonts w:ascii="Times New Roman" w:hAnsi="Times New Roman" w:cs="Times New Roman"/>
                <w:sz w:val="24"/>
                <w:szCs w:val="24"/>
              </w:rPr>
            </w:pPr>
          </w:p>
          <w:p w:rsidR="00E50E24" w:rsidRDefault="00E35AF8" w:rsidP="00E35AF8">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E50E24" w:rsidRDefault="00E50E24" w:rsidP="00042B27">
            <w:pPr>
              <w:pStyle w:val="a3"/>
              <w:spacing w:after="0" w:line="240" w:lineRule="auto"/>
              <w:ind w:left="0"/>
              <w:rPr>
                <w:rFonts w:ascii="Times New Roman" w:hAnsi="Times New Roman" w:cs="Times New Roman"/>
                <w:sz w:val="24"/>
                <w:szCs w:val="24"/>
              </w:rPr>
            </w:pPr>
          </w:p>
          <w:p w:rsidR="0070656F" w:rsidRDefault="0070656F" w:rsidP="00042B27">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Вихователь-методист</w:t>
            </w:r>
          </w:p>
          <w:p w:rsidR="001E4B53" w:rsidRDefault="001E4B53" w:rsidP="008E6DA7">
            <w:pPr>
              <w:pStyle w:val="a3"/>
              <w:spacing w:after="0" w:line="240" w:lineRule="auto"/>
              <w:ind w:left="0"/>
              <w:jc w:val="center"/>
              <w:rPr>
                <w:rFonts w:ascii="Times New Roman" w:hAnsi="Times New Roman" w:cs="Times New Roman"/>
                <w:sz w:val="24"/>
                <w:szCs w:val="24"/>
              </w:rPr>
            </w:pPr>
          </w:p>
          <w:p w:rsidR="00E35AF8" w:rsidRDefault="00E35AF8" w:rsidP="008E6DA7">
            <w:pPr>
              <w:pStyle w:val="a3"/>
              <w:spacing w:after="0" w:line="240" w:lineRule="auto"/>
              <w:ind w:left="0"/>
              <w:jc w:val="center"/>
              <w:rPr>
                <w:rFonts w:ascii="Times New Roman" w:hAnsi="Times New Roman" w:cs="Times New Roman"/>
                <w:sz w:val="24"/>
                <w:szCs w:val="24"/>
              </w:rPr>
            </w:pPr>
          </w:p>
          <w:p w:rsidR="00E35AF8" w:rsidRDefault="00E35AF8" w:rsidP="008E6DA7">
            <w:pPr>
              <w:pStyle w:val="a3"/>
              <w:spacing w:after="0" w:line="240" w:lineRule="auto"/>
              <w:ind w:left="0"/>
              <w:jc w:val="center"/>
              <w:rPr>
                <w:rFonts w:ascii="Times New Roman" w:hAnsi="Times New Roman" w:cs="Times New Roman"/>
                <w:sz w:val="24"/>
                <w:szCs w:val="24"/>
              </w:rPr>
            </w:pPr>
          </w:p>
          <w:p w:rsidR="00042B27" w:rsidRDefault="00042B27" w:rsidP="00042B27">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Вихователь-методист</w:t>
            </w:r>
          </w:p>
          <w:p w:rsidR="001E4B53" w:rsidRDefault="001E4B53" w:rsidP="008E6DA7">
            <w:pPr>
              <w:pStyle w:val="a3"/>
              <w:spacing w:after="0" w:line="240" w:lineRule="auto"/>
              <w:ind w:left="0"/>
              <w:jc w:val="center"/>
              <w:rPr>
                <w:rFonts w:ascii="Times New Roman" w:hAnsi="Times New Roman" w:cs="Times New Roman"/>
                <w:sz w:val="24"/>
                <w:szCs w:val="24"/>
              </w:rPr>
            </w:pPr>
          </w:p>
          <w:p w:rsidR="001E4B53" w:rsidRDefault="001E4B53" w:rsidP="008E6DA7">
            <w:pPr>
              <w:pStyle w:val="a3"/>
              <w:spacing w:after="0" w:line="240" w:lineRule="auto"/>
              <w:ind w:left="0"/>
              <w:jc w:val="center"/>
              <w:rPr>
                <w:rFonts w:ascii="Times New Roman" w:hAnsi="Times New Roman" w:cs="Times New Roman"/>
                <w:sz w:val="24"/>
                <w:szCs w:val="24"/>
              </w:rPr>
            </w:pPr>
          </w:p>
          <w:p w:rsidR="0070656F" w:rsidRDefault="0070656F" w:rsidP="00A25822">
            <w:pPr>
              <w:pStyle w:val="a3"/>
              <w:spacing w:after="0" w:line="240" w:lineRule="auto"/>
              <w:ind w:left="0"/>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p w:rsidR="0070656F" w:rsidRDefault="0070656F" w:rsidP="008E6DA7">
            <w:pPr>
              <w:pStyle w:val="a3"/>
              <w:spacing w:after="0" w:line="240" w:lineRule="auto"/>
              <w:ind w:left="0"/>
              <w:jc w:val="center"/>
              <w:rPr>
                <w:rFonts w:ascii="Times New Roman" w:hAnsi="Times New Roman" w:cs="Times New Roman"/>
                <w:sz w:val="24"/>
                <w:szCs w:val="24"/>
              </w:rPr>
            </w:pPr>
          </w:p>
        </w:tc>
        <w:tc>
          <w:tcPr>
            <w:tcW w:w="1497" w:type="dxa"/>
          </w:tcPr>
          <w:p w:rsidR="00883292" w:rsidRDefault="00883292"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1408"/>
        </w:trPr>
        <w:tc>
          <w:tcPr>
            <w:tcW w:w="2417" w:type="dxa"/>
          </w:tcPr>
          <w:p w:rsidR="001E4B53" w:rsidRDefault="001E4B53" w:rsidP="001E4B53">
            <w:pPr>
              <w:pStyle w:val="a3"/>
              <w:spacing w:after="0" w:line="240" w:lineRule="auto"/>
              <w:ind w:left="360"/>
              <w:rPr>
                <w:rFonts w:ascii="Times New Roman" w:hAnsi="Times New Roman" w:cs="Times New Roman"/>
                <w:b/>
                <w:sz w:val="24"/>
                <w:szCs w:val="24"/>
              </w:rPr>
            </w:pPr>
          </w:p>
        </w:tc>
        <w:tc>
          <w:tcPr>
            <w:tcW w:w="3051" w:type="dxa"/>
          </w:tcPr>
          <w:p w:rsidR="001E4B53" w:rsidRDefault="001E4B53" w:rsidP="00F00A1A">
            <w:pPr>
              <w:jc w:val="both"/>
              <w:rPr>
                <w:rFonts w:ascii="Times New Roman" w:eastAsia="Times New Roman" w:hAnsi="Times New Roman" w:cs="Times New Roman"/>
                <w:b/>
                <w:color w:val="000000"/>
                <w:kern w:val="0"/>
                <w:sz w:val="24"/>
                <w:szCs w:val="24"/>
                <w:lang w:eastAsia="uk-UA"/>
                <w14:ligatures w14:val="none"/>
              </w:rPr>
            </w:pPr>
            <w:r>
              <w:rPr>
                <w:rFonts w:ascii="Times New Roman" w:eastAsia="Times New Roman" w:hAnsi="Times New Roman" w:cs="Times New Roman"/>
                <w:b/>
                <w:color w:val="000000"/>
                <w:kern w:val="0"/>
                <w:sz w:val="24"/>
                <w:szCs w:val="24"/>
                <w:lang w:eastAsia="uk-UA"/>
                <w14:ligatures w14:val="none"/>
              </w:rPr>
              <w:t>Педагогічна рада №2.</w:t>
            </w:r>
          </w:p>
          <w:p w:rsidR="004032A2" w:rsidRPr="00E35AF8" w:rsidRDefault="004032A2" w:rsidP="004032A2">
            <w:pPr>
              <w:jc w:val="both"/>
              <w:rPr>
                <w:rFonts w:ascii="Times New Roman" w:eastAsia="Times New Roman" w:hAnsi="Times New Roman" w:cs="Times New Roman"/>
                <w:b/>
                <w:i/>
                <w:color w:val="000000"/>
                <w:kern w:val="0"/>
                <w:sz w:val="24"/>
                <w:szCs w:val="24"/>
                <w:lang w:eastAsia="uk-UA"/>
                <w14:ligatures w14:val="none"/>
              </w:rPr>
            </w:pPr>
            <w:r w:rsidRPr="00E35AF8">
              <w:rPr>
                <w:rFonts w:ascii="Times New Roman" w:eastAsia="Times New Roman" w:hAnsi="Times New Roman" w:cs="Times New Roman"/>
                <w:b/>
                <w:i/>
                <w:color w:val="000000"/>
                <w:kern w:val="0"/>
                <w:sz w:val="24"/>
                <w:szCs w:val="24"/>
                <w:lang w:eastAsia="uk-UA"/>
                <w14:ligatures w14:val="none"/>
              </w:rPr>
              <w:t>Якість освіти як пріоритет: удосконалення внутрішньої системи забезпечення якості освіти у ЗДО відповідно до нового законодавства</w:t>
            </w:r>
            <w:r w:rsidR="00E55F42" w:rsidRPr="00E35AF8">
              <w:rPr>
                <w:rFonts w:ascii="Times New Roman" w:eastAsia="Times New Roman" w:hAnsi="Times New Roman" w:cs="Times New Roman"/>
                <w:b/>
                <w:i/>
                <w:color w:val="000000"/>
                <w:kern w:val="0"/>
                <w:sz w:val="24"/>
                <w:szCs w:val="24"/>
                <w:lang w:eastAsia="uk-UA"/>
                <w14:ligatures w14:val="none"/>
              </w:rPr>
              <w:t>:</w:t>
            </w:r>
          </w:p>
          <w:p w:rsidR="004032A2" w:rsidRPr="004032A2" w:rsidRDefault="004032A2" w:rsidP="004032A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1. </w:t>
            </w:r>
            <w:r w:rsidR="000D03F5">
              <w:rPr>
                <w:rFonts w:ascii="Times New Roman" w:eastAsia="Times New Roman" w:hAnsi="Times New Roman" w:cs="Times New Roman"/>
                <w:color w:val="000000"/>
                <w:kern w:val="0"/>
                <w:sz w:val="24"/>
                <w:szCs w:val="24"/>
                <w:lang w:eastAsia="uk-UA"/>
                <w14:ligatures w14:val="none"/>
              </w:rPr>
              <w:t>Про с</w:t>
            </w:r>
            <w:r w:rsidRPr="004032A2">
              <w:rPr>
                <w:rFonts w:ascii="Times New Roman" w:eastAsia="Times New Roman" w:hAnsi="Times New Roman" w:cs="Times New Roman"/>
                <w:color w:val="000000"/>
                <w:kern w:val="0"/>
                <w:sz w:val="24"/>
                <w:szCs w:val="24"/>
                <w:lang w:eastAsia="uk-UA"/>
                <w14:ligatures w14:val="none"/>
              </w:rPr>
              <w:t>тратегі</w:t>
            </w:r>
            <w:r w:rsidR="000D03F5">
              <w:rPr>
                <w:rFonts w:ascii="Times New Roman" w:eastAsia="Times New Roman" w:hAnsi="Times New Roman" w:cs="Times New Roman"/>
                <w:color w:val="000000"/>
                <w:kern w:val="0"/>
                <w:sz w:val="24"/>
                <w:szCs w:val="24"/>
                <w:lang w:eastAsia="uk-UA"/>
                <w14:ligatures w14:val="none"/>
              </w:rPr>
              <w:t>ю</w:t>
            </w:r>
            <w:r w:rsidRPr="004032A2">
              <w:rPr>
                <w:rFonts w:ascii="Times New Roman" w:eastAsia="Times New Roman" w:hAnsi="Times New Roman" w:cs="Times New Roman"/>
                <w:color w:val="000000"/>
                <w:kern w:val="0"/>
                <w:sz w:val="24"/>
                <w:szCs w:val="24"/>
                <w:lang w:eastAsia="uk-UA"/>
                <w14:ligatures w14:val="none"/>
              </w:rPr>
              <w:t xml:space="preserve"> формування та </w:t>
            </w:r>
            <w:r>
              <w:rPr>
                <w:rFonts w:ascii="Times New Roman" w:eastAsia="Times New Roman" w:hAnsi="Times New Roman" w:cs="Times New Roman"/>
                <w:color w:val="000000"/>
                <w:kern w:val="0"/>
                <w:sz w:val="24"/>
                <w:szCs w:val="24"/>
                <w:lang w:eastAsia="uk-UA"/>
                <w14:ligatures w14:val="none"/>
              </w:rPr>
              <w:t>розвитку</w:t>
            </w:r>
            <w:r w:rsidRPr="004032A2">
              <w:rPr>
                <w:rFonts w:ascii="Times New Roman" w:eastAsia="Times New Roman" w:hAnsi="Times New Roman" w:cs="Times New Roman"/>
                <w:color w:val="000000"/>
                <w:kern w:val="0"/>
                <w:sz w:val="24"/>
                <w:szCs w:val="24"/>
                <w:lang w:eastAsia="uk-UA"/>
                <w14:ligatures w14:val="none"/>
              </w:rPr>
              <w:t xml:space="preserve"> внутрішньої системи забезпечення якості освіти </w:t>
            </w:r>
            <w:r w:rsidRPr="004032A2">
              <w:rPr>
                <w:rFonts w:ascii="Times New Roman" w:eastAsia="Times New Roman" w:hAnsi="Times New Roman" w:cs="Times New Roman"/>
                <w:color w:val="000000"/>
                <w:kern w:val="0"/>
                <w:sz w:val="24"/>
                <w:szCs w:val="24"/>
                <w:lang w:eastAsia="uk-UA"/>
                <w14:ligatures w14:val="none"/>
              </w:rPr>
              <w:lastRenderedPageBreak/>
              <w:t>у ЗДО відповідно до</w:t>
            </w:r>
            <w:r>
              <w:rPr>
                <w:rFonts w:ascii="Times New Roman" w:eastAsia="Times New Roman" w:hAnsi="Times New Roman" w:cs="Times New Roman"/>
                <w:color w:val="000000"/>
                <w:kern w:val="0"/>
                <w:sz w:val="24"/>
                <w:szCs w:val="24"/>
                <w:lang w:eastAsia="uk-UA"/>
                <w14:ligatures w14:val="none"/>
              </w:rPr>
              <w:t xml:space="preserve"> нових</w:t>
            </w:r>
            <w:r w:rsidRPr="004032A2">
              <w:rPr>
                <w:rFonts w:ascii="Times New Roman" w:eastAsia="Times New Roman" w:hAnsi="Times New Roman" w:cs="Times New Roman"/>
                <w:color w:val="000000"/>
                <w:kern w:val="0"/>
                <w:sz w:val="24"/>
                <w:szCs w:val="24"/>
                <w:lang w:eastAsia="uk-UA"/>
                <w14:ligatures w14:val="none"/>
              </w:rPr>
              <w:t xml:space="preserve"> </w:t>
            </w:r>
            <w:r w:rsidRPr="00B5466F">
              <w:rPr>
                <w:rFonts w:ascii="Times New Roman" w:eastAsia="Times New Roman" w:hAnsi="Times New Roman" w:cs="Times New Roman"/>
                <w:b/>
                <w:bCs/>
                <w:color w:val="000000"/>
                <w:kern w:val="0"/>
                <w:sz w:val="24"/>
                <w:szCs w:val="24"/>
                <w:lang w:eastAsia="uk-UA"/>
                <w14:ligatures w14:val="none"/>
              </w:rPr>
              <w:t>Методичних рекомендацій МОН (наказ №407)</w:t>
            </w:r>
            <w:r>
              <w:rPr>
                <w:rFonts w:ascii="Times New Roman" w:eastAsia="Times New Roman" w:hAnsi="Times New Roman" w:cs="Times New Roman"/>
                <w:color w:val="000000"/>
                <w:kern w:val="0"/>
                <w:sz w:val="24"/>
                <w:szCs w:val="24"/>
                <w:lang w:eastAsia="uk-UA"/>
                <w14:ligatures w14:val="none"/>
              </w:rPr>
              <w:t xml:space="preserve"> </w:t>
            </w:r>
            <w:r w:rsidRPr="004032A2">
              <w:rPr>
                <w:rFonts w:ascii="Times New Roman" w:eastAsia="Times New Roman" w:hAnsi="Times New Roman" w:cs="Times New Roman"/>
                <w:color w:val="000000"/>
                <w:kern w:val="0"/>
                <w:sz w:val="24"/>
                <w:szCs w:val="24"/>
                <w:lang w:eastAsia="uk-UA"/>
                <w14:ligatures w14:val="none"/>
              </w:rPr>
              <w:t>та ст. 41 Закону України «Про дошкільну освіту»</w:t>
            </w:r>
            <w:r>
              <w:rPr>
                <w:rFonts w:ascii="Times New Roman" w:eastAsia="Times New Roman" w:hAnsi="Times New Roman" w:cs="Times New Roman"/>
                <w:color w:val="000000"/>
                <w:kern w:val="0"/>
                <w:sz w:val="24"/>
                <w:szCs w:val="24"/>
                <w:lang w:eastAsia="uk-UA"/>
                <w14:ligatures w14:val="none"/>
              </w:rPr>
              <w:t xml:space="preserve"> </w:t>
            </w:r>
            <w:r w:rsidRPr="004032A2">
              <w:rPr>
                <w:rFonts w:ascii="Times New Roman" w:eastAsia="Times New Roman" w:hAnsi="Times New Roman" w:cs="Times New Roman"/>
                <w:color w:val="000000"/>
                <w:kern w:val="0"/>
                <w:sz w:val="24"/>
                <w:szCs w:val="24"/>
                <w:lang w:eastAsia="uk-UA"/>
                <w14:ligatures w14:val="none"/>
              </w:rPr>
              <w:t>№3788-IX.</w:t>
            </w:r>
          </w:p>
          <w:p w:rsidR="004032A2" w:rsidRPr="004032A2" w:rsidRDefault="004032A2" w:rsidP="004032A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2. </w:t>
            </w:r>
            <w:r w:rsidR="000D03F5">
              <w:rPr>
                <w:rFonts w:ascii="Times New Roman" w:eastAsia="Times New Roman" w:hAnsi="Times New Roman" w:cs="Times New Roman"/>
                <w:color w:val="000000"/>
                <w:kern w:val="0"/>
                <w:sz w:val="24"/>
                <w:szCs w:val="24"/>
                <w:lang w:eastAsia="uk-UA"/>
                <w14:ligatures w14:val="none"/>
              </w:rPr>
              <w:t>Про в</w:t>
            </w:r>
            <w:r w:rsidRPr="004032A2">
              <w:rPr>
                <w:rFonts w:ascii="Times New Roman" w:eastAsia="Times New Roman" w:hAnsi="Times New Roman" w:cs="Times New Roman"/>
                <w:color w:val="000000"/>
                <w:kern w:val="0"/>
                <w:sz w:val="24"/>
                <w:szCs w:val="24"/>
                <w:lang w:eastAsia="uk-UA"/>
                <w14:ligatures w14:val="none"/>
              </w:rPr>
              <w:t>изначення компонентів ВСЗЯО: аналіз можливостей та адаптація до умов закладу (освітнє середовище, організація освітнього процесу, моніторинг, управління, доброчесність, кадрова політика).</w:t>
            </w:r>
          </w:p>
          <w:p w:rsidR="004032A2" w:rsidRPr="004032A2" w:rsidRDefault="004032A2" w:rsidP="004032A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3. </w:t>
            </w:r>
            <w:r w:rsidR="000D03F5">
              <w:rPr>
                <w:rFonts w:ascii="Times New Roman" w:eastAsia="Times New Roman" w:hAnsi="Times New Roman" w:cs="Times New Roman"/>
                <w:color w:val="000000"/>
                <w:kern w:val="0"/>
                <w:sz w:val="24"/>
                <w:szCs w:val="24"/>
                <w:lang w:eastAsia="uk-UA"/>
                <w14:ligatures w14:val="none"/>
              </w:rPr>
              <w:t>Про ф</w:t>
            </w:r>
            <w:r w:rsidRPr="004032A2">
              <w:rPr>
                <w:rFonts w:ascii="Times New Roman" w:eastAsia="Times New Roman" w:hAnsi="Times New Roman" w:cs="Times New Roman"/>
                <w:color w:val="000000"/>
                <w:kern w:val="0"/>
                <w:sz w:val="24"/>
                <w:szCs w:val="24"/>
                <w:lang w:eastAsia="uk-UA"/>
                <w14:ligatures w14:val="none"/>
              </w:rPr>
              <w:t>ормування внутрішньої моделі оцінювання якості освіти та якості освітньої діяльності: критерії, індикатори, методи збору інформації.</w:t>
            </w:r>
          </w:p>
          <w:p w:rsidR="004032A2" w:rsidRPr="004032A2" w:rsidRDefault="004032A2" w:rsidP="004032A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4. </w:t>
            </w:r>
            <w:r w:rsidR="000D03F5">
              <w:rPr>
                <w:rFonts w:ascii="Times New Roman" w:eastAsia="Times New Roman" w:hAnsi="Times New Roman" w:cs="Times New Roman"/>
                <w:color w:val="000000"/>
                <w:kern w:val="0"/>
                <w:sz w:val="24"/>
                <w:szCs w:val="24"/>
                <w:lang w:eastAsia="uk-UA"/>
                <w14:ligatures w14:val="none"/>
              </w:rPr>
              <w:t>Про р</w:t>
            </w:r>
            <w:r w:rsidRPr="004032A2">
              <w:rPr>
                <w:rFonts w:ascii="Times New Roman" w:eastAsia="Times New Roman" w:hAnsi="Times New Roman" w:cs="Times New Roman"/>
                <w:color w:val="000000"/>
                <w:kern w:val="0"/>
                <w:sz w:val="24"/>
                <w:szCs w:val="24"/>
                <w:lang w:eastAsia="uk-UA"/>
                <w14:ligatures w14:val="none"/>
              </w:rPr>
              <w:t xml:space="preserve">оль педагогів у процесах моніторингу та </w:t>
            </w:r>
            <w:proofErr w:type="spellStart"/>
            <w:r w:rsidRPr="004032A2">
              <w:rPr>
                <w:rFonts w:ascii="Times New Roman" w:eastAsia="Times New Roman" w:hAnsi="Times New Roman" w:cs="Times New Roman"/>
                <w:color w:val="000000"/>
                <w:kern w:val="0"/>
                <w:sz w:val="24"/>
                <w:szCs w:val="24"/>
                <w:lang w:eastAsia="uk-UA"/>
                <w14:ligatures w14:val="none"/>
              </w:rPr>
              <w:t>самооцінювання</w:t>
            </w:r>
            <w:proofErr w:type="spellEnd"/>
            <w:r w:rsidRPr="004032A2">
              <w:rPr>
                <w:rFonts w:ascii="Times New Roman" w:eastAsia="Times New Roman" w:hAnsi="Times New Roman" w:cs="Times New Roman"/>
                <w:color w:val="000000"/>
                <w:kern w:val="0"/>
                <w:sz w:val="24"/>
                <w:szCs w:val="24"/>
                <w:lang w:eastAsia="uk-UA"/>
                <w14:ligatures w14:val="none"/>
              </w:rPr>
              <w:t>:</w:t>
            </w:r>
            <w:r>
              <w:rPr>
                <w:rFonts w:ascii="Times New Roman" w:eastAsia="Times New Roman" w:hAnsi="Times New Roman" w:cs="Times New Roman"/>
                <w:color w:val="000000"/>
                <w:kern w:val="0"/>
                <w:sz w:val="24"/>
                <w:szCs w:val="24"/>
                <w:lang w:eastAsia="uk-UA"/>
                <w14:ligatures w14:val="none"/>
              </w:rPr>
              <w:t xml:space="preserve"> </w:t>
            </w:r>
            <w:r w:rsidRPr="004032A2">
              <w:rPr>
                <w:rFonts w:ascii="Times New Roman" w:eastAsia="Times New Roman" w:hAnsi="Times New Roman" w:cs="Times New Roman"/>
                <w:color w:val="000000"/>
                <w:kern w:val="0"/>
                <w:sz w:val="24"/>
                <w:szCs w:val="24"/>
                <w:lang w:eastAsia="uk-UA"/>
                <w14:ligatures w14:val="none"/>
              </w:rPr>
              <w:t>формування професійної спільноти, участь у створенні критеріїв, інтерпретація результатів.</w:t>
            </w:r>
          </w:p>
          <w:p w:rsidR="004032A2" w:rsidRPr="004032A2" w:rsidRDefault="004032A2" w:rsidP="004032A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5. </w:t>
            </w:r>
            <w:r w:rsidRPr="004032A2">
              <w:rPr>
                <w:rFonts w:ascii="Times New Roman" w:eastAsia="Times New Roman" w:hAnsi="Times New Roman" w:cs="Times New Roman"/>
                <w:color w:val="000000"/>
                <w:kern w:val="0"/>
                <w:sz w:val="24"/>
                <w:szCs w:val="24"/>
                <w:lang w:eastAsia="uk-UA"/>
                <w14:ligatures w14:val="none"/>
              </w:rPr>
              <w:t>П</w:t>
            </w:r>
            <w:r w:rsidR="000D03F5">
              <w:rPr>
                <w:rFonts w:ascii="Times New Roman" w:eastAsia="Times New Roman" w:hAnsi="Times New Roman" w:cs="Times New Roman"/>
                <w:color w:val="000000"/>
                <w:kern w:val="0"/>
                <w:sz w:val="24"/>
                <w:szCs w:val="24"/>
                <w:lang w:eastAsia="uk-UA"/>
                <w14:ligatures w14:val="none"/>
              </w:rPr>
              <w:t>ро п</w:t>
            </w:r>
            <w:r w:rsidRPr="004032A2">
              <w:rPr>
                <w:rFonts w:ascii="Times New Roman" w:eastAsia="Times New Roman" w:hAnsi="Times New Roman" w:cs="Times New Roman"/>
                <w:color w:val="000000"/>
                <w:kern w:val="0"/>
                <w:sz w:val="24"/>
                <w:szCs w:val="24"/>
                <w:lang w:eastAsia="uk-UA"/>
                <w14:ligatures w14:val="none"/>
              </w:rPr>
              <w:t>едагогічн</w:t>
            </w:r>
            <w:r w:rsidR="000D03F5">
              <w:rPr>
                <w:rFonts w:ascii="Times New Roman" w:eastAsia="Times New Roman" w:hAnsi="Times New Roman" w:cs="Times New Roman"/>
                <w:color w:val="000000"/>
                <w:kern w:val="0"/>
                <w:sz w:val="24"/>
                <w:szCs w:val="24"/>
                <w:lang w:eastAsia="uk-UA"/>
                <w14:ligatures w14:val="none"/>
              </w:rPr>
              <w:t>у</w:t>
            </w:r>
            <w:r w:rsidRPr="004032A2">
              <w:rPr>
                <w:rFonts w:ascii="Times New Roman" w:eastAsia="Times New Roman" w:hAnsi="Times New Roman" w:cs="Times New Roman"/>
                <w:color w:val="000000"/>
                <w:kern w:val="0"/>
                <w:sz w:val="24"/>
                <w:szCs w:val="24"/>
                <w:lang w:eastAsia="uk-UA"/>
                <w14:ligatures w14:val="none"/>
              </w:rPr>
              <w:t xml:space="preserve"> діагностик</w:t>
            </w:r>
            <w:r w:rsidR="000D03F5">
              <w:rPr>
                <w:rFonts w:ascii="Times New Roman" w:eastAsia="Times New Roman" w:hAnsi="Times New Roman" w:cs="Times New Roman"/>
                <w:color w:val="000000"/>
                <w:kern w:val="0"/>
                <w:sz w:val="24"/>
                <w:szCs w:val="24"/>
                <w:lang w:eastAsia="uk-UA"/>
                <w14:ligatures w14:val="none"/>
              </w:rPr>
              <w:t>у</w:t>
            </w:r>
            <w:r w:rsidRPr="004032A2">
              <w:rPr>
                <w:rFonts w:ascii="Times New Roman" w:eastAsia="Times New Roman" w:hAnsi="Times New Roman" w:cs="Times New Roman"/>
                <w:color w:val="000000"/>
                <w:kern w:val="0"/>
                <w:sz w:val="24"/>
                <w:szCs w:val="24"/>
                <w:lang w:eastAsia="uk-UA"/>
                <w14:ligatures w14:val="none"/>
              </w:rPr>
              <w:t xml:space="preserve"> розвитку дитини як інструмент підвищення якості освіти: методи, періодичність, документування.</w:t>
            </w:r>
          </w:p>
          <w:p w:rsidR="00FA694D" w:rsidRPr="004032A2" w:rsidRDefault="004032A2" w:rsidP="004032A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6. </w:t>
            </w:r>
            <w:r w:rsidR="000D03F5">
              <w:rPr>
                <w:rFonts w:ascii="Times New Roman" w:eastAsia="Times New Roman" w:hAnsi="Times New Roman" w:cs="Times New Roman"/>
                <w:color w:val="000000"/>
                <w:kern w:val="0"/>
                <w:sz w:val="24"/>
                <w:szCs w:val="24"/>
                <w:lang w:eastAsia="uk-UA"/>
                <w14:ligatures w14:val="none"/>
              </w:rPr>
              <w:t>Про о</w:t>
            </w:r>
            <w:r w:rsidRPr="004032A2">
              <w:rPr>
                <w:rFonts w:ascii="Times New Roman" w:eastAsia="Times New Roman" w:hAnsi="Times New Roman" w:cs="Times New Roman"/>
                <w:color w:val="000000"/>
                <w:kern w:val="0"/>
                <w:sz w:val="24"/>
                <w:szCs w:val="24"/>
                <w:lang w:eastAsia="uk-UA"/>
                <w14:ligatures w14:val="none"/>
              </w:rPr>
              <w:t>бговорення та схвалення</w:t>
            </w:r>
            <w:r>
              <w:rPr>
                <w:rFonts w:ascii="Times New Roman" w:eastAsia="Times New Roman" w:hAnsi="Times New Roman" w:cs="Times New Roman"/>
                <w:color w:val="000000"/>
                <w:kern w:val="0"/>
                <w:sz w:val="24"/>
                <w:szCs w:val="24"/>
                <w:lang w:eastAsia="uk-UA"/>
                <w14:ligatures w14:val="none"/>
              </w:rPr>
              <w:t xml:space="preserve"> оновленого</w:t>
            </w:r>
            <w:r w:rsidRPr="004032A2">
              <w:rPr>
                <w:rFonts w:ascii="Times New Roman" w:eastAsia="Times New Roman" w:hAnsi="Times New Roman" w:cs="Times New Roman"/>
                <w:color w:val="000000"/>
                <w:kern w:val="0"/>
                <w:sz w:val="24"/>
                <w:szCs w:val="24"/>
                <w:lang w:eastAsia="uk-UA"/>
                <w14:ligatures w14:val="none"/>
              </w:rPr>
              <w:t xml:space="preserve"> Положення про внутрішню систему забезпечення якості освіти (за потреби).</w:t>
            </w:r>
          </w:p>
        </w:tc>
        <w:tc>
          <w:tcPr>
            <w:tcW w:w="1433" w:type="dxa"/>
          </w:tcPr>
          <w:p w:rsidR="00E55F42" w:rsidRDefault="00E55F42" w:rsidP="008E6DA7">
            <w:pPr>
              <w:pStyle w:val="a3"/>
              <w:spacing w:after="0" w:line="240" w:lineRule="auto"/>
              <w:ind w:left="0"/>
              <w:jc w:val="center"/>
              <w:rPr>
                <w:rFonts w:ascii="Times New Roman" w:hAnsi="Times New Roman" w:cs="Times New Roman"/>
                <w:sz w:val="24"/>
                <w:szCs w:val="24"/>
              </w:rPr>
            </w:pPr>
          </w:p>
          <w:p w:rsidR="001E4B53" w:rsidRDefault="004032A2"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Листопад</w:t>
            </w:r>
          </w:p>
          <w:p w:rsidR="00FA694D" w:rsidRDefault="00FA694D" w:rsidP="008E6DA7">
            <w:pPr>
              <w:pStyle w:val="a3"/>
              <w:spacing w:after="0" w:line="240" w:lineRule="auto"/>
              <w:ind w:left="0"/>
              <w:jc w:val="center"/>
              <w:rPr>
                <w:rFonts w:ascii="Times New Roman" w:hAnsi="Times New Roman" w:cs="Times New Roman"/>
                <w:sz w:val="24"/>
                <w:szCs w:val="24"/>
              </w:rPr>
            </w:pPr>
          </w:p>
        </w:tc>
        <w:tc>
          <w:tcPr>
            <w:tcW w:w="1970" w:type="dxa"/>
          </w:tcPr>
          <w:p w:rsidR="001E4B53" w:rsidRDefault="001E4B53"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p>
          <w:p w:rsidR="00BC02CF" w:rsidRDefault="00BC02CF" w:rsidP="008E6DA7">
            <w:pPr>
              <w:pStyle w:val="a3"/>
              <w:spacing w:after="0" w:line="240" w:lineRule="auto"/>
              <w:ind w:left="0"/>
              <w:jc w:val="center"/>
              <w:rPr>
                <w:rFonts w:ascii="Times New Roman" w:hAnsi="Times New Roman" w:cs="Times New Roman"/>
                <w:sz w:val="24"/>
                <w:szCs w:val="24"/>
              </w:rPr>
            </w:pPr>
          </w:p>
          <w:p w:rsidR="00BC02CF" w:rsidRDefault="00BC02CF"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FA694D" w:rsidRDefault="00FA694D"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FA694D" w:rsidRDefault="00FA694D"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p>
          <w:p w:rsidR="00A742A4" w:rsidRDefault="00A742A4"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A742A4" w:rsidRDefault="00A742A4"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FA694D" w:rsidRDefault="00FA694D"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p>
          <w:p w:rsidR="003C5DA2" w:rsidRDefault="003C5DA2" w:rsidP="008E6DA7">
            <w:pPr>
              <w:pStyle w:val="a3"/>
              <w:spacing w:after="0" w:line="240" w:lineRule="auto"/>
              <w:ind w:left="0"/>
              <w:jc w:val="center"/>
              <w:rPr>
                <w:rFonts w:ascii="Times New Roman" w:hAnsi="Times New Roman" w:cs="Times New Roman"/>
                <w:sz w:val="24"/>
                <w:szCs w:val="24"/>
              </w:rPr>
            </w:pPr>
          </w:p>
          <w:p w:rsidR="005015F8" w:rsidRDefault="005015F8" w:rsidP="008E6DA7">
            <w:pPr>
              <w:pStyle w:val="a3"/>
              <w:spacing w:after="0" w:line="240" w:lineRule="auto"/>
              <w:ind w:left="0"/>
              <w:jc w:val="center"/>
              <w:rPr>
                <w:rFonts w:ascii="Times New Roman" w:hAnsi="Times New Roman" w:cs="Times New Roman"/>
                <w:sz w:val="24"/>
                <w:szCs w:val="24"/>
              </w:rPr>
            </w:pPr>
          </w:p>
          <w:p w:rsidR="003C5DA2" w:rsidRDefault="003C5DA2"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 вихователі</w:t>
            </w:r>
          </w:p>
          <w:p w:rsidR="00FA694D" w:rsidRDefault="00FA694D"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FA694D" w:rsidRDefault="00FA694D" w:rsidP="00E55F42">
            <w:pPr>
              <w:pStyle w:val="a3"/>
              <w:spacing w:after="0" w:line="240" w:lineRule="auto"/>
              <w:ind w:left="0"/>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FA694D" w:rsidRDefault="00FA694D"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FA694D" w:rsidRDefault="00FA694D" w:rsidP="00FA694D">
            <w:pPr>
              <w:pStyle w:val="a3"/>
              <w:spacing w:after="0" w:line="240" w:lineRule="auto"/>
              <w:ind w:left="0"/>
              <w:jc w:val="center"/>
              <w:rPr>
                <w:rFonts w:ascii="Times New Roman" w:hAnsi="Times New Roman" w:cs="Times New Roman"/>
                <w:sz w:val="24"/>
                <w:szCs w:val="24"/>
              </w:rPr>
            </w:pPr>
          </w:p>
          <w:p w:rsidR="00FA694D" w:rsidRDefault="00FA694D" w:rsidP="00FA694D">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FA694D" w:rsidRDefault="00FA694D"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p>
          <w:p w:rsidR="00FA694D" w:rsidRDefault="00FA694D" w:rsidP="00E55F42">
            <w:pPr>
              <w:pStyle w:val="a3"/>
              <w:spacing w:after="0" w:line="240" w:lineRule="auto"/>
              <w:ind w:left="0"/>
              <w:rPr>
                <w:rFonts w:ascii="Times New Roman" w:hAnsi="Times New Roman" w:cs="Times New Roman"/>
                <w:sz w:val="24"/>
                <w:szCs w:val="24"/>
              </w:rPr>
            </w:pPr>
          </w:p>
          <w:p w:rsidR="00FA694D" w:rsidRDefault="00FA694D" w:rsidP="008E6DA7">
            <w:pPr>
              <w:pStyle w:val="a3"/>
              <w:spacing w:after="0" w:line="240" w:lineRule="auto"/>
              <w:ind w:left="0"/>
              <w:jc w:val="center"/>
              <w:rPr>
                <w:rFonts w:ascii="Times New Roman" w:hAnsi="Times New Roman" w:cs="Times New Roman"/>
                <w:sz w:val="24"/>
                <w:szCs w:val="24"/>
              </w:rPr>
            </w:pPr>
          </w:p>
        </w:tc>
        <w:tc>
          <w:tcPr>
            <w:tcW w:w="1497" w:type="dxa"/>
          </w:tcPr>
          <w:p w:rsidR="001E4B53" w:rsidRDefault="001E4B53"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2312"/>
        </w:trPr>
        <w:tc>
          <w:tcPr>
            <w:tcW w:w="2417" w:type="dxa"/>
          </w:tcPr>
          <w:p w:rsidR="00FA694D" w:rsidRDefault="00FA694D" w:rsidP="001E4B53">
            <w:pPr>
              <w:pStyle w:val="a3"/>
              <w:spacing w:after="0" w:line="240" w:lineRule="auto"/>
              <w:ind w:left="360"/>
              <w:rPr>
                <w:rFonts w:ascii="Times New Roman" w:hAnsi="Times New Roman" w:cs="Times New Roman"/>
                <w:b/>
                <w:sz w:val="24"/>
                <w:szCs w:val="24"/>
              </w:rPr>
            </w:pPr>
          </w:p>
        </w:tc>
        <w:tc>
          <w:tcPr>
            <w:tcW w:w="3051" w:type="dxa"/>
          </w:tcPr>
          <w:p w:rsidR="00ED2003" w:rsidRDefault="00FA694D" w:rsidP="00F00A1A">
            <w:pPr>
              <w:jc w:val="both"/>
            </w:pPr>
            <w:r>
              <w:rPr>
                <w:rFonts w:ascii="Times New Roman" w:eastAsia="Times New Roman" w:hAnsi="Times New Roman" w:cs="Times New Roman"/>
                <w:b/>
                <w:color w:val="000000"/>
                <w:kern w:val="0"/>
                <w:sz w:val="24"/>
                <w:szCs w:val="24"/>
                <w:lang w:eastAsia="uk-UA"/>
                <w14:ligatures w14:val="none"/>
              </w:rPr>
              <w:t>Педагогічна рада №3.</w:t>
            </w:r>
            <w:r w:rsidR="00ED2003">
              <w:t xml:space="preserve"> </w:t>
            </w:r>
          </w:p>
          <w:p w:rsidR="00FA694D" w:rsidRPr="00E35AF8" w:rsidRDefault="00900675" w:rsidP="00ED2003">
            <w:pPr>
              <w:rPr>
                <w:rFonts w:ascii="Times New Roman" w:eastAsia="Times New Roman" w:hAnsi="Times New Roman" w:cs="Times New Roman"/>
                <w:b/>
                <w:i/>
                <w:color w:val="000000"/>
                <w:kern w:val="0"/>
                <w:sz w:val="24"/>
                <w:szCs w:val="24"/>
                <w:lang w:eastAsia="uk-UA"/>
                <w14:ligatures w14:val="none"/>
              </w:rPr>
            </w:pPr>
            <w:r w:rsidRPr="00E35AF8">
              <w:rPr>
                <w:rFonts w:ascii="Times New Roman" w:eastAsia="Times New Roman" w:hAnsi="Times New Roman" w:cs="Times New Roman"/>
                <w:b/>
                <w:i/>
                <w:color w:val="000000"/>
                <w:kern w:val="0"/>
                <w:sz w:val="24"/>
                <w:szCs w:val="24"/>
                <w:lang w:eastAsia="uk-UA"/>
                <w14:ligatures w14:val="none"/>
              </w:rPr>
              <w:t>Національно-патріотичне виховання як пріоритет формування громадянської свідомості дошкільників в умовах сьогодення</w:t>
            </w:r>
            <w:r w:rsidR="00ED2003" w:rsidRPr="00E35AF8">
              <w:rPr>
                <w:rFonts w:ascii="Times New Roman" w:eastAsia="Times New Roman" w:hAnsi="Times New Roman" w:cs="Times New Roman"/>
                <w:b/>
                <w:i/>
                <w:color w:val="000000"/>
                <w:kern w:val="0"/>
                <w:sz w:val="24"/>
                <w:szCs w:val="24"/>
                <w:lang w:eastAsia="uk-UA"/>
                <w14:ligatures w14:val="none"/>
              </w:rPr>
              <w:t>:</w:t>
            </w:r>
          </w:p>
          <w:p w:rsidR="00900675" w:rsidRPr="00900675" w:rsidRDefault="00900675" w:rsidP="00900675">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1. </w:t>
            </w:r>
            <w:r w:rsidRPr="00900675">
              <w:rPr>
                <w:rFonts w:ascii="Times New Roman" w:eastAsia="Times New Roman" w:hAnsi="Times New Roman" w:cs="Times New Roman"/>
                <w:color w:val="000000"/>
                <w:kern w:val="0"/>
                <w:sz w:val="24"/>
                <w:szCs w:val="24"/>
                <w:lang w:eastAsia="uk-UA"/>
                <w14:ligatures w14:val="none"/>
              </w:rPr>
              <w:t>Про виконання рішень попередньої педагогічної ради.</w:t>
            </w:r>
          </w:p>
          <w:p w:rsidR="00900675" w:rsidRPr="00900675" w:rsidRDefault="00900675" w:rsidP="00900675">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2. </w:t>
            </w:r>
            <w:r w:rsidR="00B722A5">
              <w:rPr>
                <w:rFonts w:ascii="Times New Roman" w:eastAsia="Times New Roman" w:hAnsi="Times New Roman" w:cs="Times New Roman"/>
                <w:color w:val="000000"/>
                <w:kern w:val="0"/>
                <w:sz w:val="24"/>
                <w:szCs w:val="24"/>
                <w:lang w:eastAsia="uk-UA"/>
                <w14:ligatures w14:val="none"/>
              </w:rPr>
              <w:t>Про о</w:t>
            </w:r>
            <w:r w:rsidRPr="00900675">
              <w:rPr>
                <w:rFonts w:ascii="Times New Roman" w:eastAsia="Times New Roman" w:hAnsi="Times New Roman" w:cs="Times New Roman"/>
                <w:color w:val="000000"/>
                <w:kern w:val="0"/>
                <w:sz w:val="24"/>
                <w:szCs w:val="24"/>
                <w:lang w:eastAsia="uk-UA"/>
                <w14:ligatures w14:val="none"/>
              </w:rPr>
              <w:t>собливості організації національно-патріотичного виховання в умовах воєнного стану.</w:t>
            </w:r>
          </w:p>
          <w:p w:rsidR="00900675" w:rsidRPr="00900675" w:rsidRDefault="00900675" w:rsidP="00900675">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3. </w:t>
            </w:r>
            <w:r w:rsidR="00B722A5">
              <w:rPr>
                <w:rFonts w:ascii="Times New Roman" w:eastAsia="Times New Roman" w:hAnsi="Times New Roman" w:cs="Times New Roman"/>
                <w:color w:val="000000"/>
                <w:kern w:val="0"/>
                <w:sz w:val="24"/>
                <w:szCs w:val="24"/>
                <w:lang w:eastAsia="uk-UA"/>
                <w14:ligatures w14:val="none"/>
              </w:rPr>
              <w:t>Про ф</w:t>
            </w:r>
            <w:r w:rsidRPr="00900675">
              <w:rPr>
                <w:rFonts w:ascii="Times New Roman" w:eastAsia="Times New Roman" w:hAnsi="Times New Roman" w:cs="Times New Roman"/>
                <w:color w:val="000000"/>
                <w:kern w:val="0"/>
                <w:sz w:val="24"/>
                <w:szCs w:val="24"/>
                <w:lang w:eastAsia="uk-UA"/>
                <w14:ligatures w14:val="none"/>
              </w:rPr>
              <w:t xml:space="preserve">ормування патріотичних цінностей у дітей дошкільного віку: </w:t>
            </w:r>
          </w:p>
          <w:p w:rsidR="00900675" w:rsidRPr="00B11E14" w:rsidRDefault="00B11E14" w:rsidP="00B11E14">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3.1. </w:t>
            </w:r>
            <w:r w:rsidR="00B722A5">
              <w:rPr>
                <w:rFonts w:ascii="Times New Roman" w:eastAsia="Times New Roman" w:hAnsi="Times New Roman" w:cs="Times New Roman"/>
                <w:color w:val="000000"/>
                <w:kern w:val="0"/>
                <w:sz w:val="24"/>
                <w:szCs w:val="24"/>
                <w:lang w:eastAsia="uk-UA"/>
                <w14:ligatures w14:val="none"/>
              </w:rPr>
              <w:t>Про з</w:t>
            </w:r>
            <w:r w:rsidR="00900675" w:rsidRPr="00B11E14">
              <w:rPr>
                <w:rFonts w:ascii="Times New Roman" w:eastAsia="Times New Roman" w:hAnsi="Times New Roman" w:cs="Times New Roman"/>
                <w:color w:val="000000"/>
                <w:kern w:val="0"/>
                <w:sz w:val="24"/>
                <w:szCs w:val="24"/>
                <w:lang w:eastAsia="uk-UA"/>
                <w14:ligatures w14:val="none"/>
              </w:rPr>
              <w:t>авдання національно-патріотичного виховання в контексті сучасних викликів.</w:t>
            </w:r>
          </w:p>
          <w:p w:rsidR="00900675" w:rsidRPr="00B11E14" w:rsidRDefault="00B11E14" w:rsidP="00B11E14">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3.2. </w:t>
            </w:r>
            <w:r w:rsidR="00B722A5">
              <w:rPr>
                <w:rFonts w:ascii="Times New Roman" w:eastAsia="Times New Roman" w:hAnsi="Times New Roman" w:cs="Times New Roman"/>
                <w:color w:val="000000"/>
                <w:kern w:val="0"/>
                <w:sz w:val="24"/>
                <w:szCs w:val="24"/>
                <w:lang w:eastAsia="uk-UA"/>
                <w14:ligatures w14:val="none"/>
              </w:rPr>
              <w:t>Про в</w:t>
            </w:r>
            <w:r w:rsidR="00900675" w:rsidRPr="00B11E14">
              <w:rPr>
                <w:rFonts w:ascii="Times New Roman" w:eastAsia="Times New Roman" w:hAnsi="Times New Roman" w:cs="Times New Roman"/>
                <w:color w:val="000000"/>
                <w:kern w:val="0"/>
                <w:sz w:val="24"/>
                <w:szCs w:val="24"/>
                <w:lang w:eastAsia="uk-UA"/>
                <w14:ligatures w14:val="none"/>
              </w:rPr>
              <w:t>икористання інтерактивних форм роботи з дітьми для розвитку національної свідомості.</w:t>
            </w:r>
          </w:p>
          <w:p w:rsidR="00900675" w:rsidRPr="00B11E14" w:rsidRDefault="00B11E14" w:rsidP="00B11E14">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3.3. </w:t>
            </w:r>
            <w:r w:rsidR="00B722A5">
              <w:rPr>
                <w:rFonts w:ascii="Times New Roman" w:eastAsia="Times New Roman" w:hAnsi="Times New Roman" w:cs="Times New Roman"/>
                <w:color w:val="000000"/>
                <w:kern w:val="0"/>
                <w:sz w:val="24"/>
                <w:szCs w:val="24"/>
                <w:lang w:eastAsia="uk-UA"/>
                <w14:ligatures w14:val="none"/>
              </w:rPr>
              <w:t>Про р</w:t>
            </w:r>
            <w:r w:rsidR="00900675" w:rsidRPr="00B11E14">
              <w:rPr>
                <w:rFonts w:ascii="Times New Roman" w:eastAsia="Times New Roman" w:hAnsi="Times New Roman" w:cs="Times New Roman"/>
                <w:color w:val="000000"/>
                <w:kern w:val="0"/>
                <w:sz w:val="24"/>
                <w:szCs w:val="24"/>
                <w:lang w:eastAsia="uk-UA"/>
                <w14:ligatures w14:val="none"/>
              </w:rPr>
              <w:t>оль вихователя у формуванні відчуття гордості за рідну країну.</w:t>
            </w:r>
          </w:p>
          <w:p w:rsidR="00900675" w:rsidRPr="00B11E14" w:rsidRDefault="00B11E14" w:rsidP="00B11E14">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3.4. </w:t>
            </w:r>
            <w:r w:rsidR="00B722A5">
              <w:rPr>
                <w:rFonts w:ascii="Times New Roman" w:eastAsia="Times New Roman" w:hAnsi="Times New Roman" w:cs="Times New Roman"/>
                <w:color w:val="000000"/>
                <w:kern w:val="0"/>
                <w:sz w:val="24"/>
                <w:szCs w:val="24"/>
                <w:lang w:eastAsia="uk-UA"/>
                <w14:ligatures w14:val="none"/>
              </w:rPr>
              <w:t>Про с</w:t>
            </w:r>
            <w:r w:rsidR="00900675" w:rsidRPr="00B11E14">
              <w:rPr>
                <w:rFonts w:ascii="Times New Roman" w:eastAsia="Times New Roman" w:hAnsi="Times New Roman" w:cs="Times New Roman"/>
                <w:color w:val="000000"/>
                <w:kern w:val="0"/>
                <w:sz w:val="24"/>
                <w:szCs w:val="24"/>
                <w:lang w:eastAsia="uk-UA"/>
                <w14:ligatures w14:val="none"/>
              </w:rPr>
              <w:t>півпрац</w:t>
            </w:r>
            <w:r w:rsidR="00B722A5">
              <w:rPr>
                <w:rFonts w:ascii="Times New Roman" w:eastAsia="Times New Roman" w:hAnsi="Times New Roman" w:cs="Times New Roman"/>
                <w:color w:val="000000"/>
                <w:kern w:val="0"/>
                <w:sz w:val="24"/>
                <w:szCs w:val="24"/>
                <w:lang w:eastAsia="uk-UA"/>
                <w14:ligatures w14:val="none"/>
              </w:rPr>
              <w:t>ю</w:t>
            </w:r>
            <w:r w:rsidR="00900675" w:rsidRPr="00B11E14">
              <w:rPr>
                <w:rFonts w:ascii="Times New Roman" w:eastAsia="Times New Roman" w:hAnsi="Times New Roman" w:cs="Times New Roman"/>
                <w:color w:val="000000"/>
                <w:kern w:val="0"/>
                <w:sz w:val="24"/>
                <w:szCs w:val="24"/>
                <w:lang w:eastAsia="uk-UA"/>
                <w14:ligatures w14:val="none"/>
              </w:rPr>
              <w:t xml:space="preserve"> з родинами вихованців у питанні патріотичного виховання.</w:t>
            </w:r>
          </w:p>
          <w:p w:rsidR="00900675" w:rsidRPr="00B11E14" w:rsidRDefault="00B11E14" w:rsidP="00B11E14">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4. </w:t>
            </w:r>
            <w:r w:rsidR="00900675" w:rsidRPr="00B11E14">
              <w:rPr>
                <w:rFonts w:ascii="Times New Roman" w:eastAsia="Times New Roman" w:hAnsi="Times New Roman" w:cs="Times New Roman"/>
                <w:color w:val="000000"/>
                <w:kern w:val="0"/>
                <w:sz w:val="24"/>
                <w:szCs w:val="24"/>
                <w:lang w:eastAsia="uk-UA"/>
                <w14:ligatures w14:val="none"/>
              </w:rPr>
              <w:t>Презентаці</w:t>
            </w:r>
            <w:r w:rsidR="00C74ABA">
              <w:rPr>
                <w:rFonts w:ascii="Times New Roman" w:eastAsia="Times New Roman" w:hAnsi="Times New Roman" w:cs="Times New Roman"/>
                <w:color w:val="000000"/>
                <w:kern w:val="0"/>
                <w:sz w:val="24"/>
                <w:szCs w:val="24"/>
                <w:lang w:eastAsia="uk-UA"/>
                <w14:ligatures w14:val="none"/>
              </w:rPr>
              <w:t>я</w:t>
            </w:r>
            <w:r w:rsidR="00900675" w:rsidRPr="00B11E14">
              <w:rPr>
                <w:rFonts w:ascii="Times New Roman" w:eastAsia="Times New Roman" w:hAnsi="Times New Roman" w:cs="Times New Roman"/>
                <w:color w:val="000000"/>
                <w:kern w:val="0"/>
                <w:sz w:val="24"/>
                <w:szCs w:val="24"/>
                <w:lang w:eastAsia="uk-UA"/>
                <w14:ligatures w14:val="none"/>
              </w:rPr>
              <w:t xml:space="preserve"> педагогічних кейсів (розробок дидактичних, розвивальних ігор, посібників, пам’яток, інформації для батьків тощо) «Україна починається з мене», «Символи України: </w:t>
            </w:r>
            <w:r w:rsidR="00900675" w:rsidRPr="00B11E14">
              <w:rPr>
                <w:rFonts w:ascii="Times New Roman" w:eastAsia="Times New Roman" w:hAnsi="Times New Roman" w:cs="Times New Roman"/>
                <w:color w:val="000000"/>
                <w:kern w:val="0"/>
                <w:sz w:val="24"/>
                <w:szCs w:val="24"/>
                <w:lang w:eastAsia="uk-UA"/>
                <w14:ligatures w14:val="none"/>
              </w:rPr>
              <w:lastRenderedPageBreak/>
              <w:t>прапор, герб, гімн».</w:t>
            </w:r>
          </w:p>
          <w:p w:rsidR="00900675" w:rsidRPr="00B11E14" w:rsidRDefault="00B11E14" w:rsidP="00B11E14">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5. </w:t>
            </w:r>
            <w:r w:rsidR="00B722A5">
              <w:rPr>
                <w:rFonts w:ascii="Times New Roman" w:eastAsia="Times New Roman" w:hAnsi="Times New Roman" w:cs="Times New Roman"/>
                <w:color w:val="000000"/>
                <w:kern w:val="0"/>
                <w:sz w:val="24"/>
                <w:szCs w:val="24"/>
                <w:lang w:eastAsia="uk-UA"/>
                <w14:ligatures w14:val="none"/>
              </w:rPr>
              <w:t>Про о</w:t>
            </w:r>
            <w:r w:rsidR="00900675" w:rsidRPr="00B11E14">
              <w:rPr>
                <w:rFonts w:ascii="Times New Roman" w:eastAsia="Times New Roman" w:hAnsi="Times New Roman" w:cs="Times New Roman"/>
                <w:color w:val="000000"/>
                <w:kern w:val="0"/>
                <w:sz w:val="24"/>
                <w:szCs w:val="24"/>
                <w:lang w:eastAsia="uk-UA"/>
                <w14:ligatures w14:val="none"/>
              </w:rPr>
              <w:t>бговорення шляхів вдосконалення виховного процесу:</w:t>
            </w:r>
          </w:p>
          <w:p w:rsidR="00900675" w:rsidRPr="00B11E14" w:rsidRDefault="00B11E14" w:rsidP="00B11E14">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5.1. </w:t>
            </w:r>
            <w:r w:rsidR="00B722A5">
              <w:rPr>
                <w:rFonts w:ascii="Times New Roman" w:eastAsia="Times New Roman" w:hAnsi="Times New Roman" w:cs="Times New Roman"/>
                <w:color w:val="000000"/>
                <w:kern w:val="0"/>
                <w:sz w:val="24"/>
                <w:szCs w:val="24"/>
                <w:lang w:eastAsia="uk-UA"/>
                <w14:ligatures w14:val="none"/>
              </w:rPr>
              <w:t>Про з</w:t>
            </w:r>
            <w:r w:rsidR="00900675" w:rsidRPr="00B11E14">
              <w:rPr>
                <w:rFonts w:ascii="Times New Roman" w:eastAsia="Times New Roman" w:hAnsi="Times New Roman" w:cs="Times New Roman"/>
                <w:color w:val="000000"/>
                <w:kern w:val="0"/>
                <w:sz w:val="24"/>
                <w:szCs w:val="24"/>
                <w:lang w:eastAsia="uk-UA"/>
                <w14:ligatures w14:val="none"/>
              </w:rPr>
              <w:t xml:space="preserve">апровадження нових </w:t>
            </w:r>
            <w:proofErr w:type="spellStart"/>
            <w:r w:rsidR="00900675" w:rsidRPr="00B11E14">
              <w:rPr>
                <w:rFonts w:ascii="Times New Roman" w:eastAsia="Times New Roman" w:hAnsi="Times New Roman" w:cs="Times New Roman"/>
                <w:color w:val="000000"/>
                <w:kern w:val="0"/>
                <w:sz w:val="24"/>
                <w:szCs w:val="24"/>
                <w:lang w:eastAsia="uk-UA"/>
                <w14:ligatures w14:val="none"/>
              </w:rPr>
              <w:t>методик</w:t>
            </w:r>
            <w:proofErr w:type="spellEnd"/>
            <w:r w:rsidR="00900675" w:rsidRPr="00B11E14">
              <w:rPr>
                <w:rFonts w:ascii="Times New Roman" w:eastAsia="Times New Roman" w:hAnsi="Times New Roman" w:cs="Times New Roman"/>
                <w:color w:val="000000"/>
                <w:kern w:val="0"/>
                <w:sz w:val="24"/>
                <w:szCs w:val="24"/>
                <w:lang w:eastAsia="uk-UA"/>
                <w14:ligatures w14:val="none"/>
              </w:rPr>
              <w:t xml:space="preserve"> у роботі з дітьми старшого дошкільного віку.</w:t>
            </w:r>
          </w:p>
          <w:p w:rsidR="00ED2003" w:rsidRPr="00B11E14" w:rsidRDefault="00B11E14" w:rsidP="00B11E14">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5.2. </w:t>
            </w:r>
            <w:r w:rsidR="00B722A5">
              <w:rPr>
                <w:rFonts w:ascii="Times New Roman" w:eastAsia="Times New Roman" w:hAnsi="Times New Roman" w:cs="Times New Roman"/>
                <w:color w:val="000000"/>
                <w:kern w:val="0"/>
                <w:sz w:val="24"/>
                <w:szCs w:val="24"/>
                <w:lang w:eastAsia="uk-UA"/>
                <w14:ligatures w14:val="none"/>
              </w:rPr>
              <w:t>Про о</w:t>
            </w:r>
            <w:r w:rsidR="00900675" w:rsidRPr="00B11E14">
              <w:rPr>
                <w:rFonts w:ascii="Times New Roman" w:eastAsia="Times New Roman" w:hAnsi="Times New Roman" w:cs="Times New Roman"/>
                <w:color w:val="000000"/>
                <w:kern w:val="0"/>
                <w:sz w:val="24"/>
                <w:szCs w:val="24"/>
                <w:lang w:eastAsia="uk-UA"/>
                <w14:ligatures w14:val="none"/>
              </w:rPr>
              <w:t>рганізаці</w:t>
            </w:r>
            <w:r w:rsidR="00B722A5">
              <w:rPr>
                <w:rFonts w:ascii="Times New Roman" w:eastAsia="Times New Roman" w:hAnsi="Times New Roman" w:cs="Times New Roman"/>
                <w:color w:val="000000"/>
                <w:kern w:val="0"/>
                <w:sz w:val="24"/>
                <w:szCs w:val="24"/>
                <w:lang w:eastAsia="uk-UA"/>
                <w14:ligatures w14:val="none"/>
              </w:rPr>
              <w:t>ю</w:t>
            </w:r>
            <w:r w:rsidR="00900675" w:rsidRPr="00B11E14">
              <w:rPr>
                <w:rFonts w:ascii="Times New Roman" w:eastAsia="Times New Roman" w:hAnsi="Times New Roman" w:cs="Times New Roman"/>
                <w:color w:val="000000"/>
                <w:kern w:val="0"/>
                <w:sz w:val="24"/>
                <w:szCs w:val="24"/>
                <w:lang w:eastAsia="uk-UA"/>
                <w14:ligatures w14:val="none"/>
              </w:rPr>
              <w:t xml:space="preserve"> тематичних тижнів: «Я – українець», «Захисники України».</w:t>
            </w:r>
          </w:p>
        </w:tc>
        <w:tc>
          <w:tcPr>
            <w:tcW w:w="1433" w:type="dxa"/>
          </w:tcPr>
          <w:p w:rsidR="00900675" w:rsidRDefault="00900675" w:rsidP="008E6DA7">
            <w:pPr>
              <w:pStyle w:val="a3"/>
              <w:spacing w:after="0" w:line="240" w:lineRule="auto"/>
              <w:ind w:left="0"/>
              <w:jc w:val="center"/>
              <w:rPr>
                <w:rFonts w:ascii="Times New Roman" w:hAnsi="Times New Roman" w:cs="Times New Roman"/>
                <w:sz w:val="24"/>
                <w:szCs w:val="24"/>
              </w:rPr>
            </w:pPr>
          </w:p>
          <w:p w:rsidR="00900675" w:rsidRDefault="00900675" w:rsidP="008E6DA7">
            <w:pPr>
              <w:pStyle w:val="a3"/>
              <w:spacing w:after="0" w:line="240" w:lineRule="auto"/>
              <w:ind w:left="0"/>
              <w:jc w:val="center"/>
              <w:rPr>
                <w:rFonts w:ascii="Times New Roman" w:hAnsi="Times New Roman" w:cs="Times New Roman"/>
                <w:sz w:val="24"/>
                <w:szCs w:val="24"/>
              </w:rPr>
            </w:pPr>
          </w:p>
          <w:p w:rsidR="00FA694D" w:rsidRDefault="00900675"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970" w:type="dxa"/>
          </w:tcPr>
          <w:p w:rsidR="00FA694D" w:rsidRDefault="00FA694D" w:rsidP="008E6DA7">
            <w:pPr>
              <w:pStyle w:val="a3"/>
              <w:spacing w:after="0" w:line="240" w:lineRule="auto"/>
              <w:ind w:left="0"/>
              <w:jc w:val="center"/>
              <w:rPr>
                <w:rFonts w:ascii="Times New Roman" w:hAnsi="Times New Roman" w:cs="Times New Roman"/>
                <w:sz w:val="24"/>
                <w:szCs w:val="24"/>
              </w:rPr>
            </w:pPr>
          </w:p>
          <w:p w:rsidR="00ED2003" w:rsidRDefault="00ED2003" w:rsidP="008E6DA7">
            <w:pPr>
              <w:pStyle w:val="a3"/>
              <w:spacing w:after="0" w:line="240" w:lineRule="auto"/>
              <w:ind w:left="0"/>
              <w:jc w:val="center"/>
              <w:rPr>
                <w:rFonts w:ascii="Times New Roman" w:hAnsi="Times New Roman" w:cs="Times New Roman"/>
                <w:sz w:val="24"/>
                <w:szCs w:val="24"/>
              </w:rPr>
            </w:pPr>
          </w:p>
          <w:p w:rsidR="00ED2003" w:rsidRDefault="00ED2003" w:rsidP="008E6DA7">
            <w:pPr>
              <w:pStyle w:val="a3"/>
              <w:spacing w:after="0" w:line="240" w:lineRule="auto"/>
              <w:ind w:left="0"/>
              <w:jc w:val="center"/>
              <w:rPr>
                <w:rFonts w:ascii="Times New Roman" w:hAnsi="Times New Roman" w:cs="Times New Roman"/>
                <w:sz w:val="24"/>
                <w:szCs w:val="24"/>
              </w:rPr>
            </w:pPr>
          </w:p>
          <w:p w:rsidR="00ED2003" w:rsidRDefault="00ED2003" w:rsidP="008E6DA7">
            <w:pPr>
              <w:pStyle w:val="a3"/>
              <w:spacing w:after="0" w:line="240" w:lineRule="auto"/>
              <w:ind w:left="0"/>
              <w:jc w:val="center"/>
              <w:rPr>
                <w:rFonts w:ascii="Times New Roman" w:hAnsi="Times New Roman" w:cs="Times New Roman"/>
                <w:sz w:val="24"/>
                <w:szCs w:val="24"/>
              </w:rPr>
            </w:pPr>
          </w:p>
          <w:p w:rsidR="00ED2003" w:rsidRDefault="00ED2003" w:rsidP="008E6DA7">
            <w:pPr>
              <w:pStyle w:val="a3"/>
              <w:spacing w:after="0" w:line="240" w:lineRule="auto"/>
              <w:ind w:left="0"/>
              <w:jc w:val="center"/>
              <w:rPr>
                <w:rFonts w:ascii="Times New Roman" w:hAnsi="Times New Roman" w:cs="Times New Roman"/>
                <w:sz w:val="24"/>
                <w:szCs w:val="24"/>
              </w:rPr>
            </w:pPr>
          </w:p>
          <w:p w:rsidR="00ED2003" w:rsidRDefault="00ED2003" w:rsidP="003C5DA2">
            <w:pPr>
              <w:pStyle w:val="a3"/>
              <w:spacing w:after="0" w:line="240" w:lineRule="auto"/>
              <w:ind w:left="0"/>
              <w:rPr>
                <w:rFonts w:ascii="Times New Roman" w:hAnsi="Times New Roman" w:cs="Times New Roman"/>
                <w:sz w:val="24"/>
                <w:szCs w:val="24"/>
              </w:rPr>
            </w:pPr>
          </w:p>
          <w:p w:rsidR="00900675" w:rsidRDefault="00900675" w:rsidP="008E6DA7">
            <w:pPr>
              <w:pStyle w:val="a3"/>
              <w:spacing w:after="0" w:line="240" w:lineRule="auto"/>
              <w:ind w:left="0"/>
              <w:jc w:val="center"/>
              <w:rPr>
                <w:rFonts w:ascii="Times New Roman" w:hAnsi="Times New Roman" w:cs="Times New Roman"/>
                <w:sz w:val="24"/>
                <w:szCs w:val="24"/>
              </w:rPr>
            </w:pPr>
          </w:p>
          <w:p w:rsidR="00900675" w:rsidRDefault="00900675" w:rsidP="008E6DA7">
            <w:pPr>
              <w:pStyle w:val="a3"/>
              <w:spacing w:after="0" w:line="240" w:lineRule="auto"/>
              <w:ind w:left="0"/>
              <w:jc w:val="center"/>
              <w:rPr>
                <w:rFonts w:ascii="Times New Roman" w:hAnsi="Times New Roman" w:cs="Times New Roman"/>
                <w:sz w:val="24"/>
                <w:szCs w:val="24"/>
              </w:rPr>
            </w:pPr>
          </w:p>
          <w:p w:rsidR="00ED2003" w:rsidRDefault="00ED2003"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ED2003" w:rsidRDefault="00ED2003" w:rsidP="008E6DA7">
            <w:pPr>
              <w:pStyle w:val="a3"/>
              <w:spacing w:after="0" w:line="240" w:lineRule="auto"/>
              <w:ind w:left="0"/>
              <w:jc w:val="center"/>
              <w:rPr>
                <w:rFonts w:ascii="Times New Roman" w:hAnsi="Times New Roman" w:cs="Times New Roman"/>
                <w:sz w:val="24"/>
                <w:szCs w:val="24"/>
              </w:rPr>
            </w:pPr>
          </w:p>
          <w:p w:rsidR="00ED2003" w:rsidRDefault="00ED2003" w:rsidP="008E6DA7">
            <w:pPr>
              <w:pStyle w:val="a3"/>
              <w:spacing w:after="0" w:line="240" w:lineRule="auto"/>
              <w:ind w:left="0"/>
              <w:jc w:val="center"/>
              <w:rPr>
                <w:rFonts w:ascii="Times New Roman" w:hAnsi="Times New Roman" w:cs="Times New Roman"/>
                <w:sz w:val="24"/>
                <w:szCs w:val="24"/>
              </w:rPr>
            </w:pPr>
          </w:p>
          <w:p w:rsidR="003C5DA2" w:rsidRDefault="003C5DA2" w:rsidP="008E6DA7">
            <w:pPr>
              <w:pStyle w:val="a3"/>
              <w:spacing w:after="0" w:line="240" w:lineRule="auto"/>
              <w:ind w:left="0"/>
              <w:jc w:val="center"/>
              <w:rPr>
                <w:rFonts w:ascii="Times New Roman" w:hAnsi="Times New Roman" w:cs="Times New Roman"/>
                <w:sz w:val="24"/>
                <w:szCs w:val="24"/>
              </w:rPr>
            </w:pPr>
          </w:p>
          <w:p w:rsidR="00ED2003" w:rsidRDefault="00ED2003"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ED2003" w:rsidRDefault="00ED2003" w:rsidP="008E6DA7">
            <w:pPr>
              <w:pStyle w:val="a3"/>
              <w:spacing w:after="0" w:line="240" w:lineRule="auto"/>
              <w:ind w:left="0"/>
              <w:jc w:val="center"/>
              <w:rPr>
                <w:rFonts w:ascii="Times New Roman" w:hAnsi="Times New Roman" w:cs="Times New Roman"/>
                <w:sz w:val="24"/>
                <w:szCs w:val="24"/>
              </w:rPr>
            </w:pPr>
          </w:p>
          <w:p w:rsidR="00365646" w:rsidRDefault="00365646" w:rsidP="00E55F42">
            <w:pPr>
              <w:pStyle w:val="a3"/>
              <w:spacing w:after="0" w:line="240" w:lineRule="auto"/>
              <w:ind w:left="0"/>
              <w:rPr>
                <w:rFonts w:ascii="Times New Roman" w:hAnsi="Times New Roman" w:cs="Times New Roman"/>
                <w:sz w:val="24"/>
                <w:szCs w:val="24"/>
              </w:rPr>
            </w:pPr>
          </w:p>
          <w:p w:rsidR="00E55F42" w:rsidRDefault="00E55F42" w:rsidP="00E55F42">
            <w:pPr>
              <w:pStyle w:val="a3"/>
              <w:spacing w:after="0" w:line="240" w:lineRule="auto"/>
              <w:ind w:left="0"/>
              <w:rPr>
                <w:rFonts w:ascii="Times New Roman" w:hAnsi="Times New Roman" w:cs="Times New Roman"/>
                <w:sz w:val="24"/>
                <w:szCs w:val="24"/>
              </w:rPr>
            </w:pPr>
          </w:p>
          <w:p w:rsidR="00E55F42" w:rsidRDefault="00E55F42" w:rsidP="00E55F42">
            <w:pPr>
              <w:pStyle w:val="a3"/>
              <w:spacing w:after="0" w:line="240" w:lineRule="auto"/>
              <w:ind w:left="0"/>
              <w:rPr>
                <w:rFonts w:ascii="Times New Roman" w:hAnsi="Times New Roman" w:cs="Times New Roman"/>
                <w:sz w:val="24"/>
                <w:szCs w:val="24"/>
              </w:rPr>
            </w:pPr>
          </w:p>
          <w:p w:rsidR="00E55F42" w:rsidRDefault="00E55F42" w:rsidP="00E55F42">
            <w:pPr>
              <w:pStyle w:val="a3"/>
              <w:spacing w:after="0" w:line="240" w:lineRule="auto"/>
              <w:ind w:left="0"/>
              <w:rPr>
                <w:rFonts w:ascii="Times New Roman" w:hAnsi="Times New Roman" w:cs="Times New Roman"/>
                <w:sz w:val="24"/>
                <w:szCs w:val="24"/>
              </w:rPr>
            </w:pPr>
          </w:p>
          <w:p w:rsidR="00E55F42" w:rsidRDefault="00E55F42" w:rsidP="00E55F42">
            <w:pPr>
              <w:pStyle w:val="a3"/>
              <w:spacing w:after="0" w:line="240" w:lineRule="auto"/>
              <w:ind w:left="0"/>
              <w:rPr>
                <w:rFonts w:ascii="Times New Roman" w:hAnsi="Times New Roman" w:cs="Times New Roman"/>
                <w:sz w:val="24"/>
                <w:szCs w:val="24"/>
              </w:rPr>
            </w:pPr>
          </w:p>
          <w:p w:rsidR="00365646" w:rsidRDefault="00365646" w:rsidP="008E6DA7">
            <w:pPr>
              <w:pStyle w:val="a3"/>
              <w:spacing w:after="0" w:line="240" w:lineRule="auto"/>
              <w:ind w:left="0"/>
              <w:jc w:val="center"/>
              <w:rPr>
                <w:rFonts w:ascii="Times New Roman" w:hAnsi="Times New Roman" w:cs="Times New Roman"/>
                <w:sz w:val="24"/>
                <w:szCs w:val="24"/>
              </w:rPr>
            </w:pPr>
          </w:p>
          <w:p w:rsidR="00365646" w:rsidRDefault="00B11E14"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w:t>
            </w:r>
          </w:p>
          <w:p w:rsidR="00365646" w:rsidRDefault="00365646" w:rsidP="008E6DA7">
            <w:pPr>
              <w:pStyle w:val="a3"/>
              <w:spacing w:after="0" w:line="240" w:lineRule="auto"/>
              <w:ind w:left="0"/>
              <w:jc w:val="center"/>
              <w:rPr>
                <w:rFonts w:ascii="Times New Roman" w:hAnsi="Times New Roman" w:cs="Times New Roman"/>
                <w:sz w:val="24"/>
                <w:szCs w:val="24"/>
              </w:rPr>
            </w:pPr>
          </w:p>
          <w:p w:rsidR="00365646" w:rsidRDefault="00365646" w:rsidP="008E6DA7">
            <w:pPr>
              <w:pStyle w:val="a3"/>
              <w:spacing w:after="0" w:line="240" w:lineRule="auto"/>
              <w:ind w:left="0"/>
              <w:jc w:val="center"/>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365646" w:rsidRDefault="00365646"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w:t>
            </w:r>
            <w:r w:rsidR="00B11E14">
              <w:rPr>
                <w:rFonts w:ascii="Times New Roman" w:hAnsi="Times New Roman" w:cs="Times New Roman"/>
                <w:sz w:val="24"/>
                <w:szCs w:val="24"/>
              </w:rPr>
              <w:t>ь</w:t>
            </w:r>
          </w:p>
          <w:p w:rsidR="00365646" w:rsidRDefault="00365646" w:rsidP="008E6DA7">
            <w:pPr>
              <w:pStyle w:val="a3"/>
              <w:spacing w:after="0" w:line="240" w:lineRule="auto"/>
              <w:ind w:left="0"/>
              <w:jc w:val="center"/>
              <w:rPr>
                <w:rFonts w:ascii="Times New Roman" w:hAnsi="Times New Roman" w:cs="Times New Roman"/>
                <w:sz w:val="24"/>
                <w:szCs w:val="24"/>
              </w:rPr>
            </w:pPr>
          </w:p>
          <w:p w:rsidR="00B11E14" w:rsidRDefault="00B11E14" w:rsidP="008E6DA7">
            <w:pPr>
              <w:pStyle w:val="a3"/>
              <w:spacing w:after="0" w:line="240" w:lineRule="auto"/>
              <w:ind w:left="0"/>
              <w:jc w:val="center"/>
              <w:rPr>
                <w:rFonts w:ascii="Times New Roman" w:hAnsi="Times New Roman" w:cs="Times New Roman"/>
                <w:sz w:val="24"/>
                <w:szCs w:val="24"/>
              </w:rPr>
            </w:pPr>
          </w:p>
          <w:p w:rsidR="00B11E14" w:rsidRDefault="00B11E14" w:rsidP="008E6DA7">
            <w:pPr>
              <w:pStyle w:val="a3"/>
              <w:spacing w:after="0" w:line="240" w:lineRule="auto"/>
              <w:ind w:left="0"/>
              <w:jc w:val="center"/>
              <w:rPr>
                <w:rFonts w:ascii="Times New Roman" w:hAnsi="Times New Roman" w:cs="Times New Roman"/>
                <w:sz w:val="24"/>
                <w:szCs w:val="24"/>
              </w:rPr>
            </w:pPr>
          </w:p>
          <w:p w:rsidR="00B11E14" w:rsidRDefault="00B11E14" w:rsidP="008E6DA7">
            <w:pPr>
              <w:pStyle w:val="a3"/>
              <w:spacing w:after="0" w:line="240" w:lineRule="auto"/>
              <w:ind w:left="0"/>
              <w:jc w:val="center"/>
              <w:rPr>
                <w:rFonts w:ascii="Times New Roman" w:hAnsi="Times New Roman" w:cs="Times New Roman"/>
                <w:sz w:val="24"/>
                <w:szCs w:val="24"/>
              </w:rPr>
            </w:pPr>
          </w:p>
          <w:p w:rsidR="00365646" w:rsidRDefault="00365646"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w:t>
            </w:r>
            <w:r w:rsidR="00B11E14">
              <w:rPr>
                <w:rFonts w:ascii="Times New Roman" w:hAnsi="Times New Roman" w:cs="Times New Roman"/>
                <w:sz w:val="24"/>
                <w:szCs w:val="24"/>
              </w:rPr>
              <w:t>ь</w:t>
            </w:r>
          </w:p>
          <w:p w:rsidR="00365646" w:rsidRDefault="00365646" w:rsidP="008E6DA7">
            <w:pPr>
              <w:pStyle w:val="a3"/>
              <w:spacing w:after="0" w:line="240" w:lineRule="auto"/>
              <w:ind w:left="0"/>
              <w:jc w:val="center"/>
              <w:rPr>
                <w:rFonts w:ascii="Times New Roman" w:hAnsi="Times New Roman" w:cs="Times New Roman"/>
                <w:sz w:val="24"/>
                <w:szCs w:val="24"/>
              </w:rPr>
            </w:pPr>
          </w:p>
          <w:p w:rsidR="00B11E14" w:rsidRDefault="00B11E14" w:rsidP="00E55F42">
            <w:pPr>
              <w:pStyle w:val="a3"/>
              <w:spacing w:after="0" w:line="240" w:lineRule="auto"/>
              <w:ind w:left="0"/>
              <w:rPr>
                <w:rFonts w:ascii="Times New Roman" w:hAnsi="Times New Roman" w:cs="Times New Roman"/>
                <w:sz w:val="24"/>
                <w:szCs w:val="24"/>
              </w:rPr>
            </w:pPr>
          </w:p>
          <w:p w:rsidR="00E55F42" w:rsidRDefault="00E55F42" w:rsidP="008E6DA7">
            <w:pPr>
              <w:pStyle w:val="a3"/>
              <w:spacing w:after="0" w:line="240" w:lineRule="auto"/>
              <w:ind w:left="0"/>
              <w:jc w:val="center"/>
              <w:rPr>
                <w:rFonts w:ascii="Times New Roman" w:hAnsi="Times New Roman" w:cs="Times New Roman"/>
                <w:sz w:val="24"/>
                <w:szCs w:val="24"/>
              </w:rPr>
            </w:pPr>
          </w:p>
          <w:p w:rsidR="00B11E14" w:rsidRDefault="00B11E14"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w:t>
            </w:r>
          </w:p>
          <w:p w:rsidR="00365646" w:rsidRDefault="00365646" w:rsidP="008E6DA7">
            <w:pPr>
              <w:pStyle w:val="a3"/>
              <w:spacing w:after="0" w:line="240" w:lineRule="auto"/>
              <w:ind w:left="0"/>
              <w:jc w:val="center"/>
              <w:rPr>
                <w:rFonts w:ascii="Times New Roman" w:hAnsi="Times New Roman" w:cs="Times New Roman"/>
                <w:sz w:val="24"/>
                <w:szCs w:val="24"/>
              </w:rPr>
            </w:pPr>
          </w:p>
          <w:p w:rsidR="00365646" w:rsidRDefault="00365646" w:rsidP="00B11E14">
            <w:pPr>
              <w:pStyle w:val="a3"/>
              <w:spacing w:after="0" w:line="240" w:lineRule="auto"/>
              <w:ind w:left="0"/>
              <w:rPr>
                <w:rFonts w:ascii="Times New Roman" w:hAnsi="Times New Roman" w:cs="Times New Roman"/>
                <w:sz w:val="24"/>
                <w:szCs w:val="24"/>
              </w:rPr>
            </w:pPr>
          </w:p>
          <w:p w:rsidR="00B11E14" w:rsidRDefault="00B11E14" w:rsidP="00B11E14">
            <w:pPr>
              <w:pStyle w:val="a3"/>
              <w:spacing w:after="0" w:line="240" w:lineRule="auto"/>
              <w:ind w:left="0"/>
              <w:rPr>
                <w:rFonts w:ascii="Times New Roman" w:hAnsi="Times New Roman" w:cs="Times New Roman"/>
                <w:sz w:val="24"/>
                <w:szCs w:val="24"/>
              </w:rPr>
            </w:pPr>
          </w:p>
          <w:p w:rsidR="00E55F42" w:rsidRDefault="00E55F42" w:rsidP="00B11E14">
            <w:pPr>
              <w:pStyle w:val="a3"/>
              <w:spacing w:after="0" w:line="240" w:lineRule="auto"/>
              <w:ind w:left="0"/>
              <w:rPr>
                <w:rFonts w:ascii="Times New Roman" w:hAnsi="Times New Roman" w:cs="Times New Roman"/>
                <w:sz w:val="24"/>
                <w:szCs w:val="24"/>
              </w:rPr>
            </w:pPr>
          </w:p>
          <w:p w:rsidR="004B1D45" w:rsidRDefault="004B1D45" w:rsidP="00B11E14">
            <w:pPr>
              <w:pStyle w:val="a3"/>
              <w:spacing w:after="0" w:line="240" w:lineRule="auto"/>
              <w:ind w:left="0"/>
              <w:rPr>
                <w:rFonts w:ascii="Times New Roman" w:hAnsi="Times New Roman" w:cs="Times New Roman"/>
                <w:sz w:val="24"/>
                <w:szCs w:val="24"/>
              </w:rPr>
            </w:pPr>
          </w:p>
          <w:p w:rsidR="00B11E14" w:rsidRDefault="00B11E14" w:rsidP="00B11E14">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Педагоги </w:t>
            </w:r>
          </w:p>
          <w:p w:rsidR="00B11E14" w:rsidRDefault="00B11E14" w:rsidP="00B11E14">
            <w:pPr>
              <w:pStyle w:val="a3"/>
              <w:spacing w:after="0" w:line="240" w:lineRule="auto"/>
              <w:ind w:left="0"/>
              <w:jc w:val="center"/>
              <w:rPr>
                <w:rFonts w:ascii="Times New Roman" w:hAnsi="Times New Roman" w:cs="Times New Roman"/>
                <w:sz w:val="24"/>
                <w:szCs w:val="24"/>
              </w:rPr>
            </w:pPr>
          </w:p>
          <w:p w:rsidR="00B11E14" w:rsidRDefault="00B11E14" w:rsidP="00B11E14">
            <w:pPr>
              <w:pStyle w:val="a3"/>
              <w:spacing w:after="0" w:line="240" w:lineRule="auto"/>
              <w:ind w:left="0"/>
              <w:jc w:val="center"/>
              <w:rPr>
                <w:rFonts w:ascii="Times New Roman" w:hAnsi="Times New Roman" w:cs="Times New Roman"/>
                <w:sz w:val="24"/>
                <w:szCs w:val="24"/>
              </w:rPr>
            </w:pPr>
          </w:p>
          <w:p w:rsidR="00B11E14" w:rsidRDefault="00B11E14" w:rsidP="00B11E14">
            <w:pPr>
              <w:pStyle w:val="a3"/>
              <w:spacing w:after="0" w:line="240" w:lineRule="auto"/>
              <w:ind w:left="0"/>
              <w:jc w:val="center"/>
              <w:rPr>
                <w:rFonts w:ascii="Times New Roman" w:hAnsi="Times New Roman" w:cs="Times New Roman"/>
                <w:sz w:val="24"/>
                <w:szCs w:val="24"/>
              </w:rPr>
            </w:pPr>
          </w:p>
          <w:p w:rsidR="00B11E14" w:rsidRDefault="00B11E14" w:rsidP="00B11E14">
            <w:pPr>
              <w:pStyle w:val="a3"/>
              <w:spacing w:after="0" w:line="240" w:lineRule="auto"/>
              <w:ind w:left="0"/>
              <w:jc w:val="center"/>
              <w:rPr>
                <w:rFonts w:ascii="Times New Roman" w:hAnsi="Times New Roman" w:cs="Times New Roman"/>
                <w:sz w:val="24"/>
                <w:szCs w:val="24"/>
              </w:rPr>
            </w:pPr>
          </w:p>
          <w:p w:rsidR="00B11E14" w:rsidRDefault="00B11E14" w:rsidP="00B11E14">
            <w:pPr>
              <w:pStyle w:val="a3"/>
              <w:spacing w:after="0" w:line="240" w:lineRule="auto"/>
              <w:ind w:left="0"/>
              <w:jc w:val="center"/>
              <w:rPr>
                <w:rFonts w:ascii="Times New Roman" w:hAnsi="Times New Roman" w:cs="Times New Roman"/>
                <w:sz w:val="24"/>
                <w:szCs w:val="24"/>
              </w:rPr>
            </w:pPr>
          </w:p>
          <w:p w:rsidR="00B11E14" w:rsidRDefault="00B11E14" w:rsidP="00B11E14">
            <w:pPr>
              <w:pStyle w:val="a3"/>
              <w:spacing w:after="0" w:line="240" w:lineRule="auto"/>
              <w:ind w:left="0"/>
              <w:jc w:val="center"/>
              <w:rPr>
                <w:rFonts w:ascii="Times New Roman" w:hAnsi="Times New Roman" w:cs="Times New Roman"/>
                <w:sz w:val="24"/>
                <w:szCs w:val="24"/>
              </w:rPr>
            </w:pPr>
          </w:p>
          <w:p w:rsidR="00B11E14" w:rsidRDefault="00B11E14" w:rsidP="00B11E14">
            <w:pPr>
              <w:pStyle w:val="a3"/>
              <w:spacing w:after="0" w:line="240" w:lineRule="auto"/>
              <w:ind w:left="0"/>
              <w:jc w:val="center"/>
              <w:rPr>
                <w:rFonts w:ascii="Times New Roman" w:hAnsi="Times New Roman" w:cs="Times New Roman"/>
                <w:sz w:val="24"/>
                <w:szCs w:val="24"/>
              </w:rPr>
            </w:pPr>
          </w:p>
          <w:p w:rsidR="004B1D45" w:rsidRDefault="004B1D45" w:rsidP="00B11E14">
            <w:pPr>
              <w:pStyle w:val="a3"/>
              <w:spacing w:after="0" w:line="240" w:lineRule="auto"/>
              <w:ind w:left="0"/>
              <w:jc w:val="center"/>
              <w:rPr>
                <w:rFonts w:ascii="Times New Roman" w:hAnsi="Times New Roman" w:cs="Times New Roman"/>
                <w:sz w:val="24"/>
                <w:szCs w:val="24"/>
              </w:rPr>
            </w:pPr>
          </w:p>
          <w:p w:rsidR="00B11E14" w:rsidRDefault="00B11E14" w:rsidP="00E55F42">
            <w:pPr>
              <w:pStyle w:val="a3"/>
              <w:spacing w:after="0" w:line="240" w:lineRule="auto"/>
              <w:ind w:left="0"/>
              <w:rPr>
                <w:rFonts w:ascii="Times New Roman" w:hAnsi="Times New Roman" w:cs="Times New Roman"/>
                <w:sz w:val="24"/>
                <w:szCs w:val="24"/>
              </w:rPr>
            </w:pPr>
          </w:p>
          <w:p w:rsidR="00B11E14" w:rsidRDefault="00B11E14" w:rsidP="00B11E14">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w:t>
            </w:r>
            <w:r>
              <w:rPr>
                <w:rFonts w:ascii="Times New Roman" w:hAnsi="Times New Roman" w:cs="Times New Roman"/>
                <w:sz w:val="24"/>
                <w:szCs w:val="24"/>
              </w:rPr>
              <w:lastRenderedPageBreak/>
              <w:t>методист,</w:t>
            </w:r>
          </w:p>
          <w:p w:rsidR="00B11E14" w:rsidRDefault="00B11E14" w:rsidP="00B11E14">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педагоги</w:t>
            </w:r>
          </w:p>
          <w:p w:rsidR="00365646" w:rsidRDefault="00365646" w:rsidP="008E6DA7">
            <w:pPr>
              <w:pStyle w:val="a3"/>
              <w:spacing w:after="0" w:line="240" w:lineRule="auto"/>
              <w:ind w:left="0"/>
              <w:jc w:val="center"/>
              <w:rPr>
                <w:rFonts w:ascii="Times New Roman" w:hAnsi="Times New Roman" w:cs="Times New Roman"/>
                <w:sz w:val="24"/>
                <w:szCs w:val="24"/>
              </w:rPr>
            </w:pPr>
          </w:p>
          <w:p w:rsidR="00365646" w:rsidRDefault="00365646" w:rsidP="008E6DA7">
            <w:pPr>
              <w:pStyle w:val="a3"/>
              <w:spacing w:after="0" w:line="240" w:lineRule="auto"/>
              <w:ind w:left="0"/>
              <w:jc w:val="center"/>
              <w:rPr>
                <w:rFonts w:ascii="Times New Roman" w:hAnsi="Times New Roman" w:cs="Times New Roman"/>
                <w:sz w:val="24"/>
                <w:szCs w:val="24"/>
              </w:rPr>
            </w:pPr>
          </w:p>
        </w:tc>
        <w:tc>
          <w:tcPr>
            <w:tcW w:w="1497" w:type="dxa"/>
          </w:tcPr>
          <w:p w:rsidR="00FA694D" w:rsidRDefault="00FA694D"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E55F42" w:rsidRDefault="00E55F42" w:rsidP="000E6DC1">
            <w:pPr>
              <w:pStyle w:val="a3"/>
              <w:spacing w:after="0" w:line="240" w:lineRule="auto"/>
              <w:ind w:left="0"/>
              <w:jc w:val="both"/>
              <w:rPr>
                <w:rFonts w:ascii="Times New Roman" w:hAnsi="Times New Roman" w:cs="Times New Roman"/>
                <w:b/>
                <w:sz w:val="24"/>
                <w:szCs w:val="24"/>
              </w:rPr>
            </w:pPr>
          </w:p>
          <w:p w:rsidR="00B11E14" w:rsidRDefault="00B11E14" w:rsidP="000E6DC1">
            <w:pPr>
              <w:pStyle w:val="a3"/>
              <w:spacing w:after="0" w:line="240" w:lineRule="auto"/>
              <w:ind w:left="0"/>
              <w:jc w:val="both"/>
              <w:rPr>
                <w:rFonts w:ascii="Times New Roman" w:hAnsi="Times New Roman" w:cs="Times New Roman"/>
                <w:b/>
                <w:sz w:val="24"/>
                <w:szCs w:val="24"/>
              </w:rPr>
            </w:pPr>
          </w:p>
          <w:p w:rsidR="00B11E14" w:rsidRDefault="00B11E14" w:rsidP="00B11E14">
            <w:pPr>
              <w:pStyle w:val="a3"/>
              <w:spacing w:after="0" w:line="240" w:lineRule="auto"/>
              <w:ind w:left="0"/>
              <w:jc w:val="center"/>
              <w:rPr>
                <w:rFonts w:ascii="Times New Roman" w:hAnsi="Times New Roman" w:cs="Times New Roman"/>
                <w:bCs/>
                <w:sz w:val="24"/>
                <w:szCs w:val="24"/>
              </w:rPr>
            </w:pPr>
            <w:r w:rsidRPr="00B11E14">
              <w:rPr>
                <w:rFonts w:ascii="Times New Roman" w:hAnsi="Times New Roman" w:cs="Times New Roman"/>
                <w:bCs/>
                <w:sz w:val="24"/>
                <w:szCs w:val="24"/>
              </w:rPr>
              <w:t>Виступ з досвіду роботи</w:t>
            </w:r>
          </w:p>
          <w:p w:rsidR="00B11E14" w:rsidRDefault="00B11E14" w:rsidP="00B11E14">
            <w:pPr>
              <w:pStyle w:val="a3"/>
              <w:spacing w:after="0" w:line="240" w:lineRule="auto"/>
              <w:ind w:left="0"/>
              <w:jc w:val="center"/>
              <w:rPr>
                <w:rFonts w:ascii="Times New Roman" w:hAnsi="Times New Roman" w:cs="Times New Roman"/>
                <w:bCs/>
                <w:sz w:val="24"/>
                <w:szCs w:val="24"/>
              </w:rPr>
            </w:pPr>
          </w:p>
          <w:p w:rsidR="00B11E14" w:rsidRDefault="00B11E14" w:rsidP="00B11E14">
            <w:pPr>
              <w:pStyle w:val="a3"/>
              <w:spacing w:after="0" w:line="240" w:lineRule="auto"/>
              <w:ind w:left="0"/>
              <w:jc w:val="center"/>
              <w:rPr>
                <w:rFonts w:ascii="Times New Roman" w:hAnsi="Times New Roman" w:cs="Times New Roman"/>
                <w:bCs/>
                <w:sz w:val="24"/>
                <w:szCs w:val="24"/>
              </w:rPr>
            </w:pPr>
            <w:r w:rsidRPr="00B11E14">
              <w:rPr>
                <w:rFonts w:ascii="Times New Roman" w:hAnsi="Times New Roman" w:cs="Times New Roman"/>
                <w:bCs/>
                <w:sz w:val="24"/>
                <w:szCs w:val="24"/>
              </w:rPr>
              <w:t>Виступ з досвіду роботи</w:t>
            </w:r>
          </w:p>
          <w:p w:rsidR="00B11E14" w:rsidRDefault="00B11E14" w:rsidP="00B11E14">
            <w:pPr>
              <w:pStyle w:val="a3"/>
              <w:spacing w:after="0" w:line="240" w:lineRule="auto"/>
              <w:ind w:left="0"/>
              <w:jc w:val="center"/>
              <w:rPr>
                <w:rFonts w:ascii="Times New Roman" w:hAnsi="Times New Roman" w:cs="Times New Roman"/>
                <w:bCs/>
                <w:sz w:val="24"/>
                <w:szCs w:val="24"/>
              </w:rPr>
            </w:pPr>
          </w:p>
          <w:p w:rsidR="00B11E14" w:rsidRDefault="00B11E14" w:rsidP="00B11E14">
            <w:pPr>
              <w:pStyle w:val="a3"/>
              <w:spacing w:after="0" w:line="240" w:lineRule="auto"/>
              <w:ind w:left="0"/>
              <w:jc w:val="center"/>
              <w:rPr>
                <w:rFonts w:ascii="Times New Roman" w:hAnsi="Times New Roman" w:cs="Times New Roman"/>
                <w:bCs/>
                <w:sz w:val="24"/>
                <w:szCs w:val="24"/>
              </w:rPr>
            </w:pPr>
          </w:p>
          <w:p w:rsidR="00B11E14" w:rsidRDefault="00B11E14" w:rsidP="00B11E14">
            <w:pPr>
              <w:pStyle w:val="a3"/>
              <w:spacing w:after="0" w:line="240" w:lineRule="auto"/>
              <w:ind w:left="0"/>
              <w:jc w:val="center"/>
              <w:rPr>
                <w:rFonts w:ascii="Times New Roman" w:hAnsi="Times New Roman" w:cs="Times New Roman"/>
                <w:bCs/>
                <w:sz w:val="24"/>
                <w:szCs w:val="24"/>
              </w:rPr>
            </w:pPr>
            <w:r w:rsidRPr="00B11E14">
              <w:rPr>
                <w:rFonts w:ascii="Times New Roman" w:hAnsi="Times New Roman" w:cs="Times New Roman"/>
                <w:bCs/>
                <w:sz w:val="24"/>
                <w:szCs w:val="24"/>
              </w:rPr>
              <w:t>Виступ з досвіду роботи</w:t>
            </w:r>
          </w:p>
          <w:p w:rsidR="00B11E14" w:rsidRDefault="00B11E14" w:rsidP="00E55F42">
            <w:pPr>
              <w:pStyle w:val="a3"/>
              <w:spacing w:after="0" w:line="240" w:lineRule="auto"/>
              <w:ind w:left="0"/>
              <w:rPr>
                <w:rFonts w:ascii="Times New Roman" w:hAnsi="Times New Roman" w:cs="Times New Roman"/>
                <w:bCs/>
                <w:sz w:val="24"/>
                <w:szCs w:val="24"/>
              </w:rPr>
            </w:pPr>
          </w:p>
          <w:p w:rsidR="00B11E14" w:rsidRDefault="00B11E14" w:rsidP="00B11E14">
            <w:pPr>
              <w:pStyle w:val="a3"/>
              <w:spacing w:after="0" w:line="240" w:lineRule="auto"/>
              <w:ind w:left="0"/>
              <w:jc w:val="center"/>
              <w:rPr>
                <w:rFonts w:ascii="Times New Roman" w:hAnsi="Times New Roman" w:cs="Times New Roman"/>
                <w:bCs/>
                <w:sz w:val="24"/>
                <w:szCs w:val="24"/>
              </w:rPr>
            </w:pPr>
            <w:r w:rsidRPr="00B11E14">
              <w:rPr>
                <w:rFonts w:ascii="Times New Roman" w:hAnsi="Times New Roman" w:cs="Times New Roman"/>
                <w:bCs/>
                <w:sz w:val="24"/>
                <w:szCs w:val="24"/>
              </w:rPr>
              <w:t>Виступ з досвіду роботи</w:t>
            </w:r>
          </w:p>
          <w:p w:rsidR="00B11E14" w:rsidRDefault="00B11E14" w:rsidP="00B11E14">
            <w:pPr>
              <w:pStyle w:val="a3"/>
              <w:spacing w:after="0" w:line="240" w:lineRule="auto"/>
              <w:ind w:left="0"/>
              <w:jc w:val="center"/>
              <w:rPr>
                <w:rFonts w:ascii="Times New Roman" w:hAnsi="Times New Roman" w:cs="Times New Roman"/>
                <w:bCs/>
                <w:sz w:val="24"/>
                <w:szCs w:val="24"/>
              </w:rPr>
            </w:pPr>
          </w:p>
          <w:p w:rsidR="00E55F42" w:rsidRDefault="00E55F42" w:rsidP="00B11E14">
            <w:pPr>
              <w:pStyle w:val="a3"/>
              <w:spacing w:after="0" w:line="240" w:lineRule="auto"/>
              <w:ind w:left="0"/>
              <w:jc w:val="center"/>
              <w:rPr>
                <w:rFonts w:ascii="Times New Roman" w:hAnsi="Times New Roman" w:cs="Times New Roman"/>
                <w:bCs/>
                <w:sz w:val="24"/>
                <w:szCs w:val="24"/>
              </w:rPr>
            </w:pPr>
          </w:p>
          <w:p w:rsidR="00B11E14" w:rsidRDefault="00B11E14" w:rsidP="00B11E14">
            <w:pPr>
              <w:pStyle w:val="a3"/>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Матеріали для виставки</w:t>
            </w:r>
          </w:p>
          <w:p w:rsidR="00B11E14" w:rsidRDefault="00B11E14" w:rsidP="00B11E14">
            <w:pPr>
              <w:pStyle w:val="a3"/>
              <w:spacing w:after="0" w:line="240" w:lineRule="auto"/>
              <w:ind w:left="0"/>
              <w:jc w:val="center"/>
              <w:rPr>
                <w:rFonts w:ascii="Times New Roman" w:hAnsi="Times New Roman" w:cs="Times New Roman"/>
                <w:bCs/>
                <w:sz w:val="24"/>
                <w:szCs w:val="24"/>
              </w:rPr>
            </w:pPr>
          </w:p>
          <w:p w:rsidR="00B11E14" w:rsidRDefault="00B11E14" w:rsidP="00B11E14">
            <w:pPr>
              <w:pStyle w:val="a3"/>
              <w:spacing w:after="0" w:line="240" w:lineRule="auto"/>
              <w:ind w:left="0"/>
              <w:jc w:val="center"/>
              <w:rPr>
                <w:rFonts w:ascii="Times New Roman" w:hAnsi="Times New Roman" w:cs="Times New Roman"/>
                <w:bCs/>
                <w:sz w:val="24"/>
                <w:szCs w:val="24"/>
              </w:rPr>
            </w:pPr>
          </w:p>
          <w:p w:rsidR="00B11E14" w:rsidRDefault="00B11E14" w:rsidP="00B11E14">
            <w:pPr>
              <w:pStyle w:val="a3"/>
              <w:spacing w:after="0" w:line="240" w:lineRule="auto"/>
              <w:ind w:left="0"/>
              <w:jc w:val="center"/>
              <w:rPr>
                <w:rFonts w:ascii="Times New Roman" w:hAnsi="Times New Roman" w:cs="Times New Roman"/>
                <w:bCs/>
                <w:sz w:val="24"/>
                <w:szCs w:val="24"/>
              </w:rPr>
            </w:pPr>
          </w:p>
          <w:p w:rsidR="00B11E14" w:rsidRDefault="00B11E14" w:rsidP="00B11E14">
            <w:pPr>
              <w:pStyle w:val="a3"/>
              <w:spacing w:after="0" w:line="240" w:lineRule="auto"/>
              <w:ind w:left="0"/>
              <w:jc w:val="center"/>
              <w:rPr>
                <w:rFonts w:ascii="Times New Roman" w:hAnsi="Times New Roman" w:cs="Times New Roman"/>
                <w:bCs/>
                <w:sz w:val="24"/>
                <w:szCs w:val="24"/>
              </w:rPr>
            </w:pPr>
          </w:p>
          <w:p w:rsidR="00B11E14" w:rsidRDefault="00B11E14" w:rsidP="00B11E14">
            <w:pPr>
              <w:pStyle w:val="a3"/>
              <w:spacing w:after="0" w:line="240" w:lineRule="auto"/>
              <w:ind w:left="0"/>
              <w:jc w:val="center"/>
              <w:rPr>
                <w:rFonts w:ascii="Times New Roman" w:hAnsi="Times New Roman" w:cs="Times New Roman"/>
                <w:bCs/>
                <w:sz w:val="24"/>
                <w:szCs w:val="24"/>
              </w:rPr>
            </w:pPr>
          </w:p>
          <w:p w:rsidR="00B11E14" w:rsidRDefault="00B11E14" w:rsidP="00E55F42">
            <w:pPr>
              <w:pStyle w:val="a3"/>
              <w:spacing w:after="0" w:line="240" w:lineRule="auto"/>
              <w:ind w:left="0"/>
              <w:rPr>
                <w:rFonts w:ascii="Times New Roman" w:hAnsi="Times New Roman" w:cs="Times New Roman"/>
                <w:bCs/>
                <w:sz w:val="24"/>
                <w:szCs w:val="24"/>
              </w:rPr>
            </w:pPr>
          </w:p>
          <w:p w:rsidR="00B11E14" w:rsidRPr="00B11E14" w:rsidRDefault="00B11E14" w:rsidP="00B11E14">
            <w:pPr>
              <w:pStyle w:val="a3"/>
              <w:spacing w:after="0" w:line="240" w:lineRule="auto"/>
              <w:ind w:left="0"/>
              <w:jc w:val="center"/>
              <w:rPr>
                <w:rFonts w:ascii="Times New Roman" w:hAnsi="Times New Roman" w:cs="Times New Roman"/>
                <w:bCs/>
                <w:sz w:val="24"/>
                <w:szCs w:val="24"/>
              </w:rPr>
            </w:pPr>
            <w:r>
              <w:rPr>
                <w:rFonts w:ascii="Times New Roman" w:hAnsi="Times New Roman" w:cs="Times New Roman"/>
                <w:bCs/>
                <w:sz w:val="24"/>
                <w:szCs w:val="24"/>
              </w:rPr>
              <w:t>Проблемно-орієнтовне обговорення</w:t>
            </w:r>
          </w:p>
        </w:tc>
      </w:tr>
      <w:tr w:rsidR="00BD11E3" w:rsidTr="00033235">
        <w:trPr>
          <w:trHeight w:val="1426"/>
        </w:trPr>
        <w:tc>
          <w:tcPr>
            <w:tcW w:w="2417" w:type="dxa"/>
          </w:tcPr>
          <w:p w:rsidR="00365646" w:rsidRDefault="00365646" w:rsidP="001E4B53">
            <w:pPr>
              <w:pStyle w:val="a3"/>
              <w:spacing w:after="0" w:line="240" w:lineRule="auto"/>
              <w:ind w:left="360"/>
              <w:rPr>
                <w:rFonts w:ascii="Times New Roman" w:hAnsi="Times New Roman" w:cs="Times New Roman"/>
                <w:b/>
                <w:sz w:val="24"/>
                <w:szCs w:val="24"/>
              </w:rPr>
            </w:pPr>
          </w:p>
        </w:tc>
        <w:tc>
          <w:tcPr>
            <w:tcW w:w="3051" w:type="dxa"/>
          </w:tcPr>
          <w:p w:rsidR="00365646" w:rsidRDefault="00A25822" w:rsidP="00365646">
            <w:pPr>
              <w:jc w:val="both"/>
              <w:rPr>
                <w:rFonts w:ascii="Times New Roman" w:eastAsia="Times New Roman" w:hAnsi="Times New Roman" w:cs="Times New Roman"/>
                <w:b/>
                <w:color w:val="000000"/>
                <w:kern w:val="0"/>
                <w:sz w:val="24"/>
                <w:szCs w:val="24"/>
                <w:lang w:eastAsia="uk-UA"/>
                <w14:ligatures w14:val="none"/>
              </w:rPr>
            </w:pPr>
            <w:r>
              <w:rPr>
                <w:rFonts w:ascii="Times New Roman" w:eastAsia="Times New Roman" w:hAnsi="Times New Roman" w:cs="Times New Roman"/>
                <w:b/>
                <w:color w:val="000000"/>
                <w:kern w:val="0"/>
                <w:sz w:val="24"/>
                <w:szCs w:val="24"/>
                <w:lang w:eastAsia="uk-UA"/>
                <w14:ligatures w14:val="none"/>
              </w:rPr>
              <w:t>Педагогічна рада №4</w:t>
            </w:r>
            <w:r w:rsidR="00365646" w:rsidRPr="00365646">
              <w:rPr>
                <w:rFonts w:ascii="Times New Roman" w:eastAsia="Times New Roman" w:hAnsi="Times New Roman" w:cs="Times New Roman"/>
                <w:b/>
                <w:color w:val="000000"/>
                <w:kern w:val="0"/>
                <w:sz w:val="24"/>
                <w:szCs w:val="24"/>
                <w:lang w:eastAsia="uk-UA"/>
                <w14:ligatures w14:val="none"/>
              </w:rPr>
              <w:t xml:space="preserve">. </w:t>
            </w:r>
          </w:p>
          <w:p w:rsidR="00B11E14" w:rsidRPr="00E35AF8" w:rsidRDefault="00B11E14" w:rsidP="00B11E14">
            <w:pPr>
              <w:jc w:val="both"/>
              <w:rPr>
                <w:rFonts w:ascii="Times New Roman" w:eastAsia="Times New Roman" w:hAnsi="Times New Roman" w:cs="Times New Roman"/>
                <w:b/>
                <w:i/>
                <w:color w:val="000000"/>
                <w:kern w:val="0"/>
                <w:sz w:val="24"/>
                <w:szCs w:val="24"/>
                <w:lang w:eastAsia="uk-UA"/>
                <w14:ligatures w14:val="none"/>
              </w:rPr>
            </w:pPr>
            <w:r w:rsidRPr="00E35AF8">
              <w:rPr>
                <w:rFonts w:ascii="Times New Roman" w:eastAsia="Times New Roman" w:hAnsi="Times New Roman" w:cs="Times New Roman"/>
                <w:b/>
                <w:i/>
                <w:color w:val="000000"/>
                <w:kern w:val="0"/>
                <w:sz w:val="24"/>
                <w:szCs w:val="24"/>
                <w:lang w:eastAsia="uk-UA"/>
                <w14:ligatures w14:val="none"/>
              </w:rPr>
              <w:t>Діяльність педагогічного колективу у 2025/2026 навчальному році: досягнення, проблемні зони, стратегічні кроки розвитку</w:t>
            </w:r>
            <w:r w:rsidR="00E55F42" w:rsidRPr="00E35AF8">
              <w:rPr>
                <w:rFonts w:ascii="Times New Roman" w:eastAsia="Times New Roman" w:hAnsi="Times New Roman" w:cs="Times New Roman"/>
                <w:b/>
                <w:i/>
                <w:color w:val="000000"/>
                <w:kern w:val="0"/>
                <w:sz w:val="24"/>
                <w:szCs w:val="24"/>
                <w:lang w:eastAsia="uk-UA"/>
                <w14:ligatures w14:val="none"/>
              </w:rPr>
              <w:t>:</w:t>
            </w:r>
          </w:p>
          <w:p w:rsidR="00B11E14" w:rsidRPr="00B11E14" w:rsidRDefault="00F31932" w:rsidP="00B11E14">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1. </w:t>
            </w:r>
            <w:r w:rsidR="00B722A5">
              <w:rPr>
                <w:rFonts w:ascii="Times New Roman" w:eastAsia="Times New Roman" w:hAnsi="Times New Roman" w:cs="Times New Roman"/>
                <w:color w:val="000000"/>
                <w:kern w:val="0"/>
                <w:sz w:val="24"/>
                <w:szCs w:val="24"/>
                <w:lang w:eastAsia="uk-UA"/>
                <w14:ligatures w14:val="none"/>
              </w:rPr>
              <w:t xml:space="preserve">Про </w:t>
            </w:r>
            <w:r w:rsidR="00B11E14" w:rsidRPr="00B11E14">
              <w:rPr>
                <w:rFonts w:ascii="Times New Roman" w:eastAsia="Times New Roman" w:hAnsi="Times New Roman" w:cs="Times New Roman"/>
                <w:color w:val="000000"/>
                <w:kern w:val="0"/>
                <w:sz w:val="24"/>
                <w:szCs w:val="24"/>
                <w:lang w:eastAsia="uk-UA"/>
                <w14:ligatures w14:val="none"/>
              </w:rPr>
              <w:t>виконання рішень попередньої педради.</w:t>
            </w:r>
          </w:p>
          <w:p w:rsidR="00B11E14" w:rsidRPr="00F31932" w:rsidRDefault="00F31932" w:rsidP="00F3193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2. </w:t>
            </w:r>
            <w:r w:rsidR="00B722A5">
              <w:rPr>
                <w:rFonts w:ascii="Times New Roman" w:eastAsia="Times New Roman" w:hAnsi="Times New Roman" w:cs="Times New Roman"/>
                <w:color w:val="000000"/>
                <w:kern w:val="0"/>
                <w:sz w:val="24"/>
                <w:szCs w:val="24"/>
                <w:lang w:eastAsia="uk-UA"/>
                <w14:ligatures w14:val="none"/>
              </w:rPr>
              <w:t>Про о</w:t>
            </w:r>
            <w:r w:rsidR="00B11E14" w:rsidRPr="00F31932">
              <w:rPr>
                <w:rFonts w:ascii="Times New Roman" w:eastAsia="Times New Roman" w:hAnsi="Times New Roman" w:cs="Times New Roman"/>
                <w:color w:val="000000"/>
                <w:kern w:val="0"/>
                <w:sz w:val="24"/>
                <w:szCs w:val="24"/>
                <w:lang w:eastAsia="uk-UA"/>
                <w14:ligatures w14:val="none"/>
              </w:rPr>
              <w:t>гляд основних досягнень педагогічного колективу за рік.</w:t>
            </w:r>
          </w:p>
          <w:p w:rsidR="00B11E14" w:rsidRPr="00F31932" w:rsidRDefault="00F31932" w:rsidP="00F3193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3. </w:t>
            </w:r>
            <w:r w:rsidR="00B722A5">
              <w:rPr>
                <w:rFonts w:ascii="Times New Roman" w:eastAsia="Times New Roman" w:hAnsi="Times New Roman" w:cs="Times New Roman"/>
                <w:color w:val="000000"/>
                <w:kern w:val="0"/>
                <w:sz w:val="24"/>
                <w:szCs w:val="24"/>
                <w:lang w:eastAsia="uk-UA"/>
                <w14:ligatures w14:val="none"/>
              </w:rPr>
              <w:t>Про р</w:t>
            </w:r>
            <w:r w:rsidR="00B11E14" w:rsidRPr="00F31932">
              <w:rPr>
                <w:rFonts w:ascii="Times New Roman" w:eastAsia="Times New Roman" w:hAnsi="Times New Roman" w:cs="Times New Roman"/>
                <w:color w:val="000000"/>
                <w:kern w:val="0"/>
                <w:sz w:val="24"/>
                <w:szCs w:val="24"/>
                <w:lang w:eastAsia="uk-UA"/>
                <w14:ligatures w14:val="none"/>
              </w:rPr>
              <w:t>езультати моніторингу педагогічної діяльності та ефективності роботи.</w:t>
            </w:r>
          </w:p>
          <w:p w:rsidR="00B11E14" w:rsidRPr="00F31932" w:rsidRDefault="00F31932" w:rsidP="00F3193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4. </w:t>
            </w:r>
            <w:r w:rsidR="00B722A5">
              <w:rPr>
                <w:rFonts w:ascii="Times New Roman" w:eastAsia="Times New Roman" w:hAnsi="Times New Roman" w:cs="Times New Roman"/>
                <w:color w:val="000000"/>
                <w:kern w:val="0"/>
                <w:sz w:val="24"/>
                <w:szCs w:val="24"/>
                <w:lang w:eastAsia="uk-UA"/>
                <w14:ligatures w14:val="none"/>
              </w:rPr>
              <w:t>Про ф</w:t>
            </w:r>
            <w:r w:rsidR="00B11E14" w:rsidRPr="00F31932">
              <w:rPr>
                <w:rFonts w:ascii="Times New Roman" w:eastAsia="Times New Roman" w:hAnsi="Times New Roman" w:cs="Times New Roman"/>
                <w:color w:val="000000"/>
                <w:kern w:val="0"/>
                <w:sz w:val="24"/>
                <w:szCs w:val="24"/>
                <w:lang w:eastAsia="uk-UA"/>
                <w14:ligatures w14:val="none"/>
              </w:rPr>
              <w:t>ізичн</w:t>
            </w:r>
            <w:r w:rsidR="00B722A5">
              <w:rPr>
                <w:rFonts w:ascii="Times New Roman" w:eastAsia="Times New Roman" w:hAnsi="Times New Roman" w:cs="Times New Roman"/>
                <w:color w:val="000000"/>
                <w:kern w:val="0"/>
                <w:sz w:val="24"/>
                <w:szCs w:val="24"/>
                <w:lang w:eastAsia="uk-UA"/>
                <w14:ligatures w14:val="none"/>
              </w:rPr>
              <w:t>у</w:t>
            </w:r>
            <w:r w:rsidR="00B11E14" w:rsidRPr="00F31932">
              <w:rPr>
                <w:rFonts w:ascii="Times New Roman" w:eastAsia="Times New Roman" w:hAnsi="Times New Roman" w:cs="Times New Roman"/>
                <w:color w:val="000000"/>
                <w:kern w:val="0"/>
                <w:sz w:val="24"/>
                <w:szCs w:val="24"/>
                <w:lang w:eastAsia="uk-UA"/>
                <w14:ligatures w14:val="none"/>
              </w:rPr>
              <w:t xml:space="preserve"> підготовленість дітей до навчання у школі.</w:t>
            </w:r>
          </w:p>
          <w:p w:rsidR="00B11E14" w:rsidRPr="00F31932" w:rsidRDefault="00F31932" w:rsidP="00F3193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5. </w:t>
            </w:r>
            <w:r w:rsidR="00B722A5">
              <w:rPr>
                <w:rFonts w:ascii="Times New Roman" w:eastAsia="Times New Roman" w:hAnsi="Times New Roman" w:cs="Times New Roman"/>
                <w:color w:val="000000"/>
                <w:kern w:val="0"/>
                <w:sz w:val="24"/>
                <w:szCs w:val="24"/>
                <w:lang w:eastAsia="uk-UA"/>
                <w14:ligatures w14:val="none"/>
              </w:rPr>
              <w:t>Про о</w:t>
            </w:r>
            <w:r w:rsidR="00B11E14" w:rsidRPr="00F31932">
              <w:rPr>
                <w:rFonts w:ascii="Times New Roman" w:eastAsia="Times New Roman" w:hAnsi="Times New Roman" w:cs="Times New Roman"/>
                <w:color w:val="000000"/>
                <w:kern w:val="0"/>
                <w:sz w:val="24"/>
                <w:szCs w:val="24"/>
                <w:lang w:eastAsia="uk-UA"/>
                <w14:ligatures w14:val="none"/>
              </w:rPr>
              <w:t>цінк</w:t>
            </w:r>
            <w:r w:rsidR="00B722A5">
              <w:rPr>
                <w:rFonts w:ascii="Times New Roman" w:eastAsia="Times New Roman" w:hAnsi="Times New Roman" w:cs="Times New Roman"/>
                <w:color w:val="000000"/>
                <w:kern w:val="0"/>
                <w:sz w:val="24"/>
                <w:szCs w:val="24"/>
                <w:lang w:eastAsia="uk-UA"/>
                <w14:ligatures w14:val="none"/>
              </w:rPr>
              <w:t>у</w:t>
            </w:r>
            <w:r w:rsidR="00B11E14" w:rsidRPr="00F31932">
              <w:rPr>
                <w:rFonts w:ascii="Times New Roman" w:eastAsia="Times New Roman" w:hAnsi="Times New Roman" w:cs="Times New Roman"/>
                <w:color w:val="000000"/>
                <w:kern w:val="0"/>
                <w:sz w:val="24"/>
                <w:szCs w:val="24"/>
                <w:lang w:eastAsia="uk-UA"/>
                <w14:ligatures w14:val="none"/>
              </w:rPr>
              <w:t xml:space="preserve"> результативності освітньої діяльності з дітьми старшого дошкільного віку.</w:t>
            </w:r>
          </w:p>
          <w:p w:rsidR="00B11E14" w:rsidRPr="00F31932" w:rsidRDefault="00F31932" w:rsidP="00F3193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6. </w:t>
            </w:r>
            <w:r w:rsidR="00B722A5">
              <w:rPr>
                <w:rFonts w:ascii="Times New Roman" w:eastAsia="Times New Roman" w:hAnsi="Times New Roman" w:cs="Times New Roman"/>
                <w:color w:val="000000"/>
                <w:kern w:val="0"/>
                <w:sz w:val="24"/>
                <w:szCs w:val="24"/>
                <w:lang w:eastAsia="uk-UA"/>
                <w14:ligatures w14:val="none"/>
              </w:rPr>
              <w:t>Про о</w:t>
            </w:r>
            <w:r w:rsidR="00B11E14" w:rsidRPr="00F31932">
              <w:rPr>
                <w:rFonts w:ascii="Times New Roman" w:eastAsia="Times New Roman" w:hAnsi="Times New Roman" w:cs="Times New Roman"/>
                <w:color w:val="000000"/>
                <w:kern w:val="0"/>
                <w:sz w:val="24"/>
                <w:szCs w:val="24"/>
                <w:lang w:eastAsia="uk-UA"/>
                <w14:ligatures w14:val="none"/>
              </w:rPr>
              <w:t>цінк</w:t>
            </w:r>
            <w:r w:rsidR="00B722A5">
              <w:rPr>
                <w:rFonts w:ascii="Times New Roman" w:eastAsia="Times New Roman" w:hAnsi="Times New Roman" w:cs="Times New Roman"/>
                <w:color w:val="000000"/>
                <w:kern w:val="0"/>
                <w:sz w:val="24"/>
                <w:szCs w:val="24"/>
                <w:lang w:eastAsia="uk-UA"/>
                <w14:ligatures w14:val="none"/>
              </w:rPr>
              <w:t>у</w:t>
            </w:r>
            <w:r w:rsidR="00B11E14" w:rsidRPr="00F31932">
              <w:rPr>
                <w:rFonts w:ascii="Times New Roman" w:eastAsia="Times New Roman" w:hAnsi="Times New Roman" w:cs="Times New Roman"/>
                <w:color w:val="000000"/>
                <w:kern w:val="0"/>
                <w:sz w:val="24"/>
                <w:szCs w:val="24"/>
                <w:lang w:eastAsia="uk-UA"/>
                <w14:ligatures w14:val="none"/>
              </w:rPr>
              <w:t xml:space="preserve"> ключових викликів та проблем у роботі педагогічного колективу.</w:t>
            </w:r>
          </w:p>
          <w:p w:rsidR="00B11E14" w:rsidRPr="00F31932" w:rsidRDefault="00F31932" w:rsidP="00F3193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7. </w:t>
            </w:r>
            <w:r w:rsidR="00B11E14" w:rsidRPr="00F31932">
              <w:rPr>
                <w:rFonts w:ascii="Times New Roman" w:eastAsia="Times New Roman" w:hAnsi="Times New Roman" w:cs="Times New Roman"/>
                <w:color w:val="000000"/>
                <w:kern w:val="0"/>
                <w:sz w:val="24"/>
                <w:szCs w:val="24"/>
                <w:lang w:eastAsia="uk-UA"/>
                <w14:ligatures w14:val="none"/>
              </w:rPr>
              <w:t>П</w:t>
            </w:r>
            <w:r w:rsidR="00B722A5">
              <w:rPr>
                <w:rFonts w:ascii="Times New Roman" w:eastAsia="Times New Roman" w:hAnsi="Times New Roman" w:cs="Times New Roman"/>
                <w:color w:val="000000"/>
                <w:kern w:val="0"/>
                <w:sz w:val="24"/>
                <w:szCs w:val="24"/>
                <w:lang w:eastAsia="uk-UA"/>
                <w14:ligatures w14:val="none"/>
              </w:rPr>
              <w:t>ро п</w:t>
            </w:r>
            <w:r w:rsidR="00B11E14" w:rsidRPr="00F31932">
              <w:rPr>
                <w:rFonts w:ascii="Times New Roman" w:eastAsia="Times New Roman" w:hAnsi="Times New Roman" w:cs="Times New Roman"/>
                <w:color w:val="000000"/>
                <w:kern w:val="0"/>
                <w:sz w:val="24"/>
                <w:szCs w:val="24"/>
                <w:lang w:eastAsia="uk-UA"/>
                <w14:ligatures w14:val="none"/>
              </w:rPr>
              <w:t xml:space="preserve">ідготовка до </w:t>
            </w:r>
            <w:r w:rsidR="00B11E14" w:rsidRPr="00F31932">
              <w:rPr>
                <w:rFonts w:ascii="Times New Roman" w:eastAsia="Times New Roman" w:hAnsi="Times New Roman" w:cs="Times New Roman"/>
                <w:color w:val="000000"/>
                <w:kern w:val="0"/>
                <w:sz w:val="24"/>
                <w:szCs w:val="24"/>
                <w:lang w:eastAsia="uk-UA"/>
                <w14:ligatures w14:val="none"/>
              </w:rPr>
              <w:lastRenderedPageBreak/>
              <w:t>літнього оздоровлення дітей: затвердження плану роботи.</w:t>
            </w:r>
          </w:p>
          <w:p w:rsidR="00B11E14" w:rsidRPr="00F31932" w:rsidRDefault="00F31932" w:rsidP="00F3193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8. </w:t>
            </w:r>
            <w:r w:rsidR="00B722A5">
              <w:rPr>
                <w:rFonts w:ascii="Times New Roman" w:eastAsia="Times New Roman" w:hAnsi="Times New Roman" w:cs="Times New Roman"/>
                <w:color w:val="000000"/>
                <w:kern w:val="0"/>
                <w:sz w:val="24"/>
                <w:szCs w:val="24"/>
                <w:lang w:eastAsia="uk-UA"/>
                <w14:ligatures w14:val="none"/>
              </w:rPr>
              <w:t>Про о</w:t>
            </w:r>
            <w:r w:rsidR="00B11E14" w:rsidRPr="00F31932">
              <w:rPr>
                <w:rFonts w:ascii="Times New Roman" w:eastAsia="Times New Roman" w:hAnsi="Times New Roman" w:cs="Times New Roman"/>
                <w:color w:val="000000"/>
                <w:kern w:val="0"/>
                <w:sz w:val="24"/>
                <w:szCs w:val="24"/>
                <w:lang w:eastAsia="uk-UA"/>
                <w14:ligatures w14:val="none"/>
              </w:rPr>
              <w:t>бговорення пріоритетних завдань на 202</w:t>
            </w:r>
            <w:r>
              <w:rPr>
                <w:rFonts w:ascii="Times New Roman" w:eastAsia="Times New Roman" w:hAnsi="Times New Roman" w:cs="Times New Roman"/>
                <w:color w:val="000000"/>
                <w:kern w:val="0"/>
                <w:sz w:val="24"/>
                <w:szCs w:val="24"/>
                <w:lang w:eastAsia="uk-UA"/>
                <w14:ligatures w14:val="none"/>
              </w:rPr>
              <w:t>6</w:t>
            </w:r>
            <w:r w:rsidR="00B11E14" w:rsidRPr="00F31932">
              <w:rPr>
                <w:rFonts w:ascii="Times New Roman" w:eastAsia="Times New Roman" w:hAnsi="Times New Roman" w:cs="Times New Roman"/>
                <w:color w:val="000000"/>
                <w:kern w:val="0"/>
                <w:sz w:val="24"/>
                <w:szCs w:val="24"/>
                <w:lang w:eastAsia="uk-UA"/>
                <w14:ligatures w14:val="none"/>
              </w:rPr>
              <w:t>/202</w:t>
            </w:r>
            <w:r>
              <w:rPr>
                <w:rFonts w:ascii="Times New Roman" w:eastAsia="Times New Roman" w:hAnsi="Times New Roman" w:cs="Times New Roman"/>
                <w:color w:val="000000"/>
                <w:kern w:val="0"/>
                <w:sz w:val="24"/>
                <w:szCs w:val="24"/>
                <w:lang w:eastAsia="uk-UA"/>
                <w14:ligatures w14:val="none"/>
              </w:rPr>
              <w:t>7</w:t>
            </w:r>
            <w:r w:rsidR="00B11E14" w:rsidRPr="00F31932">
              <w:rPr>
                <w:rFonts w:ascii="Times New Roman" w:eastAsia="Times New Roman" w:hAnsi="Times New Roman" w:cs="Times New Roman"/>
                <w:color w:val="000000"/>
                <w:kern w:val="0"/>
                <w:sz w:val="24"/>
                <w:szCs w:val="24"/>
                <w:lang w:eastAsia="uk-UA"/>
                <w14:ligatures w14:val="none"/>
              </w:rPr>
              <w:t xml:space="preserve"> навчальний рік.</w:t>
            </w:r>
          </w:p>
          <w:p w:rsidR="00365646" w:rsidRPr="00F31932" w:rsidRDefault="00F31932" w:rsidP="00F31932">
            <w:pPr>
              <w:jc w:val="both"/>
              <w:rPr>
                <w:rFonts w:ascii="Times New Roman" w:eastAsia="Times New Roman" w:hAnsi="Times New Roman" w:cs="Times New Roman"/>
                <w:color w:val="000000"/>
                <w:kern w:val="0"/>
                <w:sz w:val="24"/>
                <w:szCs w:val="24"/>
                <w:lang w:eastAsia="uk-UA"/>
                <w14:ligatures w14:val="none"/>
              </w:rPr>
            </w:pPr>
            <w:r>
              <w:rPr>
                <w:rFonts w:ascii="Times New Roman" w:eastAsia="Times New Roman" w:hAnsi="Times New Roman" w:cs="Times New Roman"/>
                <w:color w:val="000000"/>
                <w:kern w:val="0"/>
                <w:sz w:val="24"/>
                <w:szCs w:val="24"/>
                <w:lang w:eastAsia="uk-UA"/>
                <w14:ligatures w14:val="none"/>
              </w:rPr>
              <w:t xml:space="preserve">9. </w:t>
            </w:r>
            <w:r w:rsidR="00B11E14" w:rsidRPr="00F31932">
              <w:rPr>
                <w:rFonts w:ascii="Times New Roman" w:eastAsia="Times New Roman" w:hAnsi="Times New Roman" w:cs="Times New Roman"/>
                <w:color w:val="000000"/>
                <w:kern w:val="0"/>
                <w:sz w:val="24"/>
                <w:szCs w:val="24"/>
                <w:lang w:eastAsia="uk-UA"/>
                <w14:ligatures w14:val="none"/>
              </w:rPr>
              <w:t>П</w:t>
            </w:r>
            <w:r w:rsidR="00B722A5">
              <w:rPr>
                <w:rFonts w:ascii="Times New Roman" w:eastAsia="Times New Roman" w:hAnsi="Times New Roman" w:cs="Times New Roman"/>
                <w:color w:val="000000"/>
                <w:kern w:val="0"/>
                <w:sz w:val="24"/>
                <w:szCs w:val="24"/>
                <w:lang w:eastAsia="uk-UA"/>
                <w14:ligatures w14:val="none"/>
              </w:rPr>
              <w:t>ро п</w:t>
            </w:r>
            <w:r w:rsidR="00B11E14" w:rsidRPr="00F31932">
              <w:rPr>
                <w:rFonts w:ascii="Times New Roman" w:eastAsia="Times New Roman" w:hAnsi="Times New Roman" w:cs="Times New Roman"/>
                <w:color w:val="000000"/>
                <w:kern w:val="0"/>
                <w:sz w:val="24"/>
                <w:szCs w:val="24"/>
                <w:lang w:eastAsia="uk-UA"/>
                <w14:ligatures w14:val="none"/>
              </w:rPr>
              <w:t>резентаці</w:t>
            </w:r>
            <w:r w:rsidR="00B722A5">
              <w:rPr>
                <w:rFonts w:ascii="Times New Roman" w:eastAsia="Times New Roman" w:hAnsi="Times New Roman" w:cs="Times New Roman"/>
                <w:color w:val="000000"/>
                <w:kern w:val="0"/>
                <w:sz w:val="24"/>
                <w:szCs w:val="24"/>
                <w:lang w:eastAsia="uk-UA"/>
                <w14:ligatures w14:val="none"/>
              </w:rPr>
              <w:t>ю</w:t>
            </w:r>
            <w:r w:rsidR="00B11E14" w:rsidRPr="00F31932">
              <w:rPr>
                <w:rFonts w:ascii="Times New Roman" w:eastAsia="Times New Roman" w:hAnsi="Times New Roman" w:cs="Times New Roman"/>
                <w:color w:val="000000"/>
                <w:kern w:val="0"/>
                <w:sz w:val="24"/>
                <w:szCs w:val="24"/>
                <w:lang w:eastAsia="uk-UA"/>
                <w14:ligatures w14:val="none"/>
              </w:rPr>
              <w:t xml:space="preserve"> нових </w:t>
            </w:r>
            <w:proofErr w:type="spellStart"/>
            <w:r w:rsidR="00B11E14" w:rsidRPr="00F31932">
              <w:rPr>
                <w:rFonts w:ascii="Times New Roman" w:eastAsia="Times New Roman" w:hAnsi="Times New Roman" w:cs="Times New Roman"/>
                <w:color w:val="000000"/>
                <w:kern w:val="0"/>
                <w:sz w:val="24"/>
                <w:szCs w:val="24"/>
                <w:lang w:eastAsia="uk-UA"/>
                <w14:ligatures w14:val="none"/>
              </w:rPr>
              <w:t>проєктів</w:t>
            </w:r>
            <w:proofErr w:type="spellEnd"/>
            <w:r w:rsidR="00B11E14" w:rsidRPr="00F31932">
              <w:rPr>
                <w:rFonts w:ascii="Times New Roman" w:eastAsia="Times New Roman" w:hAnsi="Times New Roman" w:cs="Times New Roman"/>
                <w:color w:val="000000"/>
                <w:kern w:val="0"/>
                <w:sz w:val="24"/>
                <w:szCs w:val="24"/>
                <w:lang w:eastAsia="uk-UA"/>
                <w14:ligatures w14:val="none"/>
              </w:rPr>
              <w:t xml:space="preserve"> та ініціатив на 202</w:t>
            </w:r>
            <w:r>
              <w:rPr>
                <w:rFonts w:ascii="Times New Roman" w:eastAsia="Times New Roman" w:hAnsi="Times New Roman" w:cs="Times New Roman"/>
                <w:color w:val="000000"/>
                <w:kern w:val="0"/>
                <w:sz w:val="24"/>
                <w:szCs w:val="24"/>
                <w:lang w:eastAsia="uk-UA"/>
                <w14:ligatures w14:val="none"/>
              </w:rPr>
              <w:t>6</w:t>
            </w:r>
            <w:r w:rsidR="00B11E14" w:rsidRPr="00F31932">
              <w:rPr>
                <w:rFonts w:ascii="Times New Roman" w:eastAsia="Times New Roman" w:hAnsi="Times New Roman" w:cs="Times New Roman"/>
                <w:color w:val="000000"/>
                <w:kern w:val="0"/>
                <w:sz w:val="24"/>
                <w:szCs w:val="24"/>
                <w:lang w:eastAsia="uk-UA"/>
                <w14:ligatures w14:val="none"/>
              </w:rPr>
              <w:t>/202</w:t>
            </w:r>
            <w:r>
              <w:rPr>
                <w:rFonts w:ascii="Times New Roman" w:eastAsia="Times New Roman" w:hAnsi="Times New Roman" w:cs="Times New Roman"/>
                <w:color w:val="000000"/>
                <w:kern w:val="0"/>
                <w:sz w:val="24"/>
                <w:szCs w:val="24"/>
                <w:lang w:eastAsia="uk-UA"/>
                <w14:ligatures w14:val="none"/>
              </w:rPr>
              <w:t>7</w:t>
            </w:r>
            <w:r w:rsidR="00B11E14" w:rsidRPr="00F31932">
              <w:rPr>
                <w:rFonts w:ascii="Times New Roman" w:eastAsia="Times New Roman" w:hAnsi="Times New Roman" w:cs="Times New Roman"/>
                <w:color w:val="000000"/>
                <w:kern w:val="0"/>
                <w:sz w:val="24"/>
                <w:szCs w:val="24"/>
                <w:lang w:eastAsia="uk-UA"/>
                <w14:ligatures w14:val="none"/>
              </w:rPr>
              <w:t xml:space="preserve"> навчальний рік.</w:t>
            </w:r>
          </w:p>
        </w:tc>
        <w:tc>
          <w:tcPr>
            <w:tcW w:w="1433" w:type="dxa"/>
          </w:tcPr>
          <w:p w:rsidR="00E55F42" w:rsidRDefault="00E55F42" w:rsidP="008E6DA7">
            <w:pPr>
              <w:pStyle w:val="a3"/>
              <w:spacing w:after="0" w:line="240" w:lineRule="auto"/>
              <w:ind w:left="0"/>
              <w:jc w:val="center"/>
              <w:rPr>
                <w:rFonts w:ascii="Times New Roman" w:hAnsi="Times New Roman" w:cs="Times New Roman"/>
                <w:sz w:val="24"/>
                <w:szCs w:val="24"/>
              </w:rPr>
            </w:pPr>
          </w:p>
          <w:p w:rsidR="00365646" w:rsidRDefault="00B722A5"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Травень</w:t>
            </w:r>
          </w:p>
          <w:p w:rsidR="00365646" w:rsidRDefault="00365646" w:rsidP="008E6DA7">
            <w:pPr>
              <w:pStyle w:val="a3"/>
              <w:spacing w:after="0" w:line="240" w:lineRule="auto"/>
              <w:ind w:left="0"/>
              <w:jc w:val="center"/>
              <w:rPr>
                <w:rFonts w:ascii="Times New Roman" w:hAnsi="Times New Roman" w:cs="Times New Roman"/>
                <w:sz w:val="24"/>
                <w:szCs w:val="24"/>
              </w:rPr>
            </w:pPr>
          </w:p>
          <w:p w:rsidR="00365646" w:rsidRDefault="00365646" w:rsidP="008E6DA7">
            <w:pPr>
              <w:pStyle w:val="a3"/>
              <w:spacing w:after="0" w:line="240" w:lineRule="auto"/>
              <w:ind w:left="0"/>
              <w:jc w:val="center"/>
              <w:rPr>
                <w:rFonts w:ascii="Times New Roman" w:hAnsi="Times New Roman" w:cs="Times New Roman"/>
                <w:sz w:val="24"/>
                <w:szCs w:val="24"/>
              </w:rPr>
            </w:pPr>
          </w:p>
          <w:p w:rsidR="00365646" w:rsidRDefault="00365646" w:rsidP="008E6DA7">
            <w:pPr>
              <w:pStyle w:val="a3"/>
              <w:spacing w:after="0" w:line="240" w:lineRule="auto"/>
              <w:ind w:left="0"/>
              <w:jc w:val="center"/>
              <w:rPr>
                <w:rFonts w:ascii="Times New Roman" w:hAnsi="Times New Roman" w:cs="Times New Roman"/>
                <w:sz w:val="24"/>
                <w:szCs w:val="24"/>
              </w:rPr>
            </w:pPr>
          </w:p>
          <w:p w:rsidR="00365646" w:rsidRDefault="00365646" w:rsidP="008E6DA7">
            <w:pPr>
              <w:pStyle w:val="a3"/>
              <w:spacing w:after="0" w:line="240" w:lineRule="auto"/>
              <w:ind w:left="0"/>
              <w:jc w:val="center"/>
              <w:rPr>
                <w:rFonts w:ascii="Times New Roman" w:hAnsi="Times New Roman" w:cs="Times New Roman"/>
                <w:sz w:val="24"/>
                <w:szCs w:val="24"/>
              </w:rPr>
            </w:pPr>
          </w:p>
          <w:p w:rsidR="00365646" w:rsidRDefault="00365646" w:rsidP="008E6DA7">
            <w:pPr>
              <w:pStyle w:val="a3"/>
              <w:spacing w:after="0" w:line="240" w:lineRule="auto"/>
              <w:ind w:left="0"/>
              <w:jc w:val="center"/>
              <w:rPr>
                <w:rFonts w:ascii="Times New Roman" w:hAnsi="Times New Roman" w:cs="Times New Roman"/>
                <w:sz w:val="24"/>
                <w:szCs w:val="24"/>
              </w:rPr>
            </w:pPr>
          </w:p>
          <w:p w:rsidR="00A25822" w:rsidRDefault="00A25822" w:rsidP="00A25822">
            <w:pPr>
              <w:pStyle w:val="a3"/>
              <w:spacing w:after="0" w:line="240" w:lineRule="auto"/>
              <w:ind w:left="0"/>
              <w:jc w:val="center"/>
              <w:rPr>
                <w:rFonts w:ascii="Times New Roman" w:hAnsi="Times New Roman" w:cs="Times New Roman"/>
                <w:sz w:val="24"/>
                <w:szCs w:val="24"/>
              </w:rPr>
            </w:pPr>
          </w:p>
        </w:tc>
        <w:tc>
          <w:tcPr>
            <w:tcW w:w="1970" w:type="dxa"/>
          </w:tcPr>
          <w:p w:rsidR="00B85457" w:rsidRDefault="00B85457" w:rsidP="00B85457">
            <w:pPr>
              <w:pStyle w:val="a3"/>
              <w:spacing w:after="0" w:line="240" w:lineRule="auto"/>
              <w:ind w:left="0"/>
              <w:jc w:val="center"/>
              <w:rPr>
                <w:rFonts w:ascii="Times New Roman" w:hAnsi="Times New Roman" w:cs="Times New Roman"/>
                <w:sz w:val="24"/>
                <w:szCs w:val="24"/>
              </w:rPr>
            </w:pPr>
          </w:p>
          <w:p w:rsidR="00241645" w:rsidRDefault="00241645" w:rsidP="00241645">
            <w:pPr>
              <w:pStyle w:val="a3"/>
              <w:spacing w:after="0" w:line="240" w:lineRule="auto"/>
              <w:ind w:left="0"/>
              <w:jc w:val="center"/>
              <w:rPr>
                <w:rFonts w:ascii="Times New Roman" w:hAnsi="Times New Roman" w:cs="Times New Roman"/>
                <w:sz w:val="24"/>
                <w:szCs w:val="24"/>
              </w:rPr>
            </w:pPr>
          </w:p>
          <w:p w:rsidR="00241645" w:rsidRDefault="00241645" w:rsidP="00241645">
            <w:pPr>
              <w:pStyle w:val="a3"/>
              <w:spacing w:after="0" w:line="240" w:lineRule="auto"/>
              <w:ind w:left="0"/>
              <w:jc w:val="center"/>
              <w:rPr>
                <w:rFonts w:ascii="Times New Roman" w:hAnsi="Times New Roman" w:cs="Times New Roman"/>
                <w:sz w:val="24"/>
                <w:szCs w:val="24"/>
              </w:rPr>
            </w:pPr>
          </w:p>
          <w:p w:rsidR="00241645" w:rsidRDefault="00241645" w:rsidP="00241645">
            <w:pPr>
              <w:pStyle w:val="a3"/>
              <w:spacing w:after="0" w:line="240" w:lineRule="auto"/>
              <w:ind w:left="0"/>
              <w:jc w:val="center"/>
              <w:rPr>
                <w:rFonts w:ascii="Times New Roman" w:hAnsi="Times New Roman" w:cs="Times New Roman"/>
                <w:sz w:val="24"/>
                <w:szCs w:val="24"/>
              </w:rPr>
            </w:pPr>
          </w:p>
          <w:p w:rsidR="00F31932" w:rsidRDefault="00F31932" w:rsidP="00241645">
            <w:pPr>
              <w:pStyle w:val="a3"/>
              <w:spacing w:after="0" w:line="240" w:lineRule="auto"/>
              <w:ind w:left="0"/>
              <w:jc w:val="center"/>
              <w:rPr>
                <w:rFonts w:ascii="Times New Roman" w:hAnsi="Times New Roman" w:cs="Times New Roman"/>
                <w:sz w:val="24"/>
                <w:szCs w:val="24"/>
              </w:rPr>
            </w:pPr>
          </w:p>
          <w:p w:rsidR="00F31932" w:rsidRDefault="00F31932" w:rsidP="00241645">
            <w:pPr>
              <w:pStyle w:val="a3"/>
              <w:spacing w:after="0" w:line="240" w:lineRule="auto"/>
              <w:ind w:left="0"/>
              <w:jc w:val="center"/>
              <w:rPr>
                <w:rFonts w:ascii="Times New Roman" w:hAnsi="Times New Roman" w:cs="Times New Roman"/>
                <w:sz w:val="24"/>
                <w:szCs w:val="24"/>
              </w:rPr>
            </w:pPr>
          </w:p>
          <w:p w:rsidR="00E55F42" w:rsidRDefault="00E55F42" w:rsidP="00241645">
            <w:pPr>
              <w:pStyle w:val="a3"/>
              <w:spacing w:after="0" w:line="240" w:lineRule="auto"/>
              <w:ind w:left="0"/>
              <w:jc w:val="center"/>
              <w:rPr>
                <w:rFonts w:ascii="Times New Roman" w:hAnsi="Times New Roman" w:cs="Times New Roman"/>
                <w:sz w:val="24"/>
                <w:szCs w:val="24"/>
              </w:rPr>
            </w:pPr>
          </w:p>
          <w:p w:rsidR="00F31932" w:rsidRDefault="00F31932" w:rsidP="00241645">
            <w:pPr>
              <w:pStyle w:val="a3"/>
              <w:spacing w:after="0" w:line="240" w:lineRule="auto"/>
              <w:ind w:left="0"/>
              <w:jc w:val="center"/>
              <w:rPr>
                <w:rFonts w:ascii="Times New Roman" w:hAnsi="Times New Roman" w:cs="Times New Roman"/>
                <w:sz w:val="24"/>
                <w:szCs w:val="24"/>
              </w:rPr>
            </w:pPr>
          </w:p>
          <w:p w:rsidR="00241645" w:rsidRDefault="00241645" w:rsidP="00241645">
            <w:pPr>
              <w:pStyle w:val="a3"/>
              <w:spacing w:after="0" w:line="240" w:lineRule="auto"/>
              <w:ind w:left="0"/>
              <w:jc w:val="center"/>
              <w:rPr>
                <w:rFonts w:ascii="Times New Roman" w:hAnsi="Times New Roman" w:cs="Times New Roman"/>
                <w:sz w:val="24"/>
                <w:szCs w:val="24"/>
              </w:rPr>
            </w:pPr>
          </w:p>
          <w:p w:rsidR="00241645" w:rsidRDefault="00241645" w:rsidP="00241645">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241645" w:rsidRDefault="00241645" w:rsidP="00241645">
            <w:pPr>
              <w:pStyle w:val="a3"/>
              <w:spacing w:after="0" w:line="240" w:lineRule="auto"/>
              <w:ind w:left="0"/>
              <w:jc w:val="center"/>
              <w:rPr>
                <w:rFonts w:ascii="Times New Roman" w:hAnsi="Times New Roman" w:cs="Times New Roman"/>
                <w:sz w:val="24"/>
                <w:szCs w:val="24"/>
              </w:rPr>
            </w:pPr>
          </w:p>
          <w:p w:rsidR="00241645" w:rsidRDefault="00241645" w:rsidP="00241645">
            <w:pPr>
              <w:pStyle w:val="a3"/>
              <w:spacing w:after="0" w:line="240" w:lineRule="auto"/>
              <w:ind w:left="0"/>
              <w:jc w:val="center"/>
              <w:rPr>
                <w:rFonts w:ascii="Times New Roman" w:hAnsi="Times New Roman" w:cs="Times New Roman"/>
                <w:sz w:val="24"/>
                <w:szCs w:val="24"/>
              </w:rPr>
            </w:pPr>
          </w:p>
          <w:p w:rsidR="00F31932" w:rsidRDefault="00F31932" w:rsidP="00241645">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241645" w:rsidRDefault="00F31932" w:rsidP="00241645">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w:t>
            </w:r>
            <w:r w:rsidR="00241645">
              <w:rPr>
                <w:rFonts w:ascii="Times New Roman" w:hAnsi="Times New Roman" w:cs="Times New Roman"/>
                <w:sz w:val="24"/>
                <w:szCs w:val="24"/>
              </w:rPr>
              <w:t>ихователь-методист</w:t>
            </w:r>
          </w:p>
          <w:p w:rsidR="00241645" w:rsidRDefault="00241645" w:rsidP="00241645">
            <w:pPr>
              <w:pStyle w:val="a3"/>
              <w:spacing w:after="0" w:line="240" w:lineRule="auto"/>
              <w:ind w:left="0"/>
              <w:jc w:val="center"/>
              <w:rPr>
                <w:rFonts w:ascii="Times New Roman" w:hAnsi="Times New Roman" w:cs="Times New Roman"/>
                <w:sz w:val="24"/>
                <w:szCs w:val="24"/>
              </w:rPr>
            </w:pPr>
          </w:p>
          <w:p w:rsidR="00241645" w:rsidRDefault="00F31932" w:rsidP="00F3193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241645" w:rsidRDefault="00241645" w:rsidP="00241645">
            <w:pPr>
              <w:pStyle w:val="a3"/>
              <w:spacing w:after="0" w:line="240" w:lineRule="auto"/>
              <w:ind w:left="0"/>
              <w:jc w:val="center"/>
              <w:rPr>
                <w:rFonts w:ascii="Times New Roman" w:hAnsi="Times New Roman" w:cs="Times New Roman"/>
                <w:sz w:val="24"/>
                <w:szCs w:val="24"/>
              </w:rPr>
            </w:pPr>
          </w:p>
          <w:p w:rsidR="00E55F42" w:rsidRDefault="00E55F42" w:rsidP="00241645">
            <w:pPr>
              <w:pStyle w:val="a3"/>
              <w:spacing w:after="0" w:line="240" w:lineRule="auto"/>
              <w:ind w:left="0"/>
              <w:jc w:val="center"/>
              <w:rPr>
                <w:rFonts w:ascii="Times New Roman" w:hAnsi="Times New Roman" w:cs="Times New Roman"/>
                <w:sz w:val="24"/>
                <w:szCs w:val="24"/>
              </w:rPr>
            </w:pPr>
          </w:p>
          <w:p w:rsidR="00241645" w:rsidRDefault="005015F8" w:rsidP="00241645">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241645" w:rsidRDefault="00241645" w:rsidP="00241645">
            <w:pPr>
              <w:pStyle w:val="a3"/>
              <w:spacing w:after="0" w:line="240" w:lineRule="auto"/>
              <w:ind w:left="0"/>
              <w:jc w:val="center"/>
              <w:rPr>
                <w:rFonts w:ascii="Times New Roman" w:hAnsi="Times New Roman" w:cs="Times New Roman"/>
                <w:sz w:val="24"/>
                <w:szCs w:val="24"/>
              </w:rPr>
            </w:pPr>
          </w:p>
          <w:p w:rsidR="00650986" w:rsidRDefault="00650986" w:rsidP="00241645">
            <w:pPr>
              <w:pStyle w:val="a3"/>
              <w:spacing w:after="0" w:line="240" w:lineRule="auto"/>
              <w:ind w:left="0"/>
              <w:jc w:val="center"/>
              <w:rPr>
                <w:rFonts w:ascii="Times New Roman" w:hAnsi="Times New Roman" w:cs="Times New Roman"/>
                <w:sz w:val="24"/>
                <w:szCs w:val="24"/>
              </w:rPr>
            </w:pPr>
          </w:p>
          <w:p w:rsidR="00241645" w:rsidRDefault="00F31932" w:rsidP="00F3193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Вихователі старшої </w:t>
            </w:r>
            <w:proofErr w:type="spellStart"/>
            <w:r>
              <w:rPr>
                <w:rFonts w:ascii="Times New Roman" w:hAnsi="Times New Roman" w:cs="Times New Roman"/>
                <w:sz w:val="24"/>
                <w:szCs w:val="24"/>
              </w:rPr>
              <w:t>гупи</w:t>
            </w:r>
            <w:proofErr w:type="spellEnd"/>
          </w:p>
          <w:p w:rsidR="00241645" w:rsidRDefault="00241645" w:rsidP="00241645">
            <w:pPr>
              <w:pStyle w:val="a3"/>
              <w:spacing w:after="0" w:line="240" w:lineRule="auto"/>
              <w:ind w:left="0"/>
              <w:jc w:val="center"/>
              <w:rPr>
                <w:rFonts w:ascii="Times New Roman" w:hAnsi="Times New Roman" w:cs="Times New Roman"/>
                <w:sz w:val="24"/>
                <w:szCs w:val="24"/>
              </w:rPr>
            </w:pPr>
          </w:p>
          <w:p w:rsidR="00241645" w:rsidRDefault="00241645" w:rsidP="00241645">
            <w:pPr>
              <w:pStyle w:val="a3"/>
              <w:spacing w:after="0" w:line="240" w:lineRule="auto"/>
              <w:ind w:left="0"/>
              <w:jc w:val="center"/>
              <w:rPr>
                <w:rFonts w:ascii="Times New Roman" w:hAnsi="Times New Roman" w:cs="Times New Roman"/>
                <w:sz w:val="24"/>
                <w:szCs w:val="24"/>
              </w:rPr>
            </w:pPr>
          </w:p>
          <w:p w:rsidR="00241645" w:rsidRDefault="00241645" w:rsidP="00241645">
            <w:pPr>
              <w:pStyle w:val="a3"/>
              <w:spacing w:after="0" w:line="240" w:lineRule="auto"/>
              <w:ind w:left="0"/>
              <w:jc w:val="center"/>
              <w:rPr>
                <w:rFonts w:ascii="Times New Roman" w:hAnsi="Times New Roman" w:cs="Times New Roman"/>
                <w:sz w:val="24"/>
                <w:szCs w:val="24"/>
              </w:rPr>
            </w:pPr>
          </w:p>
          <w:p w:rsidR="00241645" w:rsidRDefault="00241645" w:rsidP="00241645">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Педагоги</w:t>
            </w:r>
            <w:r w:rsidR="00F31932">
              <w:rPr>
                <w:rFonts w:ascii="Times New Roman" w:hAnsi="Times New Roman" w:cs="Times New Roman"/>
                <w:sz w:val="24"/>
                <w:szCs w:val="24"/>
              </w:rPr>
              <w:t>,</w:t>
            </w:r>
          </w:p>
          <w:p w:rsidR="00241645" w:rsidRDefault="00F31932" w:rsidP="003C5DA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241645" w:rsidRDefault="00241645" w:rsidP="00241645">
            <w:pPr>
              <w:pStyle w:val="a3"/>
              <w:spacing w:after="0" w:line="240" w:lineRule="auto"/>
              <w:ind w:left="0"/>
              <w:jc w:val="center"/>
              <w:rPr>
                <w:rFonts w:ascii="Times New Roman" w:hAnsi="Times New Roman" w:cs="Times New Roman"/>
                <w:sz w:val="24"/>
                <w:szCs w:val="24"/>
              </w:rPr>
            </w:pPr>
          </w:p>
          <w:p w:rsidR="00650986" w:rsidRDefault="00650986" w:rsidP="00241645">
            <w:pPr>
              <w:pStyle w:val="a3"/>
              <w:spacing w:after="0" w:line="240" w:lineRule="auto"/>
              <w:ind w:left="0"/>
              <w:jc w:val="center"/>
              <w:rPr>
                <w:rFonts w:ascii="Times New Roman" w:hAnsi="Times New Roman" w:cs="Times New Roman"/>
                <w:sz w:val="24"/>
                <w:szCs w:val="24"/>
              </w:rPr>
            </w:pPr>
          </w:p>
          <w:p w:rsidR="00241645" w:rsidRDefault="00F31932" w:rsidP="00E55F4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 вихователь-</w:t>
            </w:r>
            <w:r>
              <w:rPr>
                <w:rFonts w:ascii="Times New Roman" w:hAnsi="Times New Roman" w:cs="Times New Roman"/>
                <w:sz w:val="24"/>
                <w:szCs w:val="24"/>
              </w:rPr>
              <w:lastRenderedPageBreak/>
              <w:t>методист</w:t>
            </w:r>
          </w:p>
          <w:p w:rsidR="00241645" w:rsidRDefault="00241645" w:rsidP="00241645">
            <w:pPr>
              <w:pStyle w:val="a3"/>
              <w:spacing w:after="0" w:line="240" w:lineRule="auto"/>
              <w:ind w:left="0"/>
              <w:jc w:val="center"/>
              <w:rPr>
                <w:rFonts w:ascii="Times New Roman" w:hAnsi="Times New Roman" w:cs="Times New Roman"/>
                <w:sz w:val="24"/>
                <w:szCs w:val="24"/>
              </w:rPr>
            </w:pPr>
          </w:p>
          <w:p w:rsidR="003C5DA2" w:rsidRDefault="003C5DA2" w:rsidP="00241645">
            <w:pPr>
              <w:pStyle w:val="a3"/>
              <w:spacing w:after="0" w:line="240" w:lineRule="auto"/>
              <w:ind w:left="0"/>
              <w:jc w:val="center"/>
              <w:rPr>
                <w:rFonts w:ascii="Times New Roman" w:hAnsi="Times New Roman" w:cs="Times New Roman"/>
                <w:sz w:val="24"/>
                <w:szCs w:val="24"/>
              </w:rPr>
            </w:pPr>
          </w:p>
          <w:p w:rsidR="00241645" w:rsidRDefault="00F31932" w:rsidP="00241645">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241645" w:rsidRDefault="00241645" w:rsidP="00241645">
            <w:pPr>
              <w:pStyle w:val="a3"/>
              <w:spacing w:after="0" w:line="240" w:lineRule="auto"/>
              <w:ind w:left="0"/>
              <w:jc w:val="center"/>
              <w:rPr>
                <w:rFonts w:ascii="Times New Roman" w:hAnsi="Times New Roman" w:cs="Times New Roman"/>
                <w:sz w:val="24"/>
                <w:szCs w:val="24"/>
              </w:rPr>
            </w:pPr>
          </w:p>
          <w:p w:rsidR="003C5DA2" w:rsidRDefault="003C5DA2" w:rsidP="00241645">
            <w:pPr>
              <w:pStyle w:val="a3"/>
              <w:spacing w:after="0" w:line="240" w:lineRule="auto"/>
              <w:ind w:left="0"/>
              <w:jc w:val="center"/>
              <w:rPr>
                <w:rFonts w:ascii="Times New Roman" w:hAnsi="Times New Roman" w:cs="Times New Roman"/>
                <w:sz w:val="24"/>
                <w:szCs w:val="24"/>
              </w:rPr>
            </w:pPr>
          </w:p>
          <w:p w:rsidR="00241645" w:rsidRDefault="00F31932" w:rsidP="00F31932">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241645" w:rsidRDefault="00241645" w:rsidP="003C5DA2">
            <w:pPr>
              <w:pStyle w:val="a3"/>
              <w:spacing w:after="0" w:line="240" w:lineRule="auto"/>
              <w:ind w:left="0"/>
              <w:rPr>
                <w:rFonts w:ascii="Times New Roman" w:hAnsi="Times New Roman" w:cs="Times New Roman"/>
                <w:sz w:val="24"/>
                <w:szCs w:val="24"/>
              </w:rPr>
            </w:pPr>
          </w:p>
        </w:tc>
        <w:tc>
          <w:tcPr>
            <w:tcW w:w="1497" w:type="dxa"/>
          </w:tcPr>
          <w:p w:rsidR="00365646" w:rsidRDefault="00365646"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702"/>
        </w:trPr>
        <w:tc>
          <w:tcPr>
            <w:tcW w:w="2417" w:type="dxa"/>
            <w:vMerge w:val="restart"/>
          </w:tcPr>
          <w:p w:rsidR="00BD11E3" w:rsidRPr="00E35AF8" w:rsidRDefault="00E35AF8" w:rsidP="00E35AF8">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2.4</w:t>
            </w:r>
            <w:r w:rsidR="00BD11E3" w:rsidRPr="00E35AF8">
              <w:rPr>
                <w:rFonts w:ascii="Times New Roman" w:hAnsi="Times New Roman" w:cs="Times New Roman"/>
                <w:b/>
                <w:sz w:val="24"/>
                <w:szCs w:val="24"/>
              </w:rPr>
              <w:t xml:space="preserve"> Команда із супроводу дитини з ООП</w:t>
            </w:r>
          </w:p>
        </w:tc>
        <w:tc>
          <w:tcPr>
            <w:tcW w:w="3051" w:type="dxa"/>
          </w:tcPr>
          <w:p w:rsidR="00BD11E3" w:rsidRPr="00B85457" w:rsidRDefault="00BD11E3" w:rsidP="00D005A4">
            <w:pPr>
              <w:spacing w:after="0" w:line="240" w:lineRule="auto"/>
              <w:rPr>
                <w:rFonts w:ascii="Times New Roman" w:eastAsia="Calibri" w:hAnsi="Times New Roman" w:cs="Times New Roman"/>
                <w:kern w:val="0"/>
                <w:sz w:val="24"/>
                <w:szCs w:val="24"/>
                <w14:ligatures w14:val="none"/>
              </w:rPr>
            </w:pPr>
            <w:r w:rsidRPr="00D005A4">
              <w:rPr>
                <w:rFonts w:ascii="Times New Roman" w:eastAsia="Calibri" w:hAnsi="Times New Roman" w:cs="Times New Roman"/>
                <w:kern w:val="0"/>
                <w:sz w:val="24"/>
                <w:szCs w:val="24"/>
                <w14:ligatures w14:val="none"/>
              </w:rPr>
              <w:t xml:space="preserve">Оцінка індивідуальних особливостей, </w:t>
            </w:r>
            <w:proofErr w:type="spellStart"/>
            <w:r w:rsidRPr="00D005A4">
              <w:rPr>
                <w:rFonts w:ascii="Times New Roman" w:eastAsia="Calibri" w:hAnsi="Times New Roman" w:cs="Times New Roman"/>
                <w:kern w:val="0"/>
                <w:sz w:val="24"/>
                <w:szCs w:val="24"/>
                <w14:ligatures w14:val="none"/>
              </w:rPr>
              <w:t>схильностей</w:t>
            </w:r>
            <w:proofErr w:type="spellEnd"/>
            <w:r w:rsidRPr="00D005A4">
              <w:rPr>
                <w:rFonts w:ascii="Times New Roman" w:eastAsia="Calibri" w:hAnsi="Times New Roman" w:cs="Times New Roman"/>
                <w:kern w:val="0"/>
                <w:sz w:val="24"/>
                <w:szCs w:val="24"/>
                <w14:ligatures w14:val="none"/>
              </w:rPr>
              <w:t>, інтересів та потреб дітей з особливими освітніми потребами через спостереження</w:t>
            </w:r>
            <w:r>
              <w:rPr>
                <w:rFonts w:ascii="Times New Roman" w:eastAsia="Calibri" w:hAnsi="Times New Roman" w:cs="Times New Roman"/>
                <w:kern w:val="0"/>
                <w:sz w:val="24"/>
                <w:szCs w:val="24"/>
                <w14:ligatures w14:val="none"/>
              </w:rPr>
              <w:t>.</w:t>
            </w:r>
          </w:p>
        </w:tc>
        <w:tc>
          <w:tcPr>
            <w:tcW w:w="1433" w:type="dxa"/>
          </w:tcPr>
          <w:p w:rsidR="00BD11E3" w:rsidRDefault="00BD11E3" w:rsidP="008E6DA7">
            <w:pPr>
              <w:pStyle w:val="a3"/>
              <w:spacing w:after="0" w:line="240" w:lineRule="auto"/>
              <w:ind w:left="0"/>
              <w:jc w:val="center"/>
              <w:rPr>
                <w:rFonts w:ascii="Times New Roman" w:hAnsi="Times New Roman" w:cs="Times New Roman"/>
                <w:sz w:val="24"/>
                <w:szCs w:val="24"/>
              </w:rPr>
            </w:pPr>
            <w:r w:rsidRPr="00B85457">
              <w:rPr>
                <w:rFonts w:ascii="Times New Roman" w:hAnsi="Times New Roman" w:cs="Times New Roman"/>
                <w:sz w:val="24"/>
                <w:szCs w:val="24"/>
              </w:rPr>
              <w:t>Протягом двох тижнів з моменту приходу дитини в ЗДО</w:t>
            </w:r>
          </w:p>
        </w:tc>
        <w:tc>
          <w:tcPr>
            <w:tcW w:w="1970" w:type="dxa"/>
          </w:tcPr>
          <w:p w:rsidR="00BD11E3" w:rsidRDefault="00BD11E3"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Члени КППС</w:t>
            </w:r>
          </w:p>
        </w:tc>
        <w:tc>
          <w:tcPr>
            <w:tcW w:w="1497" w:type="dxa"/>
          </w:tcPr>
          <w:p w:rsidR="00BD11E3" w:rsidRDefault="00BD11E3"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702"/>
        </w:trPr>
        <w:tc>
          <w:tcPr>
            <w:tcW w:w="2417" w:type="dxa"/>
            <w:vMerge/>
          </w:tcPr>
          <w:p w:rsidR="00BD11E3" w:rsidRDefault="00BD11E3" w:rsidP="00B85457">
            <w:pPr>
              <w:pStyle w:val="a3"/>
              <w:spacing w:after="0" w:line="240" w:lineRule="auto"/>
              <w:ind w:left="360"/>
              <w:rPr>
                <w:rFonts w:ascii="Times New Roman" w:hAnsi="Times New Roman" w:cs="Times New Roman"/>
                <w:b/>
                <w:sz w:val="24"/>
                <w:szCs w:val="24"/>
              </w:rPr>
            </w:pPr>
          </w:p>
        </w:tc>
        <w:tc>
          <w:tcPr>
            <w:tcW w:w="3051" w:type="dxa"/>
          </w:tcPr>
          <w:p w:rsidR="00BD11E3" w:rsidRPr="00B85457" w:rsidRDefault="00BD11E3" w:rsidP="00B85457">
            <w:pPr>
              <w:spacing w:after="0" w:line="240" w:lineRule="auto"/>
              <w:jc w:val="both"/>
              <w:rPr>
                <w:rFonts w:ascii="Times New Roman" w:eastAsia="Calibri" w:hAnsi="Times New Roman" w:cs="Times New Roman"/>
                <w:kern w:val="0"/>
                <w:sz w:val="24"/>
                <w:szCs w:val="24"/>
                <w14:ligatures w14:val="none"/>
              </w:rPr>
            </w:pPr>
            <w:r w:rsidRPr="00B85457">
              <w:rPr>
                <w:rFonts w:ascii="Times New Roman" w:eastAsia="Calibri" w:hAnsi="Times New Roman" w:cs="Times New Roman"/>
                <w:b/>
                <w:kern w:val="0"/>
                <w:sz w:val="24"/>
                <w:szCs w:val="24"/>
                <w14:ligatures w14:val="none"/>
              </w:rPr>
              <w:t>Засідання  КППС</w:t>
            </w:r>
            <w:r>
              <w:rPr>
                <w:rFonts w:ascii="Times New Roman" w:eastAsia="Calibri" w:hAnsi="Times New Roman" w:cs="Times New Roman"/>
                <w:b/>
                <w:kern w:val="0"/>
                <w:sz w:val="24"/>
                <w:szCs w:val="24"/>
                <w14:ligatures w14:val="none"/>
              </w:rPr>
              <w:t xml:space="preserve"> №1</w:t>
            </w:r>
            <w:r>
              <w:rPr>
                <w:rFonts w:ascii="Times New Roman" w:eastAsia="Calibri" w:hAnsi="Times New Roman" w:cs="Times New Roman"/>
                <w:kern w:val="0"/>
                <w:sz w:val="24"/>
                <w:szCs w:val="24"/>
                <w14:ligatures w14:val="none"/>
              </w:rPr>
              <w:t>:</w:t>
            </w:r>
            <w:r w:rsidRPr="00B85457">
              <w:rPr>
                <w:rFonts w:ascii="Times New Roman" w:eastAsia="Calibri" w:hAnsi="Times New Roman" w:cs="Times New Roman"/>
                <w:kern w:val="0"/>
                <w:sz w:val="24"/>
                <w:szCs w:val="24"/>
                <w14:ligatures w14:val="none"/>
              </w:rPr>
              <w:t xml:space="preserve"> </w:t>
            </w:r>
          </w:p>
          <w:p w:rsidR="00BD11E3" w:rsidRPr="00D449A1" w:rsidRDefault="00BD11E3" w:rsidP="00E25F8D">
            <w:pPr>
              <w:pStyle w:val="a3"/>
              <w:numPr>
                <w:ilvl w:val="0"/>
                <w:numId w:val="3"/>
              </w:numPr>
              <w:spacing w:after="0" w:line="240" w:lineRule="auto"/>
              <w:ind w:left="358" w:hanging="283"/>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Вибори секретаря команди психолого-педагогічного супроводу дитини з</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особливими освітніми потребами.</w:t>
            </w:r>
          </w:p>
          <w:p w:rsidR="00BD11E3" w:rsidRPr="00D449A1" w:rsidRDefault="00BD11E3" w:rsidP="00E25F8D">
            <w:pPr>
              <w:pStyle w:val="a3"/>
              <w:numPr>
                <w:ilvl w:val="0"/>
                <w:numId w:val="3"/>
              </w:numPr>
              <w:spacing w:after="0" w:line="240" w:lineRule="auto"/>
              <w:ind w:left="358" w:hanging="283"/>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Розгляд основних нормативних документів щодо інклюзивної освіти.</w:t>
            </w:r>
          </w:p>
          <w:p w:rsidR="00BD11E3" w:rsidRPr="00D449A1" w:rsidRDefault="00BD11E3" w:rsidP="00E25F8D">
            <w:pPr>
              <w:pStyle w:val="a3"/>
              <w:numPr>
                <w:ilvl w:val="0"/>
                <w:numId w:val="3"/>
              </w:numPr>
              <w:spacing w:after="0" w:line="240" w:lineRule="auto"/>
              <w:ind w:left="358" w:hanging="283"/>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Створення команди психолого-педагогічного супроводу дітей з</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особливими освітніми потребами.</w:t>
            </w:r>
          </w:p>
          <w:p w:rsidR="00BD11E3" w:rsidRPr="00D449A1" w:rsidRDefault="00BD11E3" w:rsidP="00E25F8D">
            <w:pPr>
              <w:pStyle w:val="a3"/>
              <w:numPr>
                <w:ilvl w:val="0"/>
                <w:numId w:val="3"/>
              </w:numPr>
              <w:spacing w:after="0" w:line="240" w:lineRule="auto"/>
              <w:ind w:left="358" w:hanging="283"/>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Спостереження за вихованцем протягом двох тижнів з моменту початку</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навчання в інклюзивній групі. Створення та забезпечення умов для</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ефективного навчально-виховного процесу в інклюзивній групі.</w:t>
            </w:r>
          </w:p>
          <w:p w:rsidR="00BD11E3" w:rsidRPr="00D449A1" w:rsidRDefault="00BD11E3" w:rsidP="00E25F8D">
            <w:pPr>
              <w:pStyle w:val="a3"/>
              <w:numPr>
                <w:ilvl w:val="0"/>
                <w:numId w:val="3"/>
              </w:numPr>
              <w:spacing w:after="0" w:line="240" w:lineRule="auto"/>
              <w:ind w:left="358" w:hanging="283"/>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Про проведення діагностики навичок, вмінь та знань вихованця з</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особливим</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освітніми потребами.</w:t>
            </w:r>
          </w:p>
          <w:p w:rsidR="00BD11E3" w:rsidRPr="00D449A1" w:rsidRDefault="00BD11E3" w:rsidP="00E25F8D">
            <w:pPr>
              <w:pStyle w:val="a3"/>
              <w:numPr>
                <w:ilvl w:val="0"/>
                <w:numId w:val="3"/>
              </w:numPr>
              <w:spacing w:after="0" w:line="240" w:lineRule="auto"/>
              <w:ind w:left="358" w:hanging="283"/>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lastRenderedPageBreak/>
              <w:t>Про розроблення Індивідуальної програми розвитку з урахуванням</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особливостей дитини</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Затвердження програми розвитку.</w:t>
            </w:r>
          </w:p>
          <w:p w:rsidR="00BD11E3" w:rsidRPr="00B85457" w:rsidRDefault="00BD11E3" w:rsidP="00E25F8D">
            <w:pPr>
              <w:pStyle w:val="a3"/>
              <w:numPr>
                <w:ilvl w:val="0"/>
                <w:numId w:val="3"/>
              </w:numPr>
              <w:spacing w:after="0" w:line="240" w:lineRule="auto"/>
              <w:ind w:left="358" w:hanging="283"/>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Підсумки. Визначення подальших дій.</w:t>
            </w:r>
          </w:p>
        </w:tc>
        <w:tc>
          <w:tcPr>
            <w:tcW w:w="1433" w:type="dxa"/>
          </w:tcPr>
          <w:p w:rsidR="00BD11E3" w:rsidRPr="00B85457" w:rsidRDefault="00BD11E3" w:rsidP="008E6DA7">
            <w:pPr>
              <w:pStyle w:val="a3"/>
              <w:spacing w:after="0" w:line="240" w:lineRule="auto"/>
              <w:ind w:left="0"/>
              <w:jc w:val="center"/>
              <w:rPr>
                <w:rFonts w:ascii="Times New Roman" w:hAnsi="Times New Roman" w:cs="Times New Roman"/>
                <w:sz w:val="24"/>
                <w:szCs w:val="24"/>
              </w:rPr>
            </w:pPr>
            <w:r w:rsidRPr="00B85457">
              <w:rPr>
                <w:rFonts w:ascii="Times New Roman" w:hAnsi="Times New Roman" w:cs="Times New Roman"/>
                <w:sz w:val="24"/>
                <w:szCs w:val="24"/>
              </w:rPr>
              <w:lastRenderedPageBreak/>
              <w:t>Протягом двох тижнів з моменту приходу дитини в ЗДО</w:t>
            </w:r>
          </w:p>
        </w:tc>
        <w:tc>
          <w:tcPr>
            <w:tcW w:w="1970" w:type="dxa"/>
          </w:tcPr>
          <w:p w:rsidR="00BD11E3" w:rsidRDefault="00BD11E3" w:rsidP="008E6DA7">
            <w:pPr>
              <w:pStyle w:val="a3"/>
              <w:spacing w:after="0" w:line="240" w:lineRule="auto"/>
              <w:ind w:left="0"/>
              <w:jc w:val="center"/>
              <w:rPr>
                <w:rFonts w:ascii="Times New Roman" w:hAnsi="Times New Roman" w:cs="Times New Roman"/>
                <w:sz w:val="24"/>
                <w:szCs w:val="24"/>
              </w:rPr>
            </w:pPr>
          </w:p>
          <w:p w:rsidR="00BD11E3" w:rsidRDefault="00BD11E3" w:rsidP="008E6DA7">
            <w:pPr>
              <w:pStyle w:val="a3"/>
              <w:spacing w:after="0" w:line="240" w:lineRule="auto"/>
              <w:ind w:left="0"/>
              <w:jc w:val="center"/>
              <w:rPr>
                <w:rFonts w:ascii="Times New Roman" w:hAnsi="Times New Roman" w:cs="Times New Roman"/>
                <w:sz w:val="24"/>
                <w:szCs w:val="24"/>
              </w:rPr>
            </w:pPr>
          </w:p>
          <w:p w:rsidR="00BD11E3" w:rsidRDefault="00BD11E3" w:rsidP="008E6DA7">
            <w:pPr>
              <w:pStyle w:val="a3"/>
              <w:spacing w:after="0" w:line="240" w:lineRule="auto"/>
              <w:ind w:left="0"/>
              <w:jc w:val="center"/>
              <w:rPr>
                <w:rFonts w:ascii="Times New Roman" w:hAnsi="Times New Roman" w:cs="Times New Roman"/>
                <w:sz w:val="24"/>
                <w:szCs w:val="24"/>
              </w:rPr>
            </w:pPr>
          </w:p>
          <w:p w:rsidR="00BD11E3" w:rsidRDefault="00BD11E3" w:rsidP="008E6DA7">
            <w:pPr>
              <w:pStyle w:val="a3"/>
              <w:spacing w:after="0" w:line="240" w:lineRule="auto"/>
              <w:ind w:left="0"/>
              <w:jc w:val="center"/>
              <w:rPr>
                <w:rFonts w:ascii="Times New Roman" w:hAnsi="Times New Roman" w:cs="Times New Roman"/>
                <w:sz w:val="24"/>
                <w:szCs w:val="24"/>
              </w:rPr>
            </w:pPr>
            <w:r w:rsidRPr="00B85457">
              <w:rPr>
                <w:rFonts w:ascii="Times New Roman" w:hAnsi="Times New Roman" w:cs="Times New Roman"/>
                <w:sz w:val="24"/>
                <w:szCs w:val="24"/>
              </w:rPr>
              <w:t>Члени КППС</w:t>
            </w:r>
          </w:p>
        </w:tc>
        <w:tc>
          <w:tcPr>
            <w:tcW w:w="1497" w:type="dxa"/>
          </w:tcPr>
          <w:p w:rsidR="00BD11E3" w:rsidRDefault="00BD11E3"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702"/>
        </w:trPr>
        <w:tc>
          <w:tcPr>
            <w:tcW w:w="2417" w:type="dxa"/>
            <w:vMerge/>
          </w:tcPr>
          <w:p w:rsidR="00BD11E3" w:rsidRDefault="00BD11E3" w:rsidP="00B85457">
            <w:pPr>
              <w:pStyle w:val="a3"/>
              <w:spacing w:after="0" w:line="240" w:lineRule="auto"/>
              <w:ind w:left="360"/>
              <w:rPr>
                <w:rFonts w:ascii="Times New Roman" w:hAnsi="Times New Roman" w:cs="Times New Roman"/>
                <w:b/>
                <w:sz w:val="24"/>
                <w:szCs w:val="24"/>
              </w:rPr>
            </w:pPr>
          </w:p>
        </w:tc>
        <w:tc>
          <w:tcPr>
            <w:tcW w:w="3051" w:type="dxa"/>
          </w:tcPr>
          <w:p w:rsidR="00BD11E3" w:rsidRDefault="00BD11E3" w:rsidP="00B85457">
            <w:pPr>
              <w:spacing w:after="0" w:line="24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Засідання  КППС №2</w:t>
            </w:r>
            <w:r w:rsidRPr="00B85457">
              <w:rPr>
                <w:rFonts w:ascii="Times New Roman" w:eastAsia="Calibri" w:hAnsi="Times New Roman" w:cs="Times New Roman"/>
                <w:b/>
                <w:kern w:val="0"/>
                <w:sz w:val="24"/>
                <w:szCs w:val="24"/>
                <w14:ligatures w14:val="none"/>
              </w:rPr>
              <w:t>:</w:t>
            </w:r>
          </w:p>
          <w:p w:rsidR="00BD11E3" w:rsidRDefault="00BD11E3" w:rsidP="00E25F8D">
            <w:pPr>
              <w:pStyle w:val="a3"/>
              <w:numPr>
                <w:ilvl w:val="0"/>
                <w:numId w:val="4"/>
              </w:numPr>
              <w:spacing w:after="0" w:line="240" w:lineRule="auto"/>
              <w:ind w:left="358" w:hanging="283"/>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Розгляд поточних результатів розвитку дитини та вивчення нових даних щодо її освітніх потреб.</w:t>
            </w:r>
          </w:p>
          <w:p w:rsidR="00BD11E3" w:rsidRDefault="00BD11E3" w:rsidP="00E25F8D">
            <w:pPr>
              <w:pStyle w:val="a3"/>
              <w:numPr>
                <w:ilvl w:val="0"/>
                <w:numId w:val="4"/>
              </w:numPr>
              <w:spacing w:after="0" w:line="240" w:lineRule="auto"/>
              <w:ind w:left="358" w:hanging="283"/>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Обговорення необхідності внесення змін до Індивідуальної програми розвитку (ІПР) з метою її адаптації до актуальних можливостей та потреб дитини.</w:t>
            </w:r>
          </w:p>
          <w:p w:rsidR="00BD11E3" w:rsidRDefault="00BD11E3" w:rsidP="00E25F8D">
            <w:pPr>
              <w:pStyle w:val="a3"/>
              <w:numPr>
                <w:ilvl w:val="0"/>
                <w:numId w:val="4"/>
              </w:numPr>
              <w:spacing w:after="0" w:line="240" w:lineRule="auto"/>
              <w:ind w:left="358" w:hanging="283"/>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Моніторинг рівня досягнень дитини за вже реалізованими етапами ІПР: аналіз динаміки, труднощів та успішних моментів.</w:t>
            </w:r>
          </w:p>
          <w:p w:rsidR="00BD11E3" w:rsidRDefault="00BD11E3" w:rsidP="00E25F8D">
            <w:pPr>
              <w:pStyle w:val="a3"/>
              <w:numPr>
                <w:ilvl w:val="0"/>
                <w:numId w:val="4"/>
              </w:numPr>
              <w:spacing w:after="0" w:line="240" w:lineRule="auto"/>
              <w:ind w:left="358" w:hanging="283"/>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Корекція цілей, завдань і змісту ІПР на основі обговорення та аналізу поточного стану розвитку дитини.</w:t>
            </w:r>
          </w:p>
          <w:p w:rsidR="00BD11E3" w:rsidRDefault="00BD11E3" w:rsidP="00E25F8D">
            <w:pPr>
              <w:pStyle w:val="a3"/>
              <w:numPr>
                <w:ilvl w:val="0"/>
                <w:numId w:val="4"/>
              </w:numPr>
              <w:spacing w:after="0" w:line="240" w:lineRule="auto"/>
              <w:ind w:left="358" w:hanging="283"/>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Рекомендації щодо удосконалення освітньої та психолого</w:t>
            </w:r>
            <w:r>
              <w:rPr>
                <w:rFonts w:ascii="Times New Roman" w:eastAsia="Calibri" w:hAnsi="Times New Roman" w:cs="Times New Roman"/>
                <w:kern w:val="0"/>
                <w:sz w:val="24"/>
                <w:szCs w:val="24"/>
                <w14:ligatures w14:val="none"/>
              </w:rPr>
              <w:t xml:space="preserve"> </w:t>
            </w:r>
            <w:r w:rsidRPr="00BD11E3">
              <w:rPr>
                <w:rFonts w:ascii="Times New Roman" w:eastAsia="Calibri" w:hAnsi="Times New Roman" w:cs="Times New Roman"/>
                <w:kern w:val="0"/>
                <w:sz w:val="24"/>
                <w:szCs w:val="24"/>
                <w14:ligatures w14:val="none"/>
              </w:rPr>
              <w:t>педагогічної</w:t>
            </w:r>
            <w:r>
              <w:rPr>
                <w:rFonts w:ascii="Times New Roman" w:eastAsia="Calibri" w:hAnsi="Times New Roman" w:cs="Times New Roman"/>
                <w:kern w:val="0"/>
                <w:sz w:val="24"/>
                <w:szCs w:val="24"/>
                <w14:ligatures w14:val="none"/>
              </w:rPr>
              <w:t xml:space="preserve"> </w:t>
            </w:r>
            <w:r w:rsidRPr="00BD11E3">
              <w:rPr>
                <w:rFonts w:ascii="Times New Roman" w:eastAsia="Calibri" w:hAnsi="Times New Roman" w:cs="Times New Roman"/>
                <w:kern w:val="0"/>
                <w:sz w:val="24"/>
                <w:szCs w:val="24"/>
                <w14:ligatures w14:val="none"/>
              </w:rPr>
              <w:t>підтримки,</w:t>
            </w:r>
            <w:r>
              <w:rPr>
                <w:rFonts w:ascii="Times New Roman" w:eastAsia="Calibri" w:hAnsi="Times New Roman" w:cs="Times New Roman"/>
                <w:kern w:val="0"/>
                <w:sz w:val="24"/>
                <w:szCs w:val="24"/>
                <w14:ligatures w14:val="none"/>
              </w:rPr>
              <w:t xml:space="preserve"> </w:t>
            </w:r>
            <w:r w:rsidRPr="00BD11E3">
              <w:rPr>
                <w:rFonts w:ascii="Times New Roman" w:eastAsia="Calibri" w:hAnsi="Times New Roman" w:cs="Times New Roman"/>
                <w:kern w:val="0"/>
                <w:sz w:val="24"/>
                <w:szCs w:val="24"/>
                <w14:ligatures w14:val="none"/>
              </w:rPr>
              <w:t>враховуючи результати</w:t>
            </w:r>
            <w:r>
              <w:rPr>
                <w:rFonts w:ascii="Times New Roman" w:eastAsia="Calibri" w:hAnsi="Times New Roman" w:cs="Times New Roman"/>
                <w:kern w:val="0"/>
                <w:sz w:val="24"/>
                <w:szCs w:val="24"/>
                <w14:ligatures w14:val="none"/>
              </w:rPr>
              <w:t xml:space="preserve"> </w:t>
            </w:r>
            <w:r w:rsidRPr="00BD11E3">
              <w:rPr>
                <w:rFonts w:ascii="Times New Roman" w:eastAsia="Calibri" w:hAnsi="Times New Roman" w:cs="Times New Roman"/>
                <w:kern w:val="0"/>
                <w:sz w:val="24"/>
                <w:szCs w:val="24"/>
                <w14:ligatures w14:val="none"/>
              </w:rPr>
              <w:t>моніторингу.</w:t>
            </w:r>
          </w:p>
          <w:p w:rsidR="00BD11E3" w:rsidRPr="00D005A4" w:rsidRDefault="00BD11E3" w:rsidP="00E25F8D">
            <w:pPr>
              <w:pStyle w:val="a3"/>
              <w:numPr>
                <w:ilvl w:val="0"/>
                <w:numId w:val="4"/>
              </w:numPr>
              <w:spacing w:after="0" w:line="240" w:lineRule="auto"/>
              <w:ind w:left="358" w:hanging="283"/>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Узгодження подальших дій учасників команди супроводу щодо реалізації оновленої ІПР.</w:t>
            </w:r>
          </w:p>
        </w:tc>
        <w:tc>
          <w:tcPr>
            <w:tcW w:w="1433" w:type="dxa"/>
          </w:tcPr>
          <w:p w:rsidR="00BD11E3" w:rsidRDefault="00BD11E3" w:rsidP="008E6DA7">
            <w:pPr>
              <w:pStyle w:val="a3"/>
              <w:spacing w:after="0" w:line="240" w:lineRule="auto"/>
              <w:ind w:left="0"/>
              <w:jc w:val="center"/>
              <w:rPr>
                <w:rFonts w:ascii="Times New Roman" w:hAnsi="Times New Roman" w:cs="Times New Roman"/>
                <w:sz w:val="24"/>
                <w:szCs w:val="24"/>
              </w:rPr>
            </w:pPr>
          </w:p>
          <w:p w:rsidR="00BD11E3" w:rsidRDefault="00BD11E3" w:rsidP="008E6DA7">
            <w:pPr>
              <w:pStyle w:val="a3"/>
              <w:spacing w:after="0" w:line="240" w:lineRule="auto"/>
              <w:ind w:left="0"/>
              <w:jc w:val="center"/>
              <w:rPr>
                <w:rFonts w:ascii="Times New Roman" w:hAnsi="Times New Roman" w:cs="Times New Roman"/>
                <w:sz w:val="24"/>
                <w:szCs w:val="24"/>
              </w:rPr>
            </w:pPr>
          </w:p>
          <w:p w:rsidR="00BD11E3" w:rsidRPr="00B85457" w:rsidRDefault="00BD11E3"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970" w:type="dxa"/>
          </w:tcPr>
          <w:p w:rsidR="00BD11E3" w:rsidRDefault="00BD11E3" w:rsidP="008E6DA7">
            <w:pPr>
              <w:pStyle w:val="a3"/>
              <w:spacing w:after="0" w:line="240" w:lineRule="auto"/>
              <w:ind w:left="0"/>
              <w:jc w:val="center"/>
              <w:rPr>
                <w:rFonts w:ascii="Times New Roman" w:hAnsi="Times New Roman" w:cs="Times New Roman"/>
                <w:sz w:val="24"/>
                <w:szCs w:val="24"/>
              </w:rPr>
            </w:pPr>
          </w:p>
          <w:p w:rsidR="00BD11E3" w:rsidRDefault="00BD11E3" w:rsidP="008E6DA7">
            <w:pPr>
              <w:pStyle w:val="a3"/>
              <w:spacing w:after="0" w:line="240" w:lineRule="auto"/>
              <w:ind w:left="0"/>
              <w:jc w:val="center"/>
              <w:rPr>
                <w:rFonts w:ascii="Times New Roman" w:hAnsi="Times New Roman" w:cs="Times New Roman"/>
                <w:sz w:val="24"/>
                <w:szCs w:val="24"/>
              </w:rPr>
            </w:pPr>
          </w:p>
          <w:p w:rsidR="00BD11E3" w:rsidRPr="00B85457" w:rsidRDefault="00BD11E3" w:rsidP="008E6DA7">
            <w:pPr>
              <w:pStyle w:val="a3"/>
              <w:spacing w:after="0" w:line="240" w:lineRule="auto"/>
              <w:ind w:left="0"/>
              <w:jc w:val="center"/>
              <w:rPr>
                <w:rFonts w:ascii="Times New Roman" w:hAnsi="Times New Roman" w:cs="Times New Roman"/>
                <w:sz w:val="24"/>
                <w:szCs w:val="24"/>
              </w:rPr>
            </w:pPr>
            <w:r w:rsidRPr="00D005A4">
              <w:rPr>
                <w:rFonts w:ascii="Times New Roman" w:hAnsi="Times New Roman" w:cs="Times New Roman"/>
                <w:sz w:val="24"/>
                <w:szCs w:val="24"/>
              </w:rPr>
              <w:t>Члени КППС</w:t>
            </w:r>
          </w:p>
        </w:tc>
        <w:tc>
          <w:tcPr>
            <w:tcW w:w="1497" w:type="dxa"/>
          </w:tcPr>
          <w:p w:rsidR="00BD11E3" w:rsidRDefault="00BD11E3"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702"/>
        </w:trPr>
        <w:tc>
          <w:tcPr>
            <w:tcW w:w="2417" w:type="dxa"/>
            <w:vMerge/>
          </w:tcPr>
          <w:p w:rsidR="00BD11E3" w:rsidRDefault="00BD11E3" w:rsidP="00B85457">
            <w:pPr>
              <w:pStyle w:val="a3"/>
              <w:spacing w:after="0" w:line="240" w:lineRule="auto"/>
              <w:ind w:left="360"/>
              <w:rPr>
                <w:rFonts w:ascii="Times New Roman" w:hAnsi="Times New Roman" w:cs="Times New Roman"/>
                <w:b/>
                <w:sz w:val="24"/>
                <w:szCs w:val="24"/>
              </w:rPr>
            </w:pPr>
          </w:p>
        </w:tc>
        <w:tc>
          <w:tcPr>
            <w:tcW w:w="3051" w:type="dxa"/>
          </w:tcPr>
          <w:p w:rsidR="00BD11E3" w:rsidRDefault="00BD11E3" w:rsidP="00B85457">
            <w:pPr>
              <w:spacing w:after="0" w:line="24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Засідання  КППС №3</w:t>
            </w:r>
            <w:r w:rsidRPr="00D005A4">
              <w:rPr>
                <w:rFonts w:ascii="Times New Roman" w:eastAsia="Calibri" w:hAnsi="Times New Roman" w:cs="Times New Roman"/>
                <w:b/>
                <w:kern w:val="0"/>
                <w:sz w:val="24"/>
                <w:szCs w:val="24"/>
                <w14:ligatures w14:val="none"/>
              </w:rPr>
              <w:t>:</w:t>
            </w:r>
          </w:p>
          <w:p w:rsidR="00BD11E3" w:rsidRDefault="00BD11E3" w:rsidP="00E25F8D">
            <w:pPr>
              <w:pStyle w:val="a3"/>
              <w:numPr>
                <w:ilvl w:val="0"/>
                <w:numId w:val="5"/>
              </w:numPr>
              <w:spacing w:after="0" w:line="240" w:lineRule="auto"/>
              <w:ind w:left="358" w:hanging="283"/>
              <w:jc w:val="both"/>
              <w:rPr>
                <w:rFonts w:ascii="Times New Roman" w:eastAsia="Calibri" w:hAnsi="Times New Roman" w:cs="Times New Roman"/>
                <w:kern w:val="0"/>
                <w:sz w:val="24"/>
                <w:szCs w:val="24"/>
                <w14:ligatures w14:val="none"/>
              </w:rPr>
            </w:pPr>
            <w:r w:rsidRPr="00D005A4">
              <w:rPr>
                <w:rFonts w:ascii="Times New Roman" w:eastAsia="Calibri" w:hAnsi="Times New Roman" w:cs="Times New Roman"/>
                <w:kern w:val="0"/>
                <w:sz w:val="24"/>
                <w:szCs w:val="24"/>
                <w14:ligatures w14:val="none"/>
              </w:rPr>
              <w:t xml:space="preserve">Розгляд та внесення змін до ІПР на основі нових даних та потреб дитини, щоб забезпечити </w:t>
            </w:r>
            <w:r w:rsidRPr="00D005A4">
              <w:rPr>
                <w:rFonts w:ascii="Times New Roman" w:eastAsia="Calibri" w:hAnsi="Times New Roman" w:cs="Times New Roman"/>
                <w:kern w:val="0"/>
                <w:sz w:val="24"/>
                <w:szCs w:val="24"/>
                <w14:ligatures w14:val="none"/>
              </w:rPr>
              <w:lastRenderedPageBreak/>
              <w:t xml:space="preserve">ефективність програми в досягненні її цілей. </w:t>
            </w:r>
          </w:p>
          <w:p w:rsidR="00BD11E3" w:rsidRPr="00D005A4" w:rsidRDefault="00BD11E3" w:rsidP="00E25F8D">
            <w:pPr>
              <w:pStyle w:val="a3"/>
              <w:numPr>
                <w:ilvl w:val="0"/>
                <w:numId w:val="5"/>
              </w:numPr>
              <w:spacing w:after="0" w:line="240" w:lineRule="auto"/>
              <w:ind w:left="358" w:hanging="283"/>
              <w:jc w:val="both"/>
              <w:rPr>
                <w:rFonts w:ascii="Times New Roman" w:eastAsia="Calibri" w:hAnsi="Times New Roman" w:cs="Times New Roman"/>
                <w:kern w:val="0"/>
                <w:sz w:val="24"/>
                <w:szCs w:val="24"/>
                <w14:ligatures w14:val="none"/>
              </w:rPr>
            </w:pPr>
            <w:r w:rsidRPr="00A6425F">
              <w:rPr>
                <w:rFonts w:ascii="Times New Roman" w:eastAsia="Calibri" w:hAnsi="Times New Roman" w:cs="Times New Roman"/>
                <w:kern w:val="0"/>
                <w:sz w:val="24"/>
                <w:szCs w:val="24"/>
                <w14:ligatures w14:val="none"/>
              </w:rPr>
              <w:t>Аналіз ступеня досягнення цілей, визначених у ІПР, оцінка досягнень та внесення корективів у план дій, якщо це необхідно для покращення результатів.</w:t>
            </w:r>
          </w:p>
        </w:tc>
        <w:tc>
          <w:tcPr>
            <w:tcW w:w="1433" w:type="dxa"/>
          </w:tcPr>
          <w:p w:rsidR="00BD11E3" w:rsidRDefault="00BD11E3"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Березень</w:t>
            </w:r>
          </w:p>
        </w:tc>
        <w:tc>
          <w:tcPr>
            <w:tcW w:w="1970" w:type="dxa"/>
          </w:tcPr>
          <w:p w:rsidR="00BD11E3" w:rsidRPr="00D005A4" w:rsidRDefault="00BD11E3" w:rsidP="00241645">
            <w:pPr>
              <w:pStyle w:val="a3"/>
              <w:spacing w:after="0" w:line="240" w:lineRule="auto"/>
              <w:ind w:left="0"/>
              <w:jc w:val="center"/>
              <w:rPr>
                <w:rFonts w:ascii="Times New Roman" w:hAnsi="Times New Roman" w:cs="Times New Roman"/>
                <w:sz w:val="24"/>
                <w:szCs w:val="24"/>
              </w:rPr>
            </w:pPr>
            <w:r w:rsidRPr="00D005A4">
              <w:rPr>
                <w:rFonts w:ascii="Times New Roman" w:hAnsi="Times New Roman" w:cs="Times New Roman"/>
                <w:sz w:val="24"/>
                <w:szCs w:val="24"/>
              </w:rPr>
              <w:t>Члени КППС</w:t>
            </w:r>
          </w:p>
        </w:tc>
        <w:tc>
          <w:tcPr>
            <w:tcW w:w="1497" w:type="dxa"/>
          </w:tcPr>
          <w:p w:rsidR="00BD11E3" w:rsidRDefault="00BD11E3"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702"/>
        </w:trPr>
        <w:tc>
          <w:tcPr>
            <w:tcW w:w="2417" w:type="dxa"/>
            <w:vMerge/>
          </w:tcPr>
          <w:p w:rsidR="00BD11E3" w:rsidRDefault="00BD11E3" w:rsidP="00B85457">
            <w:pPr>
              <w:pStyle w:val="a3"/>
              <w:spacing w:after="0" w:line="240" w:lineRule="auto"/>
              <w:ind w:left="360"/>
              <w:rPr>
                <w:rFonts w:ascii="Times New Roman" w:hAnsi="Times New Roman" w:cs="Times New Roman"/>
                <w:b/>
                <w:sz w:val="24"/>
                <w:szCs w:val="24"/>
              </w:rPr>
            </w:pPr>
          </w:p>
        </w:tc>
        <w:tc>
          <w:tcPr>
            <w:tcW w:w="3051" w:type="dxa"/>
          </w:tcPr>
          <w:p w:rsidR="00BD11E3" w:rsidRDefault="00BD11E3" w:rsidP="00B85457">
            <w:pPr>
              <w:spacing w:after="0" w:line="24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Засідання  КППС №4</w:t>
            </w:r>
            <w:r w:rsidRPr="00D005A4">
              <w:rPr>
                <w:rFonts w:ascii="Times New Roman" w:eastAsia="Calibri" w:hAnsi="Times New Roman" w:cs="Times New Roman"/>
                <w:b/>
                <w:kern w:val="0"/>
                <w:sz w:val="24"/>
                <w:szCs w:val="24"/>
                <w14:ligatures w14:val="none"/>
              </w:rPr>
              <w:t>:</w:t>
            </w:r>
          </w:p>
          <w:p w:rsidR="00BD11E3" w:rsidRPr="00D449A1" w:rsidRDefault="00BD11E3" w:rsidP="00E25F8D">
            <w:pPr>
              <w:pStyle w:val="a3"/>
              <w:numPr>
                <w:ilvl w:val="0"/>
                <w:numId w:val="6"/>
              </w:numPr>
              <w:spacing w:after="0" w:line="240" w:lineRule="auto"/>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 xml:space="preserve">Моніторинг динаміки розвитку дитини на основі спостережень </w:t>
            </w:r>
          </w:p>
          <w:p w:rsidR="00BD11E3" w:rsidRPr="00D449A1" w:rsidRDefault="00BD11E3" w:rsidP="00E25F8D">
            <w:pPr>
              <w:pStyle w:val="a3"/>
              <w:numPr>
                <w:ilvl w:val="0"/>
                <w:numId w:val="6"/>
              </w:numPr>
              <w:spacing w:after="0" w:line="240" w:lineRule="auto"/>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Висвітлення особливостей соціально-комунікативної адаптації дитини в</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інклюзивному середовищі</w:t>
            </w:r>
            <w:r>
              <w:rPr>
                <w:rFonts w:ascii="Times New Roman" w:eastAsia="Calibri" w:hAnsi="Times New Roman" w:cs="Times New Roman"/>
                <w:kern w:val="0"/>
                <w:sz w:val="24"/>
                <w:szCs w:val="24"/>
                <w14:ligatures w14:val="none"/>
              </w:rPr>
              <w:t>.</w:t>
            </w:r>
          </w:p>
          <w:p w:rsidR="00BD11E3" w:rsidRPr="00D449A1" w:rsidRDefault="00BD11E3" w:rsidP="00E25F8D">
            <w:pPr>
              <w:pStyle w:val="a3"/>
              <w:numPr>
                <w:ilvl w:val="0"/>
                <w:numId w:val="6"/>
              </w:numPr>
              <w:spacing w:after="0" w:line="240" w:lineRule="auto"/>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Обговорення результатів реалізаці</w:t>
            </w:r>
            <w:r>
              <w:rPr>
                <w:rFonts w:ascii="Times New Roman" w:eastAsia="Calibri" w:hAnsi="Times New Roman" w:cs="Times New Roman"/>
                <w:kern w:val="0"/>
                <w:sz w:val="24"/>
                <w:szCs w:val="24"/>
                <w14:ligatures w14:val="none"/>
              </w:rPr>
              <w:t xml:space="preserve">ї </w:t>
            </w:r>
            <w:r w:rsidRPr="00D449A1">
              <w:rPr>
                <w:rFonts w:ascii="Times New Roman" w:eastAsia="Calibri" w:hAnsi="Times New Roman" w:cs="Times New Roman"/>
                <w:kern w:val="0"/>
                <w:sz w:val="24"/>
                <w:szCs w:val="24"/>
                <w14:ligatures w14:val="none"/>
              </w:rPr>
              <w:t>Індивідуальної програми розвитку за</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 xml:space="preserve">період </w:t>
            </w:r>
            <w:r>
              <w:rPr>
                <w:rFonts w:ascii="Times New Roman" w:eastAsia="Calibri" w:hAnsi="Times New Roman" w:cs="Times New Roman"/>
                <w:kern w:val="0"/>
                <w:sz w:val="24"/>
                <w:szCs w:val="24"/>
                <w14:ligatures w14:val="none"/>
              </w:rPr>
              <w:t xml:space="preserve">вересень </w:t>
            </w:r>
            <w:r w:rsidRPr="00D449A1">
              <w:rPr>
                <w:rFonts w:ascii="Times New Roman" w:eastAsia="Calibri" w:hAnsi="Times New Roman" w:cs="Times New Roman"/>
                <w:kern w:val="0"/>
                <w:sz w:val="24"/>
                <w:szCs w:val="24"/>
                <w14:ligatures w14:val="none"/>
              </w:rPr>
              <w:t>–травень</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Аналіз позитивної динаміки та</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актуальних труднощів</w:t>
            </w:r>
            <w:r>
              <w:rPr>
                <w:rFonts w:ascii="Times New Roman" w:eastAsia="Calibri" w:hAnsi="Times New Roman" w:cs="Times New Roman"/>
                <w:kern w:val="0"/>
                <w:sz w:val="24"/>
                <w:szCs w:val="24"/>
                <w14:ligatures w14:val="none"/>
              </w:rPr>
              <w:t xml:space="preserve">. </w:t>
            </w:r>
          </w:p>
          <w:p w:rsidR="00BD11E3" w:rsidRPr="00D449A1" w:rsidRDefault="00BD11E3" w:rsidP="00E25F8D">
            <w:pPr>
              <w:pStyle w:val="a3"/>
              <w:numPr>
                <w:ilvl w:val="0"/>
                <w:numId w:val="6"/>
              </w:numPr>
              <w:spacing w:after="0" w:line="240" w:lineRule="auto"/>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Рекомендації щодо організації</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підтримки дитини у новому навчальному</w:t>
            </w:r>
            <w:r>
              <w:rPr>
                <w:rFonts w:ascii="Times New Roman" w:eastAsia="Calibri" w:hAnsi="Times New Roman" w:cs="Times New Roman"/>
                <w:kern w:val="0"/>
                <w:sz w:val="24"/>
                <w:szCs w:val="24"/>
                <w14:ligatures w14:val="none"/>
              </w:rPr>
              <w:t xml:space="preserve"> р</w:t>
            </w:r>
            <w:r w:rsidRPr="00D449A1">
              <w:rPr>
                <w:rFonts w:ascii="Times New Roman" w:eastAsia="Calibri" w:hAnsi="Times New Roman" w:cs="Times New Roman"/>
                <w:kern w:val="0"/>
                <w:sz w:val="24"/>
                <w:szCs w:val="24"/>
                <w14:ligatures w14:val="none"/>
              </w:rPr>
              <w:t>оці.</w:t>
            </w:r>
          </w:p>
          <w:p w:rsidR="00BD11E3" w:rsidRPr="00D449A1" w:rsidRDefault="00BD11E3" w:rsidP="00E25F8D">
            <w:pPr>
              <w:pStyle w:val="a3"/>
              <w:numPr>
                <w:ilvl w:val="0"/>
                <w:numId w:val="6"/>
              </w:numPr>
              <w:spacing w:after="0" w:line="240" w:lineRule="auto"/>
              <w:jc w:val="both"/>
              <w:rPr>
                <w:rFonts w:ascii="Times New Roman" w:eastAsia="Calibri" w:hAnsi="Times New Roman" w:cs="Times New Roman"/>
                <w:kern w:val="0"/>
                <w:sz w:val="24"/>
                <w:szCs w:val="24"/>
                <w14:ligatures w14:val="none"/>
              </w:rPr>
            </w:pPr>
            <w:r w:rsidRPr="00D449A1">
              <w:rPr>
                <w:rFonts w:ascii="Times New Roman" w:eastAsia="Calibri" w:hAnsi="Times New Roman" w:cs="Times New Roman"/>
                <w:kern w:val="0"/>
                <w:sz w:val="24"/>
                <w:szCs w:val="24"/>
                <w14:ligatures w14:val="none"/>
              </w:rPr>
              <w:t>Підсумки роботи команди психолого-педагогічного супроводу дитини з</w:t>
            </w:r>
            <w:r>
              <w:rPr>
                <w:rFonts w:ascii="Times New Roman" w:eastAsia="Calibri" w:hAnsi="Times New Roman" w:cs="Times New Roman"/>
                <w:kern w:val="0"/>
                <w:sz w:val="24"/>
                <w:szCs w:val="24"/>
                <w14:ligatures w14:val="none"/>
              </w:rPr>
              <w:t xml:space="preserve"> </w:t>
            </w:r>
            <w:r w:rsidRPr="00D449A1">
              <w:rPr>
                <w:rFonts w:ascii="Times New Roman" w:eastAsia="Calibri" w:hAnsi="Times New Roman" w:cs="Times New Roman"/>
                <w:kern w:val="0"/>
                <w:sz w:val="24"/>
                <w:szCs w:val="24"/>
                <w14:ligatures w14:val="none"/>
              </w:rPr>
              <w:t>особливими освітніми потребами упродовж 202</w:t>
            </w:r>
            <w:r>
              <w:rPr>
                <w:rFonts w:ascii="Times New Roman" w:eastAsia="Calibri" w:hAnsi="Times New Roman" w:cs="Times New Roman"/>
                <w:kern w:val="0"/>
                <w:sz w:val="24"/>
                <w:szCs w:val="24"/>
                <w14:ligatures w14:val="none"/>
              </w:rPr>
              <w:t>5/</w:t>
            </w:r>
            <w:r w:rsidRPr="00D449A1">
              <w:rPr>
                <w:rFonts w:ascii="Times New Roman" w:eastAsia="Calibri" w:hAnsi="Times New Roman" w:cs="Times New Roman"/>
                <w:kern w:val="0"/>
                <w:sz w:val="24"/>
                <w:szCs w:val="24"/>
                <w14:ligatures w14:val="none"/>
              </w:rPr>
              <w:t>202</w:t>
            </w:r>
            <w:r>
              <w:rPr>
                <w:rFonts w:ascii="Times New Roman" w:eastAsia="Calibri" w:hAnsi="Times New Roman" w:cs="Times New Roman"/>
                <w:kern w:val="0"/>
                <w:sz w:val="24"/>
                <w:szCs w:val="24"/>
                <w14:ligatures w14:val="none"/>
              </w:rPr>
              <w:t>6</w:t>
            </w:r>
            <w:r w:rsidRPr="00D449A1">
              <w:rPr>
                <w:rFonts w:ascii="Times New Roman" w:eastAsia="Calibri" w:hAnsi="Times New Roman" w:cs="Times New Roman"/>
                <w:kern w:val="0"/>
                <w:sz w:val="24"/>
                <w:szCs w:val="24"/>
                <w14:ligatures w14:val="none"/>
              </w:rPr>
              <w:t xml:space="preserve"> навчального року</w:t>
            </w:r>
            <w:r>
              <w:rPr>
                <w:rFonts w:ascii="Times New Roman" w:eastAsia="Calibri" w:hAnsi="Times New Roman" w:cs="Times New Roman"/>
                <w:kern w:val="0"/>
                <w:sz w:val="24"/>
                <w:szCs w:val="24"/>
                <w14:ligatures w14:val="none"/>
              </w:rPr>
              <w:t>.</w:t>
            </w:r>
          </w:p>
        </w:tc>
        <w:tc>
          <w:tcPr>
            <w:tcW w:w="1433" w:type="dxa"/>
          </w:tcPr>
          <w:p w:rsidR="00BD11E3" w:rsidRDefault="00BD11E3"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970" w:type="dxa"/>
          </w:tcPr>
          <w:p w:rsidR="00BD11E3" w:rsidRPr="00D005A4" w:rsidRDefault="00BD11E3" w:rsidP="00241645">
            <w:pPr>
              <w:pStyle w:val="a3"/>
              <w:spacing w:after="0" w:line="240" w:lineRule="auto"/>
              <w:ind w:left="0"/>
              <w:jc w:val="center"/>
              <w:rPr>
                <w:rFonts w:ascii="Times New Roman" w:hAnsi="Times New Roman" w:cs="Times New Roman"/>
                <w:sz w:val="24"/>
                <w:szCs w:val="24"/>
              </w:rPr>
            </w:pPr>
            <w:r w:rsidRPr="00D005A4">
              <w:rPr>
                <w:rFonts w:ascii="Times New Roman" w:hAnsi="Times New Roman" w:cs="Times New Roman"/>
                <w:sz w:val="24"/>
                <w:szCs w:val="24"/>
              </w:rPr>
              <w:t>Члени КППС</w:t>
            </w:r>
          </w:p>
        </w:tc>
        <w:tc>
          <w:tcPr>
            <w:tcW w:w="1497" w:type="dxa"/>
          </w:tcPr>
          <w:p w:rsidR="00BD11E3" w:rsidRDefault="00BD11E3"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702"/>
        </w:trPr>
        <w:tc>
          <w:tcPr>
            <w:tcW w:w="2417" w:type="dxa"/>
            <w:vMerge/>
          </w:tcPr>
          <w:p w:rsidR="00BD11E3" w:rsidRDefault="00BD11E3" w:rsidP="00B85457">
            <w:pPr>
              <w:pStyle w:val="a3"/>
              <w:spacing w:after="0" w:line="240" w:lineRule="auto"/>
              <w:ind w:left="360"/>
              <w:rPr>
                <w:rFonts w:ascii="Times New Roman" w:hAnsi="Times New Roman" w:cs="Times New Roman"/>
                <w:b/>
                <w:sz w:val="24"/>
                <w:szCs w:val="24"/>
              </w:rPr>
            </w:pPr>
          </w:p>
        </w:tc>
        <w:tc>
          <w:tcPr>
            <w:tcW w:w="3051" w:type="dxa"/>
          </w:tcPr>
          <w:p w:rsidR="00BD11E3" w:rsidRPr="00D005A4" w:rsidRDefault="00BD11E3" w:rsidP="00B85457">
            <w:pPr>
              <w:spacing w:after="0" w:line="240" w:lineRule="auto"/>
              <w:jc w:val="both"/>
              <w:rPr>
                <w:rFonts w:ascii="Times New Roman" w:eastAsia="Calibri" w:hAnsi="Times New Roman" w:cs="Times New Roman"/>
                <w:kern w:val="0"/>
                <w:sz w:val="24"/>
                <w:szCs w:val="24"/>
                <w14:ligatures w14:val="none"/>
              </w:rPr>
            </w:pPr>
            <w:r w:rsidRPr="00A6425F">
              <w:rPr>
                <w:rFonts w:ascii="Times New Roman" w:eastAsia="Calibri" w:hAnsi="Times New Roman" w:cs="Times New Roman"/>
                <w:kern w:val="0"/>
                <w:sz w:val="24"/>
                <w:szCs w:val="24"/>
                <w14:ligatures w14:val="none"/>
              </w:rPr>
              <w:t xml:space="preserve">Проведення індивідуальних консультацій з батьками </w:t>
            </w:r>
            <w:r w:rsidRPr="00A6425F">
              <w:rPr>
                <w:rFonts w:ascii="Times New Roman" w:eastAsia="Calibri" w:hAnsi="Times New Roman" w:cs="Times New Roman"/>
                <w:kern w:val="0"/>
                <w:sz w:val="24"/>
                <w:szCs w:val="24"/>
                <w14:ligatures w14:val="none"/>
              </w:rPr>
              <w:lastRenderedPageBreak/>
              <w:t xml:space="preserve">дітей, які мають особливі освітні потреби, з метою надання комплексної підтримки. </w:t>
            </w:r>
          </w:p>
        </w:tc>
        <w:tc>
          <w:tcPr>
            <w:tcW w:w="1433" w:type="dxa"/>
          </w:tcPr>
          <w:p w:rsidR="00BD11E3" w:rsidRDefault="00BD11E3"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 xml:space="preserve">Згідно плану роботи з </w:t>
            </w:r>
            <w:r>
              <w:rPr>
                <w:rFonts w:ascii="Times New Roman" w:hAnsi="Times New Roman" w:cs="Times New Roman"/>
                <w:sz w:val="24"/>
                <w:szCs w:val="24"/>
              </w:rPr>
              <w:lastRenderedPageBreak/>
              <w:t>батьками</w:t>
            </w:r>
          </w:p>
        </w:tc>
        <w:tc>
          <w:tcPr>
            <w:tcW w:w="1970" w:type="dxa"/>
          </w:tcPr>
          <w:p w:rsidR="00BD11E3" w:rsidRDefault="00BD11E3" w:rsidP="008E6DA7">
            <w:pPr>
              <w:pStyle w:val="a3"/>
              <w:spacing w:after="0" w:line="240" w:lineRule="auto"/>
              <w:ind w:left="0"/>
              <w:jc w:val="center"/>
              <w:rPr>
                <w:rFonts w:ascii="Times New Roman" w:hAnsi="Times New Roman" w:cs="Times New Roman"/>
                <w:sz w:val="24"/>
                <w:szCs w:val="24"/>
              </w:rPr>
            </w:pPr>
            <w:r w:rsidRPr="00D005A4">
              <w:rPr>
                <w:rFonts w:ascii="Times New Roman" w:hAnsi="Times New Roman" w:cs="Times New Roman"/>
                <w:sz w:val="24"/>
                <w:szCs w:val="24"/>
              </w:rPr>
              <w:lastRenderedPageBreak/>
              <w:t>Члени КППС</w:t>
            </w:r>
          </w:p>
        </w:tc>
        <w:tc>
          <w:tcPr>
            <w:tcW w:w="1497" w:type="dxa"/>
          </w:tcPr>
          <w:p w:rsidR="00BD11E3" w:rsidRDefault="00BD11E3"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4128"/>
        </w:trPr>
        <w:tc>
          <w:tcPr>
            <w:tcW w:w="2417" w:type="dxa"/>
            <w:vMerge w:val="restart"/>
          </w:tcPr>
          <w:p w:rsidR="00D16F66" w:rsidRDefault="00461C64" w:rsidP="00461C64">
            <w:pPr>
              <w:pStyle w:val="a3"/>
              <w:numPr>
                <w:ilvl w:val="1"/>
                <w:numId w:val="27"/>
              </w:num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D16F66">
              <w:rPr>
                <w:rFonts w:ascii="Times New Roman" w:hAnsi="Times New Roman" w:cs="Times New Roman"/>
                <w:b/>
                <w:sz w:val="24"/>
                <w:szCs w:val="24"/>
              </w:rPr>
              <w:t>Комісія з харчування</w:t>
            </w:r>
            <w:r w:rsidR="003C5DA2">
              <w:rPr>
                <w:rFonts w:ascii="Times New Roman" w:hAnsi="Times New Roman" w:cs="Times New Roman"/>
                <w:b/>
                <w:sz w:val="24"/>
                <w:szCs w:val="24"/>
              </w:rPr>
              <w:t>, група НАССР</w:t>
            </w:r>
          </w:p>
        </w:tc>
        <w:tc>
          <w:tcPr>
            <w:tcW w:w="3051" w:type="dxa"/>
          </w:tcPr>
          <w:p w:rsidR="00BD11E3" w:rsidRPr="00BD11E3" w:rsidRDefault="00BD11E3" w:rsidP="00BD11E3">
            <w:pPr>
              <w:spacing w:after="0" w:line="240" w:lineRule="auto"/>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Розроблення та затвердження наказу про організацію безпечного харчування дітей</w:t>
            </w:r>
            <w:r>
              <w:rPr>
                <w:rFonts w:ascii="Times New Roman" w:eastAsia="Calibri" w:hAnsi="Times New Roman" w:cs="Times New Roman"/>
                <w:kern w:val="0"/>
                <w:sz w:val="24"/>
                <w:szCs w:val="24"/>
                <w14:ligatures w14:val="none"/>
              </w:rPr>
              <w:t>:</w:t>
            </w:r>
          </w:p>
          <w:p w:rsidR="00BD11E3" w:rsidRDefault="00BD11E3" w:rsidP="00E25F8D">
            <w:pPr>
              <w:pStyle w:val="a3"/>
              <w:numPr>
                <w:ilvl w:val="0"/>
                <w:numId w:val="18"/>
              </w:numPr>
              <w:spacing w:after="0" w:line="240" w:lineRule="auto"/>
              <w:ind w:left="500" w:hanging="284"/>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Визначення відповідальних осіб за впровадження заходів безпеки;</w:t>
            </w:r>
          </w:p>
          <w:p w:rsidR="00BD11E3" w:rsidRDefault="00BD11E3" w:rsidP="00E25F8D">
            <w:pPr>
              <w:pStyle w:val="a3"/>
              <w:numPr>
                <w:ilvl w:val="0"/>
                <w:numId w:val="18"/>
              </w:numPr>
              <w:spacing w:after="0" w:line="240" w:lineRule="auto"/>
              <w:ind w:left="500" w:hanging="284"/>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Затвердження порядку здійснення контролю за харчуванням;</w:t>
            </w:r>
          </w:p>
          <w:p w:rsidR="00BE71B7" w:rsidRPr="00BE71B7" w:rsidRDefault="00BD11E3" w:rsidP="00E25F8D">
            <w:pPr>
              <w:pStyle w:val="a3"/>
              <w:numPr>
                <w:ilvl w:val="0"/>
                <w:numId w:val="18"/>
              </w:numPr>
              <w:spacing w:after="0" w:line="240" w:lineRule="auto"/>
              <w:ind w:left="500" w:hanging="284"/>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Встановлення вимог до дотримання санітарно-гігієнічних норм та правил.</w:t>
            </w:r>
          </w:p>
        </w:tc>
        <w:tc>
          <w:tcPr>
            <w:tcW w:w="1433" w:type="dxa"/>
          </w:tcPr>
          <w:p w:rsidR="00D16F66" w:rsidRDefault="00D16F66" w:rsidP="00BD11E3">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970" w:type="dxa"/>
          </w:tcPr>
          <w:p w:rsidR="00D16F66" w:rsidRDefault="00D16F66"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p w:rsidR="00D16F66" w:rsidRDefault="00D16F66"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члени комісії</w:t>
            </w:r>
          </w:p>
          <w:p w:rsidR="00D16F66" w:rsidRDefault="00D16F66" w:rsidP="008E6DA7">
            <w:pPr>
              <w:pStyle w:val="a3"/>
              <w:spacing w:after="0" w:line="240" w:lineRule="auto"/>
              <w:ind w:left="0"/>
              <w:jc w:val="center"/>
              <w:rPr>
                <w:rFonts w:ascii="Times New Roman" w:hAnsi="Times New Roman" w:cs="Times New Roman"/>
                <w:sz w:val="24"/>
                <w:szCs w:val="24"/>
              </w:rPr>
            </w:pPr>
          </w:p>
          <w:p w:rsidR="00D16F66" w:rsidRDefault="00D16F66" w:rsidP="008E6DA7">
            <w:pPr>
              <w:pStyle w:val="a3"/>
              <w:spacing w:after="0" w:line="240" w:lineRule="auto"/>
              <w:ind w:left="0"/>
              <w:jc w:val="center"/>
              <w:rPr>
                <w:rFonts w:ascii="Times New Roman" w:hAnsi="Times New Roman" w:cs="Times New Roman"/>
                <w:sz w:val="24"/>
                <w:szCs w:val="24"/>
              </w:rPr>
            </w:pPr>
          </w:p>
          <w:p w:rsidR="00D16F66" w:rsidRDefault="00D16F66" w:rsidP="008E6DA7">
            <w:pPr>
              <w:pStyle w:val="a3"/>
              <w:spacing w:after="0" w:line="240" w:lineRule="auto"/>
              <w:ind w:left="0"/>
              <w:jc w:val="center"/>
              <w:rPr>
                <w:rFonts w:ascii="Times New Roman" w:hAnsi="Times New Roman" w:cs="Times New Roman"/>
                <w:sz w:val="24"/>
                <w:szCs w:val="24"/>
              </w:rPr>
            </w:pPr>
          </w:p>
          <w:p w:rsidR="00D16F66" w:rsidRDefault="00D16F66" w:rsidP="008E6DA7">
            <w:pPr>
              <w:pStyle w:val="a3"/>
              <w:spacing w:after="0" w:line="240" w:lineRule="auto"/>
              <w:ind w:left="0"/>
              <w:jc w:val="center"/>
              <w:rPr>
                <w:rFonts w:ascii="Times New Roman" w:hAnsi="Times New Roman" w:cs="Times New Roman"/>
                <w:sz w:val="24"/>
                <w:szCs w:val="24"/>
              </w:rPr>
            </w:pPr>
          </w:p>
          <w:p w:rsidR="00D16F66" w:rsidRDefault="00D16F66" w:rsidP="008E6DA7">
            <w:pPr>
              <w:pStyle w:val="a3"/>
              <w:spacing w:after="0" w:line="240" w:lineRule="auto"/>
              <w:ind w:left="0"/>
              <w:jc w:val="center"/>
              <w:rPr>
                <w:rFonts w:ascii="Times New Roman" w:hAnsi="Times New Roman" w:cs="Times New Roman"/>
                <w:sz w:val="24"/>
                <w:szCs w:val="24"/>
              </w:rPr>
            </w:pPr>
          </w:p>
          <w:p w:rsidR="00D16F66" w:rsidRDefault="00D16F66" w:rsidP="008E6DA7">
            <w:pPr>
              <w:pStyle w:val="a3"/>
              <w:spacing w:after="0" w:line="240" w:lineRule="auto"/>
              <w:ind w:left="0"/>
              <w:jc w:val="center"/>
              <w:rPr>
                <w:rFonts w:ascii="Times New Roman" w:hAnsi="Times New Roman" w:cs="Times New Roman"/>
                <w:sz w:val="24"/>
                <w:szCs w:val="24"/>
              </w:rPr>
            </w:pPr>
          </w:p>
          <w:p w:rsidR="00D16F66" w:rsidRDefault="00D16F66" w:rsidP="008E6DA7">
            <w:pPr>
              <w:pStyle w:val="a3"/>
              <w:spacing w:after="0" w:line="240" w:lineRule="auto"/>
              <w:ind w:left="0"/>
              <w:jc w:val="center"/>
              <w:rPr>
                <w:rFonts w:ascii="Times New Roman" w:hAnsi="Times New Roman" w:cs="Times New Roman"/>
                <w:sz w:val="24"/>
                <w:szCs w:val="24"/>
              </w:rPr>
            </w:pPr>
          </w:p>
          <w:p w:rsidR="00BD11E3" w:rsidRDefault="00BD11E3" w:rsidP="008E6DA7">
            <w:pPr>
              <w:pStyle w:val="a3"/>
              <w:spacing w:after="0" w:line="240" w:lineRule="auto"/>
              <w:ind w:left="0"/>
              <w:jc w:val="center"/>
              <w:rPr>
                <w:rFonts w:ascii="Times New Roman" w:hAnsi="Times New Roman" w:cs="Times New Roman"/>
                <w:sz w:val="24"/>
                <w:szCs w:val="24"/>
              </w:rPr>
            </w:pPr>
          </w:p>
          <w:p w:rsidR="00D16F66" w:rsidRDefault="00D16F66" w:rsidP="00BE71B7">
            <w:pPr>
              <w:pStyle w:val="a3"/>
              <w:spacing w:after="0" w:line="240" w:lineRule="auto"/>
              <w:ind w:left="0"/>
              <w:rPr>
                <w:rFonts w:ascii="Times New Roman" w:hAnsi="Times New Roman" w:cs="Times New Roman"/>
                <w:sz w:val="24"/>
                <w:szCs w:val="24"/>
              </w:rPr>
            </w:pPr>
          </w:p>
          <w:p w:rsidR="00D16F66" w:rsidRPr="00D005A4" w:rsidRDefault="00D16F66" w:rsidP="00241645">
            <w:pPr>
              <w:pStyle w:val="a3"/>
              <w:spacing w:after="0" w:line="240" w:lineRule="auto"/>
              <w:ind w:left="0"/>
              <w:jc w:val="center"/>
              <w:rPr>
                <w:rFonts w:ascii="Times New Roman" w:hAnsi="Times New Roman" w:cs="Times New Roman"/>
                <w:sz w:val="24"/>
                <w:szCs w:val="24"/>
              </w:rPr>
            </w:pPr>
          </w:p>
        </w:tc>
        <w:tc>
          <w:tcPr>
            <w:tcW w:w="1497" w:type="dxa"/>
          </w:tcPr>
          <w:p w:rsidR="00D16F66" w:rsidRDefault="00D16F66" w:rsidP="000E6DC1">
            <w:pPr>
              <w:pStyle w:val="a3"/>
              <w:spacing w:after="0" w:line="240" w:lineRule="auto"/>
              <w:ind w:left="0"/>
              <w:jc w:val="both"/>
              <w:rPr>
                <w:rFonts w:ascii="Times New Roman" w:hAnsi="Times New Roman" w:cs="Times New Roman"/>
                <w:b/>
                <w:sz w:val="24"/>
                <w:szCs w:val="24"/>
              </w:rPr>
            </w:pPr>
          </w:p>
        </w:tc>
      </w:tr>
      <w:tr w:rsidR="00BE71B7" w:rsidTr="00BE71B7">
        <w:trPr>
          <w:trHeight w:val="8221"/>
        </w:trPr>
        <w:tc>
          <w:tcPr>
            <w:tcW w:w="2417" w:type="dxa"/>
            <w:vMerge/>
          </w:tcPr>
          <w:p w:rsidR="00BE71B7" w:rsidRDefault="00BE71B7" w:rsidP="00461C64">
            <w:pPr>
              <w:pStyle w:val="a3"/>
              <w:numPr>
                <w:ilvl w:val="1"/>
                <w:numId w:val="2"/>
              </w:numPr>
              <w:spacing w:after="0" w:line="240" w:lineRule="auto"/>
              <w:ind w:left="502" w:hanging="502"/>
              <w:rPr>
                <w:rFonts w:ascii="Times New Roman" w:hAnsi="Times New Roman" w:cs="Times New Roman"/>
                <w:b/>
                <w:sz w:val="24"/>
                <w:szCs w:val="24"/>
              </w:rPr>
            </w:pPr>
          </w:p>
        </w:tc>
        <w:tc>
          <w:tcPr>
            <w:tcW w:w="3051" w:type="dxa"/>
          </w:tcPr>
          <w:p w:rsidR="00BE71B7" w:rsidRPr="00BD11E3" w:rsidRDefault="00BE71B7" w:rsidP="00BE71B7">
            <w:pPr>
              <w:spacing w:after="0" w:line="240" w:lineRule="auto"/>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Розгляд, оновлення та затвердження контрольних карт з організації харчування</w:t>
            </w:r>
            <w:r>
              <w:rPr>
                <w:rFonts w:ascii="Times New Roman" w:eastAsia="Calibri" w:hAnsi="Times New Roman" w:cs="Times New Roman"/>
                <w:kern w:val="0"/>
                <w:sz w:val="24"/>
                <w:szCs w:val="24"/>
                <w14:ligatures w14:val="none"/>
              </w:rPr>
              <w:t>:</w:t>
            </w:r>
          </w:p>
          <w:p w:rsidR="00BE71B7" w:rsidRPr="00BD11E3" w:rsidRDefault="00BE71B7" w:rsidP="00BE71B7">
            <w:pPr>
              <w:spacing w:after="0" w:line="240" w:lineRule="auto"/>
              <w:jc w:val="both"/>
              <w:rPr>
                <w:rFonts w:ascii="Times New Roman" w:eastAsia="Calibri" w:hAnsi="Times New Roman" w:cs="Times New Roman"/>
                <w:kern w:val="0"/>
                <w:sz w:val="24"/>
                <w:szCs w:val="24"/>
                <w14:ligatures w14:val="none"/>
              </w:rPr>
            </w:pPr>
          </w:p>
          <w:p w:rsidR="00BE71B7" w:rsidRPr="00BD11E3" w:rsidRDefault="00BE71B7" w:rsidP="00E25F8D">
            <w:pPr>
              <w:pStyle w:val="a3"/>
              <w:numPr>
                <w:ilvl w:val="0"/>
                <w:numId w:val="18"/>
              </w:numPr>
              <w:spacing w:after="0" w:line="240" w:lineRule="auto"/>
              <w:ind w:left="500" w:hanging="425"/>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Картка контролю за діяльністю персоналу харчоблоку;</w:t>
            </w:r>
          </w:p>
          <w:p w:rsidR="00BE71B7" w:rsidRPr="00BD11E3" w:rsidRDefault="00BE71B7" w:rsidP="00BE71B7">
            <w:pPr>
              <w:spacing w:after="0" w:line="240" w:lineRule="auto"/>
              <w:ind w:left="500" w:hanging="425"/>
              <w:jc w:val="both"/>
              <w:rPr>
                <w:rFonts w:ascii="Times New Roman" w:eastAsia="Calibri" w:hAnsi="Times New Roman" w:cs="Times New Roman"/>
                <w:kern w:val="0"/>
                <w:sz w:val="24"/>
                <w:szCs w:val="24"/>
                <w14:ligatures w14:val="none"/>
              </w:rPr>
            </w:pPr>
          </w:p>
          <w:p w:rsidR="00BE71B7" w:rsidRPr="00BD11E3" w:rsidRDefault="00BE71B7" w:rsidP="00E25F8D">
            <w:pPr>
              <w:pStyle w:val="a3"/>
              <w:numPr>
                <w:ilvl w:val="0"/>
                <w:numId w:val="18"/>
              </w:numPr>
              <w:spacing w:after="0" w:line="240" w:lineRule="auto"/>
              <w:ind w:left="500" w:hanging="425"/>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Картка контролю приймання та умов зберігання харчових продуктів;</w:t>
            </w:r>
          </w:p>
          <w:p w:rsidR="00BE71B7" w:rsidRPr="00BD11E3" w:rsidRDefault="00BE71B7" w:rsidP="00BE71B7">
            <w:pPr>
              <w:spacing w:after="0" w:line="240" w:lineRule="auto"/>
              <w:ind w:left="500" w:hanging="425"/>
              <w:jc w:val="both"/>
              <w:rPr>
                <w:rFonts w:ascii="Times New Roman" w:eastAsia="Calibri" w:hAnsi="Times New Roman" w:cs="Times New Roman"/>
                <w:kern w:val="0"/>
                <w:sz w:val="24"/>
                <w:szCs w:val="24"/>
                <w14:ligatures w14:val="none"/>
              </w:rPr>
            </w:pPr>
          </w:p>
          <w:p w:rsidR="00BE71B7" w:rsidRPr="00BD11E3" w:rsidRDefault="00BE71B7" w:rsidP="00E25F8D">
            <w:pPr>
              <w:pStyle w:val="a3"/>
              <w:numPr>
                <w:ilvl w:val="0"/>
                <w:numId w:val="18"/>
              </w:numPr>
              <w:spacing w:after="0" w:line="240" w:lineRule="auto"/>
              <w:ind w:left="500" w:hanging="425"/>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Картка контролю дотримання санітарно-гігієнічних умов;</w:t>
            </w:r>
          </w:p>
          <w:p w:rsidR="00BE71B7" w:rsidRPr="00BD11E3" w:rsidRDefault="00BE71B7" w:rsidP="00BE71B7">
            <w:pPr>
              <w:spacing w:after="0" w:line="240" w:lineRule="auto"/>
              <w:ind w:left="500" w:hanging="425"/>
              <w:jc w:val="both"/>
              <w:rPr>
                <w:rFonts w:ascii="Times New Roman" w:eastAsia="Calibri" w:hAnsi="Times New Roman" w:cs="Times New Roman"/>
                <w:kern w:val="0"/>
                <w:sz w:val="24"/>
                <w:szCs w:val="24"/>
                <w14:ligatures w14:val="none"/>
              </w:rPr>
            </w:pPr>
          </w:p>
          <w:p w:rsidR="00BE71B7" w:rsidRPr="00BD11E3" w:rsidRDefault="00BE71B7" w:rsidP="00E25F8D">
            <w:pPr>
              <w:pStyle w:val="a3"/>
              <w:numPr>
                <w:ilvl w:val="0"/>
                <w:numId w:val="18"/>
              </w:numPr>
              <w:spacing w:after="0" w:line="240" w:lineRule="auto"/>
              <w:ind w:left="500" w:hanging="425"/>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Картка контролю виробничих процесів на харчоблоці;</w:t>
            </w:r>
          </w:p>
          <w:p w:rsidR="00BE71B7" w:rsidRPr="00BD11E3" w:rsidRDefault="00BE71B7" w:rsidP="00BE71B7">
            <w:pPr>
              <w:spacing w:after="0" w:line="240" w:lineRule="auto"/>
              <w:ind w:left="500" w:hanging="425"/>
              <w:jc w:val="both"/>
              <w:rPr>
                <w:rFonts w:ascii="Times New Roman" w:eastAsia="Calibri" w:hAnsi="Times New Roman" w:cs="Times New Roman"/>
                <w:kern w:val="0"/>
                <w:sz w:val="24"/>
                <w:szCs w:val="24"/>
                <w14:ligatures w14:val="none"/>
              </w:rPr>
            </w:pPr>
          </w:p>
          <w:p w:rsidR="00BE71B7" w:rsidRDefault="00BE71B7" w:rsidP="00E25F8D">
            <w:pPr>
              <w:pStyle w:val="a3"/>
              <w:numPr>
                <w:ilvl w:val="0"/>
                <w:numId w:val="18"/>
              </w:numPr>
              <w:spacing w:after="0" w:line="240" w:lineRule="auto"/>
              <w:ind w:left="500" w:hanging="425"/>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Картка контролю організації харчування в групах;</w:t>
            </w:r>
          </w:p>
          <w:p w:rsidR="00BE71B7" w:rsidRPr="00BE71B7" w:rsidRDefault="00BE71B7" w:rsidP="00BE71B7">
            <w:pPr>
              <w:pStyle w:val="a3"/>
              <w:rPr>
                <w:rFonts w:ascii="Times New Roman" w:eastAsia="Calibri" w:hAnsi="Times New Roman" w:cs="Times New Roman"/>
                <w:kern w:val="0"/>
                <w:sz w:val="24"/>
                <w:szCs w:val="24"/>
                <w14:ligatures w14:val="none"/>
              </w:rPr>
            </w:pPr>
          </w:p>
          <w:p w:rsidR="00BE71B7" w:rsidRDefault="00BE71B7" w:rsidP="00E25F8D">
            <w:pPr>
              <w:pStyle w:val="a3"/>
              <w:numPr>
                <w:ilvl w:val="0"/>
                <w:numId w:val="18"/>
              </w:numPr>
              <w:spacing w:after="0" w:line="240" w:lineRule="auto"/>
              <w:ind w:left="500" w:hanging="425"/>
              <w:jc w:val="both"/>
              <w:rPr>
                <w:rFonts w:ascii="Times New Roman" w:eastAsia="Calibri" w:hAnsi="Times New Roman" w:cs="Times New Roman"/>
                <w:kern w:val="0"/>
                <w:sz w:val="24"/>
                <w:szCs w:val="24"/>
                <w14:ligatures w14:val="none"/>
              </w:rPr>
            </w:pPr>
            <w:r w:rsidRPr="00BE71B7">
              <w:rPr>
                <w:rFonts w:ascii="Times New Roman" w:eastAsia="Calibri" w:hAnsi="Times New Roman" w:cs="Times New Roman"/>
                <w:kern w:val="0"/>
                <w:sz w:val="24"/>
                <w:szCs w:val="24"/>
                <w14:ligatures w14:val="none"/>
              </w:rPr>
              <w:t>Картка оперативного контролю з боку адміністрації закладу.</w:t>
            </w:r>
          </w:p>
          <w:p w:rsidR="00033235" w:rsidRPr="00033235" w:rsidRDefault="00033235" w:rsidP="00033235">
            <w:pPr>
              <w:pStyle w:val="a3"/>
              <w:rPr>
                <w:rFonts w:ascii="Times New Roman" w:eastAsia="Calibri" w:hAnsi="Times New Roman" w:cs="Times New Roman"/>
                <w:kern w:val="0"/>
                <w:sz w:val="24"/>
                <w:szCs w:val="24"/>
                <w14:ligatures w14:val="none"/>
              </w:rPr>
            </w:pPr>
          </w:p>
          <w:p w:rsidR="00033235" w:rsidRPr="00BE71B7" w:rsidRDefault="00033235" w:rsidP="00033235">
            <w:pPr>
              <w:pStyle w:val="a3"/>
              <w:spacing w:after="0" w:line="240" w:lineRule="auto"/>
              <w:ind w:left="500"/>
              <w:jc w:val="both"/>
              <w:rPr>
                <w:rFonts w:ascii="Times New Roman" w:eastAsia="Calibri" w:hAnsi="Times New Roman" w:cs="Times New Roman"/>
                <w:kern w:val="0"/>
                <w:sz w:val="24"/>
                <w:szCs w:val="24"/>
                <w14:ligatures w14:val="none"/>
              </w:rPr>
            </w:pPr>
          </w:p>
        </w:tc>
        <w:tc>
          <w:tcPr>
            <w:tcW w:w="1433" w:type="dxa"/>
          </w:tcPr>
          <w:p w:rsidR="00BE71B7" w:rsidRDefault="00BE71B7" w:rsidP="00BD11E3">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970" w:type="dxa"/>
          </w:tcPr>
          <w:p w:rsidR="00BE71B7" w:rsidRPr="00BE71B7" w:rsidRDefault="00BE71B7" w:rsidP="00BE71B7">
            <w:pPr>
              <w:tabs>
                <w:tab w:val="center" w:pos="1237"/>
              </w:tabs>
              <w:spacing w:after="0" w:line="240" w:lineRule="auto"/>
              <w:jc w:val="center"/>
              <w:rPr>
                <w:rFonts w:ascii="Times New Roman" w:hAnsi="Times New Roman" w:cs="Times New Roman"/>
                <w:sz w:val="24"/>
                <w:szCs w:val="24"/>
              </w:rPr>
            </w:pPr>
            <w:r w:rsidRPr="00BE71B7">
              <w:rPr>
                <w:rFonts w:ascii="Times New Roman" w:hAnsi="Times New Roman" w:cs="Times New Roman"/>
                <w:sz w:val="24"/>
                <w:szCs w:val="24"/>
              </w:rPr>
              <w:t>Директор,</w:t>
            </w:r>
          </w:p>
          <w:p w:rsidR="00BE71B7" w:rsidRDefault="00BE71B7" w:rsidP="00BE71B7">
            <w:pPr>
              <w:pStyle w:val="a3"/>
              <w:spacing w:after="0" w:line="240" w:lineRule="auto"/>
              <w:ind w:left="0"/>
              <w:jc w:val="center"/>
              <w:rPr>
                <w:rFonts w:ascii="Times New Roman" w:hAnsi="Times New Roman" w:cs="Times New Roman"/>
                <w:sz w:val="24"/>
                <w:szCs w:val="24"/>
              </w:rPr>
            </w:pPr>
            <w:r w:rsidRPr="00BE71B7">
              <w:rPr>
                <w:rFonts w:ascii="Times New Roman" w:hAnsi="Times New Roman" w:cs="Times New Roman"/>
                <w:sz w:val="24"/>
                <w:szCs w:val="24"/>
              </w:rPr>
              <w:t>члени комісії</w:t>
            </w:r>
          </w:p>
        </w:tc>
        <w:tc>
          <w:tcPr>
            <w:tcW w:w="1497" w:type="dxa"/>
          </w:tcPr>
          <w:p w:rsidR="00BE71B7" w:rsidRDefault="00BE71B7"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1356"/>
        </w:trPr>
        <w:tc>
          <w:tcPr>
            <w:tcW w:w="2417" w:type="dxa"/>
            <w:vMerge/>
          </w:tcPr>
          <w:p w:rsidR="00BD11E3" w:rsidRDefault="00BD11E3" w:rsidP="00461C64">
            <w:pPr>
              <w:pStyle w:val="a3"/>
              <w:numPr>
                <w:ilvl w:val="1"/>
                <w:numId w:val="2"/>
              </w:numPr>
              <w:spacing w:after="0" w:line="240" w:lineRule="auto"/>
              <w:ind w:left="502" w:hanging="502"/>
              <w:rPr>
                <w:rFonts w:ascii="Times New Roman" w:hAnsi="Times New Roman" w:cs="Times New Roman"/>
                <w:b/>
                <w:sz w:val="24"/>
                <w:szCs w:val="24"/>
              </w:rPr>
            </w:pPr>
          </w:p>
        </w:tc>
        <w:tc>
          <w:tcPr>
            <w:tcW w:w="3051" w:type="dxa"/>
          </w:tcPr>
          <w:p w:rsidR="00BD11E3" w:rsidRPr="00033235" w:rsidRDefault="00033235" w:rsidP="00033235">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 </w:t>
            </w:r>
            <w:r w:rsidR="00BD11E3" w:rsidRPr="00033235">
              <w:rPr>
                <w:rFonts w:ascii="Times New Roman" w:eastAsia="Calibri" w:hAnsi="Times New Roman" w:cs="Times New Roman"/>
                <w:kern w:val="0"/>
                <w:sz w:val="24"/>
                <w:szCs w:val="24"/>
                <w14:ligatures w14:val="none"/>
              </w:rPr>
              <w:t>Обговорення та затвердження документації, що регламентує харчування дітей:</w:t>
            </w:r>
          </w:p>
          <w:p w:rsidR="00BD11E3" w:rsidRPr="00BD11E3" w:rsidRDefault="00BD11E3" w:rsidP="00E25F8D">
            <w:pPr>
              <w:pStyle w:val="a3"/>
              <w:numPr>
                <w:ilvl w:val="0"/>
                <w:numId w:val="18"/>
              </w:numPr>
              <w:spacing w:after="0" w:line="240" w:lineRule="auto"/>
              <w:ind w:left="500" w:hanging="425"/>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Сезонне чотиритижневе меню відповідно до вікових норм і потреб дітей;</w:t>
            </w:r>
          </w:p>
          <w:p w:rsidR="00BD11E3" w:rsidRPr="00BD11E3" w:rsidRDefault="00BD11E3" w:rsidP="00BD11E3">
            <w:pPr>
              <w:spacing w:after="0" w:line="240" w:lineRule="auto"/>
              <w:ind w:left="500" w:hanging="425"/>
              <w:jc w:val="both"/>
              <w:rPr>
                <w:rFonts w:ascii="Times New Roman" w:eastAsia="Calibri" w:hAnsi="Times New Roman" w:cs="Times New Roman"/>
                <w:kern w:val="0"/>
                <w:sz w:val="24"/>
                <w:szCs w:val="24"/>
                <w14:ligatures w14:val="none"/>
              </w:rPr>
            </w:pPr>
          </w:p>
          <w:p w:rsidR="00BD11E3" w:rsidRPr="00BD11E3" w:rsidRDefault="00BD11E3" w:rsidP="00E25F8D">
            <w:pPr>
              <w:pStyle w:val="a3"/>
              <w:numPr>
                <w:ilvl w:val="0"/>
                <w:numId w:val="18"/>
              </w:numPr>
              <w:spacing w:after="0" w:line="240" w:lineRule="auto"/>
              <w:ind w:left="500" w:hanging="425"/>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Картотека страв із зазначенням рецептур, калорійності та алергенів;</w:t>
            </w:r>
          </w:p>
          <w:p w:rsidR="00BD11E3" w:rsidRPr="00BD11E3" w:rsidRDefault="00BD11E3" w:rsidP="00BD11E3">
            <w:pPr>
              <w:spacing w:after="0" w:line="240" w:lineRule="auto"/>
              <w:ind w:left="500" w:hanging="425"/>
              <w:jc w:val="both"/>
              <w:rPr>
                <w:rFonts w:ascii="Times New Roman" w:eastAsia="Calibri" w:hAnsi="Times New Roman" w:cs="Times New Roman"/>
                <w:kern w:val="0"/>
                <w:sz w:val="24"/>
                <w:szCs w:val="24"/>
                <w14:ligatures w14:val="none"/>
              </w:rPr>
            </w:pPr>
          </w:p>
          <w:p w:rsidR="00BD11E3" w:rsidRPr="00BD11E3" w:rsidRDefault="00BD11E3" w:rsidP="00E25F8D">
            <w:pPr>
              <w:pStyle w:val="a3"/>
              <w:numPr>
                <w:ilvl w:val="0"/>
                <w:numId w:val="18"/>
              </w:numPr>
              <w:spacing w:after="0" w:line="240" w:lineRule="auto"/>
              <w:ind w:left="500" w:hanging="425"/>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Графіки видачі їжі та організації харчування у групах;</w:t>
            </w:r>
          </w:p>
          <w:p w:rsidR="00BD11E3" w:rsidRPr="00BD11E3" w:rsidRDefault="00BD11E3" w:rsidP="00BD11E3">
            <w:pPr>
              <w:spacing w:after="0" w:line="240" w:lineRule="auto"/>
              <w:ind w:left="500" w:hanging="425"/>
              <w:jc w:val="both"/>
              <w:rPr>
                <w:rFonts w:ascii="Times New Roman" w:eastAsia="Calibri" w:hAnsi="Times New Roman" w:cs="Times New Roman"/>
                <w:kern w:val="0"/>
                <w:sz w:val="24"/>
                <w:szCs w:val="24"/>
                <w14:ligatures w14:val="none"/>
              </w:rPr>
            </w:pPr>
          </w:p>
          <w:p w:rsidR="00BD11E3" w:rsidRDefault="00BD11E3" w:rsidP="00E25F8D">
            <w:pPr>
              <w:pStyle w:val="a3"/>
              <w:numPr>
                <w:ilvl w:val="0"/>
                <w:numId w:val="18"/>
              </w:numPr>
              <w:spacing w:after="0" w:line="240" w:lineRule="auto"/>
              <w:ind w:left="500" w:hanging="425"/>
              <w:jc w:val="both"/>
              <w:rPr>
                <w:rFonts w:ascii="Times New Roman" w:eastAsia="Calibri" w:hAnsi="Times New Roman" w:cs="Times New Roman"/>
                <w:kern w:val="0"/>
                <w:sz w:val="24"/>
                <w:szCs w:val="24"/>
                <w14:ligatures w14:val="none"/>
              </w:rPr>
            </w:pPr>
            <w:r w:rsidRPr="00BD11E3">
              <w:rPr>
                <w:rFonts w:ascii="Times New Roman" w:eastAsia="Calibri" w:hAnsi="Times New Roman" w:cs="Times New Roman"/>
                <w:kern w:val="0"/>
                <w:sz w:val="24"/>
                <w:szCs w:val="24"/>
                <w14:ligatures w14:val="none"/>
              </w:rPr>
              <w:t>Внутрішні інструкції з дотримання температурного режиму, транспортування та подачі страв.</w:t>
            </w:r>
          </w:p>
          <w:p w:rsidR="00033235" w:rsidRPr="00033235" w:rsidRDefault="00033235" w:rsidP="00033235">
            <w:pPr>
              <w:pStyle w:val="a3"/>
              <w:rPr>
                <w:rFonts w:ascii="Times New Roman" w:eastAsia="Calibri" w:hAnsi="Times New Roman" w:cs="Times New Roman"/>
                <w:kern w:val="0"/>
                <w:sz w:val="24"/>
                <w:szCs w:val="24"/>
                <w14:ligatures w14:val="none"/>
              </w:rPr>
            </w:pPr>
          </w:p>
          <w:p w:rsidR="00033235" w:rsidRPr="00033235" w:rsidRDefault="00033235" w:rsidP="00033235">
            <w:pPr>
              <w:spacing w:after="0" w:line="240" w:lineRule="auto"/>
              <w:jc w:val="both"/>
              <w:rPr>
                <w:rFonts w:ascii="Times New Roman" w:eastAsia="Calibri" w:hAnsi="Times New Roman" w:cs="Times New Roman"/>
                <w:kern w:val="0"/>
                <w:sz w:val="24"/>
                <w:szCs w:val="24"/>
                <w14:ligatures w14:val="none"/>
              </w:rPr>
            </w:pPr>
          </w:p>
        </w:tc>
        <w:tc>
          <w:tcPr>
            <w:tcW w:w="1433" w:type="dxa"/>
          </w:tcPr>
          <w:p w:rsidR="00BD11E3" w:rsidRDefault="00BD11E3" w:rsidP="00BE71B7">
            <w:pPr>
              <w:pStyle w:val="a3"/>
              <w:spacing w:after="0" w:line="240" w:lineRule="auto"/>
              <w:ind w:left="0"/>
              <w:rPr>
                <w:rFonts w:ascii="Times New Roman" w:hAnsi="Times New Roman" w:cs="Times New Roman"/>
                <w:sz w:val="24"/>
                <w:szCs w:val="24"/>
              </w:rPr>
            </w:pPr>
          </w:p>
          <w:p w:rsidR="00BD11E3" w:rsidRDefault="00BD11E3" w:rsidP="00BD11E3">
            <w:pPr>
              <w:pStyle w:val="a3"/>
              <w:spacing w:after="0" w:line="240" w:lineRule="auto"/>
              <w:ind w:left="0"/>
              <w:jc w:val="center"/>
              <w:rPr>
                <w:rFonts w:ascii="Times New Roman" w:hAnsi="Times New Roman" w:cs="Times New Roman"/>
                <w:sz w:val="24"/>
                <w:szCs w:val="24"/>
              </w:rPr>
            </w:pPr>
          </w:p>
          <w:p w:rsidR="00BD11E3" w:rsidRDefault="000A2182" w:rsidP="00BD11E3">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Вересень</w:t>
            </w:r>
          </w:p>
          <w:p w:rsidR="00BD11E3" w:rsidRDefault="00BD11E3" w:rsidP="00BD11E3">
            <w:pPr>
              <w:pStyle w:val="a3"/>
              <w:spacing w:after="0" w:line="240" w:lineRule="auto"/>
              <w:ind w:left="0"/>
              <w:jc w:val="center"/>
              <w:rPr>
                <w:rFonts w:ascii="Times New Roman" w:hAnsi="Times New Roman" w:cs="Times New Roman"/>
                <w:sz w:val="24"/>
                <w:szCs w:val="24"/>
              </w:rPr>
            </w:pPr>
          </w:p>
          <w:p w:rsidR="00BD11E3" w:rsidRDefault="00BD11E3" w:rsidP="00BD11E3">
            <w:pPr>
              <w:pStyle w:val="a3"/>
              <w:spacing w:after="0" w:line="240" w:lineRule="auto"/>
              <w:ind w:left="0"/>
              <w:jc w:val="center"/>
              <w:rPr>
                <w:rFonts w:ascii="Times New Roman" w:hAnsi="Times New Roman" w:cs="Times New Roman"/>
                <w:sz w:val="24"/>
                <w:szCs w:val="24"/>
              </w:rPr>
            </w:pPr>
          </w:p>
        </w:tc>
        <w:tc>
          <w:tcPr>
            <w:tcW w:w="1970" w:type="dxa"/>
          </w:tcPr>
          <w:p w:rsidR="000A2182" w:rsidRPr="00BE71B7" w:rsidRDefault="000A2182" w:rsidP="00BE71B7">
            <w:pPr>
              <w:spacing w:after="0" w:line="240" w:lineRule="auto"/>
              <w:rPr>
                <w:rFonts w:ascii="Times New Roman" w:hAnsi="Times New Roman" w:cs="Times New Roman"/>
                <w:sz w:val="24"/>
                <w:szCs w:val="24"/>
              </w:rPr>
            </w:pPr>
          </w:p>
          <w:p w:rsidR="000A2182" w:rsidRPr="000A2182" w:rsidRDefault="000A2182" w:rsidP="000A2182">
            <w:pPr>
              <w:spacing w:after="0" w:line="240" w:lineRule="auto"/>
              <w:jc w:val="center"/>
              <w:rPr>
                <w:rFonts w:ascii="Times New Roman" w:hAnsi="Times New Roman" w:cs="Times New Roman"/>
                <w:sz w:val="24"/>
                <w:szCs w:val="24"/>
              </w:rPr>
            </w:pPr>
            <w:r w:rsidRPr="000A2182">
              <w:rPr>
                <w:rFonts w:ascii="Times New Roman" w:hAnsi="Times New Roman" w:cs="Times New Roman"/>
                <w:sz w:val="24"/>
                <w:szCs w:val="24"/>
              </w:rPr>
              <w:t>Директор,</w:t>
            </w:r>
          </w:p>
          <w:p w:rsidR="00BD11E3" w:rsidRDefault="000A2182" w:rsidP="000A2182">
            <w:pPr>
              <w:pStyle w:val="a3"/>
              <w:spacing w:after="0" w:line="240" w:lineRule="auto"/>
              <w:ind w:left="0"/>
              <w:jc w:val="center"/>
              <w:rPr>
                <w:rFonts w:ascii="Times New Roman" w:hAnsi="Times New Roman" w:cs="Times New Roman"/>
                <w:sz w:val="24"/>
                <w:szCs w:val="24"/>
              </w:rPr>
            </w:pPr>
            <w:r w:rsidRPr="000A2182">
              <w:rPr>
                <w:rFonts w:ascii="Times New Roman" w:hAnsi="Times New Roman" w:cs="Times New Roman"/>
                <w:sz w:val="24"/>
                <w:szCs w:val="24"/>
              </w:rPr>
              <w:t>члени комісії</w:t>
            </w:r>
          </w:p>
        </w:tc>
        <w:tc>
          <w:tcPr>
            <w:tcW w:w="1497" w:type="dxa"/>
          </w:tcPr>
          <w:p w:rsidR="00BD11E3" w:rsidRDefault="00BD11E3" w:rsidP="000E6DC1">
            <w:pPr>
              <w:pStyle w:val="a3"/>
              <w:spacing w:after="0" w:line="240" w:lineRule="auto"/>
              <w:ind w:left="0"/>
              <w:jc w:val="both"/>
              <w:rPr>
                <w:rFonts w:ascii="Times New Roman" w:hAnsi="Times New Roman" w:cs="Times New Roman"/>
                <w:b/>
                <w:sz w:val="24"/>
                <w:szCs w:val="24"/>
              </w:rPr>
            </w:pPr>
          </w:p>
        </w:tc>
      </w:tr>
      <w:tr w:rsidR="000A2182" w:rsidTr="00BE71B7">
        <w:trPr>
          <w:trHeight w:val="2754"/>
        </w:trPr>
        <w:tc>
          <w:tcPr>
            <w:tcW w:w="2417" w:type="dxa"/>
            <w:vMerge/>
          </w:tcPr>
          <w:p w:rsidR="000A2182" w:rsidRDefault="000A2182" w:rsidP="00461C64">
            <w:pPr>
              <w:pStyle w:val="a3"/>
              <w:numPr>
                <w:ilvl w:val="1"/>
                <w:numId w:val="2"/>
              </w:numPr>
              <w:spacing w:after="0" w:line="240" w:lineRule="auto"/>
              <w:ind w:left="502" w:hanging="502"/>
              <w:rPr>
                <w:rFonts w:ascii="Times New Roman" w:hAnsi="Times New Roman" w:cs="Times New Roman"/>
                <w:b/>
                <w:sz w:val="24"/>
                <w:szCs w:val="24"/>
              </w:rPr>
            </w:pPr>
          </w:p>
        </w:tc>
        <w:tc>
          <w:tcPr>
            <w:tcW w:w="3051" w:type="dxa"/>
          </w:tcPr>
          <w:p w:rsidR="000A2182" w:rsidRDefault="000A2182" w:rsidP="000A2182">
            <w:pPr>
              <w:spacing w:after="0" w:line="240" w:lineRule="auto"/>
              <w:jc w:val="both"/>
              <w:rPr>
                <w:rFonts w:ascii="Times New Roman" w:eastAsia="Calibri" w:hAnsi="Times New Roman" w:cs="Times New Roman"/>
                <w:kern w:val="0"/>
                <w:sz w:val="24"/>
                <w:szCs w:val="24"/>
                <w14:ligatures w14:val="none"/>
              </w:rPr>
            </w:pPr>
            <w:r w:rsidRPr="000A2182">
              <w:rPr>
                <w:rFonts w:ascii="Times New Roman" w:eastAsia="Calibri" w:hAnsi="Times New Roman" w:cs="Times New Roman"/>
                <w:kern w:val="0"/>
                <w:sz w:val="24"/>
                <w:szCs w:val="24"/>
                <w14:ligatures w14:val="none"/>
              </w:rPr>
              <w:t>Організація та ведення базової документації для системи управління безпекою харчових продуктів НАССР, що включає всі необхідні записи та звіти для забезпечення відповідності стандартам.</w:t>
            </w:r>
          </w:p>
          <w:p w:rsidR="00033235" w:rsidRDefault="00033235" w:rsidP="000A2182">
            <w:pPr>
              <w:spacing w:after="0" w:line="240" w:lineRule="auto"/>
              <w:jc w:val="both"/>
              <w:rPr>
                <w:rFonts w:ascii="Times New Roman" w:eastAsia="Calibri" w:hAnsi="Times New Roman" w:cs="Times New Roman"/>
                <w:kern w:val="0"/>
                <w:sz w:val="24"/>
                <w:szCs w:val="24"/>
                <w14:ligatures w14:val="none"/>
              </w:rPr>
            </w:pPr>
          </w:p>
          <w:p w:rsidR="00033235" w:rsidRPr="000A2182" w:rsidRDefault="00033235" w:rsidP="000A2182">
            <w:pPr>
              <w:spacing w:after="0" w:line="240" w:lineRule="auto"/>
              <w:jc w:val="both"/>
              <w:rPr>
                <w:rFonts w:ascii="Times New Roman" w:eastAsia="Calibri" w:hAnsi="Times New Roman" w:cs="Times New Roman"/>
                <w:kern w:val="0"/>
                <w:sz w:val="24"/>
                <w:szCs w:val="24"/>
                <w14:ligatures w14:val="none"/>
              </w:rPr>
            </w:pPr>
          </w:p>
        </w:tc>
        <w:tc>
          <w:tcPr>
            <w:tcW w:w="1433" w:type="dxa"/>
          </w:tcPr>
          <w:p w:rsidR="000A2182" w:rsidRDefault="000A2182" w:rsidP="00BD11E3">
            <w:pPr>
              <w:pStyle w:val="a3"/>
              <w:spacing w:after="0" w:line="240" w:lineRule="auto"/>
              <w:ind w:left="0"/>
              <w:jc w:val="center"/>
              <w:rPr>
                <w:rFonts w:ascii="Times New Roman" w:hAnsi="Times New Roman" w:cs="Times New Roman"/>
                <w:sz w:val="24"/>
                <w:szCs w:val="24"/>
              </w:rPr>
            </w:pPr>
            <w:r w:rsidRPr="000A2182">
              <w:rPr>
                <w:rFonts w:ascii="Times New Roman" w:hAnsi="Times New Roman" w:cs="Times New Roman"/>
                <w:sz w:val="24"/>
                <w:szCs w:val="24"/>
              </w:rPr>
              <w:t>Упродовж року</w:t>
            </w:r>
          </w:p>
        </w:tc>
        <w:tc>
          <w:tcPr>
            <w:tcW w:w="1970" w:type="dxa"/>
          </w:tcPr>
          <w:p w:rsidR="000A2182" w:rsidRDefault="000A2182" w:rsidP="000A21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0A2182" w:rsidRPr="000A2182" w:rsidRDefault="000A2182" w:rsidP="000A21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члени комісії</w:t>
            </w:r>
          </w:p>
        </w:tc>
        <w:tc>
          <w:tcPr>
            <w:tcW w:w="1497" w:type="dxa"/>
          </w:tcPr>
          <w:p w:rsidR="000A2182" w:rsidRDefault="000A2182" w:rsidP="000E6DC1">
            <w:pPr>
              <w:pStyle w:val="a3"/>
              <w:spacing w:after="0" w:line="240" w:lineRule="auto"/>
              <w:ind w:left="0"/>
              <w:jc w:val="both"/>
              <w:rPr>
                <w:rFonts w:ascii="Times New Roman" w:hAnsi="Times New Roman" w:cs="Times New Roman"/>
                <w:b/>
                <w:sz w:val="24"/>
                <w:szCs w:val="24"/>
              </w:rPr>
            </w:pPr>
          </w:p>
        </w:tc>
      </w:tr>
      <w:tr w:rsidR="0034149F" w:rsidTr="00BE71B7">
        <w:trPr>
          <w:trHeight w:val="2754"/>
        </w:trPr>
        <w:tc>
          <w:tcPr>
            <w:tcW w:w="2417" w:type="dxa"/>
            <w:vMerge/>
          </w:tcPr>
          <w:p w:rsidR="0034149F" w:rsidRDefault="0034149F" w:rsidP="00461C64">
            <w:pPr>
              <w:pStyle w:val="a3"/>
              <w:numPr>
                <w:ilvl w:val="1"/>
                <w:numId w:val="2"/>
              </w:numPr>
              <w:spacing w:after="0" w:line="240" w:lineRule="auto"/>
              <w:ind w:left="502" w:hanging="502"/>
              <w:rPr>
                <w:rFonts w:ascii="Times New Roman" w:hAnsi="Times New Roman" w:cs="Times New Roman"/>
                <w:b/>
                <w:sz w:val="24"/>
                <w:szCs w:val="24"/>
              </w:rPr>
            </w:pPr>
          </w:p>
        </w:tc>
        <w:tc>
          <w:tcPr>
            <w:tcW w:w="3051" w:type="dxa"/>
          </w:tcPr>
          <w:p w:rsidR="0034149F" w:rsidRPr="00BE71B7" w:rsidRDefault="0034149F" w:rsidP="0034149F">
            <w:pPr>
              <w:spacing w:after="0" w:line="240" w:lineRule="auto"/>
              <w:jc w:val="both"/>
              <w:rPr>
                <w:rFonts w:ascii="Times New Roman" w:eastAsia="Calibri" w:hAnsi="Times New Roman" w:cs="Times New Roman"/>
                <w:b/>
                <w:bCs/>
                <w:kern w:val="0"/>
                <w:sz w:val="24"/>
                <w:szCs w:val="24"/>
                <w14:ligatures w14:val="none"/>
              </w:rPr>
            </w:pPr>
            <w:r w:rsidRPr="00BE71B7">
              <w:rPr>
                <w:rFonts w:ascii="Times New Roman" w:eastAsia="Calibri" w:hAnsi="Times New Roman" w:cs="Times New Roman"/>
                <w:b/>
                <w:bCs/>
                <w:kern w:val="0"/>
                <w:sz w:val="24"/>
                <w:szCs w:val="24"/>
                <w14:ligatures w14:val="none"/>
              </w:rPr>
              <w:t>Засідання групи НАССР №1:</w:t>
            </w:r>
          </w:p>
          <w:p w:rsidR="0034149F" w:rsidRP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1. </w:t>
            </w:r>
            <w:r w:rsidRPr="0034149F">
              <w:rPr>
                <w:rFonts w:ascii="Times New Roman" w:eastAsia="Calibri" w:hAnsi="Times New Roman" w:cs="Times New Roman"/>
                <w:kern w:val="0"/>
                <w:sz w:val="24"/>
                <w:szCs w:val="24"/>
                <w14:ligatures w14:val="none"/>
              </w:rPr>
              <w:t>Підготовка харчоблоку до нового навчального року: перевірка обладнання, умов зберігання продуктів.</w:t>
            </w:r>
          </w:p>
          <w:p w:rsidR="0034149F" w:rsidRP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2. </w:t>
            </w:r>
            <w:r w:rsidRPr="0034149F">
              <w:rPr>
                <w:rFonts w:ascii="Times New Roman" w:eastAsia="Calibri" w:hAnsi="Times New Roman" w:cs="Times New Roman"/>
                <w:kern w:val="0"/>
                <w:sz w:val="24"/>
                <w:szCs w:val="24"/>
                <w14:ligatures w14:val="none"/>
              </w:rPr>
              <w:t>Забезпечення стабільності постачання продуктів у період можливих перебоїв логістики через воєнний стан.</w:t>
            </w:r>
          </w:p>
          <w:p w:rsidR="0034149F" w:rsidRP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 xml:space="preserve">3. </w:t>
            </w:r>
            <w:r w:rsidRPr="0034149F">
              <w:rPr>
                <w:rFonts w:ascii="Times New Roman" w:eastAsia="Calibri" w:hAnsi="Times New Roman" w:cs="Times New Roman"/>
                <w:kern w:val="0"/>
                <w:sz w:val="24"/>
                <w:szCs w:val="24"/>
                <w14:ligatures w14:val="none"/>
              </w:rPr>
              <w:t>Організація харчування дітей під час евакуаційних заходів та в укриттях.</w:t>
            </w:r>
          </w:p>
          <w:p w:rsidR="0034149F" w:rsidRP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 </w:t>
            </w:r>
            <w:r w:rsidRPr="0034149F">
              <w:rPr>
                <w:rFonts w:ascii="Times New Roman" w:eastAsia="Calibri" w:hAnsi="Times New Roman" w:cs="Times New Roman"/>
                <w:kern w:val="0"/>
                <w:sz w:val="24"/>
                <w:szCs w:val="24"/>
                <w14:ligatures w14:val="none"/>
              </w:rPr>
              <w:t>Посилення заходів контролю за гігієною персоналу та дітей у зв'язку із сезонними інфекціями.</w:t>
            </w:r>
          </w:p>
          <w:p w:rsidR="0034149F" w:rsidRPr="000A2182"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5. </w:t>
            </w:r>
            <w:r w:rsidRPr="0034149F">
              <w:rPr>
                <w:rFonts w:ascii="Times New Roman" w:eastAsia="Calibri" w:hAnsi="Times New Roman" w:cs="Times New Roman"/>
                <w:kern w:val="0"/>
                <w:sz w:val="24"/>
                <w:szCs w:val="24"/>
                <w14:ligatures w14:val="none"/>
              </w:rPr>
              <w:t>Розробка інструкцій для екстрених ситуацій (відключення електроенергії, транспортування продуктів).</w:t>
            </w:r>
          </w:p>
        </w:tc>
        <w:tc>
          <w:tcPr>
            <w:tcW w:w="1433" w:type="dxa"/>
          </w:tcPr>
          <w:p w:rsidR="0034149F" w:rsidRPr="000A2182" w:rsidRDefault="0034149F" w:rsidP="00BD11E3">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Серпень</w:t>
            </w:r>
          </w:p>
        </w:tc>
        <w:tc>
          <w:tcPr>
            <w:tcW w:w="1970" w:type="dxa"/>
          </w:tcPr>
          <w:p w:rsidR="0034149F" w:rsidRDefault="0034149F" w:rsidP="000A21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Група НАССР</w:t>
            </w:r>
          </w:p>
        </w:tc>
        <w:tc>
          <w:tcPr>
            <w:tcW w:w="1497" w:type="dxa"/>
          </w:tcPr>
          <w:p w:rsidR="0034149F" w:rsidRDefault="0034149F" w:rsidP="000E6DC1">
            <w:pPr>
              <w:pStyle w:val="a3"/>
              <w:spacing w:after="0" w:line="240" w:lineRule="auto"/>
              <w:ind w:left="0"/>
              <w:jc w:val="both"/>
              <w:rPr>
                <w:rFonts w:ascii="Times New Roman" w:hAnsi="Times New Roman" w:cs="Times New Roman"/>
                <w:b/>
                <w:sz w:val="24"/>
                <w:szCs w:val="24"/>
              </w:rPr>
            </w:pPr>
          </w:p>
        </w:tc>
      </w:tr>
      <w:tr w:rsidR="000A2182" w:rsidTr="00BE71B7">
        <w:trPr>
          <w:trHeight w:val="2754"/>
        </w:trPr>
        <w:tc>
          <w:tcPr>
            <w:tcW w:w="2417" w:type="dxa"/>
            <w:vMerge/>
          </w:tcPr>
          <w:p w:rsidR="000A2182" w:rsidRDefault="000A2182" w:rsidP="00461C64">
            <w:pPr>
              <w:pStyle w:val="a3"/>
              <w:numPr>
                <w:ilvl w:val="1"/>
                <w:numId w:val="2"/>
              </w:numPr>
              <w:spacing w:after="0" w:line="240" w:lineRule="auto"/>
              <w:ind w:left="502" w:hanging="502"/>
              <w:rPr>
                <w:rFonts w:ascii="Times New Roman" w:hAnsi="Times New Roman" w:cs="Times New Roman"/>
                <w:b/>
                <w:sz w:val="24"/>
                <w:szCs w:val="24"/>
              </w:rPr>
            </w:pPr>
          </w:p>
        </w:tc>
        <w:tc>
          <w:tcPr>
            <w:tcW w:w="3051" w:type="dxa"/>
          </w:tcPr>
          <w:p w:rsidR="000A2182" w:rsidRPr="00BE71B7" w:rsidRDefault="000A2182" w:rsidP="000A2182">
            <w:pPr>
              <w:spacing w:after="0" w:line="240" w:lineRule="auto"/>
              <w:jc w:val="both"/>
              <w:rPr>
                <w:rFonts w:ascii="Times New Roman" w:eastAsia="Calibri" w:hAnsi="Times New Roman" w:cs="Times New Roman"/>
                <w:b/>
                <w:bCs/>
                <w:kern w:val="0"/>
                <w:sz w:val="24"/>
                <w:szCs w:val="24"/>
                <w14:ligatures w14:val="none"/>
              </w:rPr>
            </w:pPr>
            <w:r w:rsidRPr="00BE71B7">
              <w:rPr>
                <w:rFonts w:ascii="Times New Roman" w:eastAsia="Calibri" w:hAnsi="Times New Roman" w:cs="Times New Roman"/>
                <w:b/>
                <w:bCs/>
                <w:kern w:val="0"/>
                <w:sz w:val="24"/>
                <w:szCs w:val="24"/>
                <w14:ligatures w14:val="none"/>
              </w:rPr>
              <w:t>Засідання групи НАССР №</w:t>
            </w:r>
            <w:r w:rsidR="0034149F" w:rsidRPr="00BE71B7">
              <w:rPr>
                <w:rFonts w:ascii="Times New Roman" w:eastAsia="Calibri" w:hAnsi="Times New Roman" w:cs="Times New Roman"/>
                <w:b/>
                <w:bCs/>
                <w:kern w:val="0"/>
                <w:sz w:val="24"/>
                <w:szCs w:val="24"/>
                <w14:ligatures w14:val="none"/>
              </w:rPr>
              <w:t>2</w:t>
            </w:r>
            <w:r w:rsidRPr="00BE71B7">
              <w:rPr>
                <w:rFonts w:ascii="Times New Roman" w:eastAsia="Calibri" w:hAnsi="Times New Roman" w:cs="Times New Roman"/>
                <w:b/>
                <w:bCs/>
                <w:kern w:val="0"/>
                <w:sz w:val="24"/>
                <w:szCs w:val="24"/>
                <w14:ligatures w14:val="none"/>
              </w:rPr>
              <w:t xml:space="preserve">: </w:t>
            </w:r>
          </w:p>
          <w:p w:rsidR="000A2182" w:rsidRPr="000A2182" w:rsidRDefault="000A2182"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1. </w:t>
            </w:r>
            <w:r w:rsidRPr="000A2182">
              <w:rPr>
                <w:rFonts w:ascii="Times New Roman" w:eastAsia="Calibri" w:hAnsi="Times New Roman" w:cs="Times New Roman"/>
                <w:kern w:val="0"/>
                <w:sz w:val="24"/>
                <w:szCs w:val="24"/>
                <w14:ligatures w14:val="none"/>
              </w:rPr>
              <w:t>Оцінка стану системи зберігання продуктів з початком осіннього сезону та змінами температурного режиму.</w:t>
            </w:r>
          </w:p>
          <w:p w:rsidR="000A2182" w:rsidRPr="000A2182" w:rsidRDefault="000A2182"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2. </w:t>
            </w:r>
            <w:r w:rsidRPr="000A2182">
              <w:rPr>
                <w:rFonts w:ascii="Times New Roman" w:eastAsia="Calibri" w:hAnsi="Times New Roman" w:cs="Times New Roman"/>
                <w:kern w:val="0"/>
                <w:sz w:val="24"/>
                <w:szCs w:val="24"/>
                <w14:ligatures w14:val="none"/>
              </w:rPr>
              <w:t>Забезпечення продуктами тривалого зберігання на випадок перебоїв у постачанні.</w:t>
            </w:r>
          </w:p>
          <w:p w:rsidR="000A2182" w:rsidRPr="000A2182" w:rsidRDefault="000A2182"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 </w:t>
            </w:r>
            <w:r w:rsidRPr="000A2182">
              <w:rPr>
                <w:rFonts w:ascii="Times New Roman" w:eastAsia="Calibri" w:hAnsi="Times New Roman" w:cs="Times New Roman"/>
                <w:kern w:val="0"/>
                <w:sz w:val="24"/>
                <w:szCs w:val="24"/>
                <w14:ligatures w14:val="none"/>
              </w:rPr>
              <w:t xml:space="preserve">Підготовка та перевірка укриття для можливого харчування дітей в умовах тривалих повітряних </w:t>
            </w:r>
            <w:proofErr w:type="spellStart"/>
            <w:r w:rsidRPr="000A2182">
              <w:rPr>
                <w:rFonts w:ascii="Times New Roman" w:eastAsia="Calibri" w:hAnsi="Times New Roman" w:cs="Times New Roman"/>
                <w:kern w:val="0"/>
                <w:sz w:val="24"/>
                <w:szCs w:val="24"/>
                <w14:ligatures w14:val="none"/>
              </w:rPr>
              <w:t>тривог</w:t>
            </w:r>
            <w:proofErr w:type="spellEnd"/>
            <w:r w:rsidRPr="000A2182">
              <w:rPr>
                <w:rFonts w:ascii="Times New Roman" w:eastAsia="Calibri" w:hAnsi="Times New Roman" w:cs="Times New Roman"/>
                <w:kern w:val="0"/>
                <w:sz w:val="24"/>
                <w:szCs w:val="24"/>
                <w14:ligatures w14:val="none"/>
              </w:rPr>
              <w:t>.</w:t>
            </w:r>
          </w:p>
          <w:p w:rsidR="000A2182" w:rsidRPr="000A2182" w:rsidRDefault="000A2182"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 </w:t>
            </w:r>
            <w:r w:rsidRPr="000A2182">
              <w:rPr>
                <w:rFonts w:ascii="Times New Roman" w:eastAsia="Calibri" w:hAnsi="Times New Roman" w:cs="Times New Roman"/>
                <w:kern w:val="0"/>
                <w:sz w:val="24"/>
                <w:szCs w:val="24"/>
                <w14:ligatures w14:val="none"/>
              </w:rPr>
              <w:t>Аналіз ефективності заходів гігієни у зв’язку з підвищенням сезонних захворювань.</w:t>
            </w:r>
          </w:p>
          <w:p w:rsidR="000A2182" w:rsidRDefault="000A2182"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5. </w:t>
            </w:r>
            <w:r w:rsidRPr="000A2182">
              <w:rPr>
                <w:rFonts w:ascii="Times New Roman" w:eastAsia="Calibri" w:hAnsi="Times New Roman" w:cs="Times New Roman"/>
                <w:kern w:val="0"/>
                <w:sz w:val="24"/>
                <w:szCs w:val="24"/>
                <w14:ligatures w14:val="none"/>
              </w:rPr>
              <w:t>Планування додаткових навчань для персоналу з питань роботи НАССР у кризових умовах.</w:t>
            </w:r>
          </w:p>
          <w:p w:rsidR="00033235" w:rsidRDefault="00033235" w:rsidP="000A2182">
            <w:pPr>
              <w:spacing w:after="0" w:line="240" w:lineRule="auto"/>
              <w:jc w:val="both"/>
              <w:rPr>
                <w:rFonts w:ascii="Times New Roman" w:eastAsia="Calibri" w:hAnsi="Times New Roman" w:cs="Times New Roman"/>
                <w:kern w:val="0"/>
                <w:sz w:val="24"/>
                <w:szCs w:val="24"/>
                <w14:ligatures w14:val="none"/>
              </w:rPr>
            </w:pPr>
          </w:p>
          <w:p w:rsidR="00033235" w:rsidRDefault="00033235" w:rsidP="000A2182">
            <w:pPr>
              <w:spacing w:after="0" w:line="240" w:lineRule="auto"/>
              <w:jc w:val="both"/>
              <w:rPr>
                <w:rFonts w:ascii="Times New Roman" w:eastAsia="Calibri" w:hAnsi="Times New Roman" w:cs="Times New Roman"/>
                <w:kern w:val="0"/>
                <w:sz w:val="24"/>
                <w:szCs w:val="24"/>
                <w14:ligatures w14:val="none"/>
              </w:rPr>
            </w:pPr>
          </w:p>
          <w:p w:rsidR="00033235" w:rsidRDefault="00033235" w:rsidP="000A2182">
            <w:pPr>
              <w:spacing w:after="0" w:line="240" w:lineRule="auto"/>
              <w:jc w:val="both"/>
              <w:rPr>
                <w:rFonts w:ascii="Times New Roman" w:eastAsia="Calibri" w:hAnsi="Times New Roman" w:cs="Times New Roman"/>
                <w:kern w:val="0"/>
                <w:sz w:val="24"/>
                <w:szCs w:val="24"/>
                <w14:ligatures w14:val="none"/>
              </w:rPr>
            </w:pPr>
          </w:p>
          <w:p w:rsidR="00033235" w:rsidRDefault="00033235" w:rsidP="000A2182">
            <w:pPr>
              <w:spacing w:after="0" w:line="240" w:lineRule="auto"/>
              <w:jc w:val="both"/>
              <w:rPr>
                <w:rFonts w:ascii="Times New Roman" w:eastAsia="Calibri" w:hAnsi="Times New Roman" w:cs="Times New Roman"/>
                <w:kern w:val="0"/>
                <w:sz w:val="24"/>
                <w:szCs w:val="24"/>
                <w14:ligatures w14:val="none"/>
              </w:rPr>
            </w:pPr>
          </w:p>
          <w:p w:rsidR="00033235" w:rsidRDefault="00033235" w:rsidP="000A2182">
            <w:pPr>
              <w:spacing w:after="0" w:line="240" w:lineRule="auto"/>
              <w:jc w:val="both"/>
              <w:rPr>
                <w:rFonts w:ascii="Times New Roman" w:eastAsia="Calibri" w:hAnsi="Times New Roman" w:cs="Times New Roman"/>
                <w:kern w:val="0"/>
                <w:sz w:val="24"/>
                <w:szCs w:val="24"/>
                <w14:ligatures w14:val="none"/>
              </w:rPr>
            </w:pPr>
          </w:p>
          <w:p w:rsidR="00033235" w:rsidRPr="000A2182" w:rsidRDefault="00033235" w:rsidP="000A2182">
            <w:pPr>
              <w:spacing w:after="0" w:line="240" w:lineRule="auto"/>
              <w:jc w:val="both"/>
              <w:rPr>
                <w:rFonts w:ascii="Times New Roman" w:eastAsia="Calibri" w:hAnsi="Times New Roman" w:cs="Times New Roman"/>
                <w:kern w:val="0"/>
                <w:sz w:val="24"/>
                <w:szCs w:val="24"/>
                <w14:ligatures w14:val="none"/>
              </w:rPr>
            </w:pPr>
          </w:p>
        </w:tc>
        <w:tc>
          <w:tcPr>
            <w:tcW w:w="1433" w:type="dxa"/>
          </w:tcPr>
          <w:p w:rsidR="000A2182" w:rsidRPr="000A2182" w:rsidRDefault="0034149F" w:rsidP="00BD11E3">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970" w:type="dxa"/>
          </w:tcPr>
          <w:p w:rsidR="000A2182" w:rsidRDefault="0034149F" w:rsidP="000A21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Група НАССР</w:t>
            </w:r>
          </w:p>
        </w:tc>
        <w:tc>
          <w:tcPr>
            <w:tcW w:w="1497" w:type="dxa"/>
          </w:tcPr>
          <w:p w:rsidR="000A2182" w:rsidRDefault="000A2182" w:rsidP="000E6DC1">
            <w:pPr>
              <w:pStyle w:val="a3"/>
              <w:spacing w:after="0" w:line="240" w:lineRule="auto"/>
              <w:ind w:left="0"/>
              <w:jc w:val="both"/>
              <w:rPr>
                <w:rFonts w:ascii="Times New Roman" w:hAnsi="Times New Roman" w:cs="Times New Roman"/>
                <w:b/>
                <w:sz w:val="24"/>
                <w:szCs w:val="24"/>
              </w:rPr>
            </w:pPr>
          </w:p>
        </w:tc>
      </w:tr>
      <w:tr w:rsidR="000A2182" w:rsidTr="00033235">
        <w:trPr>
          <w:trHeight w:val="1426"/>
        </w:trPr>
        <w:tc>
          <w:tcPr>
            <w:tcW w:w="2417" w:type="dxa"/>
            <w:vMerge/>
          </w:tcPr>
          <w:p w:rsidR="000A2182" w:rsidRDefault="000A2182" w:rsidP="00461C64">
            <w:pPr>
              <w:pStyle w:val="a3"/>
              <w:numPr>
                <w:ilvl w:val="1"/>
                <w:numId w:val="2"/>
              </w:numPr>
              <w:spacing w:after="0" w:line="240" w:lineRule="auto"/>
              <w:ind w:left="502" w:hanging="502"/>
              <w:rPr>
                <w:rFonts w:ascii="Times New Roman" w:hAnsi="Times New Roman" w:cs="Times New Roman"/>
                <w:b/>
                <w:sz w:val="24"/>
                <w:szCs w:val="24"/>
              </w:rPr>
            </w:pPr>
          </w:p>
        </w:tc>
        <w:tc>
          <w:tcPr>
            <w:tcW w:w="3051" w:type="dxa"/>
          </w:tcPr>
          <w:p w:rsidR="000A2182" w:rsidRPr="00BE71B7" w:rsidRDefault="000A2182" w:rsidP="000A2182">
            <w:pPr>
              <w:spacing w:after="0" w:line="240" w:lineRule="auto"/>
              <w:jc w:val="both"/>
              <w:rPr>
                <w:rFonts w:ascii="Times New Roman" w:eastAsia="Calibri" w:hAnsi="Times New Roman" w:cs="Times New Roman"/>
                <w:b/>
                <w:bCs/>
                <w:kern w:val="0"/>
                <w:sz w:val="24"/>
                <w:szCs w:val="24"/>
                <w14:ligatures w14:val="none"/>
              </w:rPr>
            </w:pPr>
            <w:r w:rsidRPr="00BE71B7">
              <w:rPr>
                <w:rFonts w:ascii="Times New Roman" w:eastAsia="Calibri" w:hAnsi="Times New Roman" w:cs="Times New Roman"/>
                <w:b/>
                <w:bCs/>
                <w:kern w:val="0"/>
                <w:sz w:val="24"/>
                <w:szCs w:val="24"/>
                <w14:ligatures w14:val="none"/>
              </w:rPr>
              <w:t>Засідання групи НАССР №</w:t>
            </w:r>
            <w:r w:rsidR="0034149F" w:rsidRPr="00BE71B7">
              <w:rPr>
                <w:rFonts w:ascii="Times New Roman" w:eastAsia="Calibri" w:hAnsi="Times New Roman" w:cs="Times New Roman"/>
                <w:b/>
                <w:bCs/>
                <w:kern w:val="0"/>
                <w:sz w:val="24"/>
                <w:szCs w:val="24"/>
                <w14:ligatures w14:val="none"/>
              </w:rPr>
              <w:t>3</w:t>
            </w:r>
            <w:r w:rsidRPr="00BE71B7">
              <w:rPr>
                <w:rFonts w:ascii="Times New Roman" w:eastAsia="Calibri" w:hAnsi="Times New Roman" w:cs="Times New Roman"/>
                <w:b/>
                <w:bCs/>
                <w:kern w:val="0"/>
                <w:sz w:val="24"/>
                <w:szCs w:val="24"/>
                <w14:ligatures w14:val="none"/>
              </w:rPr>
              <w:t>:</w:t>
            </w:r>
          </w:p>
          <w:p w:rsidR="000A2182" w:rsidRPr="000A2182" w:rsidRDefault="000A2182"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1. </w:t>
            </w:r>
            <w:r w:rsidRPr="000A2182">
              <w:rPr>
                <w:rFonts w:ascii="Times New Roman" w:eastAsia="Calibri" w:hAnsi="Times New Roman" w:cs="Times New Roman"/>
                <w:kern w:val="0"/>
                <w:sz w:val="24"/>
                <w:szCs w:val="24"/>
                <w14:ligatures w14:val="none"/>
              </w:rPr>
              <w:t>Оцінка ефективності плану з контролю за алергенами у харчових продуктах.</w:t>
            </w:r>
          </w:p>
          <w:p w:rsidR="000A2182" w:rsidRPr="000A2182" w:rsidRDefault="000A2182"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 </w:t>
            </w:r>
            <w:r w:rsidRPr="000A2182">
              <w:rPr>
                <w:rFonts w:ascii="Times New Roman" w:eastAsia="Calibri" w:hAnsi="Times New Roman" w:cs="Times New Roman"/>
                <w:kern w:val="0"/>
                <w:sz w:val="24"/>
                <w:szCs w:val="24"/>
                <w14:ligatures w14:val="none"/>
              </w:rPr>
              <w:t xml:space="preserve">Введення додаткових </w:t>
            </w:r>
            <w:r w:rsidRPr="000A2182">
              <w:rPr>
                <w:rFonts w:ascii="Times New Roman" w:eastAsia="Calibri" w:hAnsi="Times New Roman" w:cs="Times New Roman"/>
                <w:kern w:val="0"/>
                <w:sz w:val="24"/>
                <w:szCs w:val="24"/>
                <w14:ligatures w14:val="none"/>
              </w:rPr>
              <w:lastRenderedPageBreak/>
              <w:t>процедур для контролю наявності алергенів у продуктах.</w:t>
            </w:r>
          </w:p>
          <w:p w:rsidR="000A2182" w:rsidRPr="000A2182" w:rsidRDefault="000A2182"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 </w:t>
            </w:r>
            <w:r w:rsidRPr="000A2182">
              <w:rPr>
                <w:rFonts w:ascii="Times New Roman" w:eastAsia="Calibri" w:hAnsi="Times New Roman" w:cs="Times New Roman"/>
                <w:kern w:val="0"/>
                <w:sz w:val="24"/>
                <w:szCs w:val="24"/>
                <w14:ligatures w14:val="none"/>
              </w:rPr>
              <w:t>Організація навчання для персоналу з питань обробки продуктів, що містять алергени.</w:t>
            </w:r>
          </w:p>
          <w:p w:rsidR="000A2182" w:rsidRPr="000A2182" w:rsidRDefault="000A2182"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5. </w:t>
            </w:r>
            <w:r w:rsidRPr="000A2182">
              <w:rPr>
                <w:rFonts w:ascii="Times New Roman" w:eastAsia="Calibri" w:hAnsi="Times New Roman" w:cs="Times New Roman"/>
                <w:kern w:val="0"/>
                <w:sz w:val="24"/>
                <w:szCs w:val="24"/>
                <w14:ligatures w14:val="none"/>
              </w:rPr>
              <w:t>Обговорення рекомендацій для батьків дітей з алергією.</w:t>
            </w:r>
          </w:p>
          <w:p w:rsidR="000A2182" w:rsidRDefault="000A2182" w:rsidP="00033235">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6. </w:t>
            </w:r>
            <w:r w:rsidRPr="000A2182">
              <w:rPr>
                <w:rFonts w:ascii="Times New Roman" w:eastAsia="Calibri" w:hAnsi="Times New Roman" w:cs="Times New Roman"/>
                <w:kern w:val="0"/>
                <w:sz w:val="24"/>
                <w:szCs w:val="24"/>
                <w14:ligatures w14:val="none"/>
              </w:rPr>
              <w:t>Розробка оновлених інструкцій для кухарів щодо запобігання перехресному забрудненню алергенами.</w:t>
            </w:r>
          </w:p>
          <w:p w:rsidR="00033235" w:rsidRDefault="00033235" w:rsidP="00033235">
            <w:pPr>
              <w:spacing w:after="0" w:line="240" w:lineRule="auto"/>
              <w:jc w:val="both"/>
              <w:rPr>
                <w:rFonts w:ascii="Times New Roman" w:eastAsia="Calibri" w:hAnsi="Times New Roman" w:cs="Times New Roman"/>
                <w:kern w:val="0"/>
                <w:sz w:val="24"/>
                <w:szCs w:val="24"/>
                <w14:ligatures w14:val="none"/>
              </w:rPr>
            </w:pPr>
          </w:p>
          <w:p w:rsidR="00033235" w:rsidRDefault="00033235" w:rsidP="00033235">
            <w:pPr>
              <w:spacing w:after="0" w:line="240" w:lineRule="auto"/>
              <w:jc w:val="both"/>
              <w:rPr>
                <w:rFonts w:ascii="Times New Roman" w:eastAsia="Calibri" w:hAnsi="Times New Roman" w:cs="Times New Roman"/>
                <w:kern w:val="0"/>
                <w:sz w:val="24"/>
                <w:szCs w:val="24"/>
                <w14:ligatures w14:val="none"/>
              </w:rPr>
            </w:pPr>
          </w:p>
          <w:p w:rsidR="00033235" w:rsidRDefault="00033235" w:rsidP="00033235">
            <w:pPr>
              <w:spacing w:after="0" w:line="240" w:lineRule="auto"/>
              <w:jc w:val="both"/>
              <w:rPr>
                <w:rFonts w:ascii="Times New Roman" w:eastAsia="Calibri" w:hAnsi="Times New Roman" w:cs="Times New Roman"/>
                <w:kern w:val="0"/>
                <w:sz w:val="24"/>
                <w:szCs w:val="24"/>
                <w14:ligatures w14:val="none"/>
              </w:rPr>
            </w:pPr>
          </w:p>
          <w:p w:rsidR="00033235" w:rsidRDefault="00033235" w:rsidP="00033235">
            <w:pPr>
              <w:spacing w:after="0" w:line="240" w:lineRule="auto"/>
              <w:jc w:val="both"/>
              <w:rPr>
                <w:rFonts w:ascii="Times New Roman" w:eastAsia="Calibri" w:hAnsi="Times New Roman" w:cs="Times New Roman"/>
                <w:kern w:val="0"/>
                <w:sz w:val="24"/>
                <w:szCs w:val="24"/>
                <w14:ligatures w14:val="none"/>
              </w:rPr>
            </w:pPr>
          </w:p>
          <w:p w:rsidR="00033235" w:rsidRPr="00033235" w:rsidRDefault="00033235" w:rsidP="00033235">
            <w:pPr>
              <w:spacing w:after="0" w:line="240" w:lineRule="auto"/>
              <w:jc w:val="both"/>
              <w:rPr>
                <w:rFonts w:ascii="Times New Roman" w:eastAsia="Calibri" w:hAnsi="Times New Roman" w:cs="Times New Roman"/>
                <w:kern w:val="0"/>
                <w:sz w:val="24"/>
                <w:szCs w:val="24"/>
                <w14:ligatures w14:val="none"/>
              </w:rPr>
            </w:pPr>
          </w:p>
        </w:tc>
        <w:tc>
          <w:tcPr>
            <w:tcW w:w="1433" w:type="dxa"/>
          </w:tcPr>
          <w:p w:rsidR="000A2182" w:rsidRPr="000A2182" w:rsidRDefault="0034149F" w:rsidP="00BD11E3">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lastRenderedPageBreak/>
              <w:t>Листопад</w:t>
            </w:r>
          </w:p>
        </w:tc>
        <w:tc>
          <w:tcPr>
            <w:tcW w:w="1970" w:type="dxa"/>
          </w:tcPr>
          <w:p w:rsidR="000A2182" w:rsidRDefault="0034149F" w:rsidP="000A21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Група НАССР</w:t>
            </w:r>
          </w:p>
        </w:tc>
        <w:tc>
          <w:tcPr>
            <w:tcW w:w="1497" w:type="dxa"/>
          </w:tcPr>
          <w:p w:rsidR="000A2182" w:rsidRDefault="000A2182" w:rsidP="000E6DC1">
            <w:pPr>
              <w:pStyle w:val="a3"/>
              <w:spacing w:after="0" w:line="240" w:lineRule="auto"/>
              <w:ind w:left="0"/>
              <w:jc w:val="both"/>
              <w:rPr>
                <w:rFonts w:ascii="Times New Roman" w:hAnsi="Times New Roman" w:cs="Times New Roman"/>
                <w:b/>
                <w:sz w:val="24"/>
                <w:szCs w:val="24"/>
              </w:rPr>
            </w:pPr>
          </w:p>
        </w:tc>
      </w:tr>
      <w:tr w:rsidR="000A2182" w:rsidTr="00BE71B7">
        <w:trPr>
          <w:trHeight w:val="2754"/>
        </w:trPr>
        <w:tc>
          <w:tcPr>
            <w:tcW w:w="2417" w:type="dxa"/>
            <w:vMerge/>
          </w:tcPr>
          <w:p w:rsidR="000A2182" w:rsidRDefault="000A2182" w:rsidP="00461C64">
            <w:pPr>
              <w:pStyle w:val="a3"/>
              <w:numPr>
                <w:ilvl w:val="1"/>
                <w:numId w:val="2"/>
              </w:numPr>
              <w:spacing w:after="0" w:line="240" w:lineRule="auto"/>
              <w:ind w:left="502" w:hanging="502"/>
              <w:rPr>
                <w:rFonts w:ascii="Times New Roman" w:hAnsi="Times New Roman" w:cs="Times New Roman"/>
                <w:b/>
                <w:sz w:val="24"/>
                <w:szCs w:val="24"/>
              </w:rPr>
            </w:pPr>
          </w:p>
        </w:tc>
        <w:tc>
          <w:tcPr>
            <w:tcW w:w="3051" w:type="dxa"/>
          </w:tcPr>
          <w:p w:rsidR="000A2182" w:rsidRPr="00BE71B7" w:rsidRDefault="000A2182" w:rsidP="000A2182">
            <w:pPr>
              <w:spacing w:after="0" w:line="240" w:lineRule="auto"/>
              <w:jc w:val="both"/>
              <w:rPr>
                <w:rFonts w:ascii="Times New Roman" w:eastAsia="Calibri" w:hAnsi="Times New Roman" w:cs="Times New Roman"/>
                <w:b/>
                <w:bCs/>
                <w:kern w:val="0"/>
                <w:sz w:val="24"/>
                <w:szCs w:val="24"/>
                <w14:ligatures w14:val="none"/>
              </w:rPr>
            </w:pPr>
            <w:r w:rsidRPr="00BE71B7">
              <w:rPr>
                <w:rFonts w:ascii="Times New Roman" w:eastAsia="Calibri" w:hAnsi="Times New Roman" w:cs="Times New Roman"/>
                <w:b/>
                <w:bCs/>
                <w:kern w:val="0"/>
                <w:sz w:val="24"/>
                <w:szCs w:val="24"/>
                <w14:ligatures w14:val="none"/>
              </w:rPr>
              <w:t>Засідання групи НАССР №</w:t>
            </w:r>
            <w:r w:rsidR="0034149F" w:rsidRPr="00BE71B7">
              <w:rPr>
                <w:rFonts w:ascii="Times New Roman" w:eastAsia="Calibri" w:hAnsi="Times New Roman" w:cs="Times New Roman"/>
                <w:b/>
                <w:bCs/>
                <w:kern w:val="0"/>
                <w:sz w:val="24"/>
                <w:szCs w:val="24"/>
                <w14:ligatures w14:val="none"/>
              </w:rPr>
              <w:t>4</w:t>
            </w:r>
            <w:r w:rsidRPr="00BE71B7">
              <w:rPr>
                <w:rFonts w:ascii="Times New Roman" w:eastAsia="Calibri" w:hAnsi="Times New Roman" w:cs="Times New Roman"/>
                <w:b/>
                <w:bCs/>
                <w:kern w:val="0"/>
                <w:sz w:val="24"/>
                <w:szCs w:val="24"/>
                <w14:ligatures w14:val="none"/>
              </w:rPr>
              <w:t>:</w:t>
            </w:r>
          </w:p>
          <w:p w:rsidR="000A2182" w:rsidRPr="000A2182" w:rsidRDefault="000A2182"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1. </w:t>
            </w:r>
            <w:r w:rsidRPr="000A2182">
              <w:rPr>
                <w:rFonts w:ascii="Times New Roman" w:eastAsia="Calibri" w:hAnsi="Times New Roman" w:cs="Times New Roman"/>
                <w:kern w:val="0"/>
                <w:sz w:val="24"/>
                <w:szCs w:val="24"/>
                <w14:ligatures w14:val="none"/>
              </w:rPr>
              <w:t>Аналіз результатів функціонування системи НАССР протягом минулого року, визначення досягнень і виявлених проблем.</w:t>
            </w:r>
          </w:p>
          <w:p w:rsidR="000A2182" w:rsidRPr="000A2182" w:rsidRDefault="000A2182"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2. </w:t>
            </w:r>
            <w:r w:rsidRPr="000A2182">
              <w:rPr>
                <w:rFonts w:ascii="Times New Roman" w:eastAsia="Calibri" w:hAnsi="Times New Roman" w:cs="Times New Roman"/>
                <w:kern w:val="0"/>
                <w:sz w:val="24"/>
                <w:szCs w:val="24"/>
                <w14:ligatures w14:val="none"/>
              </w:rPr>
              <w:t>Оновлення та перегляд документів, що стосуються системи НАССР, відповідно до змін у законодавстві та технологічних процесах.</w:t>
            </w:r>
          </w:p>
          <w:p w:rsidR="000A2182" w:rsidRPr="000A2182" w:rsidRDefault="0034149F"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 </w:t>
            </w:r>
            <w:r w:rsidR="000A2182" w:rsidRPr="000A2182">
              <w:rPr>
                <w:rFonts w:ascii="Times New Roman" w:eastAsia="Calibri" w:hAnsi="Times New Roman" w:cs="Times New Roman"/>
                <w:kern w:val="0"/>
                <w:sz w:val="24"/>
                <w:szCs w:val="24"/>
                <w14:ligatures w14:val="none"/>
              </w:rPr>
              <w:t>Обговорення навчальних потреб персоналу, необхідного для підтримання високого рівня безпеки харчових продуктів.</w:t>
            </w:r>
          </w:p>
          <w:p w:rsidR="000A2182" w:rsidRPr="000A2182" w:rsidRDefault="0034149F"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 </w:t>
            </w:r>
            <w:r w:rsidR="000A2182" w:rsidRPr="000A2182">
              <w:rPr>
                <w:rFonts w:ascii="Times New Roman" w:eastAsia="Calibri" w:hAnsi="Times New Roman" w:cs="Times New Roman"/>
                <w:kern w:val="0"/>
                <w:sz w:val="24"/>
                <w:szCs w:val="24"/>
                <w14:ligatures w14:val="none"/>
              </w:rPr>
              <w:t>Перевірка правильності та актуальності робочих листів НАССР та записів критичних контрольних точок (ККТ).</w:t>
            </w:r>
          </w:p>
          <w:p w:rsidR="000A2182" w:rsidRDefault="0034149F" w:rsidP="000A2182">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5. </w:t>
            </w:r>
            <w:r w:rsidR="000A2182" w:rsidRPr="000A2182">
              <w:rPr>
                <w:rFonts w:ascii="Times New Roman" w:eastAsia="Calibri" w:hAnsi="Times New Roman" w:cs="Times New Roman"/>
                <w:kern w:val="0"/>
                <w:sz w:val="24"/>
                <w:szCs w:val="24"/>
                <w14:ligatures w14:val="none"/>
              </w:rPr>
              <w:t>Підготовка до щорічної внутрішньої аудиторської перевірки системи НАССР.</w:t>
            </w:r>
          </w:p>
        </w:tc>
        <w:tc>
          <w:tcPr>
            <w:tcW w:w="1433" w:type="dxa"/>
          </w:tcPr>
          <w:p w:rsidR="000A2182" w:rsidRPr="000A2182" w:rsidRDefault="0034149F" w:rsidP="00BD11E3">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Січень</w:t>
            </w:r>
          </w:p>
        </w:tc>
        <w:tc>
          <w:tcPr>
            <w:tcW w:w="1970" w:type="dxa"/>
          </w:tcPr>
          <w:p w:rsidR="000A2182" w:rsidRDefault="0034149F" w:rsidP="000A21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Група НАССР</w:t>
            </w:r>
          </w:p>
        </w:tc>
        <w:tc>
          <w:tcPr>
            <w:tcW w:w="1497" w:type="dxa"/>
          </w:tcPr>
          <w:p w:rsidR="000A2182" w:rsidRDefault="000A2182" w:rsidP="000E6DC1">
            <w:pPr>
              <w:pStyle w:val="a3"/>
              <w:spacing w:after="0" w:line="240" w:lineRule="auto"/>
              <w:ind w:left="0"/>
              <w:jc w:val="both"/>
              <w:rPr>
                <w:rFonts w:ascii="Times New Roman" w:hAnsi="Times New Roman" w:cs="Times New Roman"/>
                <w:b/>
                <w:sz w:val="24"/>
                <w:szCs w:val="24"/>
              </w:rPr>
            </w:pPr>
          </w:p>
        </w:tc>
      </w:tr>
      <w:tr w:rsidR="0034149F" w:rsidTr="003C5DA2">
        <w:trPr>
          <w:trHeight w:val="7329"/>
        </w:trPr>
        <w:tc>
          <w:tcPr>
            <w:tcW w:w="2417" w:type="dxa"/>
            <w:vMerge/>
          </w:tcPr>
          <w:p w:rsidR="0034149F" w:rsidRDefault="0034149F" w:rsidP="00461C64">
            <w:pPr>
              <w:pStyle w:val="a3"/>
              <w:numPr>
                <w:ilvl w:val="1"/>
                <w:numId w:val="2"/>
              </w:numPr>
              <w:spacing w:after="0" w:line="240" w:lineRule="auto"/>
              <w:ind w:left="502" w:hanging="502"/>
              <w:rPr>
                <w:rFonts w:ascii="Times New Roman" w:hAnsi="Times New Roman" w:cs="Times New Roman"/>
                <w:b/>
                <w:sz w:val="24"/>
                <w:szCs w:val="24"/>
              </w:rPr>
            </w:pPr>
          </w:p>
        </w:tc>
        <w:tc>
          <w:tcPr>
            <w:tcW w:w="3051" w:type="dxa"/>
          </w:tcPr>
          <w:p w:rsidR="0034149F" w:rsidRDefault="0034149F" w:rsidP="000A2182">
            <w:pPr>
              <w:spacing w:after="0" w:line="240" w:lineRule="auto"/>
              <w:jc w:val="both"/>
              <w:rPr>
                <w:rFonts w:ascii="Times New Roman" w:eastAsia="Calibri" w:hAnsi="Times New Roman" w:cs="Times New Roman"/>
                <w:kern w:val="0"/>
                <w:sz w:val="24"/>
                <w:szCs w:val="24"/>
                <w14:ligatures w14:val="none"/>
              </w:rPr>
            </w:pPr>
            <w:r w:rsidRPr="00BE71B7">
              <w:rPr>
                <w:rFonts w:ascii="Times New Roman" w:eastAsia="Calibri" w:hAnsi="Times New Roman" w:cs="Times New Roman"/>
                <w:b/>
                <w:bCs/>
                <w:kern w:val="0"/>
                <w:sz w:val="24"/>
                <w:szCs w:val="24"/>
                <w14:ligatures w14:val="none"/>
              </w:rPr>
              <w:t>Засідання групи НАССР №5</w:t>
            </w:r>
            <w:r>
              <w:rPr>
                <w:rFonts w:ascii="Times New Roman" w:eastAsia="Calibri" w:hAnsi="Times New Roman" w:cs="Times New Roman"/>
                <w:kern w:val="0"/>
                <w:sz w:val="24"/>
                <w:szCs w:val="24"/>
                <w14:ligatures w14:val="none"/>
              </w:rPr>
              <w:t xml:space="preserve">: </w:t>
            </w:r>
          </w:p>
          <w:p w:rsidR="0034149F" w:rsidRP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1. </w:t>
            </w:r>
            <w:r w:rsidRPr="0034149F">
              <w:rPr>
                <w:rFonts w:ascii="Times New Roman" w:eastAsia="Calibri" w:hAnsi="Times New Roman" w:cs="Times New Roman"/>
                <w:kern w:val="0"/>
                <w:sz w:val="24"/>
                <w:szCs w:val="24"/>
                <w14:ligatures w14:val="none"/>
              </w:rPr>
              <w:t>Перевірка відповідності умов зберігання продуктів у весняно-літній період.</w:t>
            </w:r>
          </w:p>
          <w:p w:rsidR="0034149F" w:rsidRP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2. </w:t>
            </w:r>
            <w:r w:rsidRPr="0034149F">
              <w:rPr>
                <w:rFonts w:ascii="Times New Roman" w:eastAsia="Calibri" w:hAnsi="Times New Roman" w:cs="Times New Roman"/>
                <w:kern w:val="0"/>
                <w:sz w:val="24"/>
                <w:szCs w:val="24"/>
                <w14:ligatures w14:val="none"/>
              </w:rPr>
              <w:t>Обговорення змін у постачанні продуктів, аналіз ризиків, пов’язаних із новими постачальниками.</w:t>
            </w:r>
          </w:p>
          <w:p w:rsidR="0034149F" w:rsidRP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 </w:t>
            </w:r>
            <w:r w:rsidRPr="0034149F">
              <w:rPr>
                <w:rFonts w:ascii="Times New Roman" w:eastAsia="Calibri" w:hAnsi="Times New Roman" w:cs="Times New Roman"/>
                <w:kern w:val="0"/>
                <w:sz w:val="24"/>
                <w:szCs w:val="24"/>
                <w14:ligatures w14:val="none"/>
              </w:rPr>
              <w:t>Оцінка ефективності заходів з гігієни персоналу та додаткових санітарних процедур у зв’язку із сезонними захворюваннями.</w:t>
            </w:r>
          </w:p>
          <w:p w:rsidR="0034149F" w:rsidRP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 </w:t>
            </w:r>
            <w:r w:rsidRPr="0034149F">
              <w:rPr>
                <w:rFonts w:ascii="Times New Roman" w:eastAsia="Calibri" w:hAnsi="Times New Roman" w:cs="Times New Roman"/>
                <w:kern w:val="0"/>
                <w:sz w:val="24"/>
                <w:szCs w:val="24"/>
                <w14:ligatures w14:val="none"/>
              </w:rPr>
              <w:t>Аналіз відгуків персоналу про систему НАССР та виявлення потреб у додаткових матеріалах.</w:t>
            </w:r>
          </w:p>
          <w:p w:rsid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6. </w:t>
            </w:r>
            <w:r w:rsidRPr="0034149F">
              <w:rPr>
                <w:rFonts w:ascii="Times New Roman" w:eastAsia="Calibri" w:hAnsi="Times New Roman" w:cs="Times New Roman"/>
                <w:kern w:val="0"/>
                <w:sz w:val="24"/>
                <w:szCs w:val="24"/>
                <w14:ligatures w14:val="none"/>
              </w:rPr>
              <w:t>Підготовка до зовнішнього аудиту системи НАССР.</w:t>
            </w:r>
          </w:p>
          <w:p w:rsidR="003C5DA2" w:rsidRDefault="003C5DA2" w:rsidP="0034149F">
            <w:pPr>
              <w:spacing w:after="0" w:line="240" w:lineRule="auto"/>
              <w:jc w:val="both"/>
              <w:rPr>
                <w:rFonts w:ascii="Times New Roman" w:eastAsia="Calibri" w:hAnsi="Times New Roman" w:cs="Times New Roman"/>
                <w:kern w:val="0"/>
                <w:sz w:val="24"/>
                <w:szCs w:val="24"/>
                <w14:ligatures w14:val="none"/>
              </w:rPr>
            </w:pPr>
          </w:p>
        </w:tc>
        <w:tc>
          <w:tcPr>
            <w:tcW w:w="1433" w:type="dxa"/>
          </w:tcPr>
          <w:p w:rsidR="0034149F" w:rsidRPr="000A2182" w:rsidRDefault="0034149F" w:rsidP="00BD11E3">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970" w:type="dxa"/>
          </w:tcPr>
          <w:p w:rsidR="0034149F" w:rsidRDefault="0034149F" w:rsidP="000A21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Група НАССР</w:t>
            </w:r>
          </w:p>
        </w:tc>
        <w:tc>
          <w:tcPr>
            <w:tcW w:w="1497" w:type="dxa"/>
          </w:tcPr>
          <w:p w:rsidR="0034149F" w:rsidRDefault="0034149F" w:rsidP="000E6DC1">
            <w:pPr>
              <w:pStyle w:val="a3"/>
              <w:spacing w:after="0" w:line="240" w:lineRule="auto"/>
              <w:ind w:left="0"/>
              <w:jc w:val="both"/>
              <w:rPr>
                <w:rFonts w:ascii="Times New Roman" w:hAnsi="Times New Roman" w:cs="Times New Roman"/>
                <w:b/>
                <w:sz w:val="24"/>
                <w:szCs w:val="24"/>
              </w:rPr>
            </w:pPr>
          </w:p>
        </w:tc>
      </w:tr>
      <w:tr w:rsidR="0034149F" w:rsidTr="00BE71B7">
        <w:trPr>
          <w:trHeight w:val="6347"/>
        </w:trPr>
        <w:tc>
          <w:tcPr>
            <w:tcW w:w="2417" w:type="dxa"/>
            <w:vMerge/>
          </w:tcPr>
          <w:p w:rsidR="0034149F" w:rsidRDefault="0034149F" w:rsidP="00461C64">
            <w:pPr>
              <w:pStyle w:val="a3"/>
              <w:numPr>
                <w:ilvl w:val="1"/>
                <w:numId w:val="2"/>
              </w:numPr>
              <w:spacing w:after="0" w:line="240" w:lineRule="auto"/>
              <w:ind w:left="502" w:hanging="502"/>
              <w:rPr>
                <w:rFonts w:ascii="Times New Roman" w:hAnsi="Times New Roman" w:cs="Times New Roman"/>
                <w:b/>
                <w:sz w:val="24"/>
                <w:szCs w:val="24"/>
              </w:rPr>
            </w:pPr>
          </w:p>
        </w:tc>
        <w:tc>
          <w:tcPr>
            <w:tcW w:w="3051" w:type="dxa"/>
          </w:tcPr>
          <w:p w:rsidR="0034149F" w:rsidRPr="00BE71B7" w:rsidRDefault="0034149F" w:rsidP="000A2182">
            <w:pPr>
              <w:spacing w:after="0" w:line="240" w:lineRule="auto"/>
              <w:jc w:val="both"/>
              <w:rPr>
                <w:rFonts w:ascii="Times New Roman" w:eastAsia="Calibri" w:hAnsi="Times New Roman" w:cs="Times New Roman"/>
                <w:b/>
                <w:bCs/>
                <w:kern w:val="0"/>
                <w:sz w:val="24"/>
                <w:szCs w:val="24"/>
                <w14:ligatures w14:val="none"/>
              </w:rPr>
            </w:pPr>
            <w:r w:rsidRPr="00BE71B7">
              <w:rPr>
                <w:rFonts w:ascii="Times New Roman" w:eastAsia="Calibri" w:hAnsi="Times New Roman" w:cs="Times New Roman"/>
                <w:b/>
                <w:bCs/>
                <w:kern w:val="0"/>
                <w:sz w:val="24"/>
                <w:szCs w:val="24"/>
                <w14:ligatures w14:val="none"/>
              </w:rPr>
              <w:t>Засідання групи НАССР №6:</w:t>
            </w:r>
          </w:p>
          <w:p w:rsidR="0034149F" w:rsidRP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1. </w:t>
            </w:r>
            <w:r w:rsidRPr="0034149F">
              <w:rPr>
                <w:rFonts w:ascii="Times New Roman" w:eastAsia="Calibri" w:hAnsi="Times New Roman" w:cs="Times New Roman"/>
                <w:kern w:val="0"/>
                <w:sz w:val="24"/>
                <w:szCs w:val="24"/>
                <w14:ligatures w14:val="none"/>
              </w:rPr>
              <w:t>Аналіз літнього меню: сезонність продуктів, безпека страв для дітей та контроль за споживанням води.</w:t>
            </w:r>
          </w:p>
          <w:p w:rsidR="0034149F" w:rsidRP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2. </w:t>
            </w:r>
            <w:r w:rsidRPr="0034149F">
              <w:rPr>
                <w:rFonts w:ascii="Times New Roman" w:eastAsia="Calibri" w:hAnsi="Times New Roman" w:cs="Times New Roman"/>
                <w:kern w:val="0"/>
                <w:sz w:val="24"/>
                <w:szCs w:val="24"/>
                <w14:ligatures w14:val="none"/>
              </w:rPr>
              <w:t>Планування та впровадження заходів для попередження харчових отруєнь у літній період.</w:t>
            </w:r>
          </w:p>
          <w:p w:rsidR="0034149F" w:rsidRP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 </w:t>
            </w:r>
            <w:r w:rsidRPr="0034149F">
              <w:rPr>
                <w:rFonts w:ascii="Times New Roman" w:eastAsia="Calibri" w:hAnsi="Times New Roman" w:cs="Times New Roman"/>
                <w:kern w:val="0"/>
                <w:sz w:val="24"/>
                <w:szCs w:val="24"/>
                <w14:ligatures w14:val="none"/>
              </w:rPr>
              <w:t>Забезпечення належного стану обладнання для приготування та зберігання їжі у спеку.</w:t>
            </w:r>
          </w:p>
          <w:p w:rsidR="0034149F" w:rsidRP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4. </w:t>
            </w:r>
            <w:r w:rsidRPr="0034149F">
              <w:rPr>
                <w:rFonts w:ascii="Times New Roman" w:eastAsia="Calibri" w:hAnsi="Times New Roman" w:cs="Times New Roman"/>
                <w:kern w:val="0"/>
                <w:sz w:val="24"/>
                <w:szCs w:val="24"/>
                <w14:ligatures w14:val="none"/>
              </w:rPr>
              <w:t>Оцінка ефективності системи збору зворотного зв’язку від батьків щодо харчування дітей.</w:t>
            </w:r>
          </w:p>
          <w:p w:rsidR="0034149F" w:rsidRDefault="0034149F" w:rsidP="0034149F">
            <w:pPr>
              <w:spacing w:after="0" w:line="24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5. </w:t>
            </w:r>
            <w:r w:rsidRPr="0034149F">
              <w:rPr>
                <w:rFonts w:ascii="Times New Roman" w:eastAsia="Calibri" w:hAnsi="Times New Roman" w:cs="Times New Roman"/>
                <w:kern w:val="0"/>
                <w:sz w:val="24"/>
                <w:szCs w:val="24"/>
                <w14:ligatures w14:val="none"/>
              </w:rPr>
              <w:t>Розробка та впровадження плану підготовки до зовнішнього аудиту HACCP у вересні.</w:t>
            </w:r>
          </w:p>
        </w:tc>
        <w:tc>
          <w:tcPr>
            <w:tcW w:w="1433" w:type="dxa"/>
          </w:tcPr>
          <w:p w:rsidR="0034149F" w:rsidRDefault="0034149F" w:rsidP="00BD11E3">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970" w:type="dxa"/>
          </w:tcPr>
          <w:p w:rsidR="0034149F" w:rsidRDefault="0034149F" w:rsidP="000A21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Група НАССР</w:t>
            </w:r>
          </w:p>
        </w:tc>
        <w:tc>
          <w:tcPr>
            <w:tcW w:w="1497" w:type="dxa"/>
          </w:tcPr>
          <w:p w:rsidR="0034149F" w:rsidRDefault="0034149F"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702"/>
        </w:trPr>
        <w:tc>
          <w:tcPr>
            <w:tcW w:w="2417" w:type="dxa"/>
            <w:vMerge/>
          </w:tcPr>
          <w:p w:rsidR="00D16F66" w:rsidRDefault="00D16F66" w:rsidP="00A6425F">
            <w:pPr>
              <w:pStyle w:val="a3"/>
              <w:spacing w:after="0" w:line="240" w:lineRule="auto"/>
              <w:ind w:left="502"/>
              <w:rPr>
                <w:rFonts w:ascii="Times New Roman" w:hAnsi="Times New Roman" w:cs="Times New Roman"/>
                <w:b/>
                <w:sz w:val="24"/>
                <w:szCs w:val="24"/>
              </w:rPr>
            </w:pPr>
          </w:p>
        </w:tc>
        <w:tc>
          <w:tcPr>
            <w:tcW w:w="3051" w:type="dxa"/>
          </w:tcPr>
          <w:p w:rsidR="00D16F66" w:rsidRPr="00482399" w:rsidRDefault="00D16F66" w:rsidP="00482399">
            <w:pPr>
              <w:spacing w:after="0" w:line="240" w:lineRule="auto"/>
              <w:jc w:val="both"/>
              <w:rPr>
                <w:rFonts w:ascii="Times New Roman" w:eastAsia="Calibri" w:hAnsi="Times New Roman" w:cs="Times New Roman"/>
                <w:kern w:val="0"/>
                <w:sz w:val="24"/>
                <w:szCs w:val="24"/>
                <w14:ligatures w14:val="none"/>
              </w:rPr>
            </w:pPr>
            <w:r w:rsidRPr="00482399">
              <w:rPr>
                <w:rFonts w:ascii="Times New Roman" w:eastAsia="Calibri" w:hAnsi="Times New Roman" w:cs="Times New Roman"/>
                <w:kern w:val="0"/>
                <w:sz w:val="24"/>
                <w:szCs w:val="24"/>
                <w14:ligatures w14:val="none"/>
              </w:rPr>
              <w:t xml:space="preserve">Відвідування </w:t>
            </w:r>
            <w:r w:rsidR="0034149F">
              <w:rPr>
                <w:rFonts w:ascii="Times New Roman" w:eastAsia="Calibri" w:hAnsi="Times New Roman" w:cs="Times New Roman"/>
                <w:kern w:val="0"/>
                <w:sz w:val="24"/>
                <w:szCs w:val="24"/>
                <w14:ligatures w14:val="none"/>
              </w:rPr>
              <w:t xml:space="preserve">дитячих </w:t>
            </w:r>
            <w:r w:rsidRPr="00482399">
              <w:rPr>
                <w:rFonts w:ascii="Times New Roman" w:eastAsia="Calibri" w:hAnsi="Times New Roman" w:cs="Times New Roman"/>
                <w:kern w:val="0"/>
                <w:sz w:val="24"/>
                <w:szCs w:val="24"/>
                <w14:ligatures w14:val="none"/>
              </w:rPr>
              <w:t>прийомів їжі з метою виявлення рівня апетиту при вживанні страв</w:t>
            </w:r>
            <w:r>
              <w:rPr>
                <w:rFonts w:ascii="Times New Roman" w:eastAsia="Calibri" w:hAnsi="Times New Roman" w:cs="Times New Roman"/>
                <w:kern w:val="0"/>
                <w:sz w:val="24"/>
                <w:szCs w:val="24"/>
                <w14:ligatures w14:val="none"/>
              </w:rPr>
              <w:t>.</w:t>
            </w:r>
          </w:p>
        </w:tc>
        <w:tc>
          <w:tcPr>
            <w:tcW w:w="1433" w:type="dxa"/>
          </w:tcPr>
          <w:p w:rsidR="00D16F66" w:rsidRDefault="00D16F66"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Щотижня</w:t>
            </w:r>
          </w:p>
        </w:tc>
        <w:tc>
          <w:tcPr>
            <w:tcW w:w="1970" w:type="dxa"/>
          </w:tcPr>
          <w:p w:rsidR="00D16F66" w:rsidRPr="00D005A4" w:rsidRDefault="00D16F66"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Члени комісії</w:t>
            </w:r>
          </w:p>
        </w:tc>
        <w:tc>
          <w:tcPr>
            <w:tcW w:w="1497" w:type="dxa"/>
          </w:tcPr>
          <w:p w:rsidR="00D16F66" w:rsidRDefault="00D16F66" w:rsidP="000E6DC1">
            <w:pPr>
              <w:pStyle w:val="a3"/>
              <w:spacing w:after="0" w:line="240" w:lineRule="auto"/>
              <w:ind w:left="0"/>
              <w:jc w:val="both"/>
              <w:rPr>
                <w:rFonts w:ascii="Times New Roman" w:hAnsi="Times New Roman" w:cs="Times New Roman"/>
                <w:b/>
                <w:sz w:val="24"/>
                <w:szCs w:val="24"/>
              </w:rPr>
            </w:pPr>
          </w:p>
        </w:tc>
      </w:tr>
      <w:tr w:rsidR="00BD11E3" w:rsidTr="00BE71B7">
        <w:trPr>
          <w:trHeight w:val="702"/>
        </w:trPr>
        <w:tc>
          <w:tcPr>
            <w:tcW w:w="2417" w:type="dxa"/>
            <w:vMerge/>
          </w:tcPr>
          <w:p w:rsidR="00D16F66" w:rsidRDefault="00D16F66" w:rsidP="00A6425F">
            <w:pPr>
              <w:pStyle w:val="a3"/>
              <w:spacing w:after="0" w:line="240" w:lineRule="auto"/>
              <w:ind w:left="502"/>
              <w:rPr>
                <w:rFonts w:ascii="Times New Roman" w:hAnsi="Times New Roman" w:cs="Times New Roman"/>
                <w:b/>
                <w:sz w:val="24"/>
                <w:szCs w:val="24"/>
              </w:rPr>
            </w:pPr>
          </w:p>
        </w:tc>
        <w:tc>
          <w:tcPr>
            <w:tcW w:w="3051" w:type="dxa"/>
          </w:tcPr>
          <w:p w:rsidR="00D16F66" w:rsidRPr="00482399" w:rsidRDefault="00D16F66" w:rsidP="00482399">
            <w:pPr>
              <w:spacing w:after="0" w:line="240" w:lineRule="auto"/>
              <w:jc w:val="both"/>
              <w:rPr>
                <w:rFonts w:ascii="Times New Roman" w:eastAsia="Calibri" w:hAnsi="Times New Roman" w:cs="Times New Roman"/>
                <w:kern w:val="0"/>
                <w:sz w:val="24"/>
                <w:szCs w:val="24"/>
                <w14:ligatures w14:val="none"/>
              </w:rPr>
            </w:pPr>
            <w:r w:rsidRPr="00482399">
              <w:rPr>
                <w:rFonts w:ascii="Times New Roman" w:eastAsia="Calibri" w:hAnsi="Times New Roman" w:cs="Times New Roman"/>
                <w:kern w:val="0"/>
                <w:sz w:val="24"/>
                <w:szCs w:val="24"/>
                <w14:ligatures w14:val="none"/>
              </w:rPr>
              <w:t>Ознайомлення із змінами в законодавстві щодо харчування дітей в закладі</w:t>
            </w:r>
            <w:r>
              <w:rPr>
                <w:rFonts w:ascii="Times New Roman" w:eastAsia="Calibri" w:hAnsi="Times New Roman" w:cs="Times New Roman"/>
                <w:kern w:val="0"/>
                <w:sz w:val="24"/>
                <w:szCs w:val="24"/>
                <w14:ligatures w14:val="none"/>
              </w:rPr>
              <w:t>.</w:t>
            </w:r>
          </w:p>
        </w:tc>
        <w:tc>
          <w:tcPr>
            <w:tcW w:w="1433" w:type="dxa"/>
          </w:tcPr>
          <w:p w:rsidR="00D16F66" w:rsidRDefault="00D16F66"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70" w:type="dxa"/>
          </w:tcPr>
          <w:p w:rsidR="00D16F66" w:rsidRPr="00D005A4" w:rsidRDefault="00D16F66"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Члени комісії</w:t>
            </w:r>
          </w:p>
        </w:tc>
        <w:tc>
          <w:tcPr>
            <w:tcW w:w="1497" w:type="dxa"/>
          </w:tcPr>
          <w:p w:rsidR="00D16F66" w:rsidRDefault="00D16F66" w:rsidP="000E6DC1">
            <w:pPr>
              <w:pStyle w:val="a3"/>
              <w:spacing w:after="0" w:line="240" w:lineRule="auto"/>
              <w:ind w:left="0"/>
              <w:jc w:val="both"/>
              <w:rPr>
                <w:rFonts w:ascii="Times New Roman" w:hAnsi="Times New Roman" w:cs="Times New Roman"/>
                <w:b/>
                <w:sz w:val="24"/>
                <w:szCs w:val="24"/>
              </w:rPr>
            </w:pPr>
          </w:p>
        </w:tc>
      </w:tr>
      <w:tr w:rsidR="0034149F" w:rsidTr="00BE71B7">
        <w:trPr>
          <w:trHeight w:val="283"/>
        </w:trPr>
        <w:tc>
          <w:tcPr>
            <w:tcW w:w="2417" w:type="dxa"/>
            <w:vMerge w:val="restart"/>
          </w:tcPr>
          <w:p w:rsidR="0034149F" w:rsidRPr="003C5DA2" w:rsidRDefault="00E35AF8" w:rsidP="003C5DA2">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2.6</w:t>
            </w:r>
            <w:r w:rsidR="003C5DA2">
              <w:rPr>
                <w:rFonts w:ascii="Times New Roman" w:hAnsi="Times New Roman" w:cs="Times New Roman"/>
                <w:b/>
                <w:sz w:val="24"/>
                <w:szCs w:val="24"/>
              </w:rPr>
              <w:t xml:space="preserve">. </w:t>
            </w:r>
            <w:r w:rsidR="0034149F" w:rsidRPr="003C5DA2">
              <w:rPr>
                <w:rFonts w:ascii="Times New Roman" w:hAnsi="Times New Roman" w:cs="Times New Roman"/>
                <w:b/>
                <w:sz w:val="24"/>
                <w:szCs w:val="24"/>
              </w:rPr>
              <w:t>Комісія з охорони праці та безпеки життєдіяльності, цивільного захисту і пожежної безпеки</w:t>
            </w:r>
          </w:p>
        </w:tc>
        <w:tc>
          <w:tcPr>
            <w:tcW w:w="3051" w:type="dxa"/>
          </w:tcPr>
          <w:p w:rsidR="0034149F" w:rsidRPr="00E06570" w:rsidRDefault="0034149F" w:rsidP="00E06570">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E06570">
              <w:rPr>
                <w:rFonts w:ascii="Times New Roman" w:eastAsia="Times New Roman" w:hAnsi="Times New Roman" w:cs="Times New Roman"/>
                <w:b/>
                <w:bCs/>
                <w:kern w:val="0"/>
                <w:sz w:val="24"/>
                <w:szCs w:val="24"/>
                <w:lang w:eastAsia="uk-UA"/>
                <w14:ligatures w14:val="none"/>
              </w:rPr>
              <w:t>Комісія з охорони праці та безпеки життєдіяльності</w:t>
            </w:r>
            <w:r>
              <w:rPr>
                <w:rFonts w:ascii="Times New Roman" w:eastAsia="Times New Roman" w:hAnsi="Times New Roman" w:cs="Times New Roman"/>
                <w:b/>
                <w:bCs/>
                <w:kern w:val="0"/>
                <w:sz w:val="24"/>
                <w:szCs w:val="24"/>
                <w:lang w:eastAsia="uk-UA"/>
                <w14:ligatures w14:val="none"/>
              </w:rPr>
              <w:t>:</w:t>
            </w:r>
          </w:p>
          <w:p w:rsidR="0034149F" w:rsidRDefault="0034149F" w:rsidP="00E25F8D">
            <w:pPr>
              <w:pStyle w:val="a3"/>
              <w:numPr>
                <w:ilvl w:val="1"/>
                <w:numId w:val="9"/>
              </w:numPr>
              <w:tabs>
                <w:tab w:val="clear" w:pos="1440"/>
                <w:tab w:val="num" w:pos="1209"/>
              </w:tabs>
              <w:spacing w:before="100" w:beforeAutospacing="1" w:after="100" w:afterAutospacing="1" w:line="240" w:lineRule="auto"/>
              <w:ind w:left="500" w:hanging="425"/>
              <w:jc w:val="both"/>
              <w:rPr>
                <w:rFonts w:ascii="Times New Roman" w:eastAsia="Times New Roman" w:hAnsi="Times New Roman" w:cs="Times New Roman"/>
                <w:kern w:val="0"/>
                <w:sz w:val="24"/>
                <w:szCs w:val="24"/>
                <w:lang w:eastAsia="uk-UA"/>
                <w14:ligatures w14:val="none"/>
              </w:rPr>
            </w:pPr>
            <w:r w:rsidRPr="00E06570">
              <w:rPr>
                <w:rFonts w:ascii="Times New Roman" w:eastAsia="Times New Roman" w:hAnsi="Times New Roman" w:cs="Times New Roman"/>
                <w:kern w:val="0"/>
                <w:sz w:val="24"/>
                <w:szCs w:val="24"/>
                <w:lang w:eastAsia="uk-UA"/>
                <w14:ligatures w14:val="none"/>
              </w:rPr>
              <w:t>Ознайомлення з основними положеннями та регламентом роботи комісії з охорони праці та безпеки життєдіяльності, зокрема в умовах воєнного стану.</w:t>
            </w:r>
          </w:p>
          <w:p w:rsidR="0034149F" w:rsidRDefault="0034149F" w:rsidP="00E25F8D">
            <w:pPr>
              <w:pStyle w:val="a3"/>
              <w:numPr>
                <w:ilvl w:val="1"/>
                <w:numId w:val="9"/>
              </w:numPr>
              <w:tabs>
                <w:tab w:val="clear" w:pos="1440"/>
                <w:tab w:val="num" w:pos="1209"/>
              </w:tabs>
              <w:spacing w:before="100" w:beforeAutospacing="1" w:after="100" w:afterAutospacing="1" w:line="240" w:lineRule="auto"/>
              <w:ind w:left="500" w:hanging="425"/>
              <w:jc w:val="both"/>
              <w:rPr>
                <w:rFonts w:ascii="Times New Roman" w:eastAsia="Times New Roman" w:hAnsi="Times New Roman" w:cs="Times New Roman"/>
                <w:kern w:val="0"/>
                <w:sz w:val="24"/>
                <w:szCs w:val="24"/>
                <w:lang w:eastAsia="uk-UA"/>
                <w14:ligatures w14:val="none"/>
              </w:rPr>
            </w:pPr>
            <w:r w:rsidRPr="00E06570">
              <w:rPr>
                <w:rFonts w:ascii="Times New Roman" w:eastAsia="Times New Roman" w:hAnsi="Times New Roman" w:cs="Times New Roman"/>
                <w:kern w:val="0"/>
                <w:sz w:val="24"/>
                <w:szCs w:val="24"/>
                <w:lang w:eastAsia="uk-UA"/>
                <w14:ligatures w14:val="none"/>
              </w:rPr>
              <w:t xml:space="preserve">Обговорення та затвердження плану роботи комісії на найближчий період, зокрема заходів щодо забезпечення безпеки у разі повітряних </w:t>
            </w:r>
            <w:proofErr w:type="spellStart"/>
            <w:r w:rsidRPr="00E06570">
              <w:rPr>
                <w:rFonts w:ascii="Times New Roman" w:eastAsia="Times New Roman" w:hAnsi="Times New Roman" w:cs="Times New Roman"/>
                <w:kern w:val="0"/>
                <w:sz w:val="24"/>
                <w:szCs w:val="24"/>
                <w:lang w:eastAsia="uk-UA"/>
                <w14:ligatures w14:val="none"/>
              </w:rPr>
              <w:t>тривог</w:t>
            </w:r>
            <w:proofErr w:type="spellEnd"/>
            <w:r w:rsidRPr="00E06570">
              <w:rPr>
                <w:rFonts w:ascii="Times New Roman" w:eastAsia="Times New Roman" w:hAnsi="Times New Roman" w:cs="Times New Roman"/>
                <w:kern w:val="0"/>
                <w:sz w:val="24"/>
                <w:szCs w:val="24"/>
                <w:lang w:eastAsia="uk-UA"/>
                <w14:ligatures w14:val="none"/>
              </w:rPr>
              <w:t xml:space="preserve"> і надзвичайних ситуацій.</w:t>
            </w:r>
          </w:p>
          <w:p w:rsidR="0034149F" w:rsidRDefault="0034149F" w:rsidP="00E25F8D">
            <w:pPr>
              <w:pStyle w:val="a3"/>
              <w:numPr>
                <w:ilvl w:val="1"/>
                <w:numId w:val="9"/>
              </w:numPr>
              <w:tabs>
                <w:tab w:val="clear" w:pos="1440"/>
                <w:tab w:val="num" w:pos="1209"/>
              </w:tabs>
              <w:spacing w:before="100" w:beforeAutospacing="1" w:after="100" w:afterAutospacing="1" w:line="240" w:lineRule="auto"/>
              <w:ind w:left="500" w:hanging="425"/>
              <w:jc w:val="both"/>
              <w:rPr>
                <w:rFonts w:ascii="Times New Roman" w:eastAsia="Times New Roman" w:hAnsi="Times New Roman" w:cs="Times New Roman"/>
                <w:kern w:val="0"/>
                <w:sz w:val="24"/>
                <w:szCs w:val="24"/>
                <w:lang w:eastAsia="uk-UA"/>
                <w14:ligatures w14:val="none"/>
              </w:rPr>
            </w:pPr>
            <w:r w:rsidRPr="00E06570">
              <w:rPr>
                <w:rFonts w:ascii="Times New Roman" w:eastAsia="Times New Roman" w:hAnsi="Times New Roman" w:cs="Times New Roman"/>
                <w:kern w:val="0"/>
                <w:sz w:val="24"/>
                <w:szCs w:val="24"/>
                <w:lang w:eastAsia="uk-UA"/>
                <w14:ligatures w14:val="none"/>
              </w:rPr>
              <w:t>Аналіз чинного законодавства з питань охорони праці та безпеки життєдіяльності, особливо в умовах воєнного стану, та впровадження нових вимог у діяльність закладу.</w:t>
            </w:r>
          </w:p>
          <w:p w:rsidR="0034149F" w:rsidRDefault="0034149F" w:rsidP="00E25F8D">
            <w:pPr>
              <w:pStyle w:val="a3"/>
              <w:numPr>
                <w:ilvl w:val="1"/>
                <w:numId w:val="9"/>
              </w:numPr>
              <w:tabs>
                <w:tab w:val="clear" w:pos="1440"/>
                <w:tab w:val="num" w:pos="1209"/>
              </w:tabs>
              <w:spacing w:before="100" w:beforeAutospacing="1" w:after="100" w:afterAutospacing="1" w:line="240" w:lineRule="auto"/>
              <w:ind w:left="500" w:hanging="425"/>
              <w:jc w:val="both"/>
              <w:rPr>
                <w:rFonts w:ascii="Times New Roman" w:eastAsia="Times New Roman" w:hAnsi="Times New Roman" w:cs="Times New Roman"/>
                <w:kern w:val="0"/>
                <w:sz w:val="24"/>
                <w:szCs w:val="24"/>
                <w:lang w:eastAsia="uk-UA"/>
                <w14:ligatures w14:val="none"/>
              </w:rPr>
            </w:pPr>
            <w:r w:rsidRPr="00E06570">
              <w:rPr>
                <w:rFonts w:ascii="Times New Roman" w:eastAsia="Times New Roman" w:hAnsi="Times New Roman" w:cs="Times New Roman"/>
                <w:kern w:val="0"/>
                <w:sz w:val="24"/>
                <w:szCs w:val="24"/>
                <w:lang w:eastAsia="uk-UA"/>
                <w14:ligatures w14:val="none"/>
              </w:rPr>
              <w:t xml:space="preserve">Перевірка дотримання </w:t>
            </w:r>
            <w:r>
              <w:rPr>
                <w:rFonts w:ascii="Times New Roman" w:eastAsia="Times New Roman" w:hAnsi="Times New Roman" w:cs="Times New Roman"/>
                <w:kern w:val="0"/>
                <w:sz w:val="24"/>
                <w:szCs w:val="24"/>
                <w:lang w:eastAsia="uk-UA"/>
                <w14:ligatures w14:val="none"/>
              </w:rPr>
              <w:t>працівниками закладу нормативно-</w:t>
            </w:r>
            <w:r w:rsidRPr="00E06570">
              <w:rPr>
                <w:rFonts w:ascii="Times New Roman" w:eastAsia="Times New Roman" w:hAnsi="Times New Roman" w:cs="Times New Roman"/>
                <w:kern w:val="0"/>
                <w:sz w:val="24"/>
                <w:szCs w:val="24"/>
                <w:lang w:eastAsia="uk-UA"/>
                <w14:ligatures w14:val="none"/>
              </w:rPr>
              <w:t>інструктивних вимог у сфері охорони праці та безпеки життєдіяльності в умовах воєнного стану.</w:t>
            </w:r>
          </w:p>
          <w:p w:rsidR="0034149F" w:rsidRDefault="0034149F" w:rsidP="00E25F8D">
            <w:pPr>
              <w:pStyle w:val="a3"/>
              <w:numPr>
                <w:ilvl w:val="1"/>
                <w:numId w:val="9"/>
              </w:numPr>
              <w:tabs>
                <w:tab w:val="clear" w:pos="1440"/>
                <w:tab w:val="num" w:pos="1209"/>
              </w:tabs>
              <w:spacing w:before="100" w:beforeAutospacing="1" w:after="100" w:afterAutospacing="1" w:line="240" w:lineRule="auto"/>
              <w:ind w:left="500" w:hanging="425"/>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Оцінка безпеки обладнання, атрибутів, навчально-</w:t>
            </w:r>
            <w:r w:rsidRPr="00D23FD6">
              <w:rPr>
                <w:rFonts w:ascii="Times New Roman" w:eastAsia="Times New Roman" w:hAnsi="Times New Roman" w:cs="Times New Roman"/>
                <w:kern w:val="0"/>
                <w:sz w:val="24"/>
                <w:szCs w:val="24"/>
                <w:lang w:eastAsia="uk-UA"/>
                <w14:ligatures w14:val="none"/>
              </w:rPr>
              <w:lastRenderedPageBreak/>
              <w:t>наочних посібників та іншого інвентарю, що використовується в освітньому процесі, з акцентом на їх відповідність вимогам.</w:t>
            </w:r>
          </w:p>
          <w:p w:rsidR="0034149F" w:rsidRDefault="0034149F" w:rsidP="00E25F8D">
            <w:pPr>
              <w:pStyle w:val="a3"/>
              <w:numPr>
                <w:ilvl w:val="1"/>
                <w:numId w:val="9"/>
              </w:numPr>
              <w:tabs>
                <w:tab w:val="clear" w:pos="1440"/>
                <w:tab w:val="num" w:pos="1209"/>
              </w:tabs>
              <w:spacing w:before="100" w:beforeAutospacing="1" w:after="100" w:afterAutospacing="1" w:line="240" w:lineRule="auto"/>
              <w:ind w:left="500" w:hanging="425"/>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Контроль ведення журналів інструктажів з охорони праці та безпеки життєдіяльності, перевірка наявності актуальних інстру</w:t>
            </w:r>
            <w:r>
              <w:rPr>
                <w:rFonts w:ascii="Times New Roman" w:eastAsia="Times New Roman" w:hAnsi="Times New Roman" w:cs="Times New Roman"/>
                <w:kern w:val="0"/>
                <w:sz w:val="24"/>
                <w:szCs w:val="24"/>
                <w:lang w:eastAsia="uk-UA"/>
                <w14:ligatures w14:val="none"/>
              </w:rPr>
              <w:t>кцій і пам’яток для працівників.</w:t>
            </w:r>
          </w:p>
          <w:p w:rsidR="0034149F" w:rsidRDefault="0034149F" w:rsidP="00E25F8D">
            <w:pPr>
              <w:pStyle w:val="a3"/>
              <w:numPr>
                <w:ilvl w:val="1"/>
                <w:numId w:val="9"/>
              </w:numPr>
              <w:tabs>
                <w:tab w:val="clear" w:pos="1440"/>
                <w:tab w:val="num" w:pos="1209"/>
              </w:tabs>
              <w:spacing w:before="100" w:beforeAutospacing="1" w:after="100" w:afterAutospacing="1" w:line="240" w:lineRule="auto"/>
              <w:ind w:left="500" w:hanging="425"/>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Оцінка та організація ведення журналів реєстрації нещасних випадків з працівниками та дітьми, включаючи інциденти, що сталися під час надзвичайних ситуацій.</w:t>
            </w:r>
          </w:p>
          <w:p w:rsidR="0034149F" w:rsidRDefault="0034149F" w:rsidP="00E25F8D">
            <w:pPr>
              <w:pStyle w:val="a3"/>
              <w:numPr>
                <w:ilvl w:val="1"/>
                <w:numId w:val="9"/>
              </w:numPr>
              <w:tabs>
                <w:tab w:val="clear" w:pos="1440"/>
                <w:tab w:val="num" w:pos="1209"/>
              </w:tabs>
              <w:spacing w:before="100" w:beforeAutospacing="1" w:after="100" w:afterAutospacing="1" w:line="240" w:lineRule="auto"/>
              <w:ind w:left="500" w:hanging="425"/>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Проведення навчання та перевірки знань працівників закладу щодо алгоритму дій при повітряних тривог</w:t>
            </w:r>
            <w:r>
              <w:rPr>
                <w:rFonts w:ascii="Times New Roman" w:eastAsia="Times New Roman" w:hAnsi="Times New Roman" w:cs="Times New Roman"/>
                <w:kern w:val="0"/>
                <w:sz w:val="24"/>
                <w:szCs w:val="24"/>
                <w:lang w:eastAsia="uk-UA"/>
                <w14:ligatures w14:val="none"/>
              </w:rPr>
              <w:t>ах</w:t>
            </w:r>
            <w:r w:rsidRPr="00D23FD6">
              <w:rPr>
                <w:rFonts w:ascii="Times New Roman" w:eastAsia="Times New Roman" w:hAnsi="Times New Roman" w:cs="Times New Roman"/>
                <w:kern w:val="0"/>
                <w:sz w:val="24"/>
                <w:szCs w:val="24"/>
                <w:lang w:eastAsia="uk-UA"/>
                <w14:ligatures w14:val="none"/>
              </w:rPr>
              <w:t>, інших сигналах оповіщення небезпек та поведінки в захисн</w:t>
            </w:r>
            <w:r>
              <w:rPr>
                <w:rFonts w:ascii="Times New Roman" w:eastAsia="Times New Roman" w:hAnsi="Times New Roman" w:cs="Times New Roman"/>
                <w:kern w:val="0"/>
                <w:sz w:val="24"/>
                <w:szCs w:val="24"/>
                <w:lang w:eastAsia="uk-UA"/>
                <w14:ligatures w14:val="none"/>
              </w:rPr>
              <w:t>ому укритті</w:t>
            </w:r>
            <w:r w:rsidRPr="00D23FD6">
              <w:rPr>
                <w:rFonts w:ascii="Times New Roman" w:eastAsia="Times New Roman" w:hAnsi="Times New Roman" w:cs="Times New Roman"/>
                <w:kern w:val="0"/>
                <w:sz w:val="24"/>
                <w:szCs w:val="24"/>
                <w:lang w:eastAsia="uk-UA"/>
                <w14:ligatures w14:val="none"/>
              </w:rPr>
              <w:t>.</w:t>
            </w:r>
          </w:p>
          <w:p w:rsidR="0034149F" w:rsidRDefault="0034149F" w:rsidP="00E25F8D">
            <w:pPr>
              <w:pStyle w:val="a3"/>
              <w:numPr>
                <w:ilvl w:val="1"/>
                <w:numId w:val="9"/>
              </w:numPr>
              <w:tabs>
                <w:tab w:val="clear" w:pos="1440"/>
                <w:tab w:val="num" w:pos="1209"/>
              </w:tabs>
              <w:spacing w:before="100" w:beforeAutospacing="1" w:after="100" w:afterAutospacing="1" w:line="240" w:lineRule="auto"/>
              <w:ind w:left="500" w:hanging="425"/>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Огляд загального технічного стану будівлі та споруд закладу дошкільної освіти</w:t>
            </w:r>
            <w:r>
              <w:rPr>
                <w:rFonts w:ascii="Times New Roman" w:eastAsia="Times New Roman" w:hAnsi="Times New Roman" w:cs="Times New Roman"/>
                <w:kern w:val="0"/>
                <w:sz w:val="24"/>
                <w:szCs w:val="24"/>
                <w:lang w:eastAsia="uk-UA"/>
                <w14:ligatures w14:val="none"/>
              </w:rPr>
              <w:t>.</w:t>
            </w:r>
          </w:p>
          <w:p w:rsidR="0034149F" w:rsidRDefault="0034149F" w:rsidP="00E25F8D">
            <w:pPr>
              <w:pStyle w:val="a3"/>
              <w:numPr>
                <w:ilvl w:val="1"/>
                <w:numId w:val="9"/>
              </w:numPr>
              <w:tabs>
                <w:tab w:val="clear" w:pos="1440"/>
                <w:tab w:val="num" w:pos="1209"/>
              </w:tabs>
              <w:spacing w:before="100" w:beforeAutospacing="1" w:after="100" w:afterAutospacing="1" w:line="240" w:lineRule="auto"/>
              <w:ind w:left="500" w:hanging="425"/>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Перевірка та випробування спортивного та ігрового обладнання в фізкультурній залі та на ігрових майданчиках</w:t>
            </w:r>
            <w:r>
              <w:rPr>
                <w:rFonts w:ascii="Times New Roman" w:eastAsia="Times New Roman" w:hAnsi="Times New Roman" w:cs="Times New Roman"/>
                <w:kern w:val="0"/>
                <w:sz w:val="24"/>
                <w:szCs w:val="24"/>
                <w:lang w:eastAsia="uk-UA"/>
                <w14:ligatures w14:val="none"/>
              </w:rPr>
              <w:t>.</w:t>
            </w:r>
          </w:p>
          <w:p w:rsidR="0034149F" w:rsidRPr="0034149F" w:rsidRDefault="0034149F" w:rsidP="00E25F8D">
            <w:pPr>
              <w:pStyle w:val="a3"/>
              <w:numPr>
                <w:ilvl w:val="1"/>
                <w:numId w:val="9"/>
              </w:numPr>
              <w:tabs>
                <w:tab w:val="clear" w:pos="1440"/>
                <w:tab w:val="num" w:pos="1209"/>
              </w:tabs>
              <w:spacing w:before="100" w:beforeAutospacing="1" w:after="100" w:afterAutospacing="1" w:line="240" w:lineRule="auto"/>
              <w:ind w:left="500" w:hanging="425"/>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 xml:space="preserve">Оцінка дотримання працівниками закладу вимог з охорони праці та безпеки життєдіяльності в </w:t>
            </w:r>
            <w:r w:rsidRPr="00D23FD6">
              <w:rPr>
                <w:rFonts w:ascii="Times New Roman" w:eastAsia="Times New Roman" w:hAnsi="Times New Roman" w:cs="Times New Roman"/>
                <w:kern w:val="0"/>
                <w:sz w:val="24"/>
                <w:szCs w:val="24"/>
                <w:lang w:eastAsia="uk-UA"/>
                <w14:ligatures w14:val="none"/>
              </w:rPr>
              <w:lastRenderedPageBreak/>
              <w:t>умовах літнього періоду та під час надзвичайних ситуацій.</w:t>
            </w:r>
          </w:p>
        </w:tc>
        <w:tc>
          <w:tcPr>
            <w:tcW w:w="1433" w:type="dxa"/>
          </w:tcPr>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Вересень</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Вересень</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Вересень</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9691E" w:rsidRDefault="0039691E"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Постійно</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Травень</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Серпень</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rPr>
                <w:rFonts w:ascii="Times New Roman" w:hAnsi="Times New Roman" w:cs="Times New Roman"/>
                <w:sz w:val="24"/>
                <w:szCs w:val="24"/>
              </w:rPr>
            </w:pPr>
          </w:p>
        </w:tc>
        <w:tc>
          <w:tcPr>
            <w:tcW w:w="1970" w:type="dxa"/>
          </w:tcPr>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9691E" w:rsidRDefault="0039691E"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241645">
            <w:pPr>
              <w:pStyle w:val="a3"/>
              <w:spacing w:after="0" w:line="240" w:lineRule="auto"/>
              <w:ind w:left="0"/>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tc>
        <w:tc>
          <w:tcPr>
            <w:tcW w:w="1497" w:type="dxa"/>
          </w:tcPr>
          <w:p w:rsidR="0034149F" w:rsidRDefault="0034149F" w:rsidP="000E6DC1">
            <w:pPr>
              <w:pStyle w:val="a3"/>
              <w:spacing w:after="0" w:line="240" w:lineRule="auto"/>
              <w:ind w:left="0"/>
              <w:jc w:val="both"/>
              <w:rPr>
                <w:rFonts w:ascii="Times New Roman" w:hAnsi="Times New Roman" w:cs="Times New Roman"/>
                <w:b/>
                <w:sz w:val="24"/>
                <w:szCs w:val="24"/>
              </w:rPr>
            </w:pPr>
          </w:p>
        </w:tc>
      </w:tr>
      <w:tr w:rsidR="0034149F" w:rsidTr="00BE71B7">
        <w:trPr>
          <w:trHeight w:val="283"/>
        </w:trPr>
        <w:tc>
          <w:tcPr>
            <w:tcW w:w="2417" w:type="dxa"/>
            <w:vMerge/>
          </w:tcPr>
          <w:p w:rsidR="0034149F" w:rsidRPr="006D1230" w:rsidRDefault="0034149F" w:rsidP="00E25F8D">
            <w:pPr>
              <w:pStyle w:val="a3"/>
              <w:numPr>
                <w:ilvl w:val="1"/>
                <w:numId w:val="7"/>
              </w:numPr>
              <w:spacing w:after="0" w:line="240" w:lineRule="auto"/>
              <w:ind w:left="360" w:hanging="426"/>
              <w:rPr>
                <w:rFonts w:ascii="Times New Roman" w:hAnsi="Times New Roman" w:cs="Times New Roman"/>
                <w:b/>
                <w:sz w:val="24"/>
                <w:szCs w:val="24"/>
              </w:rPr>
            </w:pPr>
          </w:p>
        </w:tc>
        <w:tc>
          <w:tcPr>
            <w:tcW w:w="3051" w:type="dxa"/>
          </w:tcPr>
          <w:p w:rsidR="0034149F" w:rsidRPr="00E06570" w:rsidRDefault="0034149F" w:rsidP="0034149F">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E06570">
              <w:rPr>
                <w:rFonts w:ascii="Times New Roman" w:eastAsia="Times New Roman" w:hAnsi="Times New Roman" w:cs="Times New Roman"/>
                <w:b/>
                <w:bCs/>
                <w:kern w:val="0"/>
                <w:sz w:val="24"/>
                <w:szCs w:val="24"/>
                <w:lang w:eastAsia="uk-UA"/>
                <w14:ligatures w14:val="none"/>
              </w:rPr>
              <w:t>Комісія з цивільного захисту</w:t>
            </w:r>
            <w:r>
              <w:rPr>
                <w:rFonts w:ascii="Times New Roman" w:eastAsia="Times New Roman" w:hAnsi="Times New Roman" w:cs="Times New Roman"/>
                <w:b/>
                <w:bCs/>
                <w:kern w:val="0"/>
                <w:sz w:val="24"/>
                <w:szCs w:val="24"/>
                <w:lang w:eastAsia="uk-UA"/>
                <w14:ligatures w14:val="none"/>
              </w:rPr>
              <w:t>:</w:t>
            </w:r>
          </w:p>
          <w:p w:rsidR="0034149F" w:rsidRDefault="0034149F" w:rsidP="00E25F8D">
            <w:pPr>
              <w:pStyle w:val="a3"/>
              <w:numPr>
                <w:ilvl w:val="1"/>
                <w:numId w:val="10"/>
              </w:numPr>
              <w:tabs>
                <w:tab w:val="clear" w:pos="1440"/>
              </w:tabs>
              <w:spacing w:before="100" w:beforeAutospacing="1" w:after="100" w:afterAutospacing="1" w:line="240" w:lineRule="auto"/>
              <w:ind w:left="500" w:hanging="284"/>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Ознайомлення з основними положеннями та функціями комісії з цивільного захисту, включаючи специфіку роботи в умовах воєнного стану.</w:t>
            </w:r>
          </w:p>
          <w:p w:rsidR="0034149F" w:rsidRDefault="0034149F" w:rsidP="00E25F8D">
            <w:pPr>
              <w:pStyle w:val="a3"/>
              <w:numPr>
                <w:ilvl w:val="1"/>
                <w:numId w:val="10"/>
              </w:numPr>
              <w:tabs>
                <w:tab w:val="clear" w:pos="1440"/>
              </w:tabs>
              <w:spacing w:before="100" w:beforeAutospacing="1" w:after="100" w:afterAutospacing="1" w:line="240" w:lineRule="auto"/>
              <w:ind w:left="500" w:hanging="284"/>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Обговорення та затвердження плану роботи комісії з цивільного захисту</w:t>
            </w:r>
            <w:r>
              <w:rPr>
                <w:rFonts w:ascii="Times New Roman" w:eastAsia="Times New Roman" w:hAnsi="Times New Roman" w:cs="Times New Roman"/>
                <w:kern w:val="0"/>
                <w:sz w:val="24"/>
                <w:szCs w:val="24"/>
                <w:lang w:eastAsia="uk-UA"/>
                <w14:ligatures w14:val="none"/>
              </w:rPr>
              <w:t xml:space="preserve">, </w:t>
            </w:r>
            <w:r w:rsidRPr="00D23FD6">
              <w:rPr>
                <w:rFonts w:ascii="Times New Roman" w:eastAsia="Times New Roman" w:hAnsi="Times New Roman" w:cs="Times New Roman"/>
                <w:kern w:val="0"/>
                <w:sz w:val="24"/>
                <w:szCs w:val="24"/>
                <w:lang w:eastAsia="uk-UA"/>
                <w14:ligatures w14:val="none"/>
              </w:rPr>
              <w:t xml:space="preserve">зокрема організація заходів на випадок повітряних </w:t>
            </w:r>
            <w:proofErr w:type="spellStart"/>
            <w:r w:rsidRPr="00D23FD6">
              <w:rPr>
                <w:rFonts w:ascii="Times New Roman" w:eastAsia="Times New Roman" w:hAnsi="Times New Roman" w:cs="Times New Roman"/>
                <w:kern w:val="0"/>
                <w:sz w:val="24"/>
                <w:szCs w:val="24"/>
                <w:lang w:eastAsia="uk-UA"/>
                <w14:ligatures w14:val="none"/>
              </w:rPr>
              <w:t>тривог</w:t>
            </w:r>
            <w:proofErr w:type="spellEnd"/>
            <w:r w:rsidRPr="00D23FD6">
              <w:rPr>
                <w:rFonts w:ascii="Times New Roman" w:eastAsia="Times New Roman" w:hAnsi="Times New Roman" w:cs="Times New Roman"/>
                <w:kern w:val="0"/>
                <w:sz w:val="24"/>
                <w:szCs w:val="24"/>
                <w:lang w:eastAsia="uk-UA"/>
                <w14:ligatures w14:val="none"/>
              </w:rPr>
              <w:t xml:space="preserve"> та інших надзвичайних ситуацій.</w:t>
            </w:r>
          </w:p>
          <w:p w:rsidR="0034149F" w:rsidRDefault="0034149F" w:rsidP="00E25F8D">
            <w:pPr>
              <w:pStyle w:val="a3"/>
              <w:numPr>
                <w:ilvl w:val="1"/>
                <w:numId w:val="10"/>
              </w:numPr>
              <w:tabs>
                <w:tab w:val="clear" w:pos="1440"/>
              </w:tabs>
              <w:spacing w:before="100" w:beforeAutospacing="1" w:after="100" w:afterAutospacing="1" w:line="240" w:lineRule="auto"/>
              <w:ind w:left="500" w:hanging="284"/>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Вивчення актуальних вимог законодавства з питань цивільного захисту в умовах воєнного стану, адаптація процедур та інструкцій до нових умов.</w:t>
            </w:r>
          </w:p>
          <w:p w:rsidR="0034149F" w:rsidRDefault="0034149F" w:rsidP="00E25F8D">
            <w:pPr>
              <w:pStyle w:val="a3"/>
              <w:numPr>
                <w:ilvl w:val="1"/>
                <w:numId w:val="10"/>
              </w:numPr>
              <w:tabs>
                <w:tab w:val="clear" w:pos="1440"/>
              </w:tabs>
              <w:spacing w:before="100" w:beforeAutospacing="1" w:after="100" w:afterAutospacing="1" w:line="240" w:lineRule="auto"/>
              <w:ind w:left="500" w:hanging="284"/>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Оцінка стану готовності сил і засобів для евакуації вихованців і працівників закладу в разі повітряної тривоги чи інших надзвичайних ситуацій.</w:t>
            </w:r>
          </w:p>
          <w:p w:rsidR="0034149F" w:rsidRDefault="0034149F" w:rsidP="00E25F8D">
            <w:pPr>
              <w:pStyle w:val="a3"/>
              <w:numPr>
                <w:ilvl w:val="1"/>
                <w:numId w:val="10"/>
              </w:numPr>
              <w:tabs>
                <w:tab w:val="clear" w:pos="1440"/>
              </w:tabs>
              <w:spacing w:before="100" w:beforeAutospacing="1" w:after="100" w:afterAutospacing="1" w:line="240" w:lineRule="auto"/>
              <w:ind w:left="500" w:hanging="284"/>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 xml:space="preserve">Організація навчання працівників закладу з питань цивільного захисту відповідно до програми загальної підготовки до дій у надзвичайних ситуаціях, включаючи алгоритм дій при різних сигналах </w:t>
            </w:r>
            <w:r w:rsidRPr="00D23FD6">
              <w:rPr>
                <w:rFonts w:ascii="Times New Roman" w:eastAsia="Times New Roman" w:hAnsi="Times New Roman" w:cs="Times New Roman"/>
                <w:kern w:val="0"/>
                <w:sz w:val="24"/>
                <w:szCs w:val="24"/>
                <w:lang w:eastAsia="uk-UA"/>
                <w14:ligatures w14:val="none"/>
              </w:rPr>
              <w:lastRenderedPageBreak/>
              <w:t>оповіщення небезпек.</w:t>
            </w:r>
          </w:p>
          <w:p w:rsidR="0034149F" w:rsidRPr="00D23FD6" w:rsidRDefault="0034149F" w:rsidP="00E25F8D">
            <w:pPr>
              <w:pStyle w:val="a3"/>
              <w:numPr>
                <w:ilvl w:val="1"/>
                <w:numId w:val="10"/>
              </w:numPr>
              <w:tabs>
                <w:tab w:val="clear" w:pos="1440"/>
              </w:tabs>
              <w:spacing w:before="100" w:beforeAutospacing="1" w:after="100" w:afterAutospacing="1" w:line="240" w:lineRule="auto"/>
              <w:ind w:left="500" w:hanging="284"/>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bCs/>
                <w:kern w:val="0"/>
                <w:sz w:val="24"/>
                <w:szCs w:val="24"/>
                <w:lang w:eastAsia="uk-UA"/>
                <w14:ligatures w14:val="none"/>
              </w:rPr>
              <w:t>Моніторинг формування правил поведінки в надзвичайних ситуаціях</w:t>
            </w:r>
            <w:r>
              <w:rPr>
                <w:rFonts w:ascii="Times New Roman" w:eastAsia="Times New Roman" w:hAnsi="Times New Roman" w:cs="Times New Roman"/>
                <w:bCs/>
                <w:kern w:val="0"/>
                <w:sz w:val="24"/>
                <w:szCs w:val="24"/>
                <w:lang w:eastAsia="uk-UA"/>
                <w14:ligatures w14:val="none"/>
              </w:rPr>
              <w:t>.</w:t>
            </w:r>
          </w:p>
          <w:p w:rsidR="0034149F" w:rsidRDefault="0034149F" w:rsidP="00E25F8D">
            <w:pPr>
              <w:pStyle w:val="a3"/>
              <w:numPr>
                <w:ilvl w:val="1"/>
                <w:numId w:val="10"/>
              </w:numPr>
              <w:tabs>
                <w:tab w:val="clear" w:pos="1440"/>
              </w:tabs>
              <w:spacing w:before="100" w:beforeAutospacing="1" w:after="100" w:afterAutospacing="1" w:line="240" w:lineRule="auto"/>
              <w:ind w:left="500" w:hanging="284"/>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Огляд результатів моніторингу організації освітнього процесу з дітьми щодо формування правил поведінки в умовах надзвичайних ситуацій, зокрема при повітряних тривогах.</w:t>
            </w:r>
          </w:p>
          <w:p w:rsidR="0034149F" w:rsidRDefault="0034149F" w:rsidP="00E25F8D">
            <w:pPr>
              <w:pStyle w:val="a3"/>
              <w:numPr>
                <w:ilvl w:val="1"/>
                <w:numId w:val="10"/>
              </w:numPr>
              <w:tabs>
                <w:tab w:val="clear" w:pos="1440"/>
              </w:tabs>
              <w:spacing w:before="100" w:beforeAutospacing="1" w:after="100" w:afterAutospacing="1" w:line="240" w:lineRule="auto"/>
              <w:ind w:left="500" w:hanging="284"/>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Оновлення інформації у куточках цивільного захисту, мінної та пожежної безпеки, забезпечення наявності актуальних інструкцій і матеріалів.</w:t>
            </w:r>
          </w:p>
          <w:p w:rsidR="0034149F" w:rsidRDefault="0034149F" w:rsidP="00E25F8D">
            <w:pPr>
              <w:pStyle w:val="a3"/>
              <w:numPr>
                <w:ilvl w:val="1"/>
                <w:numId w:val="10"/>
              </w:numPr>
              <w:tabs>
                <w:tab w:val="clear" w:pos="1440"/>
              </w:tabs>
              <w:spacing w:before="100" w:beforeAutospacing="1" w:after="100" w:afterAutospacing="1" w:line="240" w:lineRule="auto"/>
              <w:ind w:left="500" w:hanging="284"/>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Організація інформаційно-просвітницької роботи з батьками з питань цивільного захисту, розробка та поширення інформаційних матеріалів про дії в надзвичайних ситуаціях.</w:t>
            </w:r>
          </w:p>
          <w:p w:rsidR="0034149F" w:rsidRDefault="0034149F" w:rsidP="00E25F8D">
            <w:pPr>
              <w:pStyle w:val="a3"/>
              <w:numPr>
                <w:ilvl w:val="1"/>
                <w:numId w:val="10"/>
              </w:numPr>
              <w:tabs>
                <w:tab w:val="clear" w:pos="1440"/>
              </w:tabs>
              <w:spacing w:before="100" w:beforeAutospacing="1" w:after="100" w:afterAutospacing="1" w:line="240" w:lineRule="auto"/>
              <w:ind w:left="500" w:hanging="284"/>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Звіт про стан організації цивільного захисту в закладі, включаючи підсумки діяльності комісії та результати реалізації заходів.</w:t>
            </w:r>
          </w:p>
          <w:p w:rsidR="0034149F" w:rsidRDefault="0034149F" w:rsidP="00E25F8D">
            <w:pPr>
              <w:pStyle w:val="a3"/>
              <w:numPr>
                <w:ilvl w:val="1"/>
                <w:numId w:val="10"/>
              </w:numPr>
              <w:tabs>
                <w:tab w:val="clear" w:pos="1440"/>
              </w:tabs>
              <w:spacing w:before="100" w:beforeAutospacing="1" w:after="100" w:afterAutospacing="1" w:line="240" w:lineRule="auto"/>
              <w:ind w:left="500" w:hanging="284"/>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Оцінка вдосконалення матеріально-технічної бази з питань цивільного захисту, забезпечення відповідності вимогам сучасного стану.</w:t>
            </w:r>
          </w:p>
          <w:p w:rsidR="0034149F" w:rsidRDefault="0034149F" w:rsidP="00E25F8D">
            <w:pPr>
              <w:pStyle w:val="a3"/>
              <w:numPr>
                <w:ilvl w:val="1"/>
                <w:numId w:val="10"/>
              </w:numPr>
              <w:tabs>
                <w:tab w:val="clear" w:pos="1440"/>
              </w:tabs>
              <w:spacing w:before="100" w:beforeAutospacing="1" w:after="100" w:afterAutospacing="1" w:line="240" w:lineRule="auto"/>
              <w:ind w:left="500" w:hanging="284"/>
              <w:jc w:val="both"/>
              <w:rPr>
                <w:rFonts w:ascii="Times New Roman" w:eastAsia="Times New Roman" w:hAnsi="Times New Roman" w:cs="Times New Roman"/>
                <w:kern w:val="0"/>
                <w:sz w:val="24"/>
                <w:szCs w:val="24"/>
                <w:lang w:eastAsia="uk-UA"/>
                <w14:ligatures w14:val="none"/>
              </w:rPr>
            </w:pPr>
            <w:r w:rsidRPr="00D23FD6">
              <w:rPr>
                <w:rFonts w:ascii="Times New Roman" w:eastAsia="Times New Roman" w:hAnsi="Times New Roman" w:cs="Times New Roman"/>
                <w:kern w:val="0"/>
                <w:sz w:val="24"/>
                <w:szCs w:val="24"/>
                <w:lang w:eastAsia="uk-UA"/>
                <w14:ligatures w14:val="none"/>
              </w:rPr>
              <w:t xml:space="preserve">Підсумки проведення Тижня </w:t>
            </w:r>
            <w:r w:rsidRPr="00D23FD6">
              <w:rPr>
                <w:rFonts w:ascii="Times New Roman" w:eastAsia="Times New Roman" w:hAnsi="Times New Roman" w:cs="Times New Roman"/>
                <w:kern w:val="0"/>
                <w:sz w:val="24"/>
                <w:szCs w:val="24"/>
                <w:lang w:eastAsia="uk-UA"/>
                <w14:ligatures w14:val="none"/>
              </w:rPr>
              <w:lastRenderedPageBreak/>
              <w:t>безпеки дитини, аналіз ефективності проведених заходів і визначення напрямків для подальшого удосконалення програми.</w:t>
            </w:r>
          </w:p>
          <w:p w:rsidR="0034149F" w:rsidRPr="00E06570" w:rsidRDefault="0034149F" w:rsidP="00E06570">
            <w:pPr>
              <w:spacing w:before="100" w:beforeAutospacing="1" w:after="100" w:afterAutospacing="1" w:line="240" w:lineRule="auto"/>
              <w:rPr>
                <w:rFonts w:ascii="Times New Roman" w:eastAsia="Times New Roman" w:hAnsi="Times New Roman" w:cs="Times New Roman"/>
                <w:b/>
                <w:bCs/>
                <w:kern w:val="0"/>
                <w:sz w:val="24"/>
                <w:szCs w:val="24"/>
                <w:lang w:eastAsia="uk-UA"/>
                <w14:ligatures w14:val="none"/>
              </w:rPr>
            </w:pPr>
          </w:p>
        </w:tc>
        <w:tc>
          <w:tcPr>
            <w:tcW w:w="1433" w:type="dxa"/>
          </w:tcPr>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Вересень</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Вересень</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39691E">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Вересень</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9691E" w:rsidRDefault="0039691E" w:rsidP="0034149F">
            <w:pPr>
              <w:pStyle w:val="a3"/>
              <w:spacing w:after="0" w:line="240" w:lineRule="auto"/>
              <w:ind w:left="0"/>
              <w:jc w:val="center"/>
              <w:rPr>
                <w:rFonts w:ascii="Times New Roman" w:hAnsi="Times New Roman" w:cs="Times New Roman"/>
                <w:sz w:val="24"/>
                <w:szCs w:val="24"/>
              </w:rPr>
            </w:pPr>
          </w:p>
          <w:p w:rsidR="0039691E" w:rsidRDefault="0039691E" w:rsidP="0034149F">
            <w:pPr>
              <w:pStyle w:val="a3"/>
              <w:spacing w:after="0" w:line="240" w:lineRule="auto"/>
              <w:ind w:left="0"/>
              <w:jc w:val="center"/>
              <w:rPr>
                <w:rFonts w:ascii="Times New Roman" w:hAnsi="Times New Roman" w:cs="Times New Roman"/>
                <w:sz w:val="24"/>
                <w:szCs w:val="24"/>
              </w:rPr>
            </w:pPr>
          </w:p>
          <w:p w:rsidR="0039691E" w:rsidRDefault="0039691E"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9691E">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Грудень</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9691E" w:rsidRDefault="0039691E"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Січень</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Січень</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Січень</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p w:rsidR="0034149F" w:rsidRDefault="006A7D1D" w:rsidP="008E6DA7">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Жовтень, </w:t>
            </w:r>
            <w:r>
              <w:rPr>
                <w:rFonts w:ascii="Times New Roman" w:hAnsi="Times New Roman" w:cs="Times New Roman"/>
                <w:sz w:val="24"/>
                <w:szCs w:val="24"/>
              </w:rPr>
              <w:lastRenderedPageBreak/>
              <w:t>квітень</w:t>
            </w:r>
          </w:p>
        </w:tc>
        <w:tc>
          <w:tcPr>
            <w:tcW w:w="1970" w:type="dxa"/>
          </w:tcPr>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9691E">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9691E" w:rsidRDefault="0039691E" w:rsidP="0034149F">
            <w:pPr>
              <w:pStyle w:val="a3"/>
              <w:spacing w:after="0" w:line="240" w:lineRule="auto"/>
              <w:ind w:left="0"/>
              <w:jc w:val="center"/>
              <w:rPr>
                <w:rFonts w:ascii="Times New Roman" w:hAnsi="Times New Roman" w:cs="Times New Roman"/>
                <w:sz w:val="24"/>
                <w:szCs w:val="24"/>
              </w:rPr>
            </w:pPr>
          </w:p>
          <w:p w:rsidR="0039691E" w:rsidRDefault="0039691E" w:rsidP="0034149F">
            <w:pPr>
              <w:pStyle w:val="a3"/>
              <w:spacing w:after="0" w:line="240" w:lineRule="auto"/>
              <w:ind w:left="0"/>
              <w:jc w:val="center"/>
              <w:rPr>
                <w:rFonts w:ascii="Times New Roman" w:hAnsi="Times New Roman" w:cs="Times New Roman"/>
                <w:sz w:val="24"/>
                <w:szCs w:val="24"/>
              </w:rPr>
            </w:pPr>
          </w:p>
          <w:p w:rsidR="0039691E" w:rsidRDefault="0039691E"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9691E">
            <w:pPr>
              <w:pStyle w:val="a3"/>
              <w:spacing w:after="0" w:line="240" w:lineRule="auto"/>
              <w:ind w:left="0"/>
              <w:rPr>
                <w:rFonts w:ascii="Times New Roman" w:hAnsi="Times New Roman" w:cs="Times New Roman"/>
                <w:sz w:val="24"/>
                <w:szCs w:val="24"/>
              </w:rPr>
            </w:pPr>
          </w:p>
          <w:p w:rsidR="0039691E" w:rsidRDefault="0039691E" w:rsidP="0039691E">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9691E" w:rsidRDefault="0039691E"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tc>
        <w:tc>
          <w:tcPr>
            <w:tcW w:w="1497" w:type="dxa"/>
          </w:tcPr>
          <w:p w:rsidR="0034149F" w:rsidRDefault="0034149F" w:rsidP="000E6DC1">
            <w:pPr>
              <w:pStyle w:val="a3"/>
              <w:spacing w:after="0" w:line="240" w:lineRule="auto"/>
              <w:ind w:left="0"/>
              <w:jc w:val="both"/>
              <w:rPr>
                <w:rFonts w:ascii="Times New Roman" w:hAnsi="Times New Roman" w:cs="Times New Roman"/>
                <w:b/>
                <w:sz w:val="24"/>
                <w:szCs w:val="24"/>
              </w:rPr>
            </w:pPr>
          </w:p>
        </w:tc>
      </w:tr>
      <w:tr w:rsidR="0034149F" w:rsidTr="00BE71B7">
        <w:trPr>
          <w:trHeight w:val="283"/>
        </w:trPr>
        <w:tc>
          <w:tcPr>
            <w:tcW w:w="2417" w:type="dxa"/>
            <w:vMerge/>
          </w:tcPr>
          <w:p w:rsidR="0034149F" w:rsidRPr="006D1230" w:rsidRDefault="0034149F" w:rsidP="0034149F">
            <w:pPr>
              <w:pStyle w:val="a3"/>
              <w:spacing w:after="0" w:line="240" w:lineRule="auto"/>
              <w:ind w:left="360"/>
              <w:rPr>
                <w:rFonts w:ascii="Times New Roman" w:hAnsi="Times New Roman" w:cs="Times New Roman"/>
                <w:b/>
                <w:sz w:val="24"/>
                <w:szCs w:val="24"/>
              </w:rPr>
            </w:pPr>
          </w:p>
        </w:tc>
        <w:tc>
          <w:tcPr>
            <w:tcW w:w="3051" w:type="dxa"/>
          </w:tcPr>
          <w:p w:rsidR="0034149F" w:rsidRPr="006A7D1D" w:rsidRDefault="0034149F" w:rsidP="0034149F">
            <w:pPr>
              <w:spacing w:before="100" w:beforeAutospacing="1" w:after="100" w:afterAutospacing="1" w:line="240" w:lineRule="auto"/>
              <w:rPr>
                <w:rFonts w:ascii="Times New Roman" w:eastAsia="Times New Roman" w:hAnsi="Times New Roman" w:cs="Times New Roman"/>
                <w:b/>
                <w:bCs/>
                <w:kern w:val="0"/>
                <w:sz w:val="24"/>
                <w:szCs w:val="24"/>
                <w:lang w:eastAsia="uk-UA"/>
                <w14:ligatures w14:val="none"/>
              </w:rPr>
            </w:pPr>
            <w:r w:rsidRPr="006A7D1D">
              <w:rPr>
                <w:rFonts w:ascii="Times New Roman" w:eastAsia="Times New Roman" w:hAnsi="Times New Roman" w:cs="Times New Roman"/>
                <w:b/>
                <w:bCs/>
                <w:kern w:val="0"/>
                <w:sz w:val="24"/>
                <w:szCs w:val="24"/>
                <w:lang w:eastAsia="uk-UA"/>
                <w14:ligatures w14:val="none"/>
              </w:rPr>
              <w:t>Комісія з пожежної безпеки:</w:t>
            </w:r>
          </w:p>
          <w:p w:rsidR="0034149F" w:rsidRPr="0034149F" w:rsidRDefault="0034149F" w:rsidP="00BE71B7">
            <w:pPr>
              <w:spacing w:after="0" w:line="240" w:lineRule="auto"/>
              <w:rPr>
                <w:rFonts w:ascii="Times New Roman" w:eastAsia="Times New Roman" w:hAnsi="Times New Roman" w:cs="Times New Roman"/>
                <w:kern w:val="0"/>
                <w:sz w:val="24"/>
                <w:szCs w:val="24"/>
                <w:lang w:eastAsia="uk-UA"/>
                <w14:ligatures w14:val="none"/>
              </w:rPr>
            </w:pPr>
            <w:r w:rsidRPr="0034149F">
              <w:rPr>
                <w:rFonts w:ascii="Times New Roman" w:eastAsia="Times New Roman" w:hAnsi="Times New Roman" w:cs="Times New Roman"/>
                <w:kern w:val="0"/>
                <w:sz w:val="24"/>
                <w:szCs w:val="24"/>
                <w:lang w:eastAsia="uk-UA"/>
                <w14:ligatures w14:val="none"/>
              </w:rPr>
              <w:t>1.</w:t>
            </w:r>
            <w:r w:rsidRPr="0034149F">
              <w:rPr>
                <w:rFonts w:ascii="Times New Roman" w:eastAsia="Times New Roman" w:hAnsi="Times New Roman" w:cs="Times New Roman"/>
                <w:kern w:val="0"/>
                <w:sz w:val="24"/>
                <w:szCs w:val="24"/>
                <w:lang w:eastAsia="uk-UA"/>
                <w14:ligatures w14:val="none"/>
              </w:rPr>
              <w:tab/>
              <w:t>Забезпечення протипожежного режиму в закладі.</w:t>
            </w:r>
          </w:p>
          <w:p w:rsidR="0034149F" w:rsidRPr="0034149F" w:rsidRDefault="0034149F" w:rsidP="00BE71B7">
            <w:pPr>
              <w:spacing w:after="0" w:line="240" w:lineRule="auto"/>
              <w:rPr>
                <w:rFonts w:ascii="Times New Roman" w:eastAsia="Times New Roman" w:hAnsi="Times New Roman" w:cs="Times New Roman"/>
                <w:kern w:val="0"/>
                <w:sz w:val="24"/>
                <w:szCs w:val="24"/>
                <w:lang w:eastAsia="uk-UA"/>
                <w14:ligatures w14:val="none"/>
              </w:rPr>
            </w:pPr>
            <w:r w:rsidRPr="0034149F">
              <w:rPr>
                <w:rFonts w:ascii="Times New Roman" w:eastAsia="Times New Roman" w:hAnsi="Times New Roman" w:cs="Times New Roman"/>
                <w:kern w:val="0"/>
                <w:sz w:val="24"/>
                <w:szCs w:val="24"/>
                <w:lang w:eastAsia="uk-UA"/>
                <w14:ligatures w14:val="none"/>
              </w:rPr>
              <w:t>2.</w:t>
            </w:r>
            <w:r w:rsidRPr="0034149F">
              <w:rPr>
                <w:rFonts w:ascii="Times New Roman" w:eastAsia="Times New Roman" w:hAnsi="Times New Roman" w:cs="Times New Roman"/>
                <w:kern w:val="0"/>
                <w:sz w:val="24"/>
                <w:szCs w:val="24"/>
                <w:lang w:eastAsia="uk-UA"/>
                <w14:ligatures w14:val="none"/>
              </w:rPr>
              <w:tab/>
              <w:t>Регулярна перевірка та підтримання вільного доступу до всіх евакуаційних шляхів, перевірка дверей, сходів та інших проходів для забезпечення безперешкодної евакуації під час надзвичайних ситуацій.</w:t>
            </w:r>
          </w:p>
          <w:p w:rsidR="0034149F" w:rsidRPr="0034149F" w:rsidRDefault="0034149F" w:rsidP="00BE71B7">
            <w:pPr>
              <w:spacing w:after="0" w:line="240" w:lineRule="auto"/>
              <w:rPr>
                <w:rFonts w:ascii="Times New Roman" w:eastAsia="Times New Roman" w:hAnsi="Times New Roman" w:cs="Times New Roman"/>
                <w:kern w:val="0"/>
                <w:sz w:val="24"/>
                <w:szCs w:val="24"/>
                <w:lang w:eastAsia="uk-UA"/>
                <w14:ligatures w14:val="none"/>
              </w:rPr>
            </w:pPr>
            <w:r w:rsidRPr="0034149F">
              <w:rPr>
                <w:rFonts w:ascii="Times New Roman" w:eastAsia="Times New Roman" w:hAnsi="Times New Roman" w:cs="Times New Roman"/>
                <w:kern w:val="0"/>
                <w:sz w:val="24"/>
                <w:szCs w:val="24"/>
                <w:lang w:eastAsia="uk-UA"/>
                <w14:ligatures w14:val="none"/>
              </w:rPr>
              <w:t>3.</w:t>
            </w:r>
            <w:r w:rsidRPr="0034149F">
              <w:rPr>
                <w:rFonts w:ascii="Times New Roman" w:eastAsia="Times New Roman" w:hAnsi="Times New Roman" w:cs="Times New Roman"/>
                <w:kern w:val="0"/>
                <w:sz w:val="24"/>
                <w:szCs w:val="24"/>
                <w:lang w:eastAsia="uk-UA"/>
                <w14:ligatures w14:val="none"/>
              </w:rPr>
              <w:tab/>
              <w:t>Інформування працівників про заборону використання відкритого вогню на території закладу, зокрема в приміщеннях, де можуть перебувати діти та персонал.</w:t>
            </w:r>
          </w:p>
          <w:p w:rsidR="0034149F" w:rsidRPr="0034149F" w:rsidRDefault="0034149F" w:rsidP="00BE71B7">
            <w:pPr>
              <w:spacing w:after="0" w:line="240" w:lineRule="auto"/>
              <w:rPr>
                <w:rFonts w:ascii="Times New Roman" w:eastAsia="Times New Roman" w:hAnsi="Times New Roman" w:cs="Times New Roman"/>
                <w:kern w:val="0"/>
                <w:sz w:val="24"/>
                <w:szCs w:val="24"/>
                <w:lang w:eastAsia="uk-UA"/>
                <w14:ligatures w14:val="none"/>
              </w:rPr>
            </w:pPr>
            <w:r w:rsidRPr="0034149F">
              <w:rPr>
                <w:rFonts w:ascii="Times New Roman" w:eastAsia="Times New Roman" w:hAnsi="Times New Roman" w:cs="Times New Roman"/>
                <w:kern w:val="0"/>
                <w:sz w:val="24"/>
                <w:szCs w:val="24"/>
                <w:lang w:eastAsia="uk-UA"/>
                <w14:ligatures w14:val="none"/>
              </w:rPr>
              <w:t>4.</w:t>
            </w:r>
            <w:r w:rsidRPr="0034149F">
              <w:rPr>
                <w:rFonts w:ascii="Times New Roman" w:eastAsia="Times New Roman" w:hAnsi="Times New Roman" w:cs="Times New Roman"/>
                <w:kern w:val="0"/>
                <w:sz w:val="24"/>
                <w:szCs w:val="24"/>
                <w:lang w:eastAsia="uk-UA"/>
                <w14:ligatures w14:val="none"/>
              </w:rPr>
              <w:tab/>
              <w:t>Контроль за правильним використанням та розміщенням побутових електронагрівальних приладів, проведення інструктажів щодо їх безпечної експлуатації.</w:t>
            </w:r>
          </w:p>
          <w:p w:rsidR="0034149F" w:rsidRPr="0034149F" w:rsidRDefault="0034149F" w:rsidP="00BE71B7">
            <w:pPr>
              <w:spacing w:after="0" w:line="240" w:lineRule="auto"/>
              <w:rPr>
                <w:rFonts w:ascii="Times New Roman" w:eastAsia="Times New Roman" w:hAnsi="Times New Roman" w:cs="Times New Roman"/>
                <w:kern w:val="0"/>
                <w:sz w:val="24"/>
                <w:szCs w:val="24"/>
                <w:lang w:eastAsia="uk-UA"/>
                <w14:ligatures w14:val="none"/>
              </w:rPr>
            </w:pPr>
            <w:r w:rsidRPr="0034149F">
              <w:rPr>
                <w:rFonts w:ascii="Times New Roman" w:eastAsia="Times New Roman" w:hAnsi="Times New Roman" w:cs="Times New Roman"/>
                <w:kern w:val="0"/>
                <w:sz w:val="24"/>
                <w:szCs w:val="24"/>
                <w:lang w:eastAsia="uk-UA"/>
                <w14:ligatures w14:val="none"/>
              </w:rPr>
              <w:t>5.</w:t>
            </w:r>
            <w:r w:rsidRPr="0034149F">
              <w:rPr>
                <w:rFonts w:ascii="Times New Roman" w:eastAsia="Times New Roman" w:hAnsi="Times New Roman" w:cs="Times New Roman"/>
                <w:kern w:val="0"/>
                <w:sz w:val="24"/>
                <w:szCs w:val="24"/>
                <w:lang w:eastAsia="uk-UA"/>
                <w14:ligatures w14:val="none"/>
              </w:rPr>
              <w:tab/>
              <w:t>Оцінка умов проведення тимчасових пожежонебезпечних робіт (зварювальні, електротехнічні роботи) та забезпечення належного контролю за їх виконанням.</w:t>
            </w:r>
          </w:p>
          <w:p w:rsidR="0034149F" w:rsidRPr="0034149F" w:rsidRDefault="0034149F" w:rsidP="00BE71B7">
            <w:pPr>
              <w:spacing w:after="0" w:line="240" w:lineRule="auto"/>
              <w:rPr>
                <w:rFonts w:ascii="Times New Roman" w:eastAsia="Times New Roman" w:hAnsi="Times New Roman" w:cs="Times New Roman"/>
                <w:kern w:val="0"/>
                <w:sz w:val="24"/>
                <w:szCs w:val="24"/>
                <w:lang w:eastAsia="uk-UA"/>
                <w14:ligatures w14:val="none"/>
              </w:rPr>
            </w:pPr>
            <w:r w:rsidRPr="0034149F">
              <w:rPr>
                <w:rFonts w:ascii="Times New Roman" w:eastAsia="Times New Roman" w:hAnsi="Times New Roman" w:cs="Times New Roman"/>
                <w:kern w:val="0"/>
                <w:sz w:val="24"/>
                <w:szCs w:val="24"/>
                <w:lang w:eastAsia="uk-UA"/>
                <w14:ligatures w14:val="none"/>
              </w:rPr>
              <w:t>6.</w:t>
            </w:r>
            <w:r w:rsidRPr="0034149F">
              <w:rPr>
                <w:rFonts w:ascii="Times New Roman" w:eastAsia="Times New Roman" w:hAnsi="Times New Roman" w:cs="Times New Roman"/>
                <w:kern w:val="0"/>
                <w:sz w:val="24"/>
                <w:szCs w:val="24"/>
                <w:lang w:eastAsia="uk-UA"/>
                <w14:ligatures w14:val="none"/>
              </w:rPr>
              <w:tab/>
              <w:t xml:space="preserve">Розробка та впровадження алгоритму </w:t>
            </w:r>
            <w:r w:rsidRPr="0034149F">
              <w:rPr>
                <w:rFonts w:ascii="Times New Roman" w:eastAsia="Times New Roman" w:hAnsi="Times New Roman" w:cs="Times New Roman"/>
                <w:kern w:val="0"/>
                <w:sz w:val="24"/>
                <w:szCs w:val="24"/>
                <w:lang w:eastAsia="uk-UA"/>
                <w14:ligatures w14:val="none"/>
              </w:rPr>
              <w:lastRenderedPageBreak/>
              <w:t>дій щодо швидкого відключення від мережі електроживлення та вентиляційних систем у випадку виникнення пожежі.</w:t>
            </w:r>
          </w:p>
          <w:p w:rsidR="0034149F" w:rsidRPr="0034149F" w:rsidRDefault="0034149F" w:rsidP="00BE71B7">
            <w:pPr>
              <w:spacing w:after="0" w:line="240" w:lineRule="auto"/>
              <w:rPr>
                <w:rFonts w:ascii="Times New Roman" w:eastAsia="Times New Roman" w:hAnsi="Times New Roman" w:cs="Times New Roman"/>
                <w:kern w:val="0"/>
                <w:sz w:val="24"/>
                <w:szCs w:val="24"/>
                <w:lang w:eastAsia="uk-UA"/>
                <w14:ligatures w14:val="none"/>
              </w:rPr>
            </w:pPr>
            <w:r w:rsidRPr="0034149F">
              <w:rPr>
                <w:rFonts w:ascii="Times New Roman" w:eastAsia="Times New Roman" w:hAnsi="Times New Roman" w:cs="Times New Roman"/>
                <w:kern w:val="0"/>
                <w:sz w:val="24"/>
                <w:szCs w:val="24"/>
                <w:lang w:eastAsia="uk-UA"/>
                <w14:ligatures w14:val="none"/>
              </w:rPr>
              <w:t>7.</w:t>
            </w:r>
            <w:r w:rsidRPr="0034149F">
              <w:rPr>
                <w:rFonts w:ascii="Times New Roman" w:eastAsia="Times New Roman" w:hAnsi="Times New Roman" w:cs="Times New Roman"/>
                <w:kern w:val="0"/>
                <w:sz w:val="24"/>
                <w:szCs w:val="24"/>
                <w:lang w:eastAsia="uk-UA"/>
                <w14:ligatures w14:val="none"/>
              </w:rPr>
              <w:tab/>
              <w:t>Забезпечення належної експлуатації та регулярного обслуговування систем протипожежного захисту, включаючи пожежні сигналізації, вогнегасники, внутрішні пожежні крани.</w:t>
            </w:r>
          </w:p>
          <w:p w:rsidR="0034149F" w:rsidRPr="0034149F" w:rsidRDefault="0034149F" w:rsidP="00BE71B7">
            <w:pPr>
              <w:spacing w:after="0" w:line="240" w:lineRule="auto"/>
              <w:rPr>
                <w:rFonts w:ascii="Times New Roman" w:eastAsia="Times New Roman" w:hAnsi="Times New Roman" w:cs="Times New Roman"/>
                <w:kern w:val="0"/>
                <w:sz w:val="24"/>
                <w:szCs w:val="24"/>
                <w:lang w:eastAsia="uk-UA"/>
                <w14:ligatures w14:val="none"/>
              </w:rPr>
            </w:pPr>
            <w:r w:rsidRPr="0034149F">
              <w:rPr>
                <w:rFonts w:ascii="Times New Roman" w:eastAsia="Times New Roman" w:hAnsi="Times New Roman" w:cs="Times New Roman"/>
                <w:kern w:val="0"/>
                <w:sz w:val="24"/>
                <w:szCs w:val="24"/>
                <w:lang w:eastAsia="uk-UA"/>
                <w14:ligatures w14:val="none"/>
              </w:rPr>
              <w:t>8.</w:t>
            </w:r>
            <w:r w:rsidRPr="0034149F">
              <w:rPr>
                <w:rFonts w:ascii="Times New Roman" w:eastAsia="Times New Roman" w:hAnsi="Times New Roman" w:cs="Times New Roman"/>
                <w:kern w:val="0"/>
                <w:sz w:val="24"/>
                <w:szCs w:val="24"/>
                <w:lang w:eastAsia="uk-UA"/>
                <w14:ligatures w14:val="none"/>
              </w:rPr>
              <w:tab/>
              <w:t>Регулярне проведення планових перевірок та ремонту електроустановок, опалювального, вентиляційного, технологічного та навчального обладнання для запобігання пожежам.</w:t>
            </w:r>
          </w:p>
          <w:p w:rsidR="0034149F" w:rsidRPr="0034149F" w:rsidRDefault="0034149F" w:rsidP="00BE71B7">
            <w:pPr>
              <w:spacing w:after="0" w:line="240" w:lineRule="auto"/>
              <w:rPr>
                <w:rFonts w:ascii="Times New Roman" w:eastAsia="Times New Roman" w:hAnsi="Times New Roman" w:cs="Times New Roman"/>
                <w:kern w:val="0"/>
                <w:sz w:val="24"/>
                <w:szCs w:val="24"/>
                <w:lang w:eastAsia="uk-UA"/>
                <w14:ligatures w14:val="none"/>
              </w:rPr>
            </w:pPr>
            <w:r w:rsidRPr="0034149F">
              <w:rPr>
                <w:rFonts w:ascii="Times New Roman" w:eastAsia="Times New Roman" w:hAnsi="Times New Roman" w:cs="Times New Roman"/>
                <w:kern w:val="0"/>
                <w:sz w:val="24"/>
                <w:szCs w:val="24"/>
                <w:lang w:eastAsia="uk-UA"/>
                <w14:ligatures w14:val="none"/>
              </w:rPr>
              <w:t>9.</w:t>
            </w:r>
            <w:r w:rsidRPr="0034149F">
              <w:rPr>
                <w:rFonts w:ascii="Times New Roman" w:eastAsia="Times New Roman" w:hAnsi="Times New Roman" w:cs="Times New Roman"/>
                <w:kern w:val="0"/>
                <w:sz w:val="24"/>
                <w:szCs w:val="24"/>
                <w:lang w:eastAsia="uk-UA"/>
                <w14:ligatures w14:val="none"/>
              </w:rPr>
              <w:tab/>
              <w:t xml:space="preserve">Регулярне технічне обслуговування та перевірка працездатності внутрішніх пожежних кранів, </w:t>
            </w:r>
            <w:proofErr w:type="spellStart"/>
            <w:r w:rsidRPr="0034149F">
              <w:rPr>
                <w:rFonts w:ascii="Times New Roman" w:eastAsia="Times New Roman" w:hAnsi="Times New Roman" w:cs="Times New Roman"/>
                <w:kern w:val="0"/>
                <w:sz w:val="24"/>
                <w:szCs w:val="24"/>
                <w:lang w:eastAsia="uk-UA"/>
                <w14:ligatures w14:val="none"/>
              </w:rPr>
              <w:t>перекантування</w:t>
            </w:r>
            <w:proofErr w:type="spellEnd"/>
            <w:r w:rsidRPr="0034149F">
              <w:rPr>
                <w:rFonts w:ascii="Times New Roman" w:eastAsia="Times New Roman" w:hAnsi="Times New Roman" w:cs="Times New Roman"/>
                <w:kern w:val="0"/>
                <w:sz w:val="24"/>
                <w:szCs w:val="24"/>
                <w:lang w:eastAsia="uk-UA"/>
                <w14:ligatures w14:val="none"/>
              </w:rPr>
              <w:t xml:space="preserve"> пожежних рукавів, а також складання відповідних актів.</w:t>
            </w:r>
          </w:p>
          <w:p w:rsidR="0034149F" w:rsidRPr="0034149F" w:rsidRDefault="0034149F" w:rsidP="00BE71B7">
            <w:pPr>
              <w:spacing w:after="0" w:line="240" w:lineRule="auto"/>
              <w:rPr>
                <w:rFonts w:ascii="Times New Roman" w:eastAsia="Times New Roman" w:hAnsi="Times New Roman" w:cs="Times New Roman"/>
                <w:kern w:val="0"/>
                <w:sz w:val="24"/>
                <w:szCs w:val="24"/>
                <w:lang w:eastAsia="uk-UA"/>
                <w14:ligatures w14:val="none"/>
              </w:rPr>
            </w:pPr>
            <w:r w:rsidRPr="0034149F">
              <w:rPr>
                <w:rFonts w:ascii="Times New Roman" w:eastAsia="Times New Roman" w:hAnsi="Times New Roman" w:cs="Times New Roman"/>
                <w:kern w:val="0"/>
                <w:sz w:val="24"/>
                <w:szCs w:val="24"/>
                <w:lang w:eastAsia="uk-UA"/>
                <w14:ligatures w14:val="none"/>
              </w:rPr>
              <w:t>10.</w:t>
            </w:r>
            <w:r w:rsidRPr="0034149F">
              <w:rPr>
                <w:rFonts w:ascii="Times New Roman" w:eastAsia="Times New Roman" w:hAnsi="Times New Roman" w:cs="Times New Roman"/>
                <w:kern w:val="0"/>
                <w:sz w:val="24"/>
                <w:szCs w:val="24"/>
                <w:lang w:eastAsia="uk-UA"/>
                <w14:ligatures w14:val="none"/>
              </w:rPr>
              <w:tab/>
              <w:t>Проведення своєчасної перезарядки вогнегасників, забезпечення їх справності та готовності до використання у разі потреби.</w:t>
            </w:r>
          </w:p>
          <w:p w:rsidR="0034149F" w:rsidRPr="0034149F" w:rsidRDefault="0034149F" w:rsidP="00BE71B7">
            <w:pPr>
              <w:spacing w:after="0" w:line="240" w:lineRule="auto"/>
              <w:rPr>
                <w:rFonts w:ascii="Times New Roman" w:eastAsia="Times New Roman" w:hAnsi="Times New Roman" w:cs="Times New Roman"/>
                <w:kern w:val="0"/>
                <w:sz w:val="24"/>
                <w:szCs w:val="24"/>
                <w:lang w:eastAsia="uk-UA"/>
                <w14:ligatures w14:val="none"/>
              </w:rPr>
            </w:pPr>
            <w:r w:rsidRPr="0034149F">
              <w:rPr>
                <w:rFonts w:ascii="Times New Roman" w:eastAsia="Times New Roman" w:hAnsi="Times New Roman" w:cs="Times New Roman"/>
                <w:kern w:val="0"/>
                <w:sz w:val="24"/>
                <w:szCs w:val="24"/>
                <w:lang w:eastAsia="uk-UA"/>
                <w14:ligatures w14:val="none"/>
              </w:rPr>
              <w:t>11.</w:t>
            </w:r>
            <w:r w:rsidRPr="0034149F">
              <w:rPr>
                <w:rFonts w:ascii="Times New Roman" w:eastAsia="Times New Roman" w:hAnsi="Times New Roman" w:cs="Times New Roman"/>
                <w:kern w:val="0"/>
                <w:sz w:val="24"/>
                <w:szCs w:val="24"/>
                <w:lang w:eastAsia="uk-UA"/>
                <w14:ligatures w14:val="none"/>
              </w:rPr>
              <w:tab/>
              <w:t>Проведення заходів з посилення контролю за використанням опалювального обладнання та електронагрівальних приладів у період холодів.</w:t>
            </w:r>
          </w:p>
          <w:p w:rsidR="0034149F" w:rsidRPr="0034149F" w:rsidRDefault="006A7D1D" w:rsidP="00BE71B7">
            <w:pPr>
              <w:spacing w:after="0" w:line="240" w:lineRule="auto"/>
              <w:rPr>
                <w:rFonts w:ascii="Times New Roman" w:eastAsia="Times New Roman" w:hAnsi="Times New Roman" w:cs="Times New Roman"/>
                <w:kern w:val="0"/>
                <w:sz w:val="24"/>
                <w:szCs w:val="24"/>
                <w:lang w:eastAsia="uk-UA"/>
                <w14:ligatures w14:val="none"/>
              </w:rPr>
            </w:pPr>
            <w:r>
              <w:rPr>
                <w:rFonts w:ascii="Times New Roman" w:eastAsia="Times New Roman" w:hAnsi="Times New Roman" w:cs="Times New Roman"/>
                <w:kern w:val="0"/>
                <w:sz w:val="24"/>
                <w:szCs w:val="24"/>
                <w:lang w:eastAsia="uk-UA"/>
                <w14:ligatures w14:val="none"/>
              </w:rPr>
              <w:t xml:space="preserve">12. </w:t>
            </w:r>
            <w:r w:rsidR="0034149F" w:rsidRPr="0034149F">
              <w:rPr>
                <w:rFonts w:ascii="Times New Roman" w:eastAsia="Times New Roman" w:hAnsi="Times New Roman" w:cs="Times New Roman"/>
                <w:kern w:val="0"/>
                <w:sz w:val="24"/>
                <w:szCs w:val="24"/>
                <w:lang w:eastAsia="uk-UA"/>
                <w14:ligatures w14:val="none"/>
              </w:rPr>
              <w:t xml:space="preserve">Проведення інформаційних та навчальних заходів для працівників і вихованців щодо правил пожежної безпеки, особливо в осінньо-зимовий період, з </w:t>
            </w:r>
            <w:r w:rsidR="0034149F" w:rsidRPr="0034149F">
              <w:rPr>
                <w:rFonts w:ascii="Times New Roman" w:eastAsia="Times New Roman" w:hAnsi="Times New Roman" w:cs="Times New Roman"/>
                <w:kern w:val="0"/>
                <w:sz w:val="24"/>
                <w:szCs w:val="24"/>
                <w:lang w:eastAsia="uk-UA"/>
                <w14:ligatures w14:val="none"/>
              </w:rPr>
              <w:lastRenderedPageBreak/>
              <w:t>акцентом на небезпеки, пов'язані з використанням обігрівальних приладів та електроустаткування.</w:t>
            </w:r>
          </w:p>
        </w:tc>
        <w:tc>
          <w:tcPr>
            <w:tcW w:w="1433" w:type="dxa"/>
          </w:tcPr>
          <w:p w:rsidR="0034149F" w:rsidRDefault="0034149F" w:rsidP="0034149F">
            <w:pPr>
              <w:pStyle w:val="a3"/>
              <w:spacing w:after="0" w:line="240" w:lineRule="auto"/>
              <w:ind w:left="0"/>
              <w:jc w:val="center"/>
              <w:rPr>
                <w:rFonts w:ascii="Times New Roman" w:hAnsi="Times New Roman" w:cs="Times New Roman"/>
                <w:sz w:val="24"/>
                <w:szCs w:val="24"/>
              </w:rPr>
            </w:pPr>
          </w:p>
          <w:p w:rsidR="006A7D1D" w:rsidRDefault="006A7D1D" w:rsidP="0034149F">
            <w:pPr>
              <w:pStyle w:val="a3"/>
              <w:spacing w:after="0" w:line="240" w:lineRule="auto"/>
              <w:ind w:left="0"/>
              <w:jc w:val="center"/>
              <w:rPr>
                <w:rFonts w:ascii="Times New Roman" w:hAnsi="Times New Roman" w:cs="Times New Roman"/>
                <w:sz w:val="24"/>
                <w:szCs w:val="24"/>
              </w:rPr>
            </w:pPr>
          </w:p>
          <w:p w:rsidR="006A7D1D" w:rsidRDefault="006A7D1D"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Січень</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6A7D1D">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34149F">
            <w:pPr>
              <w:pStyle w:val="a3"/>
              <w:spacing w:after="0" w:line="240" w:lineRule="auto"/>
              <w:ind w:left="0"/>
              <w:jc w:val="center"/>
              <w:rPr>
                <w:rFonts w:ascii="Times New Roman" w:hAnsi="Times New Roman" w:cs="Times New Roman"/>
                <w:sz w:val="24"/>
                <w:szCs w:val="24"/>
              </w:rPr>
            </w:pPr>
          </w:p>
          <w:p w:rsidR="006A7D1D" w:rsidRDefault="006A7D1D" w:rsidP="0034149F">
            <w:pPr>
              <w:pStyle w:val="a3"/>
              <w:spacing w:after="0" w:line="240" w:lineRule="auto"/>
              <w:ind w:left="0"/>
              <w:jc w:val="center"/>
              <w:rPr>
                <w:rFonts w:ascii="Times New Roman" w:hAnsi="Times New Roman" w:cs="Times New Roman"/>
                <w:sz w:val="24"/>
                <w:szCs w:val="24"/>
              </w:rPr>
            </w:pPr>
          </w:p>
          <w:p w:rsidR="006A7D1D" w:rsidRDefault="006A7D1D" w:rsidP="0034149F">
            <w:pPr>
              <w:pStyle w:val="a3"/>
              <w:spacing w:after="0" w:line="240" w:lineRule="auto"/>
              <w:ind w:left="0"/>
              <w:jc w:val="center"/>
              <w:rPr>
                <w:rFonts w:ascii="Times New Roman" w:hAnsi="Times New Roman" w:cs="Times New Roman"/>
                <w:sz w:val="24"/>
                <w:szCs w:val="24"/>
              </w:rPr>
            </w:pPr>
          </w:p>
          <w:p w:rsidR="006A7D1D" w:rsidRDefault="006A7D1D" w:rsidP="00BE71B7">
            <w:pPr>
              <w:pStyle w:val="a3"/>
              <w:spacing w:after="0" w:line="240" w:lineRule="auto"/>
              <w:ind w:left="0"/>
              <w:rPr>
                <w:rFonts w:ascii="Times New Roman" w:hAnsi="Times New Roman" w:cs="Times New Roman"/>
                <w:sz w:val="24"/>
                <w:szCs w:val="24"/>
              </w:rPr>
            </w:pPr>
          </w:p>
          <w:p w:rsidR="006A7D1D" w:rsidRDefault="006A7D1D" w:rsidP="0034149F">
            <w:pPr>
              <w:pStyle w:val="a3"/>
              <w:spacing w:after="0" w:line="240" w:lineRule="auto"/>
              <w:ind w:left="0"/>
              <w:jc w:val="center"/>
              <w:rPr>
                <w:rFonts w:ascii="Times New Roman" w:hAnsi="Times New Roman" w:cs="Times New Roman"/>
                <w:sz w:val="24"/>
                <w:szCs w:val="24"/>
              </w:rPr>
            </w:pPr>
          </w:p>
          <w:p w:rsidR="006A7D1D" w:rsidRDefault="006A7D1D" w:rsidP="0034149F">
            <w:pPr>
              <w:pStyle w:val="a3"/>
              <w:spacing w:after="0" w:line="240" w:lineRule="auto"/>
              <w:ind w:left="0"/>
              <w:jc w:val="center"/>
              <w:rPr>
                <w:rFonts w:ascii="Times New Roman" w:hAnsi="Times New Roman" w:cs="Times New Roman"/>
                <w:sz w:val="24"/>
                <w:szCs w:val="24"/>
              </w:rPr>
            </w:pPr>
          </w:p>
          <w:p w:rsidR="006A7D1D" w:rsidRDefault="006A7D1D"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6A7D1D">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Жовтень</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6A7D1D">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За потреби</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BE71B7">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6A7D1D">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Січень</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BE71B7">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BE71B7">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BE71B7">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6A7D1D">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6A7D1D">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Упродовж року</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8E6DA7">
            <w:pPr>
              <w:pStyle w:val="a3"/>
              <w:spacing w:after="0" w:line="240" w:lineRule="auto"/>
              <w:ind w:left="0"/>
              <w:jc w:val="center"/>
              <w:rPr>
                <w:rFonts w:ascii="Times New Roman" w:hAnsi="Times New Roman" w:cs="Times New Roman"/>
                <w:sz w:val="24"/>
                <w:szCs w:val="24"/>
              </w:rPr>
            </w:pPr>
          </w:p>
        </w:tc>
        <w:tc>
          <w:tcPr>
            <w:tcW w:w="1970" w:type="dxa"/>
          </w:tcPr>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6A7D1D">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6A7D1D" w:rsidRDefault="006A7D1D" w:rsidP="006A7D1D">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BE71B7">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6A7D1D">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6A7D1D">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r w:rsidRPr="00241645">
              <w:rPr>
                <w:rFonts w:ascii="Times New Roman" w:hAnsi="Times New Roman" w:cs="Times New Roman"/>
                <w:sz w:val="24"/>
                <w:szCs w:val="24"/>
              </w:rPr>
              <w:t>Члени комісії</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BE71B7">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223971"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BE71B7">
            <w:pPr>
              <w:pStyle w:val="a3"/>
              <w:spacing w:after="0" w:line="240" w:lineRule="auto"/>
              <w:ind w:left="0"/>
              <w:rPr>
                <w:rFonts w:ascii="Times New Roman" w:hAnsi="Times New Roman" w:cs="Times New Roman"/>
                <w:sz w:val="24"/>
                <w:szCs w:val="24"/>
              </w:rPr>
            </w:pPr>
          </w:p>
          <w:p w:rsidR="0034149F" w:rsidRDefault="0034149F" w:rsidP="006A7D1D">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223971" w:rsidRDefault="00223971" w:rsidP="0034149F">
            <w:pPr>
              <w:pStyle w:val="a3"/>
              <w:spacing w:after="0" w:line="240" w:lineRule="auto"/>
              <w:ind w:left="0"/>
              <w:jc w:val="center"/>
              <w:rPr>
                <w:rFonts w:ascii="Times New Roman" w:hAnsi="Times New Roman" w:cs="Times New Roman"/>
                <w:sz w:val="24"/>
                <w:szCs w:val="24"/>
              </w:rPr>
            </w:pPr>
          </w:p>
          <w:p w:rsidR="0034149F" w:rsidRDefault="00223971"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BE71B7">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6A7D1D" w:rsidRDefault="006A7D1D" w:rsidP="0034149F">
            <w:pPr>
              <w:pStyle w:val="a3"/>
              <w:spacing w:after="0" w:line="240" w:lineRule="auto"/>
              <w:ind w:left="0"/>
              <w:jc w:val="center"/>
              <w:rPr>
                <w:rFonts w:ascii="Times New Roman" w:hAnsi="Times New Roman" w:cs="Times New Roman"/>
                <w:sz w:val="24"/>
                <w:szCs w:val="24"/>
              </w:rPr>
            </w:pPr>
          </w:p>
          <w:p w:rsidR="0034149F" w:rsidRDefault="00223971"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BE71B7">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223971"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6A7D1D">
            <w:pPr>
              <w:pStyle w:val="a3"/>
              <w:spacing w:after="0" w:line="240" w:lineRule="auto"/>
              <w:ind w:left="0"/>
              <w:rPr>
                <w:rFonts w:ascii="Times New Roman" w:hAnsi="Times New Roman" w:cs="Times New Roman"/>
                <w:sz w:val="24"/>
                <w:szCs w:val="24"/>
              </w:rPr>
            </w:pPr>
          </w:p>
          <w:p w:rsidR="0034149F" w:rsidRDefault="00223971"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34149F" w:rsidP="006A7D1D">
            <w:pPr>
              <w:pStyle w:val="a3"/>
              <w:spacing w:after="0" w:line="240" w:lineRule="auto"/>
              <w:ind w:left="0"/>
              <w:rPr>
                <w:rFonts w:ascii="Times New Roman" w:hAnsi="Times New Roman" w:cs="Times New Roman"/>
                <w:sz w:val="24"/>
                <w:szCs w:val="24"/>
              </w:rPr>
            </w:pPr>
          </w:p>
          <w:p w:rsidR="0034149F" w:rsidRDefault="0034149F" w:rsidP="0034149F">
            <w:pPr>
              <w:pStyle w:val="a3"/>
              <w:spacing w:after="0" w:line="240" w:lineRule="auto"/>
              <w:ind w:left="0"/>
              <w:jc w:val="center"/>
              <w:rPr>
                <w:rFonts w:ascii="Times New Roman" w:hAnsi="Times New Roman" w:cs="Times New Roman"/>
                <w:sz w:val="24"/>
                <w:szCs w:val="24"/>
              </w:rPr>
            </w:pPr>
          </w:p>
          <w:p w:rsidR="0034149F" w:rsidRDefault="00223971"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Директор</w:t>
            </w:r>
            <w:r w:rsidR="0034149F">
              <w:rPr>
                <w:rFonts w:ascii="Times New Roman" w:hAnsi="Times New Roman" w:cs="Times New Roman"/>
                <w:sz w:val="24"/>
                <w:szCs w:val="24"/>
              </w:rPr>
              <w:t>,</w:t>
            </w:r>
          </w:p>
          <w:p w:rsidR="0034149F" w:rsidRDefault="0034149F"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34149F" w:rsidRDefault="0034149F" w:rsidP="008E6DA7">
            <w:pPr>
              <w:pStyle w:val="a3"/>
              <w:spacing w:after="0" w:line="240" w:lineRule="auto"/>
              <w:ind w:left="0"/>
              <w:jc w:val="center"/>
              <w:rPr>
                <w:rFonts w:ascii="Times New Roman" w:hAnsi="Times New Roman" w:cs="Times New Roman"/>
                <w:sz w:val="24"/>
                <w:szCs w:val="24"/>
              </w:rPr>
            </w:pPr>
          </w:p>
        </w:tc>
        <w:tc>
          <w:tcPr>
            <w:tcW w:w="1497" w:type="dxa"/>
          </w:tcPr>
          <w:p w:rsidR="0034149F" w:rsidRDefault="0034149F" w:rsidP="000E6DC1">
            <w:pPr>
              <w:pStyle w:val="a3"/>
              <w:spacing w:after="0" w:line="240" w:lineRule="auto"/>
              <w:ind w:left="0"/>
              <w:jc w:val="both"/>
              <w:rPr>
                <w:rFonts w:ascii="Times New Roman" w:hAnsi="Times New Roman" w:cs="Times New Roman"/>
                <w:b/>
                <w:sz w:val="24"/>
                <w:szCs w:val="24"/>
              </w:rPr>
            </w:pPr>
          </w:p>
        </w:tc>
      </w:tr>
      <w:tr w:rsidR="00C8484E" w:rsidTr="00BE71B7">
        <w:trPr>
          <w:trHeight w:val="283"/>
        </w:trPr>
        <w:tc>
          <w:tcPr>
            <w:tcW w:w="2417" w:type="dxa"/>
            <w:vMerge w:val="restart"/>
          </w:tcPr>
          <w:p w:rsidR="00C8484E" w:rsidRPr="006A7D1D" w:rsidRDefault="0039691E" w:rsidP="006A7D1D">
            <w:pPr>
              <w:spacing w:after="0" w:line="240" w:lineRule="auto"/>
              <w:ind w:left="218"/>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00E35AF8">
              <w:rPr>
                <w:rFonts w:ascii="Times New Roman" w:hAnsi="Times New Roman" w:cs="Times New Roman"/>
                <w:b/>
                <w:sz w:val="24"/>
                <w:szCs w:val="24"/>
              </w:rPr>
              <w:t>7</w:t>
            </w:r>
            <w:r w:rsidR="00C8484E" w:rsidRPr="006A7D1D">
              <w:rPr>
                <w:rFonts w:ascii="Times New Roman" w:hAnsi="Times New Roman" w:cs="Times New Roman"/>
                <w:b/>
                <w:sz w:val="24"/>
                <w:szCs w:val="24"/>
              </w:rPr>
              <w:t>. Комісі</w:t>
            </w:r>
            <w:r>
              <w:rPr>
                <w:rFonts w:ascii="Times New Roman" w:hAnsi="Times New Roman" w:cs="Times New Roman"/>
                <w:b/>
                <w:sz w:val="24"/>
                <w:szCs w:val="24"/>
              </w:rPr>
              <w:t>я</w:t>
            </w:r>
            <w:r w:rsidR="00C8484E" w:rsidRPr="006A7D1D">
              <w:rPr>
                <w:rFonts w:ascii="Times New Roman" w:hAnsi="Times New Roman" w:cs="Times New Roman"/>
                <w:b/>
                <w:sz w:val="24"/>
                <w:szCs w:val="24"/>
              </w:rPr>
              <w:t xml:space="preserve"> з організації та проведення експертизи цінності документів</w:t>
            </w:r>
          </w:p>
        </w:tc>
        <w:tc>
          <w:tcPr>
            <w:tcW w:w="3051" w:type="dxa"/>
          </w:tcPr>
          <w:p w:rsidR="00C8484E" w:rsidRPr="006A7D1D" w:rsidRDefault="00C8484E" w:rsidP="0034149F">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C8484E">
              <w:rPr>
                <w:rFonts w:ascii="Times New Roman" w:eastAsia="Times New Roman" w:hAnsi="Times New Roman" w:cs="Times New Roman"/>
                <w:kern w:val="0"/>
                <w:sz w:val="24"/>
                <w:szCs w:val="24"/>
                <w:lang w:eastAsia="uk-UA"/>
                <w14:ligatures w14:val="none"/>
              </w:rPr>
              <w:t xml:space="preserve">Оновлення та затвердження внутрішніх форм: бланків, журналів, шаблонів для діловодства відповідно до вимог ДСТУ 4163:2020 та </w:t>
            </w:r>
            <w:r w:rsidRPr="0039691E">
              <w:rPr>
                <w:rFonts w:ascii="Times New Roman" w:eastAsia="Times New Roman" w:hAnsi="Times New Roman" w:cs="Times New Roman"/>
                <w:b/>
                <w:bCs/>
                <w:kern w:val="0"/>
                <w:sz w:val="24"/>
                <w:szCs w:val="24"/>
                <w:lang w:eastAsia="uk-UA"/>
                <w14:ligatures w14:val="none"/>
              </w:rPr>
              <w:t>нової Інструкції.</w:t>
            </w:r>
          </w:p>
        </w:tc>
        <w:tc>
          <w:tcPr>
            <w:tcW w:w="1433" w:type="dxa"/>
          </w:tcPr>
          <w:p w:rsidR="00C8484E" w:rsidRDefault="00C8484E"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970" w:type="dxa"/>
          </w:tcPr>
          <w:p w:rsidR="00C8484E" w:rsidRDefault="00DB5258" w:rsidP="006A7D1D">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Діловод</w:t>
            </w:r>
          </w:p>
        </w:tc>
        <w:tc>
          <w:tcPr>
            <w:tcW w:w="1497" w:type="dxa"/>
          </w:tcPr>
          <w:p w:rsidR="00C8484E" w:rsidRDefault="00C8484E" w:rsidP="000E6DC1">
            <w:pPr>
              <w:pStyle w:val="a3"/>
              <w:spacing w:after="0" w:line="240" w:lineRule="auto"/>
              <w:ind w:left="0"/>
              <w:jc w:val="both"/>
              <w:rPr>
                <w:rFonts w:ascii="Times New Roman" w:hAnsi="Times New Roman" w:cs="Times New Roman"/>
                <w:b/>
                <w:sz w:val="24"/>
                <w:szCs w:val="24"/>
              </w:rPr>
            </w:pPr>
          </w:p>
        </w:tc>
      </w:tr>
      <w:tr w:rsidR="00C8484E" w:rsidTr="00BE71B7">
        <w:trPr>
          <w:trHeight w:val="283"/>
        </w:trPr>
        <w:tc>
          <w:tcPr>
            <w:tcW w:w="2417" w:type="dxa"/>
            <w:vMerge/>
          </w:tcPr>
          <w:p w:rsidR="00C8484E" w:rsidRPr="006A7D1D" w:rsidRDefault="00C8484E" w:rsidP="006A7D1D">
            <w:pPr>
              <w:spacing w:after="0" w:line="240" w:lineRule="auto"/>
              <w:ind w:left="218"/>
              <w:rPr>
                <w:rFonts w:ascii="Times New Roman" w:hAnsi="Times New Roman" w:cs="Times New Roman"/>
                <w:b/>
                <w:sz w:val="24"/>
                <w:szCs w:val="24"/>
              </w:rPr>
            </w:pPr>
          </w:p>
        </w:tc>
        <w:tc>
          <w:tcPr>
            <w:tcW w:w="3051" w:type="dxa"/>
          </w:tcPr>
          <w:p w:rsidR="00C8484E" w:rsidRPr="00C8484E" w:rsidRDefault="00C8484E" w:rsidP="00DB5258">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C8484E">
              <w:rPr>
                <w:rFonts w:ascii="Times New Roman" w:eastAsia="Times New Roman" w:hAnsi="Times New Roman" w:cs="Times New Roman"/>
                <w:kern w:val="0"/>
                <w:sz w:val="24"/>
                <w:szCs w:val="24"/>
                <w:lang w:eastAsia="uk-UA"/>
                <w14:ligatures w14:val="none"/>
              </w:rPr>
              <w:t>Перегляд і онов</w:t>
            </w:r>
            <w:r w:rsidR="00DB5258">
              <w:rPr>
                <w:rFonts w:ascii="Times New Roman" w:eastAsia="Times New Roman" w:hAnsi="Times New Roman" w:cs="Times New Roman"/>
                <w:kern w:val="0"/>
                <w:sz w:val="24"/>
                <w:szCs w:val="24"/>
                <w:lang w:eastAsia="uk-UA"/>
                <w14:ligatures w14:val="none"/>
              </w:rPr>
              <w:t>лення Інструкції з діловодства.</w:t>
            </w:r>
          </w:p>
        </w:tc>
        <w:tc>
          <w:tcPr>
            <w:tcW w:w="1433" w:type="dxa"/>
          </w:tcPr>
          <w:p w:rsidR="00C8484E" w:rsidRDefault="00C8484E" w:rsidP="0034149F">
            <w:pPr>
              <w:pStyle w:val="a3"/>
              <w:spacing w:after="0" w:line="240" w:lineRule="auto"/>
              <w:ind w:left="0"/>
              <w:jc w:val="center"/>
              <w:rPr>
                <w:rFonts w:ascii="Times New Roman" w:hAnsi="Times New Roman" w:cs="Times New Roman"/>
                <w:sz w:val="24"/>
                <w:szCs w:val="24"/>
              </w:rPr>
            </w:pPr>
            <w:r w:rsidRPr="00C8484E">
              <w:rPr>
                <w:rFonts w:ascii="Times New Roman" w:hAnsi="Times New Roman" w:cs="Times New Roman"/>
                <w:sz w:val="24"/>
                <w:szCs w:val="24"/>
              </w:rPr>
              <w:t>Вересень</w:t>
            </w:r>
          </w:p>
        </w:tc>
        <w:tc>
          <w:tcPr>
            <w:tcW w:w="1970" w:type="dxa"/>
          </w:tcPr>
          <w:p w:rsidR="00C8484E" w:rsidRDefault="00DB5258" w:rsidP="006A7D1D">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Діловод </w:t>
            </w:r>
          </w:p>
        </w:tc>
        <w:tc>
          <w:tcPr>
            <w:tcW w:w="1497" w:type="dxa"/>
          </w:tcPr>
          <w:p w:rsidR="00C8484E" w:rsidRDefault="00C8484E" w:rsidP="000E6DC1">
            <w:pPr>
              <w:pStyle w:val="a3"/>
              <w:spacing w:after="0" w:line="240" w:lineRule="auto"/>
              <w:ind w:left="0"/>
              <w:jc w:val="both"/>
              <w:rPr>
                <w:rFonts w:ascii="Times New Roman" w:hAnsi="Times New Roman" w:cs="Times New Roman"/>
                <w:b/>
                <w:sz w:val="24"/>
                <w:szCs w:val="24"/>
              </w:rPr>
            </w:pPr>
          </w:p>
        </w:tc>
      </w:tr>
      <w:tr w:rsidR="00C8484E" w:rsidTr="00BE71B7">
        <w:trPr>
          <w:trHeight w:val="283"/>
        </w:trPr>
        <w:tc>
          <w:tcPr>
            <w:tcW w:w="2417" w:type="dxa"/>
            <w:vMerge/>
          </w:tcPr>
          <w:p w:rsidR="00C8484E" w:rsidRPr="006A7D1D" w:rsidRDefault="00C8484E" w:rsidP="006A7D1D">
            <w:pPr>
              <w:spacing w:after="0" w:line="240" w:lineRule="auto"/>
              <w:ind w:left="218"/>
              <w:rPr>
                <w:rFonts w:ascii="Times New Roman" w:hAnsi="Times New Roman" w:cs="Times New Roman"/>
                <w:b/>
                <w:sz w:val="24"/>
                <w:szCs w:val="24"/>
              </w:rPr>
            </w:pPr>
          </w:p>
        </w:tc>
        <w:tc>
          <w:tcPr>
            <w:tcW w:w="3051" w:type="dxa"/>
          </w:tcPr>
          <w:p w:rsidR="00C8484E" w:rsidRPr="006A7D1D" w:rsidRDefault="00C8484E" w:rsidP="0034149F">
            <w:pPr>
              <w:spacing w:before="100" w:beforeAutospacing="1" w:after="100" w:afterAutospacing="1" w:line="240" w:lineRule="auto"/>
              <w:rPr>
                <w:rFonts w:ascii="Times New Roman" w:eastAsia="Times New Roman" w:hAnsi="Times New Roman" w:cs="Times New Roman"/>
                <w:kern w:val="0"/>
                <w:sz w:val="24"/>
                <w:szCs w:val="24"/>
                <w:lang w:eastAsia="uk-UA"/>
                <w14:ligatures w14:val="none"/>
              </w:rPr>
            </w:pPr>
            <w:r w:rsidRPr="00C8484E">
              <w:rPr>
                <w:rFonts w:ascii="Times New Roman" w:eastAsia="Times New Roman" w:hAnsi="Times New Roman" w:cs="Times New Roman"/>
                <w:kern w:val="0"/>
                <w:sz w:val="24"/>
                <w:szCs w:val="24"/>
                <w:lang w:eastAsia="uk-UA"/>
                <w14:ligatures w14:val="none"/>
              </w:rPr>
              <w:t>Моніторинг дотримання вимог до оформлення службових документів (вибіркова перевірка справ у структурних підрозділах).</w:t>
            </w:r>
          </w:p>
        </w:tc>
        <w:tc>
          <w:tcPr>
            <w:tcW w:w="1433" w:type="dxa"/>
          </w:tcPr>
          <w:p w:rsidR="00C8484E" w:rsidRDefault="00C8484E" w:rsidP="0034149F">
            <w:pPr>
              <w:pStyle w:val="a3"/>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970" w:type="dxa"/>
          </w:tcPr>
          <w:p w:rsidR="00C8484E" w:rsidRDefault="00DB5258" w:rsidP="006A7D1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tc>
        <w:tc>
          <w:tcPr>
            <w:tcW w:w="1497" w:type="dxa"/>
          </w:tcPr>
          <w:p w:rsidR="00C8484E" w:rsidRDefault="00C8484E" w:rsidP="000E6DC1">
            <w:pPr>
              <w:pStyle w:val="a3"/>
              <w:spacing w:after="0" w:line="240" w:lineRule="auto"/>
              <w:ind w:left="0"/>
              <w:jc w:val="both"/>
              <w:rPr>
                <w:rFonts w:ascii="Times New Roman" w:hAnsi="Times New Roman" w:cs="Times New Roman"/>
                <w:b/>
                <w:sz w:val="24"/>
                <w:szCs w:val="24"/>
              </w:rPr>
            </w:pPr>
          </w:p>
        </w:tc>
      </w:tr>
    </w:tbl>
    <w:p w:rsidR="000E6DC1" w:rsidRDefault="000E6DC1" w:rsidP="000E6DC1">
      <w:pPr>
        <w:pStyle w:val="a3"/>
        <w:spacing w:after="0" w:line="240" w:lineRule="auto"/>
        <w:ind w:left="1068"/>
        <w:jc w:val="both"/>
        <w:rPr>
          <w:rFonts w:ascii="Times New Roman" w:hAnsi="Times New Roman" w:cs="Times New Roman"/>
          <w:b/>
          <w:sz w:val="24"/>
          <w:szCs w:val="24"/>
        </w:rPr>
      </w:pPr>
    </w:p>
    <w:p w:rsidR="000E6DC1" w:rsidRDefault="000E6DC1" w:rsidP="000E6DC1">
      <w:pPr>
        <w:spacing w:after="0" w:line="240" w:lineRule="auto"/>
        <w:jc w:val="both"/>
        <w:rPr>
          <w:rFonts w:ascii="Times New Roman" w:hAnsi="Times New Roman" w:cs="Times New Roman"/>
          <w:b/>
          <w:sz w:val="24"/>
          <w:szCs w:val="24"/>
        </w:rPr>
      </w:pPr>
    </w:p>
    <w:p w:rsidR="00C556C4" w:rsidRDefault="00C556C4" w:rsidP="000E6DC1">
      <w:pPr>
        <w:spacing w:after="0" w:line="240" w:lineRule="auto"/>
        <w:jc w:val="both"/>
        <w:rPr>
          <w:rFonts w:ascii="Times New Roman" w:hAnsi="Times New Roman" w:cs="Times New Roman"/>
          <w:b/>
          <w:sz w:val="24"/>
          <w:szCs w:val="24"/>
        </w:rPr>
      </w:pPr>
    </w:p>
    <w:tbl>
      <w:tblPr>
        <w:tblW w:w="10323" w:type="dxa"/>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10"/>
        <w:gridCol w:w="1673"/>
        <w:gridCol w:w="2815"/>
        <w:gridCol w:w="1308"/>
        <w:gridCol w:w="1434"/>
        <w:gridCol w:w="983"/>
      </w:tblGrid>
      <w:tr w:rsidR="00BD79E9" w:rsidTr="00CC517C">
        <w:trPr>
          <w:trHeight w:val="588"/>
        </w:trPr>
        <w:tc>
          <w:tcPr>
            <w:tcW w:w="10323" w:type="dxa"/>
            <w:gridSpan w:val="6"/>
          </w:tcPr>
          <w:p w:rsidR="00BD79E9" w:rsidRPr="00BD79E9" w:rsidRDefault="00BD79E9" w:rsidP="00BD79E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Розділ 3. </w:t>
            </w:r>
            <w:r w:rsidRPr="00BD79E9">
              <w:rPr>
                <w:rFonts w:ascii="Times New Roman" w:hAnsi="Times New Roman" w:cs="Times New Roman"/>
                <w:b/>
                <w:sz w:val="24"/>
                <w:szCs w:val="24"/>
              </w:rPr>
              <w:t>Методична робота з кадрами</w:t>
            </w:r>
          </w:p>
        </w:tc>
      </w:tr>
      <w:tr w:rsidR="002B342D" w:rsidTr="00F5725C">
        <w:trPr>
          <w:trHeight w:val="648"/>
        </w:trPr>
        <w:tc>
          <w:tcPr>
            <w:tcW w:w="2110" w:type="dxa"/>
          </w:tcPr>
          <w:p w:rsidR="002B342D" w:rsidRDefault="002B342D" w:rsidP="000A7B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Номер та назва блоку</w:t>
            </w:r>
          </w:p>
        </w:tc>
        <w:tc>
          <w:tcPr>
            <w:tcW w:w="1673" w:type="dxa"/>
          </w:tcPr>
          <w:p w:rsidR="002B342D" w:rsidRDefault="002B342D" w:rsidP="000A7B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 роботи</w:t>
            </w:r>
          </w:p>
        </w:tc>
        <w:tc>
          <w:tcPr>
            <w:tcW w:w="2815" w:type="dxa"/>
          </w:tcPr>
          <w:p w:rsidR="002B342D" w:rsidRDefault="002B342D" w:rsidP="000A7B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 (зміст) заходів</w:t>
            </w:r>
          </w:p>
        </w:tc>
        <w:tc>
          <w:tcPr>
            <w:tcW w:w="1308" w:type="dxa"/>
          </w:tcPr>
          <w:p w:rsidR="002B342D" w:rsidRDefault="002B342D" w:rsidP="000A7B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Термін</w:t>
            </w:r>
          </w:p>
        </w:tc>
        <w:tc>
          <w:tcPr>
            <w:tcW w:w="1434" w:type="dxa"/>
          </w:tcPr>
          <w:p w:rsidR="002B342D" w:rsidRDefault="002B342D" w:rsidP="000A7B2E">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Відпові-дальний</w:t>
            </w:r>
            <w:proofErr w:type="spellEnd"/>
          </w:p>
        </w:tc>
        <w:tc>
          <w:tcPr>
            <w:tcW w:w="983" w:type="dxa"/>
          </w:tcPr>
          <w:p w:rsidR="002B342D" w:rsidRDefault="002B342D" w:rsidP="000A7B2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Примітка</w:t>
            </w:r>
          </w:p>
        </w:tc>
      </w:tr>
      <w:tr w:rsidR="005C3097" w:rsidTr="00F5725C">
        <w:trPr>
          <w:trHeight w:val="2384"/>
        </w:trPr>
        <w:tc>
          <w:tcPr>
            <w:tcW w:w="2110" w:type="dxa"/>
            <w:vMerge w:val="restart"/>
          </w:tcPr>
          <w:p w:rsidR="005C3097" w:rsidRPr="00BE71B7" w:rsidRDefault="005C3097" w:rsidP="00BE71B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3.1. </w:t>
            </w:r>
            <w:r w:rsidRPr="00BE71B7">
              <w:rPr>
                <w:rFonts w:ascii="Times New Roman" w:hAnsi="Times New Roman" w:cs="Times New Roman"/>
                <w:b/>
                <w:sz w:val="24"/>
                <w:szCs w:val="24"/>
              </w:rPr>
              <w:t xml:space="preserve">Підвищення професійної компетентності </w:t>
            </w:r>
          </w:p>
        </w:tc>
        <w:tc>
          <w:tcPr>
            <w:tcW w:w="1673" w:type="dxa"/>
            <w:vMerge w:val="restart"/>
          </w:tcPr>
          <w:p w:rsidR="005C3097" w:rsidRDefault="005C3097" w:rsidP="00BE71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Семінари-практикуми</w:t>
            </w:r>
          </w:p>
        </w:tc>
        <w:tc>
          <w:tcPr>
            <w:tcW w:w="2815" w:type="dxa"/>
          </w:tcPr>
          <w:p w:rsidR="005C3097" w:rsidRPr="005C3097" w:rsidRDefault="005C3097" w:rsidP="005C3097">
            <w:pPr>
              <w:spacing w:after="0" w:line="240" w:lineRule="auto"/>
              <w:jc w:val="both"/>
              <w:rPr>
                <w:rFonts w:ascii="Times New Roman" w:hAnsi="Times New Roman" w:cs="Times New Roman"/>
                <w:sz w:val="24"/>
                <w:szCs w:val="24"/>
              </w:rPr>
            </w:pPr>
            <w:r w:rsidRPr="005C3097">
              <w:rPr>
                <w:rFonts w:ascii="Times New Roman" w:hAnsi="Times New Roman" w:cs="Times New Roman"/>
                <w:b/>
                <w:bCs/>
                <w:sz w:val="24"/>
                <w:szCs w:val="24"/>
              </w:rPr>
              <w:t>Реалізація принципів Закону № 3788-IX</w:t>
            </w:r>
            <w:r w:rsidRPr="005C3097">
              <w:rPr>
                <w:rFonts w:ascii="Times New Roman" w:hAnsi="Times New Roman" w:cs="Times New Roman"/>
                <w:sz w:val="24"/>
                <w:szCs w:val="24"/>
              </w:rPr>
              <w:t>: оновлений зміст освітнього процесу в ЗДО (</w:t>
            </w:r>
            <w:proofErr w:type="spellStart"/>
            <w:r w:rsidRPr="005C3097">
              <w:rPr>
                <w:rFonts w:ascii="Times New Roman" w:hAnsi="Times New Roman" w:cs="Times New Roman"/>
                <w:sz w:val="24"/>
                <w:szCs w:val="24"/>
              </w:rPr>
              <w:t>дитиноцентризм</w:t>
            </w:r>
            <w:proofErr w:type="spellEnd"/>
            <w:r w:rsidRPr="005C3097">
              <w:rPr>
                <w:rFonts w:ascii="Times New Roman" w:hAnsi="Times New Roman" w:cs="Times New Roman"/>
                <w:sz w:val="24"/>
                <w:szCs w:val="24"/>
              </w:rPr>
              <w:t>, інклюзивний підхід, педагогічна свобода, партнерство із сім’ями).</w:t>
            </w:r>
          </w:p>
        </w:tc>
        <w:tc>
          <w:tcPr>
            <w:tcW w:w="1308" w:type="dxa"/>
          </w:tcPr>
          <w:p w:rsidR="005C3097" w:rsidRPr="000A7B2E" w:rsidRDefault="005C3097" w:rsidP="000A7B2E">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Вересень</w:t>
            </w:r>
          </w:p>
          <w:p w:rsidR="005C3097" w:rsidRPr="000A7B2E" w:rsidRDefault="005C3097" w:rsidP="000A7B2E">
            <w:pPr>
              <w:spacing w:after="0" w:line="240" w:lineRule="auto"/>
              <w:jc w:val="center"/>
              <w:rPr>
                <w:rFonts w:ascii="Times New Roman" w:hAnsi="Times New Roman" w:cs="Times New Roman"/>
                <w:sz w:val="24"/>
                <w:szCs w:val="24"/>
              </w:rPr>
            </w:pPr>
          </w:p>
          <w:p w:rsidR="005C3097" w:rsidRPr="000A7B2E" w:rsidRDefault="005C3097" w:rsidP="000A7B2E">
            <w:pPr>
              <w:spacing w:after="0" w:line="240" w:lineRule="auto"/>
              <w:jc w:val="center"/>
              <w:rPr>
                <w:rFonts w:ascii="Times New Roman" w:hAnsi="Times New Roman" w:cs="Times New Roman"/>
                <w:sz w:val="24"/>
                <w:szCs w:val="24"/>
              </w:rPr>
            </w:pPr>
          </w:p>
          <w:p w:rsidR="005C3097" w:rsidRPr="000A7B2E" w:rsidRDefault="005C3097" w:rsidP="000A7B2E">
            <w:pPr>
              <w:spacing w:after="0" w:line="240" w:lineRule="auto"/>
              <w:jc w:val="center"/>
              <w:rPr>
                <w:rFonts w:ascii="Times New Roman" w:hAnsi="Times New Roman" w:cs="Times New Roman"/>
                <w:sz w:val="24"/>
                <w:szCs w:val="24"/>
              </w:rPr>
            </w:pPr>
          </w:p>
          <w:p w:rsidR="005C3097" w:rsidRPr="000A7B2E" w:rsidRDefault="005C3097" w:rsidP="000A7B2E">
            <w:pPr>
              <w:spacing w:after="0" w:line="240" w:lineRule="auto"/>
              <w:jc w:val="center"/>
              <w:rPr>
                <w:rFonts w:ascii="Times New Roman" w:hAnsi="Times New Roman" w:cs="Times New Roman"/>
                <w:sz w:val="24"/>
                <w:szCs w:val="24"/>
              </w:rPr>
            </w:pPr>
          </w:p>
          <w:p w:rsidR="005C3097" w:rsidRPr="000A7B2E" w:rsidRDefault="005C3097" w:rsidP="005C3097">
            <w:pPr>
              <w:spacing w:after="0" w:line="240" w:lineRule="auto"/>
              <w:rPr>
                <w:rFonts w:ascii="Times New Roman" w:hAnsi="Times New Roman" w:cs="Times New Roman"/>
                <w:sz w:val="24"/>
                <w:szCs w:val="24"/>
              </w:rPr>
            </w:pPr>
          </w:p>
          <w:p w:rsidR="005C3097" w:rsidRPr="000A7B2E" w:rsidRDefault="005C3097" w:rsidP="000A7B2E">
            <w:pPr>
              <w:spacing w:after="0" w:line="240" w:lineRule="auto"/>
              <w:jc w:val="center"/>
              <w:rPr>
                <w:rFonts w:ascii="Times New Roman" w:hAnsi="Times New Roman" w:cs="Times New Roman"/>
                <w:sz w:val="24"/>
                <w:szCs w:val="24"/>
              </w:rPr>
            </w:pPr>
          </w:p>
          <w:p w:rsidR="005C3097" w:rsidRPr="000A7B2E" w:rsidRDefault="005C3097" w:rsidP="000A7B2E">
            <w:pPr>
              <w:spacing w:after="0" w:line="240" w:lineRule="auto"/>
              <w:jc w:val="center"/>
              <w:rPr>
                <w:rFonts w:ascii="Times New Roman" w:hAnsi="Times New Roman" w:cs="Times New Roman"/>
                <w:sz w:val="24"/>
                <w:szCs w:val="24"/>
              </w:rPr>
            </w:pPr>
          </w:p>
        </w:tc>
        <w:tc>
          <w:tcPr>
            <w:tcW w:w="1434" w:type="dxa"/>
          </w:tcPr>
          <w:p w:rsidR="005C3097" w:rsidRDefault="005C3097" w:rsidP="00A0260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 в</w:t>
            </w:r>
            <w:r w:rsidRPr="000A7B2E">
              <w:rPr>
                <w:rFonts w:ascii="Times New Roman" w:hAnsi="Times New Roman" w:cs="Times New Roman"/>
                <w:sz w:val="24"/>
                <w:szCs w:val="24"/>
              </w:rPr>
              <w:t>ихователь-методист</w:t>
            </w:r>
          </w:p>
          <w:p w:rsidR="005C3097" w:rsidRDefault="005C3097" w:rsidP="000A7B2E">
            <w:pPr>
              <w:spacing w:after="0" w:line="240" w:lineRule="auto"/>
              <w:jc w:val="center"/>
              <w:rPr>
                <w:rFonts w:ascii="Times New Roman" w:hAnsi="Times New Roman" w:cs="Times New Roman"/>
                <w:sz w:val="24"/>
                <w:szCs w:val="24"/>
              </w:rPr>
            </w:pPr>
          </w:p>
          <w:p w:rsidR="005C3097" w:rsidRDefault="005C3097" w:rsidP="000A7B2E">
            <w:pPr>
              <w:spacing w:after="0" w:line="240" w:lineRule="auto"/>
              <w:jc w:val="center"/>
              <w:rPr>
                <w:rFonts w:ascii="Times New Roman" w:hAnsi="Times New Roman" w:cs="Times New Roman"/>
                <w:sz w:val="24"/>
                <w:szCs w:val="24"/>
              </w:rPr>
            </w:pPr>
          </w:p>
          <w:p w:rsidR="005C3097" w:rsidRPr="000A7B2E" w:rsidRDefault="005C3097" w:rsidP="005C3097">
            <w:pPr>
              <w:spacing w:after="0" w:line="240" w:lineRule="auto"/>
              <w:rPr>
                <w:rFonts w:ascii="Times New Roman" w:hAnsi="Times New Roman" w:cs="Times New Roman"/>
                <w:sz w:val="24"/>
                <w:szCs w:val="24"/>
              </w:rPr>
            </w:pPr>
          </w:p>
        </w:tc>
        <w:tc>
          <w:tcPr>
            <w:tcW w:w="983" w:type="dxa"/>
          </w:tcPr>
          <w:p w:rsidR="005C3097" w:rsidRPr="00A02608" w:rsidRDefault="005C3097" w:rsidP="00BE71B7">
            <w:pPr>
              <w:spacing w:after="0" w:line="240" w:lineRule="auto"/>
              <w:jc w:val="center"/>
              <w:rPr>
                <w:rFonts w:ascii="Times New Roman" w:hAnsi="Times New Roman" w:cs="Times New Roman"/>
                <w:bCs/>
                <w:sz w:val="24"/>
                <w:szCs w:val="24"/>
              </w:rPr>
            </w:pPr>
            <w:r w:rsidRPr="00A02608">
              <w:rPr>
                <w:rFonts w:ascii="Times New Roman" w:hAnsi="Times New Roman" w:cs="Times New Roman"/>
                <w:bCs/>
                <w:sz w:val="24"/>
                <w:szCs w:val="24"/>
              </w:rPr>
              <w:t>З огляду на вимоги нового Закону</w:t>
            </w:r>
          </w:p>
        </w:tc>
      </w:tr>
      <w:tr w:rsidR="005C3097" w:rsidTr="00F5725C">
        <w:trPr>
          <w:trHeight w:val="1842"/>
        </w:trPr>
        <w:tc>
          <w:tcPr>
            <w:tcW w:w="2110" w:type="dxa"/>
            <w:vMerge/>
          </w:tcPr>
          <w:p w:rsidR="005C3097" w:rsidRDefault="005C3097" w:rsidP="00BE71B7">
            <w:pPr>
              <w:spacing w:after="0" w:line="240" w:lineRule="auto"/>
              <w:rPr>
                <w:rFonts w:ascii="Times New Roman" w:hAnsi="Times New Roman" w:cs="Times New Roman"/>
                <w:b/>
                <w:sz w:val="24"/>
                <w:szCs w:val="24"/>
              </w:rPr>
            </w:pPr>
          </w:p>
        </w:tc>
        <w:tc>
          <w:tcPr>
            <w:tcW w:w="1673" w:type="dxa"/>
            <w:vMerge/>
          </w:tcPr>
          <w:p w:rsidR="005C3097" w:rsidRDefault="005C3097" w:rsidP="00BE71B7">
            <w:pPr>
              <w:spacing w:after="0" w:line="240" w:lineRule="auto"/>
              <w:jc w:val="center"/>
              <w:rPr>
                <w:rFonts w:ascii="Times New Roman" w:hAnsi="Times New Roman" w:cs="Times New Roman"/>
                <w:b/>
                <w:sz w:val="24"/>
                <w:szCs w:val="24"/>
              </w:rPr>
            </w:pPr>
          </w:p>
        </w:tc>
        <w:tc>
          <w:tcPr>
            <w:tcW w:w="2815" w:type="dxa"/>
          </w:tcPr>
          <w:p w:rsidR="005C3097" w:rsidRPr="0039691E" w:rsidRDefault="005C3097" w:rsidP="0039691E">
            <w:pPr>
              <w:spacing w:after="0" w:line="240" w:lineRule="auto"/>
              <w:jc w:val="both"/>
              <w:rPr>
                <w:rFonts w:ascii="Times New Roman" w:hAnsi="Times New Roman" w:cs="Times New Roman"/>
                <w:sz w:val="24"/>
                <w:szCs w:val="24"/>
              </w:rPr>
            </w:pPr>
            <w:r w:rsidRPr="005C3097">
              <w:rPr>
                <w:rFonts w:ascii="Times New Roman" w:hAnsi="Times New Roman" w:cs="Times New Roman"/>
                <w:sz w:val="24"/>
                <w:szCs w:val="24"/>
              </w:rPr>
              <w:t>Формування внутрішньої системи забезпечення якості освіти в ЗДО: ключові принципи, вимоги, критерії, індикатори.</w:t>
            </w:r>
          </w:p>
        </w:tc>
        <w:tc>
          <w:tcPr>
            <w:tcW w:w="1308" w:type="dxa"/>
          </w:tcPr>
          <w:p w:rsidR="005C3097" w:rsidRPr="000A7B2E" w:rsidRDefault="005C3097" w:rsidP="005C3097">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Листопад</w:t>
            </w:r>
          </w:p>
          <w:p w:rsidR="005C3097" w:rsidRPr="000A7B2E" w:rsidRDefault="005C3097" w:rsidP="000A7B2E">
            <w:pPr>
              <w:spacing w:after="0" w:line="240" w:lineRule="auto"/>
              <w:jc w:val="center"/>
              <w:rPr>
                <w:rFonts w:ascii="Times New Roman" w:hAnsi="Times New Roman" w:cs="Times New Roman"/>
                <w:sz w:val="24"/>
                <w:szCs w:val="24"/>
              </w:rPr>
            </w:pPr>
          </w:p>
        </w:tc>
        <w:tc>
          <w:tcPr>
            <w:tcW w:w="1434" w:type="dxa"/>
          </w:tcPr>
          <w:p w:rsidR="005C3097" w:rsidRPr="000A7B2E" w:rsidRDefault="005C3097" w:rsidP="005C3097">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Вихователь-</w:t>
            </w:r>
            <w:r w:rsidR="00885EB2">
              <w:rPr>
                <w:rFonts w:ascii="Times New Roman" w:hAnsi="Times New Roman" w:cs="Times New Roman"/>
                <w:sz w:val="24"/>
                <w:szCs w:val="24"/>
              </w:rPr>
              <w:t xml:space="preserve"> </w:t>
            </w:r>
            <w:r w:rsidRPr="000A7B2E">
              <w:rPr>
                <w:rFonts w:ascii="Times New Roman" w:hAnsi="Times New Roman" w:cs="Times New Roman"/>
                <w:sz w:val="24"/>
                <w:szCs w:val="24"/>
              </w:rPr>
              <w:t>методист,</w:t>
            </w:r>
          </w:p>
          <w:p w:rsidR="005C3097" w:rsidRDefault="005C3097" w:rsidP="005C30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0A7B2E">
              <w:rPr>
                <w:rFonts w:ascii="Times New Roman" w:hAnsi="Times New Roman" w:cs="Times New Roman"/>
                <w:sz w:val="24"/>
                <w:szCs w:val="24"/>
              </w:rPr>
              <w:t>ихователі</w:t>
            </w:r>
          </w:p>
          <w:p w:rsidR="005C3097" w:rsidRDefault="005C3097" w:rsidP="00A02608">
            <w:pPr>
              <w:spacing w:after="0" w:line="240" w:lineRule="auto"/>
              <w:jc w:val="center"/>
              <w:rPr>
                <w:rFonts w:ascii="Times New Roman" w:hAnsi="Times New Roman" w:cs="Times New Roman"/>
                <w:sz w:val="24"/>
                <w:szCs w:val="24"/>
              </w:rPr>
            </w:pPr>
          </w:p>
        </w:tc>
        <w:tc>
          <w:tcPr>
            <w:tcW w:w="983" w:type="dxa"/>
          </w:tcPr>
          <w:p w:rsidR="005C3097" w:rsidRPr="00A02608" w:rsidRDefault="005C3097" w:rsidP="00BE71B7">
            <w:pPr>
              <w:spacing w:after="0" w:line="240" w:lineRule="auto"/>
              <w:jc w:val="center"/>
              <w:rPr>
                <w:rFonts w:ascii="Times New Roman" w:hAnsi="Times New Roman" w:cs="Times New Roman"/>
                <w:bCs/>
                <w:sz w:val="24"/>
                <w:szCs w:val="24"/>
              </w:rPr>
            </w:pPr>
          </w:p>
        </w:tc>
      </w:tr>
      <w:tr w:rsidR="00B72C02" w:rsidTr="00F5725C">
        <w:trPr>
          <w:trHeight w:val="575"/>
        </w:trPr>
        <w:tc>
          <w:tcPr>
            <w:tcW w:w="2110" w:type="dxa"/>
            <w:vMerge/>
          </w:tcPr>
          <w:p w:rsidR="00B72C02" w:rsidRDefault="00B72C02" w:rsidP="00B72C02">
            <w:pPr>
              <w:spacing w:after="0" w:line="240" w:lineRule="auto"/>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C3097" w:rsidRDefault="00B72C02" w:rsidP="00B72C02">
            <w:pPr>
              <w:rPr>
                <w:rFonts w:ascii="Times New Roman" w:hAnsi="Times New Roman" w:cs="Times New Roman"/>
                <w:sz w:val="24"/>
                <w:szCs w:val="24"/>
              </w:rPr>
            </w:pPr>
            <w:r>
              <w:rPr>
                <w:rFonts w:ascii="Times New Roman" w:hAnsi="Times New Roman" w:cs="Times New Roman"/>
                <w:sz w:val="24"/>
                <w:szCs w:val="24"/>
              </w:rPr>
              <w:t xml:space="preserve"> </w:t>
            </w:r>
            <w:r w:rsidR="00EE1886">
              <w:rPr>
                <w:rFonts w:ascii="Times New Roman" w:hAnsi="Times New Roman" w:cs="Times New Roman"/>
                <w:sz w:val="24"/>
                <w:szCs w:val="24"/>
              </w:rPr>
              <w:t xml:space="preserve">Ознайомлення педагогів із засобами власного ментального </w:t>
            </w:r>
            <w:proofErr w:type="spellStart"/>
            <w:r w:rsidR="00EE1886">
              <w:rPr>
                <w:rFonts w:ascii="Times New Roman" w:hAnsi="Times New Roman" w:cs="Times New Roman"/>
                <w:sz w:val="24"/>
                <w:szCs w:val="24"/>
              </w:rPr>
              <w:t>здоров</w:t>
            </w:r>
            <w:proofErr w:type="spellEnd"/>
            <w:r w:rsidR="00EE1886" w:rsidRPr="00EE1886">
              <w:rPr>
                <w:rFonts w:ascii="Times New Roman" w:hAnsi="Times New Roman" w:cs="Times New Roman"/>
                <w:sz w:val="24"/>
                <w:szCs w:val="24"/>
                <w:lang w:val="ru-RU"/>
              </w:rPr>
              <w:t>`</w:t>
            </w:r>
            <w:r w:rsidR="00EE1886">
              <w:rPr>
                <w:rFonts w:ascii="Times New Roman" w:hAnsi="Times New Roman" w:cs="Times New Roman"/>
                <w:sz w:val="24"/>
                <w:szCs w:val="24"/>
              </w:rPr>
              <w:t xml:space="preserve">я; практичні інструменти </w:t>
            </w:r>
            <w:proofErr w:type="spellStart"/>
            <w:r w:rsidR="00EE1886">
              <w:rPr>
                <w:rFonts w:ascii="Times New Roman" w:hAnsi="Times New Roman" w:cs="Times New Roman"/>
                <w:sz w:val="24"/>
                <w:szCs w:val="24"/>
              </w:rPr>
              <w:t>самопідтримки</w:t>
            </w:r>
            <w:proofErr w:type="spellEnd"/>
            <w:r w:rsidR="00EE1886">
              <w:rPr>
                <w:rFonts w:ascii="Times New Roman" w:hAnsi="Times New Roman" w:cs="Times New Roman"/>
                <w:sz w:val="24"/>
                <w:szCs w:val="24"/>
              </w:rPr>
              <w:t xml:space="preserve"> в стресових умовах. </w:t>
            </w:r>
            <w:r>
              <w:rPr>
                <w:rFonts w:ascii="Times New Roman" w:hAnsi="Times New Roman" w:cs="Times New Roman"/>
                <w:sz w:val="24"/>
                <w:szCs w:val="24"/>
              </w:rPr>
              <w:t xml:space="preserve">«Турбота про себе – професійна </w:t>
            </w:r>
            <w:r>
              <w:rPr>
                <w:rFonts w:ascii="Times New Roman" w:hAnsi="Times New Roman" w:cs="Times New Roman"/>
                <w:sz w:val="24"/>
                <w:szCs w:val="24"/>
              </w:rPr>
              <w:lastRenderedPageBreak/>
              <w:t>відповідальність»</w:t>
            </w:r>
          </w:p>
        </w:tc>
        <w:tc>
          <w:tcPr>
            <w:tcW w:w="1308" w:type="dxa"/>
          </w:tcPr>
          <w:p w:rsidR="00B72C02" w:rsidRPr="000A7B2E"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Грудень</w:t>
            </w:r>
          </w:p>
        </w:tc>
        <w:tc>
          <w:tcPr>
            <w:tcW w:w="1434" w:type="dxa"/>
          </w:tcPr>
          <w:p w:rsidR="00B72C02" w:rsidRPr="000A7B2E"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w:t>
            </w:r>
            <w:r w:rsidR="00EE1886">
              <w:rPr>
                <w:rFonts w:ascii="Times New Roman" w:hAnsi="Times New Roman" w:cs="Times New Roman"/>
                <w:sz w:val="24"/>
                <w:szCs w:val="24"/>
              </w:rPr>
              <w:t xml:space="preserve"> </w:t>
            </w:r>
            <w:r>
              <w:rPr>
                <w:rFonts w:ascii="Times New Roman" w:hAnsi="Times New Roman" w:cs="Times New Roman"/>
                <w:sz w:val="24"/>
                <w:szCs w:val="24"/>
              </w:rPr>
              <w:t>методист, практичний психолог</w:t>
            </w:r>
          </w:p>
        </w:tc>
        <w:tc>
          <w:tcPr>
            <w:tcW w:w="983" w:type="dxa"/>
          </w:tcPr>
          <w:p w:rsidR="00B72C02" w:rsidRPr="00A02608" w:rsidRDefault="00B72C02" w:rsidP="00B72C02">
            <w:pPr>
              <w:spacing w:after="0" w:line="240" w:lineRule="auto"/>
              <w:jc w:val="center"/>
              <w:rPr>
                <w:rFonts w:ascii="Times New Roman" w:hAnsi="Times New Roman" w:cs="Times New Roman"/>
                <w:bCs/>
                <w:sz w:val="24"/>
                <w:szCs w:val="24"/>
              </w:rPr>
            </w:pPr>
          </w:p>
        </w:tc>
      </w:tr>
      <w:tr w:rsidR="00B72C02" w:rsidTr="00F5725C">
        <w:trPr>
          <w:trHeight w:val="612"/>
        </w:trPr>
        <w:tc>
          <w:tcPr>
            <w:tcW w:w="2110" w:type="dxa"/>
            <w:vMerge/>
          </w:tcPr>
          <w:p w:rsidR="00B72C02" w:rsidRDefault="00B72C02" w:rsidP="00B72C02">
            <w:pPr>
              <w:spacing w:after="0" w:line="240" w:lineRule="auto"/>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Default="00B72C02" w:rsidP="00B72C02">
            <w:pPr>
              <w:spacing w:after="0" w:line="240" w:lineRule="auto"/>
              <w:jc w:val="both"/>
              <w:rPr>
                <w:rFonts w:ascii="Times New Roman" w:hAnsi="Times New Roman" w:cs="Times New Roman"/>
                <w:sz w:val="24"/>
                <w:szCs w:val="24"/>
              </w:rPr>
            </w:pPr>
            <w:r w:rsidRPr="005C3097">
              <w:rPr>
                <w:rFonts w:ascii="Times New Roman" w:hAnsi="Times New Roman" w:cs="Times New Roman"/>
                <w:sz w:val="24"/>
                <w:szCs w:val="24"/>
              </w:rPr>
              <w:t>Організація безпечного, здорового, інклюзивного середовища в умовах воєнного стану.</w:t>
            </w:r>
          </w:p>
          <w:p w:rsidR="00EE1886" w:rsidRPr="005C3097" w:rsidRDefault="00EE1886" w:rsidP="00B72C02">
            <w:pPr>
              <w:spacing w:after="0" w:line="240" w:lineRule="auto"/>
              <w:jc w:val="both"/>
              <w:rPr>
                <w:rFonts w:ascii="Times New Roman" w:hAnsi="Times New Roman" w:cs="Times New Roman"/>
                <w:sz w:val="24"/>
                <w:szCs w:val="24"/>
              </w:rPr>
            </w:pPr>
          </w:p>
        </w:tc>
        <w:tc>
          <w:tcPr>
            <w:tcW w:w="1308" w:type="dxa"/>
          </w:tcPr>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Лютий</w:t>
            </w:r>
          </w:p>
        </w:tc>
        <w:tc>
          <w:tcPr>
            <w:tcW w:w="1434" w:type="dxa"/>
          </w:tcPr>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Вихователь-методист,</w:t>
            </w:r>
          </w:p>
          <w:p w:rsidR="00B72C02"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вихователі</w:t>
            </w:r>
          </w:p>
        </w:tc>
        <w:tc>
          <w:tcPr>
            <w:tcW w:w="983" w:type="dxa"/>
          </w:tcPr>
          <w:p w:rsidR="00B72C02" w:rsidRPr="00A02608" w:rsidRDefault="00B72C02" w:rsidP="00B72C02">
            <w:pPr>
              <w:spacing w:after="0" w:line="240" w:lineRule="auto"/>
              <w:jc w:val="center"/>
              <w:rPr>
                <w:rFonts w:ascii="Times New Roman" w:hAnsi="Times New Roman" w:cs="Times New Roman"/>
                <w:bCs/>
                <w:sz w:val="24"/>
                <w:szCs w:val="24"/>
              </w:rPr>
            </w:pPr>
          </w:p>
        </w:tc>
      </w:tr>
      <w:tr w:rsidR="00B72C02" w:rsidTr="00F5725C">
        <w:trPr>
          <w:trHeight w:val="1704"/>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Default="00B72C02" w:rsidP="00B72C0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Семінари</w:t>
            </w:r>
          </w:p>
        </w:tc>
        <w:tc>
          <w:tcPr>
            <w:tcW w:w="2815" w:type="dxa"/>
          </w:tcPr>
          <w:p w:rsidR="00B72C02" w:rsidRPr="005C3097" w:rsidRDefault="00B72C02" w:rsidP="00B72C02">
            <w:pPr>
              <w:spacing w:after="0" w:line="240" w:lineRule="auto"/>
              <w:jc w:val="both"/>
              <w:rPr>
                <w:rFonts w:ascii="Times New Roman" w:hAnsi="Times New Roman" w:cs="Times New Roman"/>
                <w:sz w:val="24"/>
                <w:szCs w:val="24"/>
              </w:rPr>
            </w:pPr>
            <w:r w:rsidRPr="005C3097">
              <w:rPr>
                <w:rFonts w:ascii="Times New Roman" w:hAnsi="Times New Roman" w:cs="Times New Roman"/>
                <w:sz w:val="24"/>
                <w:szCs w:val="24"/>
              </w:rPr>
              <w:t xml:space="preserve">«Інструменти внутрішньої системи забезпечення якості освіти в ЗДО: </w:t>
            </w:r>
          </w:p>
          <w:p w:rsidR="00B72C02" w:rsidRDefault="00B72C02" w:rsidP="00E25F8D">
            <w:pPr>
              <w:pStyle w:val="a3"/>
              <w:numPr>
                <w:ilvl w:val="0"/>
                <w:numId w:val="18"/>
              </w:numPr>
              <w:spacing w:after="0" w:line="240" w:lineRule="auto"/>
              <w:ind w:left="597" w:hanging="283"/>
              <w:jc w:val="both"/>
              <w:rPr>
                <w:rFonts w:ascii="Times New Roman" w:hAnsi="Times New Roman" w:cs="Times New Roman"/>
                <w:sz w:val="24"/>
                <w:szCs w:val="24"/>
              </w:rPr>
            </w:pPr>
            <w:r w:rsidRPr="00A02608">
              <w:rPr>
                <w:rFonts w:ascii="Times New Roman" w:hAnsi="Times New Roman" w:cs="Times New Roman"/>
                <w:sz w:val="24"/>
                <w:szCs w:val="24"/>
              </w:rPr>
              <w:t xml:space="preserve">планування, </w:t>
            </w:r>
            <w:proofErr w:type="spellStart"/>
            <w:r w:rsidRPr="00A02608">
              <w:rPr>
                <w:rFonts w:ascii="Times New Roman" w:hAnsi="Times New Roman" w:cs="Times New Roman"/>
                <w:sz w:val="24"/>
                <w:szCs w:val="24"/>
              </w:rPr>
              <w:t>самооцінювання</w:t>
            </w:r>
            <w:proofErr w:type="spellEnd"/>
            <w:r w:rsidRPr="00A02608">
              <w:rPr>
                <w:rFonts w:ascii="Times New Roman" w:hAnsi="Times New Roman" w:cs="Times New Roman"/>
                <w:sz w:val="24"/>
                <w:szCs w:val="24"/>
              </w:rPr>
              <w:t>, вдосконалення</w:t>
            </w:r>
            <w:r>
              <w:rPr>
                <w:rFonts w:ascii="Times New Roman" w:hAnsi="Times New Roman" w:cs="Times New Roman"/>
                <w:sz w:val="24"/>
                <w:szCs w:val="24"/>
              </w:rPr>
              <w:t>;</w:t>
            </w:r>
          </w:p>
          <w:p w:rsidR="00B72C02" w:rsidRPr="005C3097" w:rsidRDefault="00B72C02" w:rsidP="00E25F8D">
            <w:pPr>
              <w:pStyle w:val="a3"/>
              <w:numPr>
                <w:ilvl w:val="0"/>
                <w:numId w:val="18"/>
              </w:numPr>
              <w:spacing w:after="0" w:line="240" w:lineRule="auto"/>
              <w:ind w:left="597" w:hanging="283"/>
              <w:jc w:val="both"/>
              <w:rPr>
                <w:rFonts w:ascii="Times New Roman" w:hAnsi="Times New Roman" w:cs="Times New Roman"/>
                <w:sz w:val="24"/>
                <w:szCs w:val="24"/>
              </w:rPr>
            </w:pPr>
            <w:r w:rsidRPr="005C3097">
              <w:rPr>
                <w:rFonts w:ascii="Times New Roman" w:hAnsi="Times New Roman" w:cs="Times New Roman"/>
                <w:b/>
                <w:bCs/>
                <w:sz w:val="24"/>
                <w:szCs w:val="24"/>
              </w:rPr>
              <w:t>Методичні рекомендації № 407</w:t>
            </w:r>
            <w:r>
              <w:rPr>
                <w:rFonts w:ascii="Times New Roman" w:hAnsi="Times New Roman" w:cs="Times New Roman"/>
                <w:b/>
                <w:bCs/>
                <w:sz w:val="24"/>
                <w:szCs w:val="24"/>
              </w:rPr>
              <w:t>;</w:t>
            </w:r>
          </w:p>
          <w:p w:rsidR="00B72C02" w:rsidRPr="005C3097" w:rsidRDefault="00B72C02" w:rsidP="00E25F8D">
            <w:pPr>
              <w:pStyle w:val="a3"/>
              <w:numPr>
                <w:ilvl w:val="0"/>
                <w:numId w:val="18"/>
              </w:numPr>
              <w:spacing w:after="0" w:line="240" w:lineRule="auto"/>
              <w:ind w:left="597" w:hanging="283"/>
              <w:jc w:val="both"/>
              <w:rPr>
                <w:rFonts w:ascii="Times New Roman" w:hAnsi="Times New Roman" w:cs="Times New Roman"/>
                <w:sz w:val="24"/>
                <w:szCs w:val="24"/>
              </w:rPr>
            </w:pPr>
            <w:r>
              <w:rPr>
                <w:rFonts w:ascii="Times New Roman" w:hAnsi="Times New Roman" w:cs="Times New Roman"/>
                <w:sz w:val="24"/>
                <w:szCs w:val="24"/>
              </w:rPr>
              <w:t>а</w:t>
            </w:r>
            <w:r w:rsidRPr="005C3097">
              <w:rPr>
                <w:rFonts w:ascii="Times New Roman" w:hAnsi="Times New Roman" w:cs="Times New Roman"/>
                <w:sz w:val="24"/>
                <w:szCs w:val="24"/>
              </w:rPr>
              <w:t>лгоритми формування й реалізації заходів для вдосконалення якості освітньої діяльності.</w:t>
            </w:r>
          </w:p>
        </w:tc>
        <w:tc>
          <w:tcPr>
            <w:tcW w:w="1308" w:type="dxa"/>
          </w:tcPr>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Жовтень</w:t>
            </w: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rPr>
                <w:rFonts w:ascii="Times New Roman" w:hAnsi="Times New Roman" w:cs="Times New Roman"/>
                <w:sz w:val="24"/>
                <w:szCs w:val="24"/>
              </w:rPr>
            </w:pPr>
          </w:p>
        </w:tc>
        <w:tc>
          <w:tcPr>
            <w:tcW w:w="1434" w:type="dxa"/>
          </w:tcPr>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Вихователь-методист,</w:t>
            </w:r>
          </w:p>
          <w:p w:rsidR="00B72C02" w:rsidRPr="000A7B2E"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0A7B2E">
              <w:rPr>
                <w:rFonts w:ascii="Times New Roman" w:hAnsi="Times New Roman" w:cs="Times New Roman"/>
                <w:sz w:val="24"/>
                <w:szCs w:val="24"/>
              </w:rPr>
              <w:t>ихователі</w:t>
            </w:r>
          </w:p>
          <w:p w:rsidR="00B72C02" w:rsidRPr="000A7B2E"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jc w:val="both"/>
              <w:rPr>
                <w:rFonts w:ascii="Times New Roman" w:hAnsi="Times New Roman" w:cs="Times New Roman"/>
                <w:b/>
                <w:sz w:val="24"/>
                <w:szCs w:val="24"/>
              </w:rPr>
            </w:pPr>
          </w:p>
        </w:tc>
        <w:tc>
          <w:tcPr>
            <w:tcW w:w="2815" w:type="dxa"/>
          </w:tcPr>
          <w:p w:rsidR="00B72C02" w:rsidRPr="005C3097" w:rsidRDefault="00B72C02" w:rsidP="00B72C02">
            <w:pPr>
              <w:spacing w:after="0" w:line="240" w:lineRule="auto"/>
              <w:rPr>
                <w:rFonts w:ascii="Times New Roman" w:hAnsi="Times New Roman" w:cs="Times New Roman"/>
                <w:sz w:val="24"/>
                <w:szCs w:val="24"/>
              </w:rPr>
            </w:pPr>
            <w:r w:rsidRPr="005C3097">
              <w:rPr>
                <w:rFonts w:ascii="Times New Roman" w:hAnsi="Times New Roman" w:cs="Times New Roman"/>
                <w:sz w:val="24"/>
                <w:szCs w:val="24"/>
              </w:rPr>
              <w:t>Інтеграція патріотичних цінностей в освітнє середовище ЗДО в умовах воєнного стану»:</w:t>
            </w:r>
          </w:p>
          <w:p w:rsidR="00B72C02" w:rsidRPr="005C3097" w:rsidRDefault="00B72C02" w:rsidP="00E25F8D">
            <w:pPr>
              <w:pStyle w:val="a3"/>
              <w:numPr>
                <w:ilvl w:val="0"/>
                <w:numId w:val="18"/>
              </w:numPr>
              <w:spacing w:after="0" w:line="240" w:lineRule="auto"/>
              <w:ind w:left="456" w:hanging="284"/>
              <w:rPr>
                <w:rFonts w:ascii="Times New Roman" w:hAnsi="Times New Roman" w:cs="Times New Roman"/>
                <w:b/>
                <w:bCs/>
                <w:sz w:val="24"/>
                <w:szCs w:val="24"/>
              </w:rPr>
            </w:pPr>
            <w:r w:rsidRPr="005C3097">
              <w:rPr>
                <w:rFonts w:ascii="Times New Roman" w:hAnsi="Times New Roman" w:cs="Times New Roman"/>
                <w:b/>
                <w:bCs/>
                <w:sz w:val="24"/>
                <w:szCs w:val="24"/>
              </w:rPr>
              <w:t>реалізація принципів нового Закону № 3788‑IX;</w:t>
            </w:r>
          </w:p>
          <w:p w:rsidR="00B72C02" w:rsidRPr="005C3097" w:rsidRDefault="00B72C02" w:rsidP="00E25F8D">
            <w:pPr>
              <w:pStyle w:val="a3"/>
              <w:numPr>
                <w:ilvl w:val="0"/>
                <w:numId w:val="18"/>
              </w:numPr>
              <w:spacing w:after="0" w:line="240" w:lineRule="auto"/>
              <w:ind w:left="456" w:hanging="284"/>
              <w:rPr>
                <w:rFonts w:ascii="Times New Roman" w:hAnsi="Times New Roman" w:cs="Times New Roman"/>
                <w:sz w:val="24"/>
                <w:szCs w:val="24"/>
              </w:rPr>
            </w:pPr>
            <w:r w:rsidRPr="005C3097">
              <w:rPr>
                <w:rFonts w:ascii="Times New Roman" w:hAnsi="Times New Roman" w:cs="Times New Roman"/>
                <w:sz w:val="24"/>
                <w:szCs w:val="24"/>
              </w:rPr>
              <w:t>інноваційні методи формування патріотичних цінностей у дітей дошкільного віку.</w:t>
            </w:r>
          </w:p>
        </w:tc>
        <w:tc>
          <w:tcPr>
            <w:tcW w:w="1308" w:type="dxa"/>
          </w:tcPr>
          <w:p w:rsidR="00B72C02" w:rsidRPr="000A7B2E" w:rsidRDefault="00B72C02" w:rsidP="00B72C02">
            <w:pPr>
              <w:spacing w:after="0" w:line="240" w:lineRule="auto"/>
              <w:jc w:val="center"/>
              <w:rPr>
                <w:rFonts w:ascii="Times New Roman" w:hAnsi="Times New Roman" w:cs="Times New Roman"/>
                <w:sz w:val="24"/>
                <w:szCs w:val="24"/>
              </w:rPr>
            </w:pPr>
            <w:r w:rsidRPr="005C3097">
              <w:rPr>
                <w:rFonts w:ascii="Times New Roman" w:hAnsi="Times New Roman" w:cs="Times New Roman"/>
                <w:sz w:val="24"/>
                <w:szCs w:val="24"/>
              </w:rPr>
              <w:t>Березень</w:t>
            </w:r>
          </w:p>
        </w:tc>
        <w:tc>
          <w:tcPr>
            <w:tcW w:w="1434" w:type="dxa"/>
          </w:tcPr>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Вихователь-методист,</w:t>
            </w:r>
          </w:p>
          <w:p w:rsidR="00B72C02" w:rsidRPr="000A7B2E"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0A7B2E">
              <w:rPr>
                <w:rFonts w:ascii="Times New Roman" w:hAnsi="Times New Roman" w:cs="Times New Roman"/>
                <w:sz w:val="24"/>
                <w:szCs w:val="24"/>
              </w:rPr>
              <w:t>ихователі</w:t>
            </w:r>
          </w:p>
          <w:p w:rsidR="00B72C02" w:rsidRPr="000A7B2E" w:rsidRDefault="00B72C02" w:rsidP="00B72C02">
            <w:pPr>
              <w:spacing w:after="0" w:line="240" w:lineRule="auto"/>
              <w:jc w:val="center"/>
              <w:rPr>
                <w:rFonts w:ascii="Times New Roman" w:hAnsi="Times New Roman" w:cs="Times New Roman"/>
                <w:sz w:val="24"/>
                <w:szCs w:val="24"/>
              </w:rPr>
            </w:pP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Default="00B72C02" w:rsidP="00B72C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Тренінгові заняття</w:t>
            </w:r>
          </w:p>
        </w:tc>
        <w:tc>
          <w:tcPr>
            <w:tcW w:w="2815" w:type="dxa"/>
          </w:tcPr>
          <w:p w:rsidR="00B72C02" w:rsidRPr="007D16AA" w:rsidRDefault="00B72C02" w:rsidP="00B72C02">
            <w:pPr>
              <w:spacing w:after="0" w:line="240" w:lineRule="auto"/>
              <w:jc w:val="both"/>
              <w:rPr>
                <w:rFonts w:ascii="Times New Roman" w:hAnsi="Times New Roman" w:cs="Times New Roman"/>
                <w:sz w:val="24"/>
                <w:szCs w:val="24"/>
              </w:rPr>
            </w:pPr>
            <w:r w:rsidRPr="007D16AA">
              <w:rPr>
                <w:rFonts w:ascii="Times New Roman" w:hAnsi="Times New Roman" w:cs="Times New Roman"/>
                <w:sz w:val="24"/>
                <w:szCs w:val="24"/>
              </w:rPr>
              <w:t>Емоційне вигорання в умовах війни: дієві практики самодопомоги для педагогів»</w:t>
            </w:r>
            <w:r>
              <w:rPr>
                <w:rFonts w:ascii="Times New Roman" w:hAnsi="Times New Roman" w:cs="Times New Roman"/>
                <w:sz w:val="24"/>
                <w:szCs w:val="24"/>
              </w:rPr>
              <w:t>:</w:t>
            </w:r>
          </w:p>
          <w:p w:rsidR="00B72C02" w:rsidRDefault="00B72C02" w:rsidP="00E25F8D">
            <w:pPr>
              <w:pStyle w:val="a3"/>
              <w:numPr>
                <w:ilvl w:val="0"/>
                <w:numId w:val="18"/>
              </w:numPr>
              <w:spacing w:after="0" w:line="240" w:lineRule="auto"/>
              <w:ind w:left="456" w:hanging="284"/>
              <w:jc w:val="both"/>
              <w:rPr>
                <w:rFonts w:ascii="Times New Roman" w:hAnsi="Times New Roman" w:cs="Times New Roman"/>
                <w:sz w:val="24"/>
                <w:szCs w:val="24"/>
              </w:rPr>
            </w:pPr>
            <w:r>
              <w:rPr>
                <w:rFonts w:ascii="Times New Roman" w:hAnsi="Times New Roman" w:cs="Times New Roman"/>
                <w:sz w:val="24"/>
                <w:szCs w:val="24"/>
              </w:rPr>
              <w:t>т</w:t>
            </w:r>
            <w:r w:rsidRPr="005C3097">
              <w:rPr>
                <w:rFonts w:ascii="Times New Roman" w:hAnsi="Times New Roman" w:cs="Times New Roman"/>
                <w:sz w:val="24"/>
                <w:szCs w:val="24"/>
              </w:rPr>
              <w:t>ехніки усвідомлення емоційного стану</w:t>
            </w:r>
            <w:r>
              <w:rPr>
                <w:rFonts w:ascii="Times New Roman" w:hAnsi="Times New Roman" w:cs="Times New Roman"/>
                <w:sz w:val="24"/>
                <w:szCs w:val="24"/>
              </w:rPr>
              <w:t>;</w:t>
            </w:r>
          </w:p>
          <w:p w:rsidR="00B72C02" w:rsidRPr="005C3097" w:rsidRDefault="00B72C02" w:rsidP="00E25F8D">
            <w:pPr>
              <w:pStyle w:val="a3"/>
              <w:numPr>
                <w:ilvl w:val="0"/>
                <w:numId w:val="18"/>
              </w:numPr>
              <w:spacing w:after="0" w:line="240" w:lineRule="auto"/>
              <w:ind w:left="456" w:hanging="284"/>
              <w:jc w:val="both"/>
              <w:rPr>
                <w:rFonts w:ascii="Times New Roman" w:hAnsi="Times New Roman" w:cs="Times New Roman"/>
                <w:sz w:val="24"/>
                <w:szCs w:val="24"/>
              </w:rPr>
            </w:pPr>
            <w:r>
              <w:rPr>
                <w:rFonts w:ascii="Times New Roman" w:hAnsi="Times New Roman" w:cs="Times New Roman"/>
                <w:sz w:val="24"/>
                <w:szCs w:val="24"/>
              </w:rPr>
              <w:t>п</w:t>
            </w:r>
            <w:r w:rsidRPr="005C3097">
              <w:rPr>
                <w:rFonts w:ascii="Times New Roman" w:hAnsi="Times New Roman" w:cs="Times New Roman"/>
                <w:sz w:val="24"/>
                <w:szCs w:val="24"/>
              </w:rPr>
              <w:t>рактичні вправи для профілактики стресу й підтримки внутрішньої рівноваги.</w:t>
            </w:r>
          </w:p>
        </w:tc>
        <w:tc>
          <w:tcPr>
            <w:tcW w:w="1308" w:type="dxa"/>
          </w:tcPr>
          <w:p w:rsidR="00B72C02" w:rsidRPr="000A7B2E"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B72C02" w:rsidRPr="000A7B2E"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 практичний психолог</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C3097" w:rsidRDefault="00B72C02" w:rsidP="00B72C02">
            <w:pPr>
              <w:spacing w:after="0" w:line="240" w:lineRule="auto"/>
              <w:jc w:val="both"/>
              <w:rPr>
                <w:rFonts w:ascii="Times New Roman" w:hAnsi="Times New Roman" w:cs="Times New Roman"/>
                <w:sz w:val="24"/>
                <w:szCs w:val="24"/>
              </w:rPr>
            </w:pPr>
            <w:r w:rsidRPr="005C3097">
              <w:rPr>
                <w:rFonts w:ascii="Times New Roman" w:hAnsi="Times New Roman" w:cs="Times New Roman"/>
                <w:sz w:val="24"/>
                <w:szCs w:val="24"/>
              </w:rPr>
              <w:t>Цифрові платформи для організації педагогічної взаємодії в умовах війни»:</w:t>
            </w:r>
          </w:p>
          <w:p w:rsidR="00B72C02" w:rsidRDefault="00B72C02" w:rsidP="00E25F8D">
            <w:pPr>
              <w:pStyle w:val="a3"/>
              <w:numPr>
                <w:ilvl w:val="0"/>
                <w:numId w:val="18"/>
              </w:numPr>
              <w:spacing w:after="0" w:line="240" w:lineRule="auto"/>
              <w:ind w:left="456" w:hanging="284"/>
              <w:jc w:val="both"/>
              <w:rPr>
                <w:rFonts w:ascii="Times New Roman" w:hAnsi="Times New Roman" w:cs="Times New Roman"/>
                <w:sz w:val="24"/>
                <w:szCs w:val="24"/>
              </w:rPr>
            </w:pPr>
            <w:r>
              <w:rPr>
                <w:rFonts w:ascii="Times New Roman" w:hAnsi="Times New Roman" w:cs="Times New Roman"/>
                <w:sz w:val="24"/>
                <w:szCs w:val="24"/>
              </w:rPr>
              <w:lastRenderedPageBreak/>
              <w:t>і</w:t>
            </w:r>
            <w:r w:rsidRPr="005C3097">
              <w:rPr>
                <w:rFonts w:ascii="Times New Roman" w:hAnsi="Times New Roman" w:cs="Times New Roman"/>
                <w:sz w:val="24"/>
                <w:szCs w:val="24"/>
              </w:rPr>
              <w:t>нтерактивні платформи для педагогів</w:t>
            </w:r>
            <w:r>
              <w:rPr>
                <w:rFonts w:ascii="Times New Roman" w:hAnsi="Times New Roman" w:cs="Times New Roman"/>
                <w:sz w:val="24"/>
                <w:szCs w:val="24"/>
              </w:rPr>
              <w:t>;</w:t>
            </w:r>
          </w:p>
          <w:p w:rsidR="00B72C02" w:rsidRPr="005C3097" w:rsidRDefault="00B72C02" w:rsidP="00E25F8D">
            <w:pPr>
              <w:pStyle w:val="a3"/>
              <w:numPr>
                <w:ilvl w:val="0"/>
                <w:numId w:val="18"/>
              </w:numPr>
              <w:spacing w:after="0" w:line="240" w:lineRule="auto"/>
              <w:ind w:left="456" w:hanging="284"/>
              <w:jc w:val="both"/>
              <w:rPr>
                <w:rFonts w:ascii="Times New Roman" w:hAnsi="Times New Roman" w:cs="Times New Roman"/>
                <w:sz w:val="24"/>
                <w:szCs w:val="24"/>
              </w:rPr>
            </w:pPr>
            <w:r>
              <w:rPr>
                <w:rFonts w:ascii="Times New Roman" w:hAnsi="Times New Roman" w:cs="Times New Roman"/>
                <w:sz w:val="24"/>
                <w:szCs w:val="24"/>
              </w:rPr>
              <w:t>і</w:t>
            </w:r>
            <w:r w:rsidRPr="005C3097">
              <w:rPr>
                <w:rFonts w:ascii="Times New Roman" w:hAnsi="Times New Roman" w:cs="Times New Roman"/>
                <w:sz w:val="24"/>
                <w:szCs w:val="24"/>
              </w:rPr>
              <w:t>нструменти взаємодії з дітьми й родинами в умовах дистанційної освіти.</w:t>
            </w:r>
          </w:p>
        </w:tc>
        <w:tc>
          <w:tcPr>
            <w:tcW w:w="1308" w:type="dxa"/>
          </w:tcPr>
          <w:p w:rsidR="00B72C02" w:rsidRPr="000A7B2E"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Листопад</w:t>
            </w:r>
          </w:p>
        </w:tc>
        <w:tc>
          <w:tcPr>
            <w:tcW w:w="1434" w:type="dxa"/>
          </w:tcPr>
          <w:p w:rsidR="00B72C02" w:rsidRPr="000A7B2E"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C3097" w:rsidRDefault="00B72C02" w:rsidP="00B72C02">
            <w:pPr>
              <w:spacing w:after="0" w:line="240" w:lineRule="auto"/>
              <w:jc w:val="both"/>
              <w:rPr>
                <w:rFonts w:ascii="Times New Roman" w:hAnsi="Times New Roman" w:cs="Times New Roman"/>
                <w:sz w:val="24"/>
                <w:szCs w:val="24"/>
              </w:rPr>
            </w:pPr>
            <w:r w:rsidRPr="005C3097">
              <w:rPr>
                <w:rFonts w:ascii="Times New Roman" w:hAnsi="Times New Roman" w:cs="Times New Roman"/>
                <w:sz w:val="24"/>
                <w:szCs w:val="24"/>
              </w:rPr>
              <w:t xml:space="preserve">Моніторинг якості освіти в умовах війни: </w:t>
            </w:r>
            <w:proofErr w:type="spellStart"/>
            <w:r w:rsidRPr="005C3097">
              <w:rPr>
                <w:rFonts w:ascii="Times New Roman" w:hAnsi="Times New Roman" w:cs="Times New Roman"/>
                <w:sz w:val="24"/>
                <w:szCs w:val="24"/>
              </w:rPr>
              <w:t>самооцінювання</w:t>
            </w:r>
            <w:proofErr w:type="spellEnd"/>
            <w:r w:rsidRPr="005C3097">
              <w:rPr>
                <w:rFonts w:ascii="Times New Roman" w:hAnsi="Times New Roman" w:cs="Times New Roman"/>
                <w:sz w:val="24"/>
                <w:szCs w:val="24"/>
              </w:rPr>
              <w:t>, вдосконалення педагогічної діяльності»</w:t>
            </w:r>
            <w:r>
              <w:rPr>
                <w:rFonts w:ascii="Times New Roman" w:hAnsi="Times New Roman" w:cs="Times New Roman"/>
                <w:sz w:val="24"/>
                <w:szCs w:val="24"/>
              </w:rPr>
              <w:t>:</w:t>
            </w:r>
          </w:p>
          <w:p w:rsidR="00B72C02" w:rsidRDefault="00B72C02" w:rsidP="00E25F8D">
            <w:pPr>
              <w:pStyle w:val="a3"/>
              <w:numPr>
                <w:ilvl w:val="0"/>
                <w:numId w:val="18"/>
              </w:numPr>
              <w:spacing w:after="0" w:line="240" w:lineRule="auto"/>
              <w:ind w:left="314" w:hanging="284"/>
              <w:jc w:val="both"/>
              <w:rPr>
                <w:rFonts w:ascii="Times New Roman" w:hAnsi="Times New Roman" w:cs="Times New Roman"/>
                <w:sz w:val="24"/>
                <w:szCs w:val="24"/>
              </w:rPr>
            </w:pPr>
            <w:r>
              <w:rPr>
                <w:rFonts w:ascii="Times New Roman" w:hAnsi="Times New Roman" w:cs="Times New Roman"/>
                <w:sz w:val="24"/>
                <w:szCs w:val="24"/>
              </w:rPr>
              <w:t>п</w:t>
            </w:r>
            <w:r w:rsidRPr="00781731">
              <w:rPr>
                <w:rFonts w:ascii="Times New Roman" w:hAnsi="Times New Roman" w:cs="Times New Roman"/>
                <w:sz w:val="24"/>
                <w:szCs w:val="24"/>
              </w:rPr>
              <w:t>рактична робота із критеріями оцінюванн</w:t>
            </w:r>
            <w:r>
              <w:rPr>
                <w:rFonts w:ascii="Times New Roman" w:hAnsi="Times New Roman" w:cs="Times New Roman"/>
                <w:sz w:val="24"/>
                <w:szCs w:val="24"/>
              </w:rPr>
              <w:t>я;</w:t>
            </w:r>
          </w:p>
          <w:p w:rsidR="00B72C02" w:rsidRPr="00781731" w:rsidRDefault="00B72C02" w:rsidP="00E25F8D">
            <w:pPr>
              <w:pStyle w:val="a3"/>
              <w:numPr>
                <w:ilvl w:val="0"/>
                <w:numId w:val="18"/>
              </w:numPr>
              <w:spacing w:after="0" w:line="240" w:lineRule="auto"/>
              <w:ind w:left="314" w:hanging="284"/>
              <w:jc w:val="both"/>
              <w:rPr>
                <w:rFonts w:ascii="Times New Roman" w:hAnsi="Times New Roman" w:cs="Times New Roman"/>
                <w:sz w:val="24"/>
                <w:szCs w:val="24"/>
              </w:rPr>
            </w:pPr>
            <w:r>
              <w:rPr>
                <w:rFonts w:ascii="Times New Roman" w:hAnsi="Times New Roman" w:cs="Times New Roman"/>
                <w:sz w:val="24"/>
                <w:szCs w:val="24"/>
              </w:rPr>
              <w:t>т</w:t>
            </w:r>
            <w:r w:rsidRPr="00781731">
              <w:rPr>
                <w:rFonts w:ascii="Times New Roman" w:hAnsi="Times New Roman" w:cs="Times New Roman"/>
                <w:sz w:val="24"/>
                <w:szCs w:val="24"/>
              </w:rPr>
              <w:t xml:space="preserve">ренування навичок </w:t>
            </w:r>
            <w:proofErr w:type="spellStart"/>
            <w:r w:rsidRPr="00781731">
              <w:rPr>
                <w:rFonts w:ascii="Times New Roman" w:hAnsi="Times New Roman" w:cs="Times New Roman"/>
                <w:sz w:val="24"/>
                <w:szCs w:val="24"/>
              </w:rPr>
              <w:t>самооцінювання</w:t>
            </w:r>
            <w:proofErr w:type="spellEnd"/>
            <w:r w:rsidRPr="00781731">
              <w:rPr>
                <w:rFonts w:ascii="Times New Roman" w:hAnsi="Times New Roman" w:cs="Times New Roman"/>
                <w:sz w:val="24"/>
                <w:szCs w:val="24"/>
              </w:rPr>
              <w:t xml:space="preserve"> педагогів, колегіальної взаємодії для вдосконалення результатів.</w:t>
            </w:r>
          </w:p>
        </w:tc>
        <w:tc>
          <w:tcPr>
            <w:tcW w:w="1308" w:type="dxa"/>
          </w:tcPr>
          <w:p w:rsidR="00B72C02" w:rsidRPr="000A7B2E"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B72C02" w:rsidRPr="000A7B2E" w:rsidRDefault="00B72C02" w:rsidP="00B72C02">
            <w:pPr>
              <w:spacing w:after="0" w:line="240" w:lineRule="auto"/>
              <w:jc w:val="center"/>
              <w:rPr>
                <w:rFonts w:ascii="Times New Roman" w:hAnsi="Times New Roman" w:cs="Times New Roman"/>
                <w:sz w:val="24"/>
                <w:szCs w:val="24"/>
              </w:rPr>
            </w:pPr>
            <w:r w:rsidRPr="0078173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149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tcPr>
          <w:p w:rsidR="00B72C02" w:rsidRDefault="00E35AF8" w:rsidP="00B72C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Педагогічний  </w:t>
            </w:r>
            <w:proofErr w:type="spellStart"/>
            <w:r>
              <w:rPr>
                <w:rFonts w:ascii="Times New Roman" w:hAnsi="Times New Roman" w:cs="Times New Roman"/>
                <w:b/>
                <w:sz w:val="24"/>
                <w:szCs w:val="24"/>
              </w:rPr>
              <w:t>батл</w:t>
            </w:r>
            <w:proofErr w:type="spellEnd"/>
          </w:p>
        </w:tc>
        <w:tc>
          <w:tcPr>
            <w:tcW w:w="2815" w:type="dxa"/>
          </w:tcPr>
          <w:p w:rsidR="00B72C02" w:rsidRPr="00781731" w:rsidRDefault="00B72C02" w:rsidP="00B72C02">
            <w:pPr>
              <w:spacing w:after="0" w:line="240" w:lineRule="auto"/>
              <w:rPr>
                <w:rFonts w:ascii="Times New Roman" w:hAnsi="Times New Roman" w:cs="Times New Roman"/>
                <w:sz w:val="24"/>
                <w:szCs w:val="24"/>
              </w:rPr>
            </w:pPr>
            <w:r w:rsidRPr="00781731">
              <w:rPr>
                <w:rFonts w:ascii="Times New Roman" w:hAnsi="Times New Roman" w:cs="Times New Roman"/>
                <w:sz w:val="24"/>
                <w:szCs w:val="24"/>
              </w:rPr>
              <w:t xml:space="preserve">Цифрова педагогіка </w:t>
            </w:r>
            <w:proofErr w:type="spellStart"/>
            <w:r w:rsidRPr="00781731">
              <w:rPr>
                <w:rFonts w:ascii="Times New Roman" w:hAnsi="Times New Roman" w:cs="Times New Roman"/>
                <w:sz w:val="24"/>
                <w:szCs w:val="24"/>
              </w:rPr>
              <w:t>vs</w:t>
            </w:r>
            <w:proofErr w:type="spellEnd"/>
            <w:r w:rsidRPr="00781731">
              <w:rPr>
                <w:rFonts w:ascii="Times New Roman" w:hAnsi="Times New Roman" w:cs="Times New Roman"/>
                <w:sz w:val="24"/>
                <w:szCs w:val="24"/>
              </w:rPr>
              <w:t>. Класичні методи взаємодії: як не втратити теплоту взаємин із дітьми в умовах війни.</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Січень</w:t>
            </w:r>
          </w:p>
          <w:p w:rsidR="00B72C02" w:rsidRPr="00241645" w:rsidRDefault="00B72C02" w:rsidP="00B72C02">
            <w:pPr>
              <w:spacing w:after="0" w:line="240" w:lineRule="auto"/>
              <w:jc w:val="center"/>
              <w:rPr>
                <w:rFonts w:ascii="Times New Roman" w:hAnsi="Times New Roman" w:cs="Times New Roman"/>
                <w:sz w:val="24"/>
                <w:szCs w:val="24"/>
              </w:rPr>
            </w:pPr>
          </w:p>
          <w:p w:rsidR="00B72C02" w:rsidRPr="00241645" w:rsidRDefault="00B72C02" w:rsidP="00B72C02">
            <w:pPr>
              <w:spacing w:after="0" w:line="240" w:lineRule="auto"/>
              <w:jc w:val="center"/>
              <w:rPr>
                <w:rFonts w:ascii="Times New Roman" w:hAnsi="Times New Roman" w:cs="Times New Roman"/>
                <w:sz w:val="24"/>
                <w:szCs w:val="24"/>
              </w:rPr>
            </w:pPr>
          </w:p>
          <w:p w:rsidR="00B72C02" w:rsidRPr="00241645" w:rsidRDefault="00B72C02" w:rsidP="00B72C02">
            <w:pPr>
              <w:spacing w:after="0" w:line="240" w:lineRule="auto"/>
              <w:rPr>
                <w:rFonts w:ascii="Times New Roman" w:hAnsi="Times New Roman" w:cs="Times New Roman"/>
                <w:sz w:val="24"/>
                <w:szCs w:val="24"/>
              </w:rPr>
            </w:pP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Педагоги</w:t>
            </w:r>
          </w:p>
          <w:p w:rsidR="00B72C02" w:rsidRPr="00241645" w:rsidRDefault="00B72C02" w:rsidP="00B72C02">
            <w:pPr>
              <w:spacing w:after="0" w:line="240" w:lineRule="auto"/>
              <w:jc w:val="center"/>
              <w:rPr>
                <w:rFonts w:ascii="Times New Roman" w:hAnsi="Times New Roman" w:cs="Times New Roman"/>
                <w:sz w:val="24"/>
                <w:szCs w:val="24"/>
              </w:rPr>
            </w:pPr>
          </w:p>
          <w:p w:rsidR="00B72C02" w:rsidRPr="00241645" w:rsidRDefault="00B72C02" w:rsidP="00B72C02">
            <w:pPr>
              <w:spacing w:after="0" w:line="240" w:lineRule="auto"/>
              <w:jc w:val="center"/>
              <w:rPr>
                <w:rFonts w:ascii="Times New Roman" w:hAnsi="Times New Roman" w:cs="Times New Roman"/>
                <w:sz w:val="24"/>
                <w:szCs w:val="24"/>
              </w:rPr>
            </w:pPr>
          </w:p>
          <w:p w:rsidR="00B72C02" w:rsidRPr="00241645" w:rsidRDefault="00B72C02" w:rsidP="00B72C02">
            <w:pPr>
              <w:spacing w:after="0" w:line="240" w:lineRule="auto"/>
              <w:rPr>
                <w:rFonts w:ascii="Times New Roman" w:hAnsi="Times New Roman" w:cs="Times New Roman"/>
                <w:sz w:val="24"/>
                <w:szCs w:val="24"/>
              </w:rPr>
            </w:pP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850"/>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Default="00B72C02" w:rsidP="00B72C02">
            <w:pPr>
              <w:spacing w:after="0" w:line="240" w:lineRule="auto"/>
              <w:jc w:val="center"/>
              <w:rPr>
                <w:rFonts w:ascii="Times New Roman" w:hAnsi="Times New Roman" w:cs="Times New Roman"/>
                <w:b/>
                <w:sz w:val="24"/>
                <w:szCs w:val="24"/>
              </w:rPr>
            </w:pPr>
            <w:r w:rsidRPr="007D16AA">
              <w:rPr>
                <w:rFonts w:ascii="Times New Roman" w:hAnsi="Times New Roman" w:cs="Times New Roman"/>
                <w:b/>
                <w:sz w:val="24"/>
                <w:szCs w:val="24"/>
              </w:rPr>
              <w:t>Клуб взаємо</w:t>
            </w:r>
            <w:r>
              <w:rPr>
                <w:rFonts w:ascii="Times New Roman" w:hAnsi="Times New Roman" w:cs="Times New Roman"/>
                <w:b/>
                <w:sz w:val="24"/>
                <w:szCs w:val="24"/>
              </w:rPr>
              <w:t>-</w:t>
            </w:r>
            <w:r w:rsidRPr="007D16AA">
              <w:rPr>
                <w:rFonts w:ascii="Times New Roman" w:hAnsi="Times New Roman" w:cs="Times New Roman"/>
                <w:b/>
                <w:sz w:val="24"/>
                <w:szCs w:val="24"/>
              </w:rPr>
              <w:t>підтримки педагогів</w:t>
            </w:r>
          </w:p>
        </w:tc>
        <w:tc>
          <w:tcPr>
            <w:tcW w:w="2815" w:type="dxa"/>
          </w:tcPr>
          <w:p w:rsidR="00B72C02" w:rsidRPr="007D16AA" w:rsidRDefault="00B72C02" w:rsidP="00B72C02">
            <w:pPr>
              <w:spacing w:after="0" w:line="240" w:lineRule="auto"/>
              <w:rPr>
                <w:rFonts w:ascii="Times New Roman" w:hAnsi="Times New Roman" w:cs="Times New Roman"/>
                <w:sz w:val="24"/>
                <w:szCs w:val="24"/>
              </w:rPr>
            </w:pPr>
            <w:r w:rsidRPr="007D16AA">
              <w:rPr>
                <w:rFonts w:ascii="Times New Roman" w:hAnsi="Times New Roman" w:cs="Times New Roman"/>
                <w:sz w:val="24"/>
                <w:szCs w:val="24"/>
              </w:rPr>
              <w:t>Техніки самодопомоги для педагогів у періоди стресу</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практичний психолог</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7D16AA" w:rsidRDefault="00B72C02" w:rsidP="00B72C02">
            <w:pPr>
              <w:spacing w:after="0" w:line="240" w:lineRule="auto"/>
              <w:jc w:val="center"/>
              <w:rPr>
                <w:rFonts w:ascii="Times New Roman" w:hAnsi="Times New Roman" w:cs="Times New Roman"/>
                <w:b/>
                <w:sz w:val="24"/>
                <w:szCs w:val="24"/>
              </w:rPr>
            </w:pPr>
          </w:p>
        </w:tc>
        <w:tc>
          <w:tcPr>
            <w:tcW w:w="2815" w:type="dxa"/>
          </w:tcPr>
          <w:p w:rsidR="00B72C02" w:rsidRDefault="00B72C02" w:rsidP="00B72C02">
            <w:pPr>
              <w:spacing w:after="0" w:line="240" w:lineRule="auto"/>
              <w:rPr>
                <w:rFonts w:ascii="Times New Roman" w:hAnsi="Times New Roman" w:cs="Times New Roman"/>
                <w:sz w:val="24"/>
                <w:szCs w:val="24"/>
              </w:rPr>
            </w:pPr>
            <w:r w:rsidRPr="007D16AA">
              <w:rPr>
                <w:rFonts w:ascii="Times New Roman" w:hAnsi="Times New Roman" w:cs="Times New Roman"/>
                <w:sz w:val="24"/>
                <w:szCs w:val="24"/>
              </w:rPr>
              <w:t>Робота із тривожними дітьми в умовах війни</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Лютий </w:t>
            </w:r>
          </w:p>
        </w:tc>
        <w:tc>
          <w:tcPr>
            <w:tcW w:w="1434" w:type="dxa"/>
          </w:tcPr>
          <w:p w:rsidR="00B72C02" w:rsidRPr="007D16AA" w:rsidRDefault="00B72C02" w:rsidP="00B72C02">
            <w:pPr>
              <w:spacing w:after="0" w:line="240" w:lineRule="auto"/>
              <w:jc w:val="center"/>
              <w:rPr>
                <w:rFonts w:ascii="Times New Roman" w:hAnsi="Times New Roman" w:cs="Times New Roman"/>
                <w:sz w:val="24"/>
                <w:szCs w:val="24"/>
              </w:rPr>
            </w:pPr>
            <w:r w:rsidRPr="007D16AA">
              <w:rPr>
                <w:rFonts w:ascii="Times New Roman" w:hAnsi="Times New Roman" w:cs="Times New Roman"/>
                <w:sz w:val="24"/>
                <w:szCs w:val="24"/>
              </w:rPr>
              <w:t>Вихователь-методист,</w:t>
            </w:r>
          </w:p>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практичний психолог</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7D16AA"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7D16AA" w:rsidRDefault="00B72C02" w:rsidP="00B72C02">
            <w:pPr>
              <w:spacing w:after="0" w:line="240" w:lineRule="auto"/>
              <w:rPr>
                <w:rFonts w:ascii="Times New Roman" w:hAnsi="Times New Roman" w:cs="Times New Roman"/>
                <w:sz w:val="24"/>
                <w:szCs w:val="24"/>
              </w:rPr>
            </w:pPr>
            <w:r w:rsidRPr="007D16AA">
              <w:rPr>
                <w:rFonts w:ascii="Times New Roman" w:hAnsi="Times New Roman" w:cs="Times New Roman"/>
                <w:sz w:val="24"/>
                <w:szCs w:val="24"/>
              </w:rPr>
              <w:t>Культура взаємодії в педагогічному колективі в умовах війни</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B72C02" w:rsidRPr="007D16AA"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7D16AA">
              <w:rPr>
                <w:rFonts w:ascii="Times New Roman" w:hAnsi="Times New Roman" w:cs="Times New Roman"/>
                <w:sz w:val="24"/>
                <w:szCs w:val="24"/>
              </w:rPr>
              <w:t>ихователь-методист,</w:t>
            </w:r>
          </w:p>
          <w:p w:rsidR="00B72C02" w:rsidRPr="00241645" w:rsidRDefault="00B72C02" w:rsidP="00B72C02">
            <w:pPr>
              <w:spacing w:after="0" w:line="240" w:lineRule="auto"/>
              <w:jc w:val="center"/>
              <w:rPr>
                <w:rFonts w:ascii="Times New Roman" w:hAnsi="Times New Roman" w:cs="Times New Roman"/>
                <w:sz w:val="24"/>
                <w:szCs w:val="24"/>
              </w:rPr>
            </w:pPr>
            <w:r w:rsidRPr="007D16AA">
              <w:rPr>
                <w:rFonts w:ascii="Times New Roman" w:hAnsi="Times New Roman" w:cs="Times New Roman"/>
                <w:sz w:val="24"/>
                <w:szCs w:val="24"/>
              </w:rPr>
              <w:t>педагоги</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Pr="007D16AA" w:rsidRDefault="00B72C02" w:rsidP="00B72C02">
            <w:pPr>
              <w:spacing w:after="0" w:line="240" w:lineRule="auto"/>
              <w:jc w:val="center"/>
              <w:rPr>
                <w:rFonts w:ascii="Times New Roman" w:hAnsi="Times New Roman" w:cs="Times New Roman"/>
                <w:b/>
                <w:sz w:val="24"/>
                <w:szCs w:val="24"/>
              </w:rPr>
            </w:pPr>
            <w:r w:rsidRPr="00F50760">
              <w:rPr>
                <w:rFonts w:ascii="Times New Roman" w:hAnsi="Times New Roman" w:cs="Times New Roman"/>
                <w:b/>
                <w:sz w:val="24"/>
                <w:szCs w:val="24"/>
              </w:rPr>
              <w:t>Творчі лабораторії</w:t>
            </w:r>
          </w:p>
        </w:tc>
        <w:tc>
          <w:tcPr>
            <w:tcW w:w="2815" w:type="dxa"/>
          </w:tcPr>
          <w:p w:rsidR="00B72C02" w:rsidRPr="007D16AA" w:rsidRDefault="00B72C02" w:rsidP="00B72C02">
            <w:pPr>
              <w:spacing w:after="0" w:line="240" w:lineRule="auto"/>
              <w:rPr>
                <w:rFonts w:ascii="Times New Roman" w:hAnsi="Times New Roman" w:cs="Times New Roman"/>
                <w:sz w:val="24"/>
                <w:szCs w:val="24"/>
              </w:rPr>
            </w:pPr>
            <w:r w:rsidRPr="00F50760">
              <w:rPr>
                <w:rFonts w:ascii="Times New Roman" w:hAnsi="Times New Roman" w:cs="Times New Roman"/>
                <w:sz w:val="24"/>
                <w:szCs w:val="24"/>
              </w:rPr>
              <w:t>Інтеграція патріотичних цінностей в освітньому процесі ЗДО</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 педагоги</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F50760"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F50760" w:rsidRDefault="00B72C02" w:rsidP="00B72C02">
            <w:pPr>
              <w:spacing w:after="0" w:line="240" w:lineRule="auto"/>
              <w:rPr>
                <w:rFonts w:ascii="Times New Roman" w:hAnsi="Times New Roman" w:cs="Times New Roman"/>
                <w:sz w:val="24"/>
                <w:szCs w:val="24"/>
              </w:rPr>
            </w:pPr>
            <w:r w:rsidRPr="00F50760">
              <w:rPr>
                <w:rFonts w:ascii="Times New Roman" w:hAnsi="Times New Roman" w:cs="Times New Roman"/>
                <w:sz w:val="24"/>
                <w:szCs w:val="24"/>
              </w:rPr>
              <w:t>Інтерактивні форми взаємодії із сім’ями в умовах війни</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F50760">
              <w:rPr>
                <w:rFonts w:ascii="Times New Roman" w:hAnsi="Times New Roman" w:cs="Times New Roman"/>
                <w:sz w:val="24"/>
                <w:szCs w:val="24"/>
              </w:rPr>
              <w:t>Вихователь-методист, педагоги</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Pr="00F50760" w:rsidRDefault="00B72C02" w:rsidP="00B72C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Методичні студії</w:t>
            </w:r>
          </w:p>
        </w:tc>
        <w:tc>
          <w:tcPr>
            <w:tcW w:w="2815" w:type="dxa"/>
          </w:tcPr>
          <w:p w:rsidR="00B72C02" w:rsidRPr="00F50760" w:rsidRDefault="00B72C02" w:rsidP="00B72C02">
            <w:pPr>
              <w:spacing w:after="0" w:line="240" w:lineRule="auto"/>
              <w:rPr>
                <w:rFonts w:ascii="Times New Roman" w:hAnsi="Times New Roman" w:cs="Times New Roman"/>
                <w:sz w:val="24"/>
                <w:szCs w:val="24"/>
              </w:rPr>
            </w:pPr>
            <w:r w:rsidRPr="00F50760">
              <w:rPr>
                <w:rFonts w:ascii="Times New Roman" w:hAnsi="Times New Roman" w:cs="Times New Roman"/>
                <w:sz w:val="24"/>
                <w:szCs w:val="24"/>
              </w:rPr>
              <w:t>Якість освітньої діяльності в умовах війни: внутрішня система забезпечення якості в ЗДО</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B72C02" w:rsidRPr="00F50760" w:rsidRDefault="00B72C02" w:rsidP="00B72C02">
            <w:pPr>
              <w:spacing w:after="0" w:line="240" w:lineRule="auto"/>
              <w:jc w:val="center"/>
              <w:rPr>
                <w:rFonts w:ascii="Times New Roman" w:hAnsi="Times New Roman" w:cs="Times New Roman"/>
                <w:sz w:val="24"/>
                <w:szCs w:val="24"/>
              </w:rPr>
            </w:pPr>
            <w:r w:rsidRPr="00F50760">
              <w:rPr>
                <w:rFonts w:ascii="Times New Roman" w:hAnsi="Times New Roman" w:cs="Times New Roman"/>
                <w:sz w:val="24"/>
                <w:szCs w:val="24"/>
              </w:rPr>
              <w:t>Вихователь-методист, педагоги</w:t>
            </w:r>
          </w:p>
        </w:tc>
        <w:tc>
          <w:tcPr>
            <w:tcW w:w="983" w:type="dxa"/>
          </w:tcPr>
          <w:p w:rsidR="00B72C02" w:rsidRPr="00F50760" w:rsidRDefault="00B72C02" w:rsidP="00B72C02">
            <w:pPr>
              <w:spacing w:after="0" w:line="240" w:lineRule="auto"/>
              <w:jc w:val="both"/>
              <w:rPr>
                <w:rFonts w:ascii="Times New Roman" w:hAnsi="Times New Roman" w:cs="Times New Roman"/>
                <w:bCs/>
                <w:sz w:val="24"/>
                <w:szCs w:val="24"/>
              </w:rPr>
            </w:pPr>
            <w:r w:rsidRPr="00F50760">
              <w:rPr>
                <w:rFonts w:ascii="Times New Roman" w:hAnsi="Times New Roman" w:cs="Times New Roman"/>
                <w:bCs/>
                <w:sz w:val="24"/>
                <w:szCs w:val="24"/>
              </w:rPr>
              <w:t xml:space="preserve">Застосування Методичних рекомендацій № 407 </w:t>
            </w:r>
            <w:r w:rsidRPr="00F50760">
              <w:rPr>
                <w:rFonts w:ascii="Times New Roman" w:hAnsi="Times New Roman" w:cs="Times New Roman"/>
                <w:bCs/>
                <w:sz w:val="24"/>
                <w:szCs w:val="24"/>
              </w:rPr>
              <w:lastRenderedPageBreak/>
              <w:t>в умовах війни</w:t>
            </w: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F50760" w:rsidRDefault="00B72C02" w:rsidP="00B72C02">
            <w:pPr>
              <w:spacing w:after="0" w:line="240" w:lineRule="auto"/>
              <w:rPr>
                <w:rFonts w:ascii="Times New Roman" w:hAnsi="Times New Roman" w:cs="Times New Roman"/>
                <w:sz w:val="24"/>
                <w:szCs w:val="24"/>
              </w:rPr>
            </w:pPr>
            <w:r w:rsidRPr="00F50760">
              <w:rPr>
                <w:rFonts w:ascii="Times New Roman" w:hAnsi="Times New Roman" w:cs="Times New Roman"/>
                <w:sz w:val="24"/>
                <w:szCs w:val="24"/>
              </w:rPr>
              <w:t>Інноваційні педагогічні технології для дітей із особливими освітніми потребами</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434" w:type="dxa"/>
          </w:tcPr>
          <w:p w:rsidR="00B72C02" w:rsidRPr="00F50760" w:rsidRDefault="00B72C02" w:rsidP="00B72C02">
            <w:pPr>
              <w:spacing w:after="0" w:line="240" w:lineRule="auto"/>
              <w:jc w:val="center"/>
              <w:rPr>
                <w:rFonts w:ascii="Times New Roman" w:hAnsi="Times New Roman" w:cs="Times New Roman"/>
                <w:sz w:val="24"/>
                <w:szCs w:val="24"/>
              </w:rPr>
            </w:pPr>
            <w:r w:rsidRPr="00F50760">
              <w:rPr>
                <w:rFonts w:ascii="Times New Roman" w:hAnsi="Times New Roman" w:cs="Times New Roman"/>
                <w:sz w:val="24"/>
                <w:szCs w:val="24"/>
              </w:rPr>
              <w:t xml:space="preserve">Вихователь-методист, </w:t>
            </w:r>
            <w:r>
              <w:rPr>
                <w:rFonts w:ascii="Times New Roman" w:hAnsi="Times New Roman" w:cs="Times New Roman"/>
                <w:sz w:val="24"/>
                <w:szCs w:val="24"/>
              </w:rPr>
              <w:t xml:space="preserve">практичний психолог, </w:t>
            </w:r>
            <w:r w:rsidRPr="00F50760">
              <w:rPr>
                <w:rFonts w:ascii="Times New Roman" w:hAnsi="Times New Roman" w:cs="Times New Roman"/>
                <w:sz w:val="24"/>
                <w:szCs w:val="24"/>
              </w:rPr>
              <w:t>педагоги</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Default="00B72C02" w:rsidP="00B72C02">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Воркшопи</w:t>
            </w:r>
            <w:proofErr w:type="spellEnd"/>
          </w:p>
        </w:tc>
        <w:tc>
          <w:tcPr>
            <w:tcW w:w="2815" w:type="dxa"/>
          </w:tcPr>
          <w:p w:rsidR="00B72C02" w:rsidRDefault="00B72C02" w:rsidP="00B72C02">
            <w:pPr>
              <w:spacing w:after="0" w:line="240" w:lineRule="auto"/>
              <w:jc w:val="both"/>
              <w:rPr>
                <w:rFonts w:ascii="Times New Roman" w:hAnsi="Times New Roman" w:cs="Times New Roman"/>
                <w:sz w:val="24"/>
                <w:szCs w:val="24"/>
              </w:rPr>
            </w:pPr>
            <w:r w:rsidRPr="00F50760">
              <w:rPr>
                <w:rFonts w:ascii="Times New Roman" w:hAnsi="Times New Roman" w:cs="Times New Roman"/>
                <w:sz w:val="24"/>
                <w:szCs w:val="24"/>
              </w:rPr>
              <w:t>Ігрові технології для формування навичок емоційної стійкості у дітей»</w:t>
            </w:r>
            <w:r>
              <w:rPr>
                <w:rFonts w:ascii="Times New Roman" w:hAnsi="Times New Roman" w:cs="Times New Roman"/>
                <w:sz w:val="24"/>
                <w:szCs w:val="24"/>
              </w:rPr>
              <w:t>:</w:t>
            </w:r>
          </w:p>
          <w:p w:rsidR="00B72C02" w:rsidRDefault="00B72C02" w:rsidP="00E25F8D">
            <w:pPr>
              <w:pStyle w:val="a3"/>
              <w:numPr>
                <w:ilvl w:val="0"/>
                <w:numId w:val="18"/>
              </w:numPr>
              <w:spacing w:after="0" w:line="240" w:lineRule="auto"/>
              <w:ind w:left="314" w:hanging="284"/>
              <w:jc w:val="both"/>
              <w:rPr>
                <w:rFonts w:ascii="Times New Roman" w:hAnsi="Times New Roman" w:cs="Times New Roman"/>
                <w:sz w:val="24"/>
                <w:szCs w:val="24"/>
              </w:rPr>
            </w:pPr>
            <w:r>
              <w:rPr>
                <w:rFonts w:ascii="Times New Roman" w:hAnsi="Times New Roman" w:cs="Times New Roman"/>
                <w:sz w:val="24"/>
                <w:szCs w:val="24"/>
              </w:rPr>
              <w:t>п</w:t>
            </w:r>
            <w:r w:rsidRPr="00781731">
              <w:rPr>
                <w:rFonts w:ascii="Times New Roman" w:hAnsi="Times New Roman" w:cs="Times New Roman"/>
                <w:sz w:val="24"/>
                <w:szCs w:val="24"/>
              </w:rPr>
              <w:t>рактична розробка завдань для підтримки дітей в умовах війни</w:t>
            </w:r>
            <w:r>
              <w:rPr>
                <w:rFonts w:ascii="Times New Roman" w:hAnsi="Times New Roman" w:cs="Times New Roman"/>
                <w:sz w:val="24"/>
                <w:szCs w:val="24"/>
              </w:rPr>
              <w:t>;</w:t>
            </w:r>
          </w:p>
          <w:p w:rsidR="00B72C02" w:rsidRPr="00781731" w:rsidRDefault="00B72C02" w:rsidP="00E25F8D">
            <w:pPr>
              <w:pStyle w:val="a3"/>
              <w:numPr>
                <w:ilvl w:val="0"/>
                <w:numId w:val="18"/>
              </w:numPr>
              <w:spacing w:after="0" w:line="240" w:lineRule="auto"/>
              <w:ind w:left="314" w:hanging="284"/>
              <w:jc w:val="both"/>
              <w:rPr>
                <w:rFonts w:ascii="Times New Roman" w:hAnsi="Times New Roman" w:cs="Times New Roman"/>
                <w:sz w:val="24"/>
                <w:szCs w:val="24"/>
              </w:rPr>
            </w:pPr>
            <w:r>
              <w:rPr>
                <w:rFonts w:ascii="Times New Roman" w:hAnsi="Times New Roman" w:cs="Times New Roman"/>
                <w:sz w:val="24"/>
                <w:szCs w:val="24"/>
              </w:rPr>
              <w:t>с</w:t>
            </w:r>
            <w:r w:rsidRPr="00781731">
              <w:rPr>
                <w:rFonts w:ascii="Times New Roman" w:hAnsi="Times New Roman" w:cs="Times New Roman"/>
                <w:sz w:val="24"/>
                <w:szCs w:val="24"/>
              </w:rPr>
              <w:t>творення кейсів для формування навичок взаємодії, толерантності, емпатії.</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p w:rsidR="00B72C02" w:rsidRPr="00241645" w:rsidRDefault="00B72C02" w:rsidP="00B72C02">
            <w:pPr>
              <w:spacing w:after="0" w:line="240" w:lineRule="auto"/>
              <w:jc w:val="center"/>
              <w:rPr>
                <w:rFonts w:ascii="Times New Roman" w:hAnsi="Times New Roman" w:cs="Times New Roman"/>
                <w:sz w:val="24"/>
                <w:szCs w:val="24"/>
              </w:rPr>
            </w:pPr>
          </w:p>
          <w:p w:rsidR="00B72C02" w:rsidRPr="00241645" w:rsidRDefault="00B72C02" w:rsidP="00B72C02">
            <w:pPr>
              <w:spacing w:after="0" w:line="240" w:lineRule="auto"/>
              <w:jc w:val="center"/>
              <w:rPr>
                <w:rFonts w:ascii="Times New Roman" w:hAnsi="Times New Roman" w:cs="Times New Roman"/>
                <w:sz w:val="24"/>
                <w:szCs w:val="24"/>
              </w:rPr>
            </w:pP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Вихователь-методист,</w:t>
            </w:r>
            <w:r>
              <w:rPr>
                <w:rFonts w:ascii="Times New Roman" w:hAnsi="Times New Roman" w:cs="Times New Roman"/>
                <w:sz w:val="24"/>
                <w:szCs w:val="24"/>
              </w:rPr>
              <w:t xml:space="preserve"> практичний психолог,</w:t>
            </w:r>
          </w:p>
          <w:p w:rsidR="00B72C02" w:rsidRPr="00241645"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педагоги</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Default="00B72C02" w:rsidP="00B72C02">
            <w:pPr>
              <w:spacing w:after="0" w:line="240" w:lineRule="auto"/>
              <w:jc w:val="both"/>
              <w:rPr>
                <w:rFonts w:ascii="Times New Roman" w:hAnsi="Times New Roman" w:cs="Times New Roman"/>
                <w:sz w:val="24"/>
                <w:szCs w:val="24"/>
              </w:rPr>
            </w:pPr>
            <w:r w:rsidRPr="00F50760">
              <w:rPr>
                <w:rFonts w:ascii="Times New Roman" w:hAnsi="Times New Roman" w:cs="Times New Roman"/>
                <w:sz w:val="24"/>
                <w:szCs w:val="24"/>
              </w:rPr>
              <w:t>Цифровий кейс для вихователів ЗДО: платформи, програми, застосунки для взаємодії в умовах війни»</w:t>
            </w:r>
            <w:r>
              <w:rPr>
                <w:rFonts w:ascii="Times New Roman" w:hAnsi="Times New Roman" w:cs="Times New Roman"/>
                <w:sz w:val="24"/>
                <w:szCs w:val="24"/>
              </w:rPr>
              <w:t>:</w:t>
            </w:r>
          </w:p>
          <w:p w:rsidR="00B72C02" w:rsidRDefault="00B72C02" w:rsidP="00E25F8D">
            <w:pPr>
              <w:pStyle w:val="a3"/>
              <w:numPr>
                <w:ilvl w:val="0"/>
                <w:numId w:val="18"/>
              </w:numPr>
              <w:spacing w:after="0" w:line="240" w:lineRule="auto"/>
              <w:ind w:left="314" w:hanging="284"/>
              <w:jc w:val="both"/>
              <w:rPr>
                <w:rFonts w:ascii="Times New Roman" w:hAnsi="Times New Roman" w:cs="Times New Roman"/>
                <w:sz w:val="24"/>
                <w:szCs w:val="24"/>
              </w:rPr>
            </w:pPr>
            <w:r>
              <w:rPr>
                <w:rFonts w:ascii="Times New Roman" w:hAnsi="Times New Roman" w:cs="Times New Roman"/>
                <w:sz w:val="24"/>
                <w:szCs w:val="24"/>
              </w:rPr>
              <w:t>о</w:t>
            </w:r>
            <w:r w:rsidRPr="00781731">
              <w:rPr>
                <w:rFonts w:ascii="Times New Roman" w:hAnsi="Times New Roman" w:cs="Times New Roman"/>
                <w:sz w:val="24"/>
                <w:szCs w:val="24"/>
              </w:rPr>
              <w:t>знайомлення із сучасними інструментами для організації взаємодії з дітьми в умовах війни</w:t>
            </w:r>
            <w:r>
              <w:rPr>
                <w:rFonts w:ascii="Times New Roman" w:hAnsi="Times New Roman" w:cs="Times New Roman"/>
                <w:sz w:val="24"/>
                <w:szCs w:val="24"/>
              </w:rPr>
              <w:t>;</w:t>
            </w:r>
          </w:p>
          <w:p w:rsidR="00B72C02" w:rsidRPr="00781731" w:rsidRDefault="00B72C02" w:rsidP="00E25F8D">
            <w:pPr>
              <w:pStyle w:val="a3"/>
              <w:numPr>
                <w:ilvl w:val="0"/>
                <w:numId w:val="18"/>
              </w:numPr>
              <w:spacing w:after="0" w:line="240" w:lineRule="auto"/>
              <w:ind w:left="314" w:hanging="284"/>
              <w:jc w:val="both"/>
              <w:rPr>
                <w:rFonts w:ascii="Times New Roman" w:hAnsi="Times New Roman" w:cs="Times New Roman"/>
                <w:sz w:val="24"/>
                <w:szCs w:val="24"/>
              </w:rPr>
            </w:pPr>
            <w:r>
              <w:rPr>
                <w:rFonts w:ascii="Times New Roman" w:hAnsi="Times New Roman" w:cs="Times New Roman"/>
                <w:sz w:val="24"/>
                <w:szCs w:val="24"/>
              </w:rPr>
              <w:t>с</w:t>
            </w:r>
            <w:r w:rsidRPr="00781731">
              <w:rPr>
                <w:rFonts w:ascii="Times New Roman" w:hAnsi="Times New Roman" w:cs="Times New Roman"/>
                <w:sz w:val="24"/>
                <w:szCs w:val="24"/>
              </w:rPr>
              <w:t>творення власних навчально-розвивальних кейсів для дітей дошкільного віку.</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F50760">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Default="00B72C02" w:rsidP="00B72C02">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Проєктні</w:t>
            </w:r>
            <w:proofErr w:type="spellEnd"/>
            <w:r>
              <w:rPr>
                <w:rFonts w:ascii="Times New Roman" w:hAnsi="Times New Roman" w:cs="Times New Roman"/>
                <w:b/>
                <w:sz w:val="24"/>
                <w:szCs w:val="24"/>
              </w:rPr>
              <w:t xml:space="preserve"> майстерні</w:t>
            </w:r>
          </w:p>
        </w:tc>
        <w:tc>
          <w:tcPr>
            <w:tcW w:w="2815" w:type="dxa"/>
          </w:tcPr>
          <w:p w:rsidR="00B72C02" w:rsidRPr="00F50760" w:rsidRDefault="00B72C02" w:rsidP="00B72C02">
            <w:pPr>
              <w:spacing w:after="0" w:line="240" w:lineRule="auto"/>
              <w:jc w:val="both"/>
              <w:rPr>
                <w:rFonts w:ascii="Times New Roman" w:hAnsi="Times New Roman" w:cs="Times New Roman"/>
                <w:sz w:val="24"/>
                <w:szCs w:val="24"/>
              </w:rPr>
            </w:pPr>
            <w:proofErr w:type="spellStart"/>
            <w:r w:rsidRPr="00F50760">
              <w:rPr>
                <w:rFonts w:ascii="Times New Roman" w:hAnsi="Times New Roman" w:cs="Times New Roman"/>
                <w:sz w:val="24"/>
                <w:szCs w:val="24"/>
              </w:rPr>
              <w:t>Проєкт</w:t>
            </w:r>
            <w:proofErr w:type="spellEnd"/>
            <w:r w:rsidRPr="00F50760">
              <w:rPr>
                <w:rFonts w:ascii="Times New Roman" w:hAnsi="Times New Roman" w:cs="Times New Roman"/>
                <w:sz w:val="24"/>
                <w:szCs w:val="24"/>
              </w:rPr>
              <w:t xml:space="preserve"> «Патріотична листівка»: виготовлення листівок для військових та захисників України, проведення акції підтримки</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Жовтень</w:t>
            </w:r>
          </w:p>
          <w:p w:rsidR="00B72C02" w:rsidRPr="00241645" w:rsidRDefault="00B72C02" w:rsidP="00B72C02">
            <w:pPr>
              <w:spacing w:after="0" w:line="240" w:lineRule="auto"/>
              <w:jc w:val="center"/>
              <w:rPr>
                <w:rFonts w:ascii="Times New Roman" w:hAnsi="Times New Roman" w:cs="Times New Roman"/>
                <w:sz w:val="24"/>
                <w:szCs w:val="24"/>
              </w:rPr>
            </w:pPr>
          </w:p>
          <w:p w:rsidR="00B72C02" w:rsidRPr="00241645" w:rsidRDefault="00B72C02" w:rsidP="00B72C02">
            <w:pPr>
              <w:spacing w:after="0" w:line="240" w:lineRule="auto"/>
              <w:jc w:val="center"/>
              <w:rPr>
                <w:rFonts w:ascii="Times New Roman" w:hAnsi="Times New Roman" w:cs="Times New Roman"/>
                <w:sz w:val="24"/>
                <w:szCs w:val="24"/>
              </w:rPr>
            </w:pPr>
          </w:p>
          <w:p w:rsidR="00B72C02" w:rsidRPr="00241645" w:rsidRDefault="00B72C02" w:rsidP="00B72C02">
            <w:pPr>
              <w:spacing w:after="0" w:line="240" w:lineRule="auto"/>
              <w:jc w:val="center"/>
              <w:rPr>
                <w:rFonts w:ascii="Times New Roman" w:hAnsi="Times New Roman" w:cs="Times New Roman"/>
                <w:sz w:val="24"/>
                <w:szCs w:val="24"/>
              </w:rPr>
            </w:pPr>
          </w:p>
          <w:p w:rsidR="00B72C02" w:rsidRPr="00241645" w:rsidRDefault="00B72C02" w:rsidP="00B72C02">
            <w:pPr>
              <w:spacing w:after="0" w:line="240" w:lineRule="auto"/>
              <w:jc w:val="center"/>
              <w:rPr>
                <w:rFonts w:ascii="Times New Roman" w:hAnsi="Times New Roman" w:cs="Times New Roman"/>
                <w:sz w:val="24"/>
                <w:szCs w:val="24"/>
              </w:rPr>
            </w:pPr>
          </w:p>
        </w:tc>
        <w:tc>
          <w:tcPr>
            <w:tcW w:w="1434" w:type="dxa"/>
          </w:tcPr>
          <w:p w:rsidR="00B72C02" w:rsidRPr="00F50760" w:rsidRDefault="00B72C02" w:rsidP="00B72C02">
            <w:pPr>
              <w:spacing w:after="0" w:line="240" w:lineRule="auto"/>
              <w:jc w:val="center"/>
              <w:rPr>
                <w:rFonts w:ascii="Times New Roman" w:hAnsi="Times New Roman" w:cs="Times New Roman"/>
                <w:sz w:val="24"/>
                <w:szCs w:val="24"/>
              </w:rPr>
            </w:pPr>
            <w:r w:rsidRPr="00F50760">
              <w:rPr>
                <w:rFonts w:ascii="Times New Roman" w:hAnsi="Times New Roman" w:cs="Times New Roman"/>
                <w:sz w:val="24"/>
                <w:szCs w:val="24"/>
              </w:rPr>
              <w:t>Вихователь-методист,</w:t>
            </w:r>
          </w:p>
          <w:p w:rsidR="00B72C02" w:rsidRPr="00F50760" w:rsidRDefault="00B72C02" w:rsidP="00B72C02">
            <w:pPr>
              <w:spacing w:after="0" w:line="240" w:lineRule="auto"/>
              <w:jc w:val="center"/>
              <w:rPr>
                <w:rFonts w:ascii="Times New Roman" w:hAnsi="Times New Roman" w:cs="Times New Roman"/>
                <w:sz w:val="24"/>
                <w:szCs w:val="24"/>
              </w:rPr>
            </w:pPr>
            <w:r w:rsidRPr="00F50760">
              <w:rPr>
                <w:rFonts w:ascii="Times New Roman" w:hAnsi="Times New Roman" w:cs="Times New Roman"/>
                <w:sz w:val="24"/>
                <w:szCs w:val="24"/>
              </w:rPr>
              <w:t>вихователі,</w:t>
            </w:r>
          </w:p>
          <w:p w:rsidR="00B72C02" w:rsidRPr="00241645" w:rsidRDefault="00B72C02" w:rsidP="00B72C02">
            <w:pPr>
              <w:spacing w:after="0" w:line="240" w:lineRule="auto"/>
              <w:jc w:val="center"/>
              <w:rPr>
                <w:rFonts w:ascii="Times New Roman" w:hAnsi="Times New Roman" w:cs="Times New Roman"/>
                <w:sz w:val="24"/>
                <w:szCs w:val="24"/>
              </w:rPr>
            </w:pPr>
            <w:r w:rsidRPr="00F50760">
              <w:rPr>
                <w:rFonts w:ascii="Times New Roman" w:hAnsi="Times New Roman" w:cs="Times New Roman"/>
                <w:sz w:val="24"/>
                <w:szCs w:val="24"/>
              </w:rPr>
              <w:t>батьки</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 xml:space="preserve">Реалізація волонтерського </w:t>
            </w:r>
            <w:proofErr w:type="spellStart"/>
            <w:r w:rsidRPr="00781731">
              <w:rPr>
                <w:rFonts w:ascii="Times New Roman" w:hAnsi="Times New Roman" w:cs="Times New Roman"/>
                <w:sz w:val="24"/>
                <w:szCs w:val="24"/>
              </w:rPr>
              <w:t>проєкту</w:t>
            </w:r>
            <w:proofErr w:type="spellEnd"/>
            <w:r w:rsidRPr="00781731">
              <w:rPr>
                <w:rFonts w:ascii="Times New Roman" w:hAnsi="Times New Roman" w:cs="Times New Roman"/>
                <w:sz w:val="24"/>
                <w:szCs w:val="24"/>
              </w:rPr>
              <w:t xml:space="preserve"> «Допомога маленькими руками»: виготовлення листівок та подарунків для військових ЗСУ і ветеранів.</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B72C02" w:rsidRPr="00F50760" w:rsidRDefault="00B72C02" w:rsidP="00B72C02">
            <w:pPr>
              <w:spacing w:after="0" w:line="240" w:lineRule="auto"/>
              <w:jc w:val="center"/>
              <w:rPr>
                <w:rFonts w:ascii="Times New Roman" w:hAnsi="Times New Roman" w:cs="Times New Roman"/>
                <w:sz w:val="24"/>
                <w:szCs w:val="24"/>
              </w:rPr>
            </w:pPr>
            <w:r w:rsidRPr="00F50760">
              <w:rPr>
                <w:rFonts w:ascii="Times New Roman" w:hAnsi="Times New Roman" w:cs="Times New Roman"/>
                <w:sz w:val="24"/>
                <w:szCs w:val="24"/>
              </w:rPr>
              <w:t>Вихователь-методист,</w:t>
            </w:r>
          </w:p>
          <w:p w:rsidR="00B72C02" w:rsidRPr="00F50760"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F50760">
              <w:rPr>
                <w:rFonts w:ascii="Times New Roman" w:hAnsi="Times New Roman" w:cs="Times New Roman"/>
                <w:sz w:val="24"/>
                <w:szCs w:val="24"/>
              </w:rPr>
              <w:t>ихователі,</w:t>
            </w:r>
          </w:p>
          <w:p w:rsidR="00B72C02" w:rsidRPr="00241645" w:rsidRDefault="00B72C02" w:rsidP="00B72C02">
            <w:pPr>
              <w:spacing w:after="0" w:line="240" w:lineRule="auto"/>
              <w:jc w:val="center"/>
              <w:rPr>
                <w:rFonts w:ascii="Times New Roman" w:hAnsi="Times New Roman" w:cs="Times New Roman"/>
                <w:sz w:val="24"/>
                <w:szCs w:val="24"/>
              </w:rPr>
            </w:pPr>
            <w:r w:rsidRPr="00F50760">
              <w:rPr>
                <w:rFonts w:ascii="Times New Roman" w:hAnsi="Times New Roman" w:cs="Times New Roman"/>
                <w:sz w:val="24"/>
                <w:szCs w:val="24"/>
              </w:rPr>
              <w:t>батьки</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4211B3" w:rsidRDefault="00B72C02" w:rsidP="00B72C02">
            <w:pPr>
              <w:spacing w:after="0" w:line="240" w:lineRule="auto"/>
              <w:jc w:val="both"/>
              <w:rPr>
                <w:rFonts w:ascii="Times New Roman" w:hAnsi="Times New Roman" w:cs="Times New Roman"/>
                <w:sz w:val="24"/>
                <w:szCs w:val="24"/>
              </w:rPr>
            </w:pPr>
            <w:r w:rsidRPr="004211B3">
              <w:rPr>
                <w:rFonts w:ascii="Times New Roman" w:hAnsi="Times New Roman" w:cs="Times New Roman"/>
                <w:sz w:val="24"/>
                <w:szCs w:val="24"/>
              </w:rPr>
              <w:t>«Казковий світ України»: постановка лялькового театру за мотивами українських казок</w:t>
            </w:r>
            <w:r>
              <w:rPr>
                <w:rFonts w:ascii="Times New Roman" w:hAnsi="Times New Roman" w:cs="Times New Roman"/>
                <w:sz w:val="24"/>
                <w:szCs w:val="24"/>
              </w:rPr>
              <w:t>.</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B72C02" w:rsidRPr="004211B3" w:rsidRDefault="00B72C02" w:rsidP="00B72C02">
            <w:pPr>
              <w:spacing w:after="0" w:line="240" w:lineRule="auto"/>
              <w:jc w:val="center"/>
              <w:rPr>
                <w:rFonts w:ascii="Times New Roman" w:hAnsi="Times New Roman" w:cs="Times New Roman"/>
                <w:sz w:val="24"/>
                <w:szCs w:val="24"/>
              </w:rPr>
            </w:pPr>
            <w:r w:rsidRPr="004211B3">
              <w:rPr>
                <w:rFonts w:ascii="Times New Roman" w:hAnsi="Times New Roman" w:cs="Times New Roman"/>
                <w:sz w:val="24"/>
                <w:szCs w:val="24"/>
              </w:rPr>
              <w:t>Вихователь-методист,</w:t>
            </w:r>
          </w:p>
          <w:p w:rsidR="00B72C02" w:rsidRPr="00F50760" w:rsidRDefault="00B72C02" w:rsidP="00B72C02">
            <w:pPr>
              <w:spacing w:after="0" w:line="240" w:lineRule="auto"/>
              <w:jc w:val="center"/>
              <w:rPr>
                <w:rFonts w:ascii="Times New Roman" w:hAnsi="Times New Roman" w:cs="Times New Roman"/>
                <w:sz w:val="24"/>
                <w:szCs w:val="24"/>
              </w:rPr>
            </w:pPr>
            <w:r w:rsidRPr="004211B3">
              <w:rPr>
                <w:rFonts w:ascii="Times New Roman" w:hAnsi="Times New Roman" w:cs="Times New Roman"/>
                <w:sz w:val="24"/>
                <w:szCs w:val="24"/>
              </w:rPr>
              <w:t>вихователі</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2554"/>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proofErr w:type="spellStart"/>
            <w:r w:rsidRPr="00781731">
              <w:rPr>
                <w:rFonts w:ascii="Times New Roman" w:hAnsi="Times New Roman" w:cs="Times New Roman"/>
                <w:sz w:val="24"/>
                <w:szCs w:val="24"/>
              </w:rPr>
              <w:t>Проєкт</w:t>
            </w:r>
            <w:proofErr w:type="spellEnd"/>
            <w:r w:rsidRPr="00781731">
              <w:rPr>
                <w:rFonts w:ascii="Times New Roman" w:hAnsi="Times New Roman" w:cs="Times New Roman"/>
                <w:sz w:val="24"/>
                <w:szCs w:val="24"/>
              </w:rPr>
              <w:t xml:space="preserve"> «Малюнок на </w:t>
            </w:r>
            <w:proofErr w:type="spellStart"/>
            <w:r w:rsidRPr="00781731">
              <w:rPr>
                <w:rFonts w:ascii="Times New Roman" w:hAnsi="Times New Roman" w:cs="Times New Roman"/>
                <w:sz w:val="24"/>
                <w:szCs w:val="24"/>
              </w:rPr>
              <w:t>камені</w:t>
            </w:r>
            <w:proofErr w:type="spellEnd"/>
            <w:r w:rsidRPr="00781731">
              <w:rPr>
                <w:rFonts w:ascii="Times New Roman" w:hAnsi="Times New Roman" w:cs="Times New Roman"/>
                <w:sz w:val="24"/>
                <w:szCs w:val="24"/>
              </w:rPr>
              <w:t xml:space="preserve"> — оберіг України»: розпис камінців на патріотичну тематику, створення експозиції в закладі.</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p w:rsidR="00B72C02" w:rsidRPr="00241645" w:rsidRDefault="00B72C02" w:rsidP="00B72C02">
            <w:pPr>
              <w:spacing w:after="0" w:line="240" w:lineRule="auto"/>
              <w:rPr>
                <w:rFonts w:ascii="Times New Roman" w:hAnsi="Times New Roman" w:cs="Times New Roman"/>
                <w:sz w:val="24"/>
                <w:szCs w:val="24"/>
              </w:rPr>
            </w:pPr>
          </w:p>
          <w:p w:rsidR="00B72C02" w:rsidRPr="00241645"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rPr>
                <w:rFonts w:ascii="Times New Roman" w:hAnsi="Times New Roman" w:cs="Times New Roman"/>
                <w:sz w:val="24"/>
                <w:szCs w:val="24"/>
              </w:rPr>
            </w:pPr>
          </w:p>
        </w:tc>
        <w:tc>
          <w:tcPr>
            <w:tcW w:w="1434" w:type="dxa"/>
          </w:tcPr>
          <w:p w:rsidR="00B72C02" w:rsidRPr="004211B3" w:rsidRDefault="00B72C02" w:rsidP="00B72C02">
            <w:pPr>
              <w:spacing w:after="0" w:line="240" w:lineRule="auto"/>
              <w:jc w:val="center"/>
              <w:rPr>
                <w:rFonts w:ascii="Times New Roman" w:hAnsi="Times New Roman" w:cs="Times New Roman"/>
                <w:sz w:val="24"/>
                <w:szCs w:val="24"/>
              </w:rPr>
            </w:pPr>
            <w:r w:rsidRPr="004211B3">
              <w:rPr>
                <w:rFonts w:ascii="Times New Roman" w:hAnsi="Times New Roman" w:cs="Times New Roman"/>
                <w:sz w:val="24"/>
                <w:szCs w:val="24"/>
              </w:rPr>
              <w:t>Вихователь-методист,</w:t>
            </w:r>
          </w:p>
          <w:p w:rsidR="00B72C02" w:rsidRPr="004211B3" w:rsidRDefault="00B72C02" w:rsidP="00B72C02">
            <w:pPr>
              <w:spacing w:after="0" w:line="240" w:lineRule="auto"/>
              <w:jc w:val="center"/>
              <w:rPr>
                <w:rFonts w:ascii="Times New Roman" w:hAnsi="Times New Roman" w:cs="Times New Roman"/>
                <w:sz w:val="24"/>
                <w:szCs w:val="24"/>
              </w:rPr>
            </w:pPr>
            <w:r w:rsidRPr="004211B3">
              <w:rPr>
                <w:rFonts w:ascii="Times New Roman" w:hAnsi="Times New Roman" w:cs="Times New Roman"/>
                <w:sz w:val="24"/>
                <w:szCs w:val="24"/>
              </w:rPr>
              <w:t>вихователі,</w:t>
            </w:r>
          </w:p>
          <w:p w:rsidR="00B72C02" w:rsidRPr="00F50760" w:rsidRDefault="00B72C02" w:rsidP="00B72C02">
            <w:pPr>
              <w:spacing w:after="0" w:line="240" w:lineRule="auto"/>
              <w:jc w:val="center"/>
              <w:rPr>
                <w:rFonts w:ascii="Times New Roman" w:hAnsi="Times New Roman" w:cs="Times New Roman"/>
                <w:sz w:val="24"/>
                <w:szCs w:val="24"/>
              </w:rPr>
            </w:pPr>
            <w:r w:rsidRPr="004211B3">
              <w:rPr>
                <w:rFonts w:ascii="Times New Roman" w:hAnsi="Times New Roman" w:cs="Times New Roman"/>
                <w:sz w:val="24"/>
                <w:szCs w:val="24"/>
              </w:rPr>
              <w:t>батьки</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Default="00B72C02" w:rsidP="00B72C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Рольові ігри</w:t>
            </w:r>
          </w:p>
        </w:tc>
        <w:tc>
          <w:tcPr>
            <w:tcW w:w="2815" w:type="dxa"/>
          </w:tcPr>
          <w:p w:rsidR="00B72C02" w:rsidRPr="004211B3" w:rsidRDefault="00B72C02" w:rsidP="00B72C02">
            <w:pPr>
              <w:spacing w:after="0" w:line="240" w:lineRule="auto"/>
              <w:jc w:val="both"/>
              <w:rPr>
                <w:rFonts w:ascii="Times New Roman" w:hAnsi="Times New Roman" w:cs="Times New Roman"/>
                <w:sz w:val="24"/>
                <w:szCs w:val="24"/>
              </w:rPr>
            </w:pPr>
            <w:r w:rsidRPr="004211B3">
              <w:rPr>
                <w:rFonts w:ascii="Times New Roman" w:hAnsi="Times New Roman" w:cs="Times New Roman"/>
                <w:sz w:val="24"/>
                <w:szCs w:val="24"/>
              </w:rPr>
              <w:t>Вирішення конфліктних ситуацій з дітьми: рольові ігри з елементами педагогічної етики</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Вихователь-методист,</w:t>
            </w:r>
            <w:r>
              <w:rPr>
                <w:rFonts w:ascii="Times New Roman" w:hAnsi="Times New Roman" w:cs="Times New Roman"/>
                <w:sz w:val="24"/>
                <w:szCs w:val="24"/>
              </w:rPr>
              <w:t xml:space="preserve"> практичний психолог,</w:t>
            </w:r>
          </w:p>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241645">
              <w:rPr>
                <w:rFonts w:ascii="Times New Roman" w:hAnsi="Times New Roman" w:cs="Times New Roman"/>
                <w:sz w:val="24"/>
                <w:szCs w:val="24"/>
              </w:rPr>
              <w:t>ихователі</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1158"/>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4211B3" w:rsidRDefault="00B72C02" w:rsidP="00B72C02">
            <w:pPr>
              <w:spacing w:after="0" w:line="240" w:lineRule="auto"/>
              <w:jc w:val="both"/>
              <w:rPr>
                <w:rFonts w:ascii="Times New Roman" w:hAnsi="Times New Roman" w:cs="Times New Roman"/>
                <w:sz w:val="24"/>
                <w:szCs w:val="24"/>
              </w:rPr>
            </w:pPr>
            <w:r w:rsidRPr="004211B3">
              <w:rPr>
                <w:rFonts w:ascii="Times New Roman" w:hAnsi="Times New Roman" w:cs="Times New Roman"/>
                <w:sz w:val="24"/>
                <w:szCs w:val="24"/>
              </w:rPr>
              <w:t>Ефективна комунікація з батьками: моделювання ситуацій вирішення конфліктів і непорозумінь</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4211B3">
              <w:rPr>
                <w:rFonts w:ascii="Times New Roman" w:hAnsi="Times New Roman" w:cs="Times New Roman"/>
                <w:sz w:val="24"/>
                <w:szCs w:val="24"/>
              </w:rPr>
              <w:t xml:space="preserve">Вихователь-методист, </w:t>
            </w:r>
            <w:r>
              <w:rPr>
                <w:rFonts w:ascii="Times New Roman" w:hAnsi="Times New Roman" w:cs="Times New Roman"/>
                <w:sz w:val="24"/>
                <w:szCs w:val="24"/>
              </w:rPr>
              <w:t xml:space="preserve">практичний психолог. </w:t>
            </w:r>
            <w:r w:rsidRPr="004211B3">
              <w:rPr>
                <w:rFonts w:ascii="Times New Roman" w:hAnsi="Times New Roman" w:cs="Times New Roman"/>
                <w:sz w:val="24"/>
                <w:szCs w:val="24"/>
              </w:rPr>
              <w:t>Вихователі</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1396"/>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24AA1"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C24AA1" w:rsidRDefault="00B72C02" w:rsidP="00B72C02">
            <w:pPr>
              <w:spacing w:after="0" w:line="240" w:lineRule="auto"/>
              <w:jc w:val="both"/>
              <w:rPr>
                <w:rFonts w:ascii="Times New Roman" w:hAnsi="Times New Roman" w:cs="Times New Roman"/>
                <w:sz w:val="24"/>
                <w:szCs w:val="24"/>
              </w:rPr>
            </w:pPr>
            <w:r w:rsidRPr="00C24AA1">
              <w:rPr>
                <w:rFonts w:ascii="Times New Roman" w:hAnsi="Times New Roman" w:cs="Times New Roman"/>
                <w:sz w:val="24"/>
                <w:szCs w:val="24"/>
              </w:rPr>
              <w:t xml:space="preserve">Як створити освітній </w:t>
            </w:r>
            <w:proofErr w:type="spellStart"/>
            <w:r w:rsidRPr="00C24AA1">
              <w:rPr>
                <w:rFonts w:ascii="Times New Roman" w:hAnsi="Times New Roman" w:cs="Times New Roman"/>
                <w:sz w:val="24"/>
                <w:szCs w:val="24"/>
              </w:rPr>
              <w:t>відеоконтент</w:t>
            </w:r>
            <w:proofErr w:type="spellEnd"/>
            <w:r w:rsidRPr="00C24AA1">
              <w:rPr>
                <w:rFonts w:ascii="Times New Roman" w:hAnsi="Times New Roman" w:cs="Times New Roman"/>
                <w:sz w:val="24"/>
                <w:szCs w:val="24"/>
              </w:rPr>
              <w:t xml:space="preserve"> для батьків і дітей: сценарій, запис, поширення (</w:t>
            </w:r>
            <w:proofErr w:type="spellStart"/>
            <w:r w:rsidRPr="00C24AA1">
              <w:rPr>
                <w:rFonts w:ascii="Times New Roman" w:hAnsi="Times New Roman" w:cs="Times New Roman"/>
                <w:sz w:val="24"/>
                <w:szCs w:val="24"/>
              </w:rPr>
              <w:t>YouTube</w:t>
            </w:r>
            <w:proofErr w:type="spellEnd"/>
            <w:r w:rsidRPr="00C24AA1">
              <w:rPr>
                <w:rFonts w:ascii="Times New Roman" w:hAnsi="Times New Roman" w:cs="Times New Roman"/>
                <w:sz w:val="24"/>
                <w:szCs w:val="24"/>
              </w:rPr>
              <w:t xml:space="preserve">, </w:t>
            </w:r>
            <w:proofErr w:type="spellStart"/>
            <w:r w:rsidRPr="00C24AA1">
              <w:rPr>
                <w:rFonts w:ascii="Times New Roman" w:hAnsi="Times New Roman" w:cs="Times New Roman"/>
                <w:sz w:val="24"/>
                <w:szCs w:val="24"/>
              </w:rPr>
              <w:t>Telegram</w:t>
            </w:r>
            <w:proofErr w:type="spellEnd"/>
            <w:r w:rsidRPr="00C24AA1">
              <w:rPr>
                <w:rFonts w:ascii="Times New Roman" w:hAnsi="Times New Roman" w:cs="Times New Roman"/>
                <w:sz w:val="24"/>
                <w:szCs w:val="24"/>
              </w:rPr>
              <w:t>)</w:t>
            </w:r>
            <w:r>
              <w:rPr>
                <w:rFonts w:ascii="Times New Roman" w:hAnsi="Times New Roman" w:cs="Times New Roman"/>
                <w:sz w:val="24"/>
                <w:szCs w:val="24"/>
              </w:rPr>
              <w:t>.</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B72C02" w:rsidRPr="004211B3"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1415"/>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24AA1"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C24AA1" w:rsidRDefault="00B72C02" w:rsidP="00B72C02">
            <w:pPr>
              <w:spacing w:after="0" w:line="240" w:lineRule="auto"/>
              <w:jc w:val="both"/>
              <w:rPr>
                <w:rFonts w:ascii="Times New Roman" w:hAnsi="Times New Roman" w:cs="Times New Roman"/>
                <w:sz w:val="24"/>
                <w:szCs w:val="24"/>
              </w:rPr>
            </w:pPr>
            <w:r w:rsidRPr="00C24AA1">
              <w:rPr>
                <w:rFonts w:ascii="Times New Roman" w:hAnsi="Times New Roman" w:cs="Times New Roman"/>
                <w:sz w:val="24"/>
                <w:szCs w:val="24"/>
              </w:rPr>
              <w:t>Цифрова гігієна для педагога: безпека в інтернеті, захист особистих даних, етика онлайн-спілкування</w:t>
            </w:r>
            <w:r>
              <w:rPr>
                <w:rFonts w:ascii="Times New Roman" w:hAnsi="Times New Roman" w:cs="Times New Roman"/>
                <w:sz w:val="24"/>
                <w:szCs w:val="24"/>
              </w:rPr>
              <w:t>.</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434" w:type="dxa"/>
          </w:tcPr>
          <w:p w:rsidR="00B72C02" w:rsidRPr="004211B3"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1399"/>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24AA1"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C24AA1" w:rsidRDefault="00B72C02" w:rsidP="00B72C02">
            <w:pPr>
              <w:spacing w:after="0" w:line="240" w:lineRule="auto"/>
              <w:jc w:val="both"/>
              <w:rPr>
                <w:rFonts w:ascii="Times New Roman" w:hAnsi="Times New Roman" w:cs="Times New Roman"/>
                <w:sz w:val="24"/>
                <w:szCs w:val="24"/>
              </w:rPr>
            </w:pPr>
            <w:r w:rsidRPr="00C24AA1">
              <w:rPr>
                <w:rFonts w:ascii="Times New Roman" w:hAnsi="Times New Roman" w:cs="Times New Roman"/>
                <w:sz w:val="24"/>
                <w:szCs w:val="24"/>
              </w:rPr>
              <w:t>Цифрове портфоліо дошкільника: як зберігати й демонструвати результати діяльності дітей у зручному форматі</w:t>
            </w:r>
            <w:r>
              <w:rPr>
                <w:rFonts w:ascii="Times New Roman" w:hAnsi="Times New Roman" w:cs="Times New Roman"/>
                <w:sz w:val="24"/>
                <w:szCs w:val="24"/>
              </w:rPr>
              <w:t>.</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434" w:type="dxa"/>
          </w:tcPr>
          <w:p w:rsidR="00B72C02" w:rsidRPr="00C24AA1"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Default="00B72C02" w:rsidP="00B72C02">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Флешмоби</w:t>
            </w:r>
            <w:proofErr w:type="spellEnd"/>
          </w:p>
        </w:tc>
        <w:tc>
          <w:tcPr>
            <w:tcW w:w="2815" w:type="dxa"/>
          </w:tcPr>
          <w:p w:rsidR="00B72C02" w:rsidRPr="00771DAC" w:rsidRDefault="00B72C02" w:rsidP="00B72C02">
            <w:pPr>
              <w:spacing w:after="0" w:line="240" w:lineRule="auto"/>
              <w:jc w:val="both"/>
              <w:rPr>
                <w:rFonts w:ascii="Times New Roman" w:hAnsi="Times New Roman" w:cs="Times New Roman"/>
                <w:sz w:val="24"/>
                <w:szCs w:val="24"/>
              </w:rPr>
            </w:pPr>
            <w:r w:rsidRPr="00771DAC">
              <w:rPr>
                <w:rFonts w:ascii="Times New Roman" w:hAnsi="Times New Roman" w:cs="Times New Roman"/>
                <w:sz w:val="24"/>
                <w:szCs w:val="24"/>
              </w:rPr>
              <w:t xml:space="preserve">«Свято дитинства» — </w:t>
            </w:r>
            <w:proofErr w:type="spellStart"/>
            <w:r w:rsidRPr="00771DAC">
              <w:rPr>
                <w:rFonts w:ascii="Times New Roman" w:hAnsi="Times New Roman" w:cs="Times New Roman"/>
                <w:sz w:val="24"/>
                <w:szCs w:val="24"/>
              </w:rPr>
              <w:t>флешмоб</w:t>
            </w:r>
            <w:proofErr w:type="spellEnd"/>
            <w:r w:rsidRPr="00771DAC">
              <w:rPr>
                <w:rFonts w:ascii="Times New Roman" w:hAnsi="Times New Roman" w:cs="Times New Roman"/>
                <w:sz w:val="24"/>
                <w:szCs w:val="24"/>
              </w:rPr>
              <w:t xml:space="preserve"> із кольоровими кульками, посмішками та спільним танцем дітей і вихователів</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w:t>
            </w:r>
          </w:p>
          <w:p w:rsidR="00B72C02" w:rsidRPr="00241645" w:rsidRDefault="00B72C02" w:rsidP="00B72C02">
            <w:pPr>
              <w:spacing w:after="0" w:line="240" w:lineRule="auto"/>
              <w:jc w:val="center"/>
              <w:rPr>
                <w:rFonts w:ascii="Times New Roman" w:hAnsi="Times New Roman" w:cs="Times New Roman"/>
                <w:sz w:val="24"/>
                <w:szCs w:val="24"/>
              </w:rPr>
            </w:pPr>
          </w:p>
        </w:tc>
        <w:tc>
          <w:tcPr>
            <w:tcW w:w="1434" w:type="dxa"/>
          </w:tcPr>
          <w:p w:rsidR="00B72C02" w:rsidRPr="00771DAC" w:rsidRDefault="00B72C02" w:rsidP="00B72C02">
            <w:pPr>
              <w:spacing w:after="0" w:line="240" w:lineRule="auto"/>
              <w:jc w:val="center"/>
              <w:rPr>
                <w:rFonts w:ascii="Times New Roman" w:hAnsi="Times New Roman" w:cs="Times New Roman"/>
                <w:sz w:val="24"/>
                <w:szCs w:val="24"/>
              </w:rPr>
            </w:pPr>
            <w:r w:rsidRPr="00771DAC">
              <w:rPr>
                <w:rFonts w:ascii="Times New Roman" w:hAnsi="Times New Roman" w:cs="Times New Roman"/>
                <w:sz w:val="24"/>
                <w:szCs w:val="24"/>
              </w:rPr>
              <w:t>Вихователь-методист,</w:t>
            </w:r>
          </w:p>
          <w:p w:rsidR="00B72C02" w:rsidRPr="00771DAC"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771DAC">
              <w:rPr>
                <w:rFonts w:ascii="Times New Roman" w:hAnsi="Times New Roman" w:cs="Times New Roman"/>
                <w:sz w:val="24"/>
                <w:szCs w:val="24"/>
              </w:rPr>
              <w:t>ихователі,</w:t>
            </w:r>
          </w:p>
          <w:p w:rsidR="00B72C02" w:rsidRPr="00241645" w:rsidRDefault="00B72C02" w:rsidP="00B72C02">
            <w:pPr>
              <w:spacing w:after="0" w:line="240" w:lineRule="auto"/>
              <w:jc w:val="center"/>
              <w:rPr>
                <w:rFonts w:ascii="Times New Roman" w:hAnsi="Times New Roman" w:cs="Times New Roman"/>
                <w:sz w:val="24"/>
                <w:szCs w:val="24"/>
              </w:rPr>
            </w:pPr>
            <w:r w:rsidRPr="00771DAC">
              <w:rPr>
                <w:rFonts w:ascii="Times New Roman" w:hAnsi="Times New Roman" w:cs="Times New Roman"/>
                <w:sz w:val="24"/>
                <w:szCs w:val="24"/>
              </w:rPr>
              <w:t>батьки</w:t>
            </w:r>
          </w:p>
        </w:tc>
        <w:tc>
          <w:tcPr>
            <w:tcW w:w="983" w:type="dxa"/>
          </w:tcPr>
          <w:p w:rsidR="00B72C02" w:rsidRDefault="00B72C02" w:rsidP="00B72C02">
            <w:pPr>
              <w:spacing w:after="0" w:line="240" w:lineRule="auto"/>
              <w:ind w:left="-105" w:right="-119"/>
              <w:jc w:val="center"/>
              <w:rPr>
                <w:rFonts w:ascii="Times New Roman" w:hAnsi="Times New Roman" w:cs="Times New Roman"/>
                <w:bCs/>
                <w:sz w:val="24"/>
                <w:szCs w:val="24"/>
              </w:rPr>
            </w:pPr>
            <w:r>
              <w:rPr>
                <w:rFonts w:ascii="Times New Roman" w:hAnsi="Times New Roman" w:cs="Times New Roman"/>
                <w:bCs/>
                <w:sz w:val="24"/>
                <w:szCs w:val="24"/>
              </w:rPr>
              <w:t>д</w:t>
            </w:r>
            <w:r w:rsidRPr="00771DAC">
              <w:rPr>
                <w:rFonts w:ascii="Times New Roman" w:hAnsi="Times New Roman" w:cs="Times New Roman"/>
                <w:bCs/>
                <w:sz w:val="24"/>
                <w:szCs w:val="24"/>
              </w:rPr>
              <w:t>о</w:t>
            </w:r>
          </w:p>
          <w:p w:rsidR="00B72C02" w:rsidRPr="00771DAC" w:rsidRDefault="00B72C02" w:rsidP="00B72C02">
            <w:pPr>
              <w:spacing w:after="0" w:line="240" w:lineRule="auto"/>
              <w:ind w:left="-105" w:right="-119"/>
              <w:jc w:val="center"/>
              <w:rPr>
                <w:rFonts w:ascii="Times New Roman" w:hAnsi="Times New Roman" w:cs="Times New Roman"/>
                <w:bCs/>
                <w:sz w:val="24"/>
                <w:szCs w:val="24"/>
              </w:rPr>
            </w:pPr>
            <w:r w:rsidRPr="00771DAC">
              <w:rPr>
                <w:rFonts w:ascii="Times New Roman" w:hAnsi="Times New Roman" w:cs="Times New Roman"/>
                <w:bCs/>
                <w:sz w:val="24"/>
                <w:szCs w:val="24"/>
              </w:rPr>
              <w:t xml:space="preserve">Дня </w:t>
            </w:r>
            <w:proofErr w:type="spellStart"/>
            <w:r w:rsidRPr="00771DAC">
              <w:rPr>
                <w:rFonts w:ascii="Times New Roman" w:hAnsi="Times New Roman" w:cs="Times New Roman"/>
                <w:bCs/>
                <w:sz w:val="24"/>
                <w:szCs w:val="24"/>
              </w:rPr>
              <w:t>дошкілля</w:t>
            </w:r>
            <w:proofErr w:type="spellEnd"/>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771DAC" w:rsidRDefault="00B72C02" w:rsidP="00B72C02">
            <w:pPr>
              <w:spacing w:after="0" w:line="240" w:lineRule="auto"/>
              <w:jc w:val="both"/>
              <w:rPr>
                <w:rFonts w:ascii="Times New Roman" w:hAnsi="Times New Roman" w:cs="Times New Roman"/>
                <w:sz w:val="24"/>
                <w:szCs w:val="24"/>
              </w:rPr>
            </w:pPr>
            <w:r w:rsidRPr="00771DAC">
              <w:rPr>
                <w:rFonts w:ascii="Times New Roman" w:hAnsi="Times New Roman" w:cs="Times New Roman"/>
                <w:sz w:val="24"/>
                <w:szCs w:val="24"/>
              </w:rPr>
              <w:t xml:space="preserve">«Слава захисникам України» — </w:t>
            </w:r>
            <w:proofErr w:type="spellStart"/>
            <w:r w:rsidRPr="00771DAC">
              <w:rPr>
                <w:rFonts w:ascii="Times New Roman" w:hAnsi="Times New Roman" w:cs="Times New Roman"/>
                <w:sz w:val="24"/>
                <w:szCs w:val="24"/>
              </w:rPr>
              <w:t>флешмоб</w:t>
            </w:r>
            <w:proofErr w:type="spellEnd"/>
            <w:r w:rsidRPr="00771DAC">
              <w:rPr>
                <w:rFonts w:ascii="Times New Roman" w:hAnsi="Times New Roman" w:cs="Times New Roman"/>
                <w:sz w:val="24"/>
                <w:szCs w:val="24"/>
              </w:rPr>
              <w:t xml:space="preserve"> із патріотичними піснями, створення живого ланцюга єдності та підняття державних </w:t>
            </w:r>
            <w:r w:rsidRPr="00771DAC">
              <w:rPr>
                <w:rFonts w:ascii="Times New Roman" w:hAnsi="Times New Roman" w:cs="Times New Roman"/>
                <w:sz w:val="24"/>
                <w:szCs w:val="24"/>
              </w:rPr>
              <w:lastRenderedPageBreak/>
              <w:t>прапорів</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lastRenderedPageBreak/>
              <w:t>Жовтень</w:t>
            </w:r>
          </w:p>
          <w:p w:rsidR="00B72C02" w:rsidRPr="00241645" w:rsidRDefault="00B72C02" w:rsidP="00B72C02">
            <w:pPr>
              <w:spacing w:after="0" w:line="240" w:lineRule="auto"/>
              <w:jc w:val="center"/>
              <w:rPr>
                <w:rFonts w:ascii="Times New Roman" w:hAnsi="Times New Roman" w:cs="Times New Roman"/>
                <w:sz w:val="24"/>
                <w:szCs w:val="24"/>
              </w:rPr>
            </w:pP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Вихователь-методист,</w:t>
            </w:r>
          </w:p>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241645">
              <w:rPr>
                <w:rFonts w:ascii="Times New Roman" w:hAnsi="Times New Roman" w:cs="Times New Roman"/>
                <w:sz w:val="24"/>
                <w:szCs w:val="24"/>
              </w:rPr>
              <w:t>ихователі</w:t>
            </w:r>
            <w:r>
              <w:rPr>
                <w:rFonts w:ascii="Times New Roman" w:hAnsi="Times New Roman" w:cs="Times New Roman"/>
                <w:sz w:val="24"/>
                <w:szCs w:val="24"/>
              </w:rPr>
              <w:t>,</w:t>
            </w:r>
          </w:p>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батьки</w:t>
            </w:r>
          </w:p>
        </w:tc>
        <w:tc>
          <w:tcPr>
            <w:tcW w:w="983" w:type="dxa"/>
          </w:tcPr>
          <w:p w:rsidR="00B72C02" w:rsidRDefault="00B72C02" w:rsidP="00B72C02">
            <w:pPr>
              <w:spacing w:after="0" w:line="240" w:lineRule="auto"/>
              <w:ind w:left="-105"/>
              <w:jc w:val="center"/>
              <w:rPr>
                <w:rFonts w:ascii="Times New Roman" w:hAnsi="Times New Roman" w:cs="Times New Roman"/>
                <w:bCs/>
                <w:sz w:val="24"/>
                <w:szCs w:val="24"/>
              </w:rPr>
            </w:pPr>
            <w:r w:rsidRPr="00771DAC">
              <w:rPr>
                <w:rFonts w:ascii="Times New Roman" w:hAnsi="Times New Roman" w:cs="Times New Roman"/>
                <w:bCs/>
                <w:sz w:val="24"/>
                <w:szCs w:val="24"/>
              </w:rPr>
              <w:t>до</w:t>
            </w:r>
          </w:p>
          <w:p w:rsidR="00B72C02" w:rsidRPr="00771DAC" w:rsidRDefault="00B72C02" w:rsidP="00B72C02">
            <w:pPr>
              <w:spacing w:after="0" w:line="240" w:lineRule="auto"/>
              <w:ind w:left="-105"/>
              <w:jc w:val="center"/>
              <w:rPr>
                <w:rFonts w:ascii="Times New Roman" w:hAnsi="Times New Roman" w:cs="Times New Roman"/>
                <w:bCs/>
                <w:sz w:val="24"/>
                <w:szCs w:val="24"/>
              </w:rPr>
            </w:pPr>
            <w:r w:rsidRPr="00771DAC">
              <w:rPr>
                <w:rFonts w:ascii="Times New Roman" w:hAnsi="Times New Roman" w:cs="Times New Roman"/>
                <w:bCs/>
                <w:sz w:val="24"/>
                <w:szCs w:val="24"/>
              </w:rPr>
              <w:t xml:space="preserve">Дня </w:t>
            </w:r>
            <w:proofErr w:type="spellStart"/>
            <w:r w:rsidRPr="00771DAC">
              <w:rPr>
                <w:rFonts w:ascii="Times New Roman" w:hAnsi="Times New Roman" w:cs="Times New Roman"/>
                <w:bCs/>
                <w:sz w:val="24"/>
                <w:szCs w:val="24"/>
              </w:rPr>
              <w:t>Захис</w:t>
            </w:r>
            <w:r>
              <w:rPr>
                <w:rFonts w:ascii="Times New Roman" w:hAnsi="Times New Roman" w:cs="Times New Roman"/>
                <w:bCs/>
                <w:sz w:val="24"/>
                <w:szCs w:val="24"/>
              </w:rPr>
              <w:t>-</w:t>
            </w:r>
            <w:r w:rsidRPr="00771DAC">
              <w:rPr>
                <w:rFonts w:ascii="Times New Roman" w:hAnsi="Times New Roman" w:cs="Times New Roman"/>
                <w:bCs/>
                <w:sz w:val="24"/>
                <w:szCs w:val="24"/>
              </w:rPr>
              <w:t>ника</w:t>
            </w:r>
            <w:proofErr w:type="spellEnd"/>
            <w:r w:rsidRPr="00771DAC">
              <w:rPr>
                <w:rFonts w:ascii="Times New Roman" w:hAnsi="Times New Roman" w:cs="Times New Roman"/>
                <w:bCs/>
                <w:sz w:val="24"/>
                <w:szCs w:val="24"/>
              </w:rPr>
              <w:t xml:space="preserve"> України</w:t>
            </w: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771DAC" w:rsidRDefault="00B72C02" w:rsidP="00B72C02">
            <w:pPr>
              <w:spacing w:after="0" w:line="240" w:lineRule="auto"/>
              <w:jc w:val="both"/>
              <w:rPr>
                <w:rFonts w:ascii="Times New Roman" w:hAnsi="Times New Roman" w:cs="Times New Roman"/>
                <w:sz w:val="24"/>
                <w:szCs w:val="24"/>
              </w:rPr>
            </w:pPr>
            <w:r w:rsidRPr="00771DAC">
              <w:rPr>
                <w:rFonts w:ascii="Times New Roman" w:hAnsi="Times New Roman" w:cs="Times New Roman"/>
                <w:sz w:val="24"/>
                <w:szCs w:val="24"/>
              </w:rPr>
              <w:t>Мова єднає — читання віршів, спільне створення алфавітного панно.</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434" w:type="dxa"/>
          </w:tcPr>
          <w:p w:rsidR="00B72C02" w:rsidRPr="00771DAC" w:rsidRDefault="00B72C02" w:rsidP="00B72C02">
            <w:pPr>
              <w:spacing w:after="0" w:line="240" w:lineRule="auto"/>
              <w:jc w:val="center"/>
              <w:rPr>
                <w:rFonts w:ascii="Times New Roman" w:hAnsi="Times New Roman" w:cs="Times New Roman"/>
                <w:sz w:val="24"/>
                <w:szCs w:val="24"/>
              </w:rPr>
            </w:pPr>
            <w:r w:rsidRPr="00771DAC">
              <w:rPr>
                <w:rFonts w:ascii="Times New Roman" w:hAnsi="Times New Roman" w:cs="Times New Roman"/>
                <w:sz w:val="24"/>
                <w:szCs w:val="24"/>
              </w:rPr>
              <w:t>Вихователь-методист,</w:t>
            </w:r>
          </w:p>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771DAC">
              <w:rPr>
                <w:rFonts w:ascii="Times New Roman" w:hAnsi="Times New Roman" w:cs="Times New Roman"/>
                <w:sz w:val="24"/>
                <w:szCs w:val="24"/>
              </w:rPr>
              <w:t>ихователі</w:t>
            </w:r>
          </w:p>
        </w:tc>
        <w:tc>
          <w:tcPr>
            <w:tcW w:w="983" w:type="dxa"/>
          </w:tcPr>
          <w:p w:rsidR="00B72C02" w:rsidRPr="00771DAC" w:rsidRDefault="00B72C02" w:rsidP="00B72C02">
            <w:pPr>
              <w:spacing w:after="0" w:line="240" w:lineRule="auto"/>
              <w:jc w:val="center"/>
              <w:rPr>
                <w:rFonts w:ascii="Times New Roman" w:hAnsi="Times New Roman" w:cs="Times New Roman"/>
                <w:bCs/>
                <w:sz w:val="24"/>
                <w:szCs w:val="24"/>
              </w:rPr>
            </w:pPr>
            <w:r w:rsidRPr="00771DAC">
              <w:rPr>
                <w:rFonts w:ascii="Times New Roman" w:hAnsi="Times New Roman" w:cs="Times New Roman"/>
                <w:bCs/>
                <w:sz w:val="24"/>
                <w:szCs w:val="24"/>
              </w:rPr>
              <w:t xml:space="preserve">до Дня </w:t>
            </w:r>
            <w:proofErr w:type="spellStart"/>
            <w:r w:rsidRPr="00771DAC">
              <w:rPr>
                <w:rFonts w:ascii="Times New Roman" w:hAnsi="Times New Roman" w:cs="Times New Roman"/>
                <w:bCs/>
                <w:sz w:val="24"/>
                <w:szCs w:val="24"/>
              </w:rPr>
              <w:t>україн</w:t>
            </w:r>
            <w:r>
              <w:rPr>
                <w:rFonts w:ascii="Times New Roman" w:hAnsi="Times New Roman" w:cs="Times New Roman"/>
                <w:bCs/>
                <w:sz w:val="24"/>
                <w:szCs w:val="24"/>
              </w:rPr>
              <w:t>-</w:t>
            </w:r>
            <w:r w:rsidRPr="00771DAC">
              <w:rPr>
                <w:rFonts w:ascii="Times New Roman" w:hAnsi="Times New Roman" w:cs="Times New Roman"/>
                <w:bCs/>
                <w:sz w:val="24"/>
                <w:szCs w:val="24"/>
              </w:rPr>
              <w:t>ської</w:t>
            </w:r>
            <w:proofErr w:type="spellEnd"/>
            <w:r w:rsidRPr="00771DAC">
              <w:rPr>
                <w:rFonts w:ascii="Times New Roman" w:hAnsi="Times New Roman" w:cs="Times New Roman"/>
                <w:bCs/>
                <w:sz w:val="24"/>
                <w:szCs w:val="24"/>
              </w:rPr>
              <w:t xml:space="preserve"> мови</w:t>
            </w:r>
          </w:p>
        </w:tc>
      </w:tr>
      <w:tr w:rsidR="00B72C02" w:rsidTr="00F5725C">
        <w:trPr>
          <w:trHeight w:val="1087"/>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771DAC" w:rsidRDefault="00B72C02" w:rsidP="00B72C02">
            <w:pPr>
              <w:spacing w:after="0" w:line="240" w:lineRule="auto"/>
              <w:jc w:val="both"/>
              <w:rPr>
                <w:rFonts w:ascii="Times New Roman" w:hAnsi="Times New Roman" w:cs="Times New Roman"/>
                <w:sz w:val="24"/>
                <w:szCs w:val="24"/>
              </w:rPr>
            </w:pPr>
            <w:r w:rsidRPr="00771DAC">
              <w:rPr>
                <w:rFonts w:ascii="Times New Roman" w:hAnsi="Times New Roman" w:cs="Times New Roman"/>
                <w:sz w:val="24"/>
                <w:szCs w:val="24"/>
              </w:rPr>
              <w:t xml:space="preserve">Вишиванка єднає — </w:t>
            </w:r>
            <w:proofErr w:type="spellStart"/>
            <w:r w:rsidRPr="00771DAC">
              <w:rPr>
                <w:rFonts w:ascii="Times New Roman" w:hAnsi="Times New Roman" w:cs="Times New Roman"/>
                <w:sz w:val="24"/>
                <w:szCs w:val="24"/>
              </w:rPr>
              <w:t>флешмоб</w:t>
            </w:r>
            <w:proofErr w:type="spellEnd"/>
            <w:r w:rsidRPr="00771DAC">
              <w:rPr>
                <w:rFonts w:ascii="Times New Roman" w:hAnsi="Times New Roman" w:cs="Times New Roman"/>
                <w:sz w:val="24"/>
                <w:szCs w:val="24"/>
              </w:rPr>
              <w:t xml:space="preserve"> у вишиванках з піснями та танцями.</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434" w:type="dxa"/>
          </w:tcPr>
          <w:p w:rsidR="00B72C02" w:rsidRPr="004211B3" w:rsidRDefault="00B72C02" w:rsidP="00B72C02">
            <w:pPr>
              <w:spacing w:after="0" w:line="240" w:lineRule="auto"/>
              <w:jc w:val="center"/>
              <w:rPr>
                <w:rFonts w:ascii="Times New Roman" w:hAnsi="Times New Roman" w:cs="Times New Roman"/>
                <w:sz w:val="24"/>
                <w:szCs w:val="24"/>
              </w:rPr>
            </w:pPr>
            <w:r w:rsidRPr="004211B3">
              <w:rPr>
                <w:rFonts w:ascii="Times New Roman" w:hAnsi="Times New Roman" w:cs="Times New Roman"/>
                <w:sz w:val="24"/>
                <w:szCs w:val="24"/>
              </w:rPr>
              <w:t>Вихователь-методист,</w:t>
            </w:r>
          </w:p>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4211B3">
              <w:rPr>
                <w:rFonts w:ascii="Times New Roman" w:hAnsi="Times New Roman" w:cs="Times New Roman"/>
                <w:sz w:val="24"/>
                <w:szCs w:val="24"/>
              </w:rPr>
              <w:t>ихователі</w:t>
            </w:r>
            <w:r>
              <w:rPr>
                <w:rFonts w:ascii="Times New Roman" w:hAnsi="Times New Roman" w:cs="Times New Roman"/>
                <w:sz w:val="24"/>
                <w:szCs w:val="24"/>
              </w:rPr>
              <w:t>,</w:t>
            </w:r>
          </w:p>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батьки</w:t>
            </w: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r w:rsidRPr="004211B3">
              <w:rPr>
                <w:rFonts w:ascii="Times New Roman" w:hAnsi="Times New Roman" w:cs="Times New Roman"/>
                <w:bCs/>
                <w:sz w:val="24"/>
                <w:szCs w:val="24"/>
              </w:rPr>
              <w:t>до Дня вишиванки</w:t>
            </w:r>
          </w:p>
        </w:tc>
      </w:tr>
      <w:tr w:rsidR="00B72C02" w:rsidTr="00F5725C">
        <w:trPr>
          <w:trHeight w:val="1725"/>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Pr="00C47B6D" w:rsidRDefault="00B72C02" w:rsidP="00B72C02">
            <w:pPr>
              <w:spacing w:after="0" w:line="240" w:lineRule="auto"/>
              <w:ind w:left="-111" w:right="-105"/>
              <w:jc w:val="center"/>
              <w:rPr>
                <w:rFonts w:ascii="Times New Roman" w:hAnsi="Times New Roman" w:cs="Times New Roman"/>
                <w:b/>
                <w:sz w:val="24"/>
                <w:szCs w:val="24"/>
              </w:rPr>
            </w:pPr>
            <w:r w:rsidRPr="00C47B6D">
              <w:rPr>
                <w:rFonts w:ascii="Times New Roman" w:hAnsi="Times New Roman" w:cs="Times New Roman"/>
                <w:b/>
                <w:sz w:val="24"/>
                <w:szCs w:val="24"/>
              </w:rPr>
              <w:t>Консультації</w:t>
            </w:r>
          </w:p>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771DAC"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 xml:space="preserve">Новий Закон України </w:t>
            </w:r>
            <w:r w:rsidRPr="00781731">
              <w:rPr>
                <w:rFonts w:ascii="Times New Roman" w:hAnsi="Times New Roman" w:cs="Times New Roman"/>
                <w:b/>
                <w:bCs/>
                <w:sz w:val="24"/>
                <w:szCs w:val="24"/>
              </w:rPr>
              <w:t>«Про дошкільну освіту» №3788-IX</w:t>
            </w:r>
            <w:r w:rsidRPr="00781731">
              <w:rPr>
                <w:rFonts w:ascii="Times New Roman" w:hAnsi="Times New Roman" w:cs="Times New Roman"/>
                <w:sz w:val="24"/>
                <w:szCs w:val="24"/>
              </w:rPr>
              <w:t xml:space="preserve">: основні положення, що змінюють організацію освітнього процесу у ЗДО </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Вересень</w:t>
            </w:r>
          </w:p>
          <w:p w:rsidR="00B72C02" w:rsidRDefault="00B72C02" w:rsidP="00B72C02">
            <w:pPr>
              <w:spacing w:after="0" w:line="240" w:lineRule="auto"/>
              <w:jc w:val="center"/>
              <w:rPr>
                <w:rFonts w:ascii="Times New Roman" w:hAnsi="Times New Roman" w:cs="Times New Roman"/>
                <w:sz w:val="24"/>
                <w:szCs w:val="24"/>
              </w:rPr>
            </w:pP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Вихователь-методист</w:t>
            </w:r>
          </w:p>
          <w:p w:rsidR="00B72C02" w:rsidRPr="004211B3" w:rsidRDefault="00B72C02" w:rsidP="00B72C02">
            <w:pPr>
              <w:spacing w:after="0" w:line="240" w:lineRule="auto"/>
              <w:jc w:val="center"/>
              <w:rPr>
                <w:rFonts w:ascii="Times New Roman" w:hAnsi="Times New Roman" w:cs="Times New Roman"/>
                <w:sz w:val="24"/>
                <w:szCs w:val="24"/>
              </w:rPr>
            </w:pP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1087"/>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47B6D"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 xml:space="preserve">Організація освітнього процесу у ЗДО: як реалізувати </w:t>
            </w:r>
            <w:proofErr w:type="spellStart"/>
            <w:r w:rsidRPr="00781731">
              <w:rPr>
                <w:rFonts w:ascii="Times New Roman" w:hAnsi="Times New Roman" w:cs="Times New Roman"/>
                <w:sz w:val="24"/>
                <w:szCs w:val="24"/>
              </w:rPr>
              <w:t>компетентнісний</w:t>
            </w:r>
            <w:proofErr w:type="spellEnd"/>
            <w:r w:rsidRPr="00781731">
              <w:rPr>
                <w:rFonts w:ascii="Times New Roman" w:hAnsi="Times New Roman" w:cs="Times New Roman"/>
                <w:sz w:val="24"/>
                <w:szCs w:val="24"/>
              </w:rPr>
              <w:t xml:space="preserve"> та особистісно орієнтований підхід відповідно до оновлених вимог.</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Вересень</w:t>
            </w:r>
          </w:p>
          <w:p w:rsidR="00B72C02" w:rsidRPr="00241645" w:rsidRDefault="00B72C02" w:rsidP="00B72C02">
            <w:pPr>
              <w:spacing w:after="0" w:line="240" w:lineRule="auto"/>
              <w:jc w:val="center"/>
              <w:rPr>
                <w:rFonts w:ascii="Times New Roman" w:hAnsi="Times New Roman" w:cs="Times New Roman"/>
                <w:sz w:val="24"/>
                <w:szCs w:val="24"/>
              </w:rPr>
            </w:pP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Вихователь-методист</w:t>
            </w:r>
          </w:p>
          <w:p w:rsidR="00B72C02" w:rsidRPr="00241645" w:rsidRDefault="00B72C02" w:rsidP="00B72C02">
            <w:pPr>
              <w:spacing w:after="0" w:line="240" w:lineRule="auto"/>
              <w:jc w:val="center"/>
              <w:rPr>
                <w:rFonts w:ascii="Times New Roman" w:hAnsi="Times New Roman" w:cs="Times New Roman"/>
                <w:sz w:val="24"/>
                <w:szCs w:val="24"/>
              </w:rPr>
            </w:pP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1087"/>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47B6D"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 xml:space="preserve">Формування безпечного, інклюзивного та розвивального середовища: вимоги нового законодавства та приклади практик. </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Жовтень</w:t>
            </w:r>
          </w:p>
          <w:p w:rsidR="00B72C02" w:rsidRPr="00241645" w:rsidRDefault="00B72C02" w:rsidP="00B72C02">
            <w:pPr>
              <w:spacing w:after="0" w:line="240" w:lineRule="auto"/>
              <w:jc w:val="center"/>
              <w:rPr>
                <w:rFonts w:ascii="Times New Roman" w:hAnsi="Times New Roman" w:cs="Times New Roman"/>
                <w:sz w:val="24"/>
                <w:szCs w:val="24"/>
              </w:rPr>
            </w:pP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Вихователь-методист</w:t>
            </w:r>
            <w:r>
              <w:rPr>
                <w:rFonts w:ascii="Times New Roman" w:hAnsi="Times New Roman" w:cs="Times New Roman"/>
                <w:sz w:val="24"/>
                <w:szCs w:val="24"/>
              </w:rPr>
              <w:t>, практичний психолог.</w:t>
            </w:r>
          </w:p>
          <w:p w:rsidR="00B72C02" w:rsidRPr="00241645" w:rsidRDefault="00B72C02" w:rsidP="00B72C02">
            <w:pPr>
              <w:spacing w:after="0" w:line="240" w:lineRule="auto"/>
              <w:jc w:val="center"/>
              <w:rPr>
                <w:rFonts w:ascii="Times New Roman" w:hAnsi="Times New Roman" w:cs="Times New Roman"/>
                <w:sz w:val="24"/>
                <w:szCs w:val="24"/>
              </w:rPr>
            </w:pP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1087"/>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47B6D"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Побудова внутрішньої системи забезпечення якості освіти: компоненти, правила, стратегія, документообіг.</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781731">
              <w:rPr>
                <w:rFonts w:ascii="Times New Roman" w:hAnsi="Times New Roman" w:cs="Times New Roman"/>
                <w:sz w:val="24"/>
                <w:szCs w:val="24"/>
              </w:rPr>
              <w:t>Вихователь-методист</w:t>
            </w: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1087"/>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47B6D"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Моніторинг якості дошкільної освіти: діагностика розвитку дітей, аналіз освітнього процесу.</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B72C02" w:rsidRPr="00781731" w:rsidRDefault="00B72C02" w:rsidP="00B72C02">
            <w:pPr>
              <w:spacing w:after="0" w:line="240" w:lineRule="auto"/>
              <w:jc w:val="center"/>
              <w:rPr>
                <w:rFonts w:ascii="Times New Roman" w:hAnsi="Times New Roman" w:cs="Times New Roman"/>
                <w:sz w:val="24"/>
                <w:szCs w:val="24"/>
              </w:rPr>
            </w:pPr>
            <w:r w:rsidRPr="00781731">
              <w:rPr>
                <w:rFonts w:ascii="Times New Roman" w:hAnsi="Times New Roman" w:cs="Times New Roman"/>
                <w:sz w:val="24"/>
                <w:szCs w:val="24"/>
              </w:rPr>
              <w:t>Вихователь-методист</w:t>
            </w: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693"/>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47B6D"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 xml:space="preserve">Культура академічної доброчесності в ЗДО. </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434" w:type="dxa"/>
          </w:tcPr>
          <w:p w:rsidR="00B72C02" w:rsidRPr="00781731" w:rsidRDefault="00B72C02" w:rsidP="00B72C02">
            <w:pPr>
              <w:spacing w:after="0" w:line="240" w:lineRule="auto"/>
              <w:jc w:val="center"/>
              <w:rPr>
                <w:rFonts w:ascii="Times New Roman" w:hAnsi="Times New Roman" w:cs="Times New Roman"/>
                <w:sz w:val="24"/>
                <w:szCs w:val="24"/>
              </w:rPr>
            </w:pPr>
            <w:r w:rsidRPr="00781731">
              <w:rPr>
                <w:rFonts w:ascii="Times New Roman" w:hAnsi="Times New Roman" w:cs="Times New Roman"/>
                <w:sz w:val="24"/>
                <w:szCs w:val="24"/>
              </w:rPr>
              <w:t>Вихователь-методист</w:t>
            </w: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1411"/>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47B6D"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 xml:space="preserve">Психоемоційна підтримка дітей в умовах воєнного стану: роль педагога, ігор, моделювання ситуацій та взаємодії з родинами. </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B72C02" w:rsidRPr="00781731" w:rsidRDefault="00B72C02" w:rsidP="00B72C02">
            <w:pPr>
              <w:spacing w:after="0" w:line="240" w:lineRule="auto"/>
              <w:jc w:val="center"/>
              <w:rPr>
                <w:rFonts w:ascii="Times New Roman" w:hAnsi="Times New Roman" w:cs="Times New Roman"/>
                <w:sz w:val="24"/>
                <w:szCs w:val="24"/>
              </w:rPr>
            </w:pPr>
            <w:r w:rsidRPr="00781731">
              <w:rPr>
                <w:rFonts w:ascii="Times New Roman" w:hAnsi="Times New Roman" w:cs="Times New Roman"/>
                <w:sz w:val="24"/>
                <w:szCs w:val="24"/>
              </w:rPr>
              <w:t>Вихователь-методист</w:t>
            </w: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1087"/>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47B6D"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Самоаналіз професійної діяльності педагога: інструменти, підходи, критерії оцінювання.</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B72C02" w:rsidRPr="00781731" w:rsidRDefault="00B72C02" w:rsidP="00B72C02">
            <w:pPr>
              <w:spacing w:after="0" w:line="240" w:lineRule="auto"/>
              <w:jc w:val="center"/>
              <w:rPr>
                <w:rFonts w:ascii="Times New Roman" w:hAnsi="Times New Roman" w:cs="Times New Roman"/>
                <w:sz w:val="24"/>
                <w:szCs w:val="24"/>
              </w:rPr>
            </w:pPr>
            <w:r w:rsidRPr="00781731">
              <w:rPr>
                <w:rFonts w:ascii="Times New Roman" w:hAnsi="Times New Roman" w:cs="Times New Roman"/>
                <w:sz w:val="24"/>
                <w:szCs w:val="24"/>
              </w:rPr>
              <w:t>Вихователь-методист</w:t>
            </w: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1087"/>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47B6D"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Використання цифрових технологій в освітньому процесі ЗДО: можливості, безпека, ефективність.</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434" w:type="dxa"/>
          </w:tcPr>
          <w:p w:rsidR="00B72C02" w:rsidRPr="00781731" w:rsidRDefault="00B72C02" w:rsidP="00B72C02">
            <w:pPr>
              <w:spacing w:after="0" w:line="240" w:lineRule="auto"/>
              <w:jc w:val="center"/>
              <w:rPr>
                <w:rFonts w:ascii="Times New Roman" w:hAnsi="Times New Roman" w:cs="Times New Roman"/>
                <w:sz w:val="24"/>
                <w:szCs w:val="24"/>
              </w:rPr>
            </w:pPr>
            <w:r w:rsidRPr="00781731">
              <w:rPr>
                <w:rFonts w:ascii="Times New Roman" w:hAnsi="Times New Roman" w:cs="Times New Roman"/>
                <w:sz w:val="24"/>
                <w:szCs w:val="24"/>
              </w:rPr>
              <w:t>Вихователь-методист</w:t>
            </w: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1087"/>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47B6D"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 xml:space="preserve">Формування </w:t>
            </w:r>
            <w:proofErr w:type="spellStart"/>
            <w:r w:rsidRPr="00781731">
              <w:rPr>
                <w:rFonts w:ascii="Times New Roman" w:hAnsi="Times New Roman" w:cs="Times New Roman"/>
                <w:sz w:val="24"/>
                <w:szCs w:val="24"/>
              </w:rPr>
              <w:t>громадянсько</w:t>
            </w:r>
            <w:proofErr w:type="spellEnd"/>
            <w:r w:rsidRPr="00781731">
              <w:rPr>
                <w:rFonts w:ascii="Times New Roman" w:hAnsi="Times New Roman" w:cs="Times New Roman"/>
                <w:sz w:val="24"/>
                <w:szCs w:val="24"/>
              </w:rPr>
              <w:t>-патріотичної позиції у дошкільників: ефективні підходи, традиції, взаємодія з громадою.</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434" w:type="dxa"/>
          </w:tcPr>
          <w:p w:rsidR="00B72C02" w:rsidRPr="00781731" w:rsidRDefault="00B72C02" w:rsidP="00B72C02">
            <w:pPr>
              <w:spacing w:after="0" w:line="240" w:lineRule="auto"/>
              <w:jc w:val="center"/>
              <w:rPr>
                <w:rFonts w:ascii="Times New Roman" w:hAnsi="Times New Roman" w:cs="Times New Roman"/>
                <w:sz w:val="24"/>
                <w:szCs w:val="24"/>
              </w:rPr>
            </w:pPr>
            <w:r w:rsidRPr="00781731">
              <w:rPr>
                <w:rFonts w:ascii="Times New Roman" w:hAnsi="Times New Roman" w:cs="Times New Roman"/>
                <w:sz w:val="24"/>
                <w:szCs w:val="24"/>
              </w:rPr>
              <w:t>Вихователь-методист</w:t>
            </w: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1087"/>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47B6D"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Командний підхід в інклюзії: роль вихователя, асистента, фахівців ІРЦ, батьків у реалізації ІПР.</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434" w:type="dxa"/>
          </w:tcPr>
          <w:p w:rsidR="00B72C02" w:rsidRPr="00781731" w:rsidRDefault="00B72C02" w:rsidP="00B72C02">
            <w:pPr>
              <w:spacing w:after="0" w:line="240" w:lineRule="auto"/>
              <w:jc w:val="center"/>
              <w:rPr>
                <w:rFonts w:ascii="Times New Roman" w:hAnsi="Times New Roman" w:cs="Times New Roman"/>
                <w:sz w:val="24"/>
                <w:szCs w:val="24"/>
              </w:rPr>
            </w:pPr>
            <w:r w:rsidRPr="00781731">
              <w:rPr>
                <w:rFonts w:ascii="Times New Roman" w:hAnsi="Times New Roman" w:cs="Times New Roman"/>
                <w:sz w:val="24"/>
                <w:szCs w:val="24"/>
              </w:rPr>
              <w:t>Вихователь-методист</w:t>
            </w:r>
            <w:r>
              <w:rPr>
                <w:rFonts w:ascii="Times New Roman" w:hAnsi="Times New Roman" w:cs="Times New Roman"/>
                <w:sz w:val="24"/>
                <w:szCs w:val="24"/>
              </w:rPr>
              <w:t>, практичний психолог.</w:t>
            </w: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1087"/>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47B6D"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Формувальне оцінювання розвитку дітей з ООП: практичні інструменти спостереження, фіксації та аналізу динаміки.</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Вихователь-методист</w:t>
            </w:r>
            <w:r>
              <w:rPr>
                <w:rFonts w:ascii="Times New Roman" w:hAnsi="Times New Roman" w:cs="Times New Roman"/>
                <w:sz w:val="24"/>
                <w:szCs w:val="24"/>
              </w:rPr>
              <w:t>, практичний психолог.</w:t>
            </w:r>
          </w:p>
          <w:p w:rsidR="00B72C02" w:rsidRPr="00781731" w:rsidRDefault="00B72C02" w:rsidP="00B72C02">
            <w:pPr>
              <w:spacing w:after="0" w:line="240" w:lineRule="auto"/>
              <w:jc w:val="center"/>
              <w:rPr>
                <w:rFonts w:ascii="Times New Roman" w:hAnsi="Times New Roman" w:cs="Times New Roman"/>
                <w:sz w:val="24"/>
                <w:szCs w:val="24"/>
              </w:rPr>
            </w:pP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1087"/>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47B6D"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Особливості організації інклюзивного освітнього простору в літній період: активний відпочинок, дозвілля, розвантаження.</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Вихователь-методист</w:t>
            </w:r>
            <w:r>
              <w:rPr>
                <w:rFonts w:ascii="Times New Roman" w:hAnsi="Times New Roman" w:cs="Times New Roman"/>
                <w:sz w:val="24"/>
                <w:szCs w:val="24"/>
              </w:rPr>
              <w:t>, практичний психолог.</w:t>
            </w:r>
          </w:p>
          <w:p w:rsidR="00B72C02" w:rsidRPr="00781731" w:rsidRDefault="00B72C02" w:rsidP="00B72C02">
            <w:pPr>
              <w:spacing w:after="0" w:line="240" w:lineRule="auto"/>
              <w:jc w:val="center"/>
              <w:rPr>
                <w:rFonts w:ascii="Times New Roman" w:hAnsi="Times New Roman" w:cs="Times New Roman"/>
                <w:sz w:val="24"/>
                <w:szCs w:val="24"/>
              </w:rPr>
            </w:pPr>
          </w:p>
        </w:tc>
        <w:tc>
          <w:tcPr>
            <w:tcW w:w="983" w:type="dxa"/>
          </w:tcPr>
          <w:p w:rsidR="00B72C02" w:rsidRPr="004211B3" w:rsidRDefault="00B72C02" w:rsidP="00B72C02">
            <w:pPr>
              <w:spacing w:after="0" w:line="240" w:lineRule="auto"/>
              <w:jc w:val="both"/>
              <w:rPr>
                <w:rFonts w:ascii="Times New Roman" w:hAnsi="Times New Roman" w:cs="Times New Roman"/>
                <w:bCs/>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Default="00B72C02" w:rsidP="00B72C02">
            <w:pPr>
              <w:spacing w:after="0" w:line="240" w:lineRule="auto"/>
              <w:ind w:left="-111" w:right="-105"/>
              <w:jc w:val="center"/>
              <w:rPr>
                <w:rFonts w:ascii="Times New Roman" w:hAnsi="Times New Roman" w:cs="Times New Roman"/>
                <w:b/>
                <w:sz w:val="24"/>
                <w:szCs w:val="24"/>
              </w:rPr>
            </w:pPr>
          </w:p>
        </w:tc>
        <w:tc>
          <w:tcPr>
            <w:tcW w:w="2815" w:type="dxa"/>
          </w:tcPr>
          <w:p w:rsidR="00B72C02" w:rsidRPr="00781731" w:rsidRDefault="00B72C02" w:rsidP="00B72C02">
            <w:pPr>
              <w:spacing w:after="0" w:line="240" w:lineRule="auto"/>
              <w:jc w:val="both"/>
              <w:rPr>
                <w:rFonts w:ascii="Times New Roman" w:hAnsi="Times New Roman" w:cs="Times New Roman"/>
                <w:sz w:val="24"/>
                <w:szCs w:val="24"/>
              </w:rPr>
            </w:pPr>
            <w:r w:rsidRPr="00781731">
              <w:rPr>
                <w:rFonts w:ascii="Times New Roman" w:hAnsi="Times New Roman" w:cs="Times New Roman"/>
                <w:sz w:val="24"/>
                <w:szCs w:val="24"/>
              </w:rPr>
              <w:t>Безпека життєдіяльності влітку: профілактика травматизму, перегрівання, укусів комах, безпечна поведінка на вулиці.</w:t>
            </w:r>
          </w:p>
        </w:tc>
        <w:tc>
          <w:tcPr>
            <w:tcW w:w="1308" w:type="dxa"/>
          </w:tcPr>
          <w:p w:rsidR="00B72C02" w:rsidRPr="00241645" w:rsidRDefault="00B72C02" w:rsidP="00B72C02">
            <w:pPr>
              <w:spacing w:after="0" w:line="240" w:lineRule="auto"/>
              <w:rPr>
                <w:rFonts w:ascii="Times New Roman" w:hAnsi="Times New Roman" w:cs="Times New Roman"/>
                <w:sz w:val="24"/>
                <w:szCs w:val="24"/>
              </w:rPr>
            </w:pPr>
            <w:r>
              <w:rPr>
                <w:rFonts w:ascii="Times New Roman" w:hAnsi="Times New Roman" w:cs="Times New Roman"/>
                <w:sz w:val="24"/>
                <w:szCs w:val="24"/>
              </w:rPr>
              <w:t>Травень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Вихователь-методист</w:t>
            </w:r>
          </w:p>
          <w:p w:rsidR="00B72C02" w:rsidRPr="00241645" w:rsidRDefault="00B72C02" w:rsidP="00B72C02">
            <w:pPr>
              <w:spacing w:after="0" w:line="240" w:lineRule="auto"/>
              <w:rPr>
                <w:rFonts w:ascii="Times New Roman" w:hAnsi="Times New Roman" w:cs="Times New Roman"/>
                <w:sz w:val="24"/>
                <w:szCs w:val="24"/>
              </w:rPr>
            </w:pP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Pr="005A3479" w:rsidRDefault="00B72C02" w:rsidP="00B72C02">
            <w:pPr>
              <w:spacing w:after="0" w:line="240" w:lineRule="auto"/>
              <w:ind w:left="-111" w:right="-105"/>
              <w:jc w:val="center"/>
              <w:rPr>
                <w:rFonts w:ascii="Times New Roman" w:hAnsi="Times New Roman" w:cs="Times New Roman"/>
                <w:b/>
                <w:sz w:val="24"/>
                <w:szCs w:val="24"/>
              </w:rPr>
            </w:pPr>
            <w:r w:rsidRPr="005A3479">
              <w:rPr>
                <w:rFonts w:ascii="Times New Roman" w:hAnsi="Times New Roman" w:cs="Times New Roman"/>
                <w:b/>
                <w:sz w:val="24"/>
                <w:szCs w:val="24"/>
              </w:rPr>
              <w:t>Консультації</w:t>
            </w:r>
          </w:p>
          <w:p w:rsidR="00B72C02" w:rsidRPr="00C47B6D" w:rsidRDefault="00B72C02" w:rsidP="00B72C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 фізкультури</w:t>
            </w: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 роботи з фізкультури в ЗДО.</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Вересень </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5A3479">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5A3479" w:rsidRDefault="00B72C02" w:rsidP="00B72C02">
            <w:pPr>
              <w:spacing w:after="0" w:line="240" w:lineRule="auto"/>
              <w:jc w:val="center"/>
              <w:rPr>
                <w:rFonts w:ascii="Times New Roman" w:hAnsi="Times New Roman" w:cs="Times New Roman"/>
                <w:b/>
                <w:sz w:val="24"/>
                <w:szCs w:val="24"/>
              </w:rPr>
            </w:pPr>
          </w:p>
        </w:tc>
        <w:tc>
          <w:tcPr>
            <w:tcW w:w="2815" w:type="dxa"/>
          </w:tcPr>
          <w:p w:rsidR="00B72C02"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Інклюзивна фізична активність: адаптація занять для дітей з ООП</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5A3479">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5A3479"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Фізкультурні заняття як засіб стабілізації емоційного стану дітей</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5A3479">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5A3479"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Сучасні форми рухової активності: ігри з когнітивним компонентом</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5A3479">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5A3479"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proofErr w:type="spellStart"/>
            <w:r w:rsidRPr="005A3479">
              <w:rPr>
                <w:rFonts w:ascii="Times New Roman" w:hAnsi="Times New Roman" w:cs="Times New Roman"/>
                <w:sz w:val="24"/>
                <w:szCs w:val="24"/>
              </w:rPr>
              <w:t>Казкотерапія</w:t>
            </w:r>
            <w:proofErr w:type="spellEnd"/>
            <w:r w:rsidRPr="005A3479">
              <w:rPr>
                <w:rFonts w:ascii="Times New Roman" w:hAnsi="Times New Roman" w:cs="Times New Roman"/>
                <w:sz w:val="24"/>
                <w:szCs w:val="24"/>
              </w:rPr>
              <w:t xml:space="preserve"> у фізичному розвитку дітей: як поєднати рух, уяву і гру</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5A3479">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5A3479"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Оцінювання фізичного розвитку дошкільників: інструменти та інтерпретація результатів</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5A3479">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5A3479"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 xml:space="preserve">Музичний супровід на фізкультурі: як посилити мотивацію і </w:t>
            </w:r>
            <w:proofErr w:type="spellStart"/>
            <w:r w:rsidRPr="005A3479">
              <w:rPr>
                <w:rFonts w:ascii="Times New Roman" w:hAnsi="Times New Roman" w:cs="Times New Roman"/>
                <w:sz w:val="24"/>
                <w:szCs w:val="24"/>
              </w:rPr>
              <w:t>залученість</w:t>
            </w:r>
            <w:proofErr w:type="spellEnd"/>
            <w:r w:rsidRPr="005A3479">
              <w:rPr>
                <w:rFonts w:ascii="Times New Roman" w:hAnsi="Times New Roman" w:cs="Times New Roman"/>
                <w:sz w:val="24"/>
                <w:szCs w:val="24"/>
              </w:rPr>
              <w:t xml:space="preserve"> дітей</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5A3479">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5A3479"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Індивідуалізація фізичного навантаження: як урахувати особливості кожної дитини</w:t>
            </w:r>
            <w:r>
              <w:rPr>
                <w:rFonts w:ascii="Times New Roman" w:hAnsi="Times New Roman" w:cs="Times New Roman"/>
                <w:sz w:val="24"/>
                <w:szCs w:val="24"/>
              </w:rPr>
              <w:t>.</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5A3479">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Pr="00375344" w:rsidRDefault="00B72C02" w:rsidP="00B72C02">
            <w:pPr>
              <w:spacing w:after="0" w:line="240" w:lineRule="auto"/>
              <w:ind w:left="-111" w:right="-105"/>
              <w:jc w:val="center"/>
              <w:rPr>
                <w:rFonts w:ascii="Times New Roman" w:hAnsi="Times New Roman" w:cs="Times New Roman"/>
                <w:b/>
                <w:sz w:val="24"/>
                <w:szCs w:val="24"/>
              </w:rPr>
            </w:pPr>
            <w:r w:rsidRPr="00375344">
              <w:rPr>
                <w:rFonts w:ascii="Times New Roman" w:hAnsi="Times New Roman" w:cs="Times New Roman"/>
                <w:b/>
                <w:sz w:val="24"/>
                <w:szCs w:val="24"/>
              </w:rPr>
              <w:t>Консультації</w:t>
            </w:r>
          </w:p>
          <w:p w:rsidR="00B72C02" w:rsidRPr="00C47B6D" w:rsidRDefault="00B72C02" w:rsidP="00B72C02">
            <w:pPr>
              <w:spacing w:after="0" w:line="240" w:lineRule="auto"/>
              <w:jc w:val="center"/>
              <w:rPr>
                <w:rFonts w:ascii="Times New Roman" w:hAnsi="Times New Roman" w:cs="Times New Roman"/>
                <w:b/>
                <w:sz w:val="24"/>
                <w:szCs w:val="24"/>
              </w:rPr>
            </w:pPr>
            <w:r w:rsidRPr="00375344">
              <w:rPr>
                <w:rFonts w:ascii="Times New Roman" w:hAnsi="Times New Roman" w:cs="Times New Roman"/>
                <w:b/>
                <w:sz w:val="24"/>
                <w:szCs w:val="24"/>
              </w:rPr>
              <w:t>для музичн</w:t>
            </w:r>
            <w:r>
              <w:rPr>
                <w:rFonts w:ascii="Times New Roman" w:hAnsi="Times New Roman" w:cs="Times New Roman"/>
                <w:b/>
                <w:sz w:val="24"/>
                <w:szCs w:val="24"/>
              </w:rPr>
              <w:t>ого</w:t>
            </w:r>
            <w:r w:rsidRPr="00375344">
              <w:rPr>
                <w:rFonts w:ascii="Times New Roman" w:hAnsi="Times New Roman" w:cs="Times New Roman"/>
                <w:b/>
                <w:sz w:val="24"/>
                <w:szCs w:val="24"/>
              </w:rPr>
              <w:t xml:space="preserve"> керівник</w:t>
            </w:r>
            <w:r>
              <w:rPr>
                <w:rFonts w:ascii="Times New Roman" w:hAnsi="Times New Roman" w:cs="Times New Roman"/>
                <w:b/>
                <w:sz w:val="24"/>
                <w:szCs w:val="24"/>
              </w:rPr>
              <w:t>а</w:t>
            </w: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Закон України «Про дошкільну освіту» №3788-IX: нов</w:t>
            </w:r>
            <w:r>
              <w:rPr>
                <w:rFonts w:ascii="Times New Roman" w:hAnsi="Times New Roman" w:cs="Times New Roman"/>
                <w:sz w:val="24"/>
                <w:szCs w:val="24"/>
              </w:rPr>
              <w:t xml:space="preserve">е </w:t>
            </w:r>
            <w:r w:rsidRPr="00ED3C40">
              <w:rPr>
                <w:rFonts w:ascii="Times New Roman" w:hAnsi="Times New Roman" w:cs="Times New Roman"/>
                <w:b/>
                <w:bCs/>
                <w:sz w:val="24"/>
                <w:szCs w:val="24"/>
              </w:rPr>
              <w:t>педагогічне навантаження музичного керівника, методична та організаційна робота.</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241645">
              <w:rPr>
                <w:rFonts w:ascii="Times New Roman" w:hAnsi="Times New Roman" w:cs="Times New Roman"/>
                <w:sz w:val="24"/>
                <w:szCs w:val="24"/>
              </w:rPr>
              <w:t>Вихователь-методист</w:t>
            </w: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Pr="00241645" w:rsidRDefault="00B72C02" w:rsidP="00B72C02">
            <w:pPr>
              <w:spacing w:after="0" w:line="240" w:lineRule="auto"/>
              <w:jc w:val="center"/>
              <w:rPr>
                <w:rFonts w:ascii="Times New Roman" w:hAnsi="Times New Roman" w:cs="Times New Roman"/>
                <w:sz w:val="24"/>
                <w:szCs w:val="24"/>
              </w:rPr>
            </w:pP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Планування освітньої діяльності з музичного виховання</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Музична діяльність як інструмент розвитку емоційного інтелекту та саморегуляції дошкільників</w:t>
            </w:r>
            <w:r>
              <w:rPr>
                <w:rFonts w:ascii="Times New Roman" w:hAnsi="Times New Roman" w:cs="Times New Roman"/>
                <w:sz w:val="24"/>
                <w:szCs w:val="24"/>
              </w:rPr>
              <w:t>.</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Організація музично-художніх заходів у воєнний час: адаптивні формати, психологічна безпека, символічна підтримка</w:t>
            </w:r>
            <w:r>
              <w:rPr>
                <w:rFonts w:ascii="Times New Roman" w:hAnsi="Times New Roman" w:cs="Times New Roman"/>
                <w:sz w:val="24"/>
                <w:szCs w:val="24"/>
              </w:rPr>
              <w:t>.</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Академічна доброчесність і авторські права в роботі музичного керівника: як працювати з матеріалами етично</w:t>
            </w:r>
            <w:r>
              <w:rPr>
                <w:rFonts w:ascii="Times New Roman" w:hAnsi="Times New Roman" w:cs="Times New Roman"/>
                <w:sz w:val="24"/>
                <w:szCs w:val="24"/>
              </w:rPr>
              <w:t>.</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Національно-патріотичне виховання через музику: сучасний репертуар, інтеграція традицій та обрядів у заняття</w:t>
            </w:r>
            <w:r>
              <w:rPr>
                <w:rFonts w:ascii="Times New Roman" w:hAnsi="Times New Roman" w:cs="Times New Roman"/>
                <w:sz w:val="24"/>
                <w:szCs w:val="24"/>
              </w:rPr>
              <w:t>.</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Самоаналіз професійної діяльності музичного керівника: інструменти, рефлексія, оцінювання динаміки розвитку дітей</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 xml:space="preserve">Інтеграція музичного виховання з іншими видами дитячої діяльності: </w:t>
            </w:r>
            <w:proofErr w:type="spellStart"/>
            <w:r w:rsidRPr="005A3479">
              <w:rPr>
                <w:rFonts w:ascii="Times New Roman" w:hAnsi="Times New Roman" w:cs="Times New Roman"/>
                <w:sz w:val="24"/>
                <w:szCs w:val="24"/>
              </w:rPr>
              <w:t>проєктний</w:t>
            </w:r>
            <w:proofErr w:type="spellEnd"/>
            <w:r w:rsidRPr="005A3479">
              <w:rPr>
                <w:rFonts w:ascii="Times New Roman" w:hAnsi="Times New Roman" w:cs="Times New Roman"/>
                <w:sz w:val="24"/>
                <w:szCs w:val="24"/>
              </w:rPr>
              <w:t xml:space="preserve"> підхід, тематичні дні, STEAM-елементи</w:t>
            </w:r>
            <w:r>
              <w:rPr>
                <w:rFonts w:ascii="Times New Roman" w:hAnsi="Times New Roman" w:cs="Times New Roman"/>
                <w:sz w:val="24"/>
                <w:szCs w:val="24"/>
              </w:rPr>
              <w:t>.</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1380"/>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A3479" w:rsidRDefault="00B72C02" w:rsidP="00B72C02">
            <w:pPr>
              <w:spacing w:after="0" w:line="240" w:lineRule="auto"/>
              <w:jc w:val="both"/>
              <w:rPr>
                <w:rFonts w:ascii="Times New Roman" w:hAnsi="Times New Roman" w:cs="Times New Roman"/>
                <w:sz w:val="24"/>
                <w:szCs w:val="24"/>
              </w:rPr>
            </w:pPr>
            <w:r w:rsidRPr="005A3479">
              <w:rPr>
                <w:rFonts w:ascii="Times New Roman" w:hAnsi="Times New Roman" w:cs="Times New Roman"/>
                <w:sz w:val="24"/>
                <w:szCs w:val="24"/>
              </w:rPr>
              <w:t>Музика в літній оздоровчий період: активні пісні, ігри, рухливі імпровізації просто неба</w:t>
            </w:r>
            <w:r>
              <w:rPr>
                <w:rFonts w:ascii="Times New Roman" w:hAnsi="Times New Roman" w:cs="Times New Roman"/>
                <w:sz w:val="24"/>
                <w:szCs w:val="24"/>
              </w:rPr>
              <w:t>.</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434" w:type="dxa"/>
          </w:tcPr>
          <w:p w:rsidR="00B72C02" w:rsidRPr="00241645"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Pr="00241645" w:rsidRDefault="00B72C02" w:rsidP="00B72C02">
            <w:pPr>
              <w:spacing w:after="0" w:line="240" w:lineRule="auto"/>
              <w:jc w:val="center"/>
              <w:rPr>
                <w:rFonts w:ascii="Times New Roman" w:hAnsi="Times New Roman" w:cs="Times New Roman"/>
                <w:sz w:val="24"/>
                <w:szCs w:val="24"/>
              </w:rPr>
            </w:pP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val="restart"/>
          </w:tcPr>
          <w:p w:rsidR="00B72C02" w:rsidRPr="00C24AA1" w:rsidRDefault="00B72C02" w:rsidP="00B72C02">
            <w:pPr>
              <w:spacing w:after="0" w:line="240" w:lineRule="auto"/>
              <w:ind w:left="-111" w:right="-105"/>
              <w:jc w:val="center"/>
              <w:rPr>
                <w:rFonts w:ascii="Times New Roman" w:hAnsi="Times New Roman" w:cs="Times New Roman"/>
                <w:b/>
                <w:sz w:val="24"/>
                <w:szCs w:val="24"/>
              </w:rPr>
            </w:pPr>
            <w:r w:rsidRPr="00C24AA1">
              <w:rPr>
                <w:rFonts w:ascii="Times New Roman" w:hAnsi="Times New Roman" w:cs="Times New Roman"/>
                <w:b/>
                <w:sz w:val="24"/>
                <w:szCs w:val="24"/>
              </w:rPr>
              <w:t>Консультації</w:t>
            </w:r>
          </w:p>
          <w:p w:rsidR="00B72C02" w:rsidRDefault="00B72C02" w:rsidP="00B72C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w:t>
            </w:r>
            <w:r w:rsidRPr="00C24AA1">
              <w:rPr>
                <w:rFonts w:ascii="Times New Roman" w:hAnsi="Times New Roman" w:cs="Times New Roman"/>
                <w:b/>
                <w:sz w:val="24"/>
                <w:szCs w:val="24"/>
              </w:rPr>
              <w:t>ля</w:t>
            </w:r>
            <w:r>
              <w:rPr>
                <w:rFonts w:ascii="Times New Roman" w:hAnsi="Times New Roman" w:cs="Times New Roman"/>
                <w:b/>
                <w:sz w:val="24"/>
                <w:szCs w:val="24"/>
              </w:rPr>
              <w:t xml:space="preserve"> </w:t>
            </w:r>
            <w:r w:rsidRPr="00C24AA1">
              <w:rPr>
                <w:rFonts w:ascii="Times New Roman" w:hAnsi="Times New Roman" w:cs="Times New Roman"/>
                <w:b/>
                <w:sz w:val="24"/>
                <w:szCs w:val="24"/>
              </w:rPr>
              <w:t>асистента вихователя</w:t>
            </w:r>
          </w:p>
        </w:tc>
        <w:tc>
          <w:tcPr>
            <w:tcW w:w="2815" w:type="dxa"/>
          </w:tcPr>
          <w:p w:rsidR="00B72C02" w:rsidRPr="00CC517C" w:rsidRDefault="00B72C02" w:rsidP="00B72C02">
            <w:pPr>
              <w:spacing w:after="0" w:line="240" w:lineRule="auto"/>
              <w:jc w:val="both"/>
              <w:rPr>
                <w:rFonts w:ascii="Times New Roman" w:hAnsi="Times New Roman" w:cs="Times New Roman"/>
                <w:sz w:val="24"/>
                <w:szCs w:val="24"/>
              </w:rPr>
            </w:pPr>
            <w:r w:rsidRPr="00CC517C">
              <w:rPr>
                <w:rFonts w:ascii="Times New Roman" w:hAnsi="Times New Roman" w:cs="Times New Roman"/>
                <w:sz w:val="24"/>
                <w:szCs w:val="24"/>
              </w:rPr>
              <w:t>Роль асистента вихователя в інклюзивній групі: функції, етика взаємодії, командна співпраця</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24AA1"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CC517C" w:rsidRDefault="00B72C02" w:rsidP="00B72C02">
            <w:pPr>
              <w:spacing w:after="0" w:line="240" w:lineRule="auto"/>
              <w:jc w:val="both"/>
              <w:rPr>
                <w:rFonts w:ascii="Times New Roman" w:hAnsi="Times New Roman" w:cs="Times New Roman"/>
                <w:sz w:val="24"/>
                <w:szCs w:val="24"/>
              </w:rPr>
            </w:pPr>
            <w:r w:rsidRPr="00CC517C">
              <w:rPr>
                <w:rFonts w:ascii="Times New Roman" w:hAnsi="Times New Roman" w:cs="Times New Roman"/>
                <w:sz w:val="24"/>
                <w:szCs w:val="24"/>
              </w:rPr>
              <w:t>Організація адаптаційного періоду для дітей з ООП: спостереження, підтримка, фіксація змін у поведінці</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24AA1"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CC517C" w:rsidRDefault="00B72C02" w:rsidP="00B72C02">
            <w:pPr>
              <w:spacing w:after="0" w:line="240" w:lineRule="auto"/>
              <w:jc w:val="both"/>
              <w:rPr>
                <w:rFonts w:ascii="Times New Roman" w:hAnsi="Times New Roman" w:cs="Times New Roman"/>
                <w:sz w:val="24"/>
                <w:szCs w:val="24"/>
              </w:rPr>
            </w:pPr>
            <w:r w:rsidRPr="00CC517C">
              <w:rPr>
                <w:rFonts w:ascii="Times New Roman" w:hAnsi="Times New Roman" w:cs="Times New Roman"/>
                <w:sz w:val="24"/>
                <w:szCs w:val="24"/>
              </w:rPr>
              <w:t>Комунікація з дитиною з ООП: прийоми невербальної та вербальної взаємодії, як уникати конфліктів</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24AA1"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CC517C" w:rsidRDefault="00B72C02" w:rsidP="00B72C02">
            <w:pPr>
              <w:spacing w:after="0" w:line="240" w:lineRule="auto"/>
              <w:jc w:val="both"/>
              <w:rPr>
                <w:rFonts w:ascii="Times New Roman" w:hAnsi="Times New Roman" w:cs="Times New Roman"/>
                <w:sz w:val="24"/>
                <w:szCs w:val="24"/>
              </w:rPr>
            </w:pPr>
            <w:r w:rsidRPr="00CC517C">
              <w:rPr>
                <w:rFonts w:ascii="Times New Roman" w:hAnsi="Times New Roman" w:cs="Times New Roman"/>
                <w:sz w:val="24"/>
                <w:szCs w:val="24"/>
              </w:rPr>
              <w:t>Допомога дитині з ООП у самообслуговуванні: практичні алгоритми та педагогічна тактовність</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24AA1"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CC517C" w:rsidRDefault="00B72C02" w:rsidP="00B72C02">
            <w:pPr>
              <w:spacing w:after="0" w:line="240" w:lineRule="auto"/>
              <w:jc w:val="both"/>
              <w:rPr>
                <w:rFonts w:ascii="Times New Roman" w:hAnsi="Times New Roman" w:cs="Times New Roman"/>
                <w:sz w:val="24"/>
                <w:szCs w:val="24"/>
              </w:rPr>
            </w:pPr>
            <w:r w:rsidRPr="00CC517C">
              <w:rPr>
                <w:rFonts w:ascii="Times New Roman" w:hAnsi="Times New Roman" w:cs="Times New Roman"/>
                <w:sz w:val="24"/>
                <w:szCs w:val="24"/>
              </w:rPr>
              <w:t>Індивідуальна програма розвитку (ІПР): як асистент бере участь у її реалізації, щоденні спостереження, участь у команді супроводу</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24AA1"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CC517C" w:rsidRDefault="00B72C02" w:rsidP="00B72C02">
            <w:pPr>
              <w:spacing w:after="0" w:line="240" w:lineRule="auto"/>
              <w:jc w:val="both"/>
              <w:rPr>
                <w:rFonts w:ascii="Times New Roman" w:hAnsi="Times New Roman" w:cs="Times New Roman"/>
                <w:sz w:val="24"/>
                <w:szCs w:val="24"/>
              </w:rPr>
            </w:pPr>
            <w:r w:rsidRPr="00CC517C">
              <w:rPr>
                <w:rFonts w:ascii="Times New Roman" w:hAnsi="Times New Roman" w:cs="Times New Roman"/>
                <w:sz w:val="24"/>
                <w:szCs w:val="24"/>
              </w:rPr>
              <w:t>Стратегії поведінкової підтримки: як діяти в ситуаціях викликів поведінки у дитини з ООП</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24AA1"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CC517C" w:rsidRDefault="00B72C02" w:rsidP="00B72C02">
            <w:pPr>
              <w:spacing w:after="0" w:line="240" w:lineRule="auto"/>
              <w:jc w:val="both"/>
              <w:rPr>
                <w:rFonts w:ascii="Times New Roman" w:hAnsi="Times New Roman" w:cs="Times New Roman"/>
                <w:sz w:val="24"/>
                <w:szCs w:val="24"/>
              </w:rPr>
            </w:pPr>
            <w:r w:rsidRPr="00CC517C">
              <w:rPr>
                <w:rFonts w:ascii="Times New Roman" w:hAnsi="Times New Roman" w:cs="Times New Roman"/>
                <w:sz w:val="24"/>
                <w:szCs w:val="24"/>
              </w:rPr>
              <w:t xml:space="preserve">Як фіксувати спостереження за дитиною з ООП: спрощена форма ведення </w:t>
            </w:r>
            <w:r w:rsidRPr="00CC517C">
              <w:rPr>
                <w:rFonts w:ascii="Times New Roman" w:hAnsi="Times New Roman" w:cs="Times New Roman"/>
                <w:sz w:val="24"/>
                <w:szCs w:val="24"/>
              </w:rPr>
              <w:lastRenderedPageBreak/>
              <w:t>записів, якісна допомога вихователю та команді</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Березень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24AA1"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CC517C" w:rsidRDefault="00B72C02" w:rsidP="00B72C02">
            <w:pPr>
              <w:spacing w:after="0" w:line="240" w:lineRule="auto"/>
              <w:jc w:val="both"/>
              <w:rPr>
                <w:rFonts w:ascii="Times New Roman" w:hAnsi="Times New Roman" w:cs="Times New Roman"/>
                <w:sz w:val="24"/>
                <w:szCs w:val="24"/>
              </w:rPr>
            </w:pPr>
            <w:r w:rsidRPr="00CC517C">
              <w:rPr>
                <w:rFonts w:ascii="Times New Roman" w:hAnsi="Times New Roman" w:cs="Times New Roman"/>
                <w:sz w:val="24"/>
                <w:szCs w:val="24"/>
              </w:rPr>
              <w:t>Спільна діяльність із вихователем: розподіл обов’язків, взаємна підтримка, партнерство</w:t>
            </w:r>
          </w:p>
        </w:tc>
        <w:tc>
          <w:tcPr>
            <w:tcW w:w="1308" w:type="dxa"/>
          </w:tcPr>
          <w:p w:rsidR="00B72C02" w:rsidRPr="00241645"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Default="00B72C02" w:rsidP="00B72C02">
            <w:pPr>
              <w:pStyle w:val="a3"/>
              <w:spacing w:after="0" w:line="240" w:lineRule="auto"/>
              <w:ind w:left="300"/>
              <w:rPr>
                <w:rFonts w:ascii="Times New Roman" w:hAnsi="Times New Roman" w:cs="Times New Roman"/>
                <w:b/>
                <w:sz w:val="24"/>
                <w:szCs w:val="24"/>
              </w:rPr>
            </w:pPr>
          </w:p>
        </w:tc>
        <w:tc>
          <w:tcPr>
            <w:tcW w:w="1673" w:type="dxa"/>
            <w:vMerge/>
          </w:tcPr>
          <w:p w:rsidR="00B72C02" w:rsidRPr="00C24AA1"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CC517C" w:rsidRDefault="00B72C02" w:rsidP="00B72C02">
            <w:pPr>
              <w:spacing w:after="0" w:line="240" w:lineRule="auto"/>
              <w:jc w:val="both"/>
              <w:rPr>
                <w:rFonts w:ascii="Times New Roman" w:hAnsi="Times New Roman" w:cs="Times New Roman"/>
                <w:sz w:val="24"/>
                <w:szCs w:val="24"/>
              </w:rPr>
            </w:pPr>
            <w:r w:rsidRPr="00CC517C">
              <w:rPr>
                <w:rFonts w:ascii="Times New Roman" w:hAnsi="Times New Roman" w:cs="Times New Roman"/>
                <w:sz w:val="24"/>
                <w:szCs w:val="24"/>
              </w:rPr>
              <w:t>Аналіз результатів супроводу дитини з ООП: що вдалося, що потребує доопрацювання, планування на новий рік</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sidRPr="00C24AA1">
              <w:rPr>
                <w:rFonts w:ascii="Times New Roman" w:hAnsi="Times New Roman" w:cs="Times New Roman"/>
                <w:sz w:val="24"/>
                <w:szCs w:val="24"/>
              </w:rPr>
              <w:t>Вихователь-методист</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val="restart"/>
          </w:tcPr>
          <w:p w:rsidR="00B72C02" w:rsidRDefault="00B72C02" w:rsidP="00B72C02">
            <w:pPr>
              <w:spacing w:after="0" w:line="240" w:lineRule="auto"/>
              <w:ind w:left="249"/>
              <w:rPr>
                <w:rFonts w:ascii="Times New Roman" w:hAnsi="Times New Roman" w:cs="Times New Roman"/>
                <w:b/>
                <w:sz w:val="24"/>
                <w:szCs w:val="24"/>
              </w:rPr>
            </w:pPr>
            <w:r>
              <w:rPr>
                <w:rFonts w:ascii="Times New Roman" w:hAnsi="Times New Roman" w:cs="Times New Roman"/>
                <w:b/>
                <w:sz w:val="24"/>
                <w:szCs w:val="24"/>
              </w:rPr>
              <w:t xml:space="preserve">3.2. </w:t>
            </w:r>
            <w:r w:rsidRPr="0039691E">
              <w:rPr>
                <w:rFonts w:ascii="Times New Roman" w:hAnsi="Times New Roman" w:cs="Times New Roman"/>
                <w:b/>
                <w:sz w:val="24"/>
                <w:szCs w:val="24"/>
              </w:rPr>
              <w:t>Розвиток професійної творчості</w:t>
            </w: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AD2406" w:rsidRDefault="00AD2406" w:rsidP="00B72C02">
            <w:pPr>
              <w:spacing w:after="0" w:line="240" w:lineRule="auto"/>
              <w:ind w:left="249"/>
              <w:rPr>
                <w:rFonts w:ascii="Times New Roman" w:hAnsi="Times New Roman" w:cs="Times New Roman"/>
                <w:b/>
                <w:sz w:val="24"/>
                <w:szCs w:val="24"/>
              </w:rPr>
            </w:pPr>
          </w:p>
          <w:p w:rsidR="00C76570" w:rsidRDefault="00C76570" w:rsidP="00B72C02">
            <w:pPr>
              <w:spacing w:after="0" w:line="240" w:lineRule="auto"/>
              <w:ind w:left="249"/>
              <w:rPr>
                <w:rFonts w:ascii="Times New Roman" w:hAnsi="Times New Roman" w:cs="Times New Roman"/>
                <w:b/>
                <w:sz w:val="24"/>
                <w:szCs w:val="24"/>
              </w:rPr>
            </w:pPr>
          </w:p>
          <w:p w:rsidR="00C76570" w:rsidRDefault="00C76570" w:rsidP="00B72C02">
            <w:pPr>
              <w:spacing w:after="0" w:line="240" w:lineRule="auto"/>
              <w:ind w:left="249"/>
              <w:rPr>
                <w:rFonts w:ascii="Times New Roman" w:hAnsi="Times New Roman" w:cs="Times New Roman"/>
                <w:b/>
                <w:sz w:val="24"/>
                <w:szCs w:val="24"/>
              </w:rPr>
            </w:pPr>
          </w:p>
          <w:p w:rsidR="00C76570" w:rsidRDefault="00C76570" w:rsidP="00B72C02">
            <w:pPr>
              <w:spacing w:after="0" w:line="240" w:lineRule="auto"/>
              <w:ind w:left="249"/>
              <w:rPr>
                <w:rFonts w:ascii="Times New Roman" w:hAnsi="Times New Roman" w:cs="Times New Roman"/>
                <w:b/>
                <w:sz w:val="24"/>
                <w:szCs w:val="24"/>
              </w:rPr>
            </w:pPr>
          </w:p>
          <w:p w:rsidR="00C76570" w:rsidRDefault="00C76570" w:rsidP="00B72C02">
            <w:pPr>
              <w:spacing w:after="0" w:line="240" w:lineRule="auto"/>
              <w:ind w:left="249"/>
              <w:rPr>
                <w:rFonts w:ascii="Times New Roman" w:hAnsi="Times New Roman" w:cs="Times New Roman"/>
                <w:b/>
                <w:sz w:val="24"/>
                <w:szCs w:val="24"/>
              </w:rPr>
            </w:pPr>
          </w:p>
          <w:p w:rsidR="00C76570" w:rsidRDefault="00C76570" w:rsidP="00B72C02">
            <w:pPr>
              <w:spacing w:after="0" w:line="240" w:lineRule="auto"/>
              <w:ind w:left="249"/>
              <w:rPr>
                <w:rFonts w:ascii="Times New Roman" w:hAnsi="Times New Roman" w:cs="Times New Roman"/>
                <w:b/>
                <w:sz w:val="24"/>
                <w:szCs w:val="24"/>
              </w:rPr>
            </w:pPr>
          </w:p>
          <w:p w:rsidR="00C76570" w:rsidRDefault="00C76570" w:rsidP="00B72C02">
            <w:pPr>
              <w:spacing w:after="0" w:line="240" w:lineRule="auto"/>
              <w:ind w:left="249"/>
              <w:rPr>
                <w:rFonts w:ascii="Times New Roman" w:hAnsi="Times New Roman" w:cs="Times New Roman"/>
                <w:b/>
                <w:sz w:val="24"/>
                <w:szCs w:val="24"/>
              </w:rPr>
            </w:pPr>
          </w:p>
          <w:p w:rsidR="00AD2406" w:rsidRPr="0039691E" w:rsidRDefault="00AD2406" w:rsidP="00AD2406">
            <w:pPr>
              <w:spacing w:after="0" w:line="240" w:lineRule="auto"/>
              <w:rPr>
                <w:rFonts w:ascii="Times New Roman" w:hAnsi="Times New Roman" w:cs="Times New Roman"/>
                <w:b/>
                <w:sz w:val="24"/>
                <w:szCs w:val="24"/>
              </w:rPr>
            </w:pPr>
            <w:r>
              <w:rPr>
                <w:rFonts w:ascii="Times New Roman" w:hAnsi="Times New Roman" w:cs="Times New Roman"/>
                <w:b/>
                <w:sz w:val="24"/>
                <w:szCs w:val="24"/>
              </w:rPr>
              <w:t>3.3. Самоосвіта</w:t>
            </w:r>
          </w:p>
        </w:tc>
        <w:tc>
          <w:tcPr>
            <w:tcW w:w="1673" w:type="dxa"/>
            <w:vMerge w:val="restart"/>
          </w:tcPr>
          <w:p w:rsidR="00B72C02" w:rsidRPr="003E742B" w:rsidRDefault="00B72C02" w:rsidP="00B72C02">
            <w:pPr>
              <w:spacing w:after="0" w:line="240" w:lineRule="auto"/>
              <w:jc w:val="center"/>
              <w:rPr>
                <w:rFonts w:ascii="Times New Roman" w:hAnsi="Times New Roman" w:cs="Times New Roman"/>
                <w:b/>
                <w:sz w:val="24"/>
                <w:szCs w:val="24"/>
              </w:rPr>
            </w:pPr>
            <w:r w:rsidRPr="00375344">
              <w:rPr>
                <w:rFonts w:ascii="Times New Roman" w:hAnsi="Times New Roman" w:cs="Times New Roman"/>
                <w:b/>
                <w:sz w:val="24"/>
                <w:szCs w:val="24"/>
              </w:rPr>
              <w:lastRenderedPageBreak/>
              <w:t>Колективні перегляди</w:t>
            </w:r>
          </w:p>
        </w:tc>
        <w:tc>
          <w:tcPr>
            <w:tcW w:w="2815" w:type="dxa"/>
          </w:tcPr>
          <w:p w:rsidR="00B72C02" w:rsidRPr="000E4750" w:rsidRDefault="00B72C02" w:rsidP="00B72C02">
            <w:pPr>
              <w:spacing w:after="0" w:line="240" w:lineRule="auto"/>
              <w:jc w:val="both"/>
              <w:rPr>
                <w:rFonts w:ascii="Times New Roman" w:hAnsi="Times New Roman" w:cs="Times New Roman"/>
                <w:sz w:val="24"/>
                <w:szCs w:val="24"/>
              </w:rPr>
            </w:pPr>
            <w:r w:rsidRPr="000E4750">
              <w:rPr>
                <w:rFonts w:ascii="Times New Roman" w:hAnsi="Times New Roman" w:cs="Times New Roman"/>
                <w:sz w:val="24"/>
                <w:szCs w:val="24"/>
              </w:rPr>
              <w:t>Інтерактивне заняття</w:t>
            </w:r>
            <w:r>
              <w:rPr>
                <w:rFonts w:ascii="Times New Roman" w:hAnsi="Times New Roman" w:cs="Times New Roman"/>
                <w:sz w:val="24"/>
                <w:szCs w:val="24"/>
              </w:rPr>
              <w:t xml:space="preserve"> за творами В. Сухомлинського</w:t>
            </w:r>
            <w:r w:rsidRPr="000E4750">
              <w:rPr>
                <w:rFonts w:ascii="Times New Roman" w:hAnsi="Times New Roman" w:cs="Times New Roman"/>
                <w:sz w:val="24"/>
                <w:szCs w:val="24"/>
              </w:rPr>
              <w:t xml:space="preserve"> </w:t>
            </w:r>
            <w:r>
              <w:rPr>
                <w:rFonts w:ascii="Times New Roman" w:hAnsi="Times New Roman" w:cs="Times New Roman"/>
                <w:sz w:val="24"/>
                <w:szCs w:val="24"/>
              </w:rPr>
              <w:t>«Стежинками доброти і ввічливості»</w:t>
            </w:r>
          </w:p>
        </w:tc>
        <w:tc>
          <w:tcPr>
            <w:tcW w:w="1308" w:type="dxa"/>
          </w:tcPr>
          <w:p w:rsidR="00B72C02" w:rsidRPr="00DD5648"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B72C02" w:rsidRPr="00DD5648" w:rsidRDefault="00B72C02" w:rsidP="00B72C02">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В</w:t>
            </w:r>
            <w:r>
              <w:rPr>
                <w:rFonts w:ascii="Times New Roman" w:hAnsi="Times New Roman" w:cs="Times New Roman"/>
                <w:sz w:val="24"/>
                <w:szCs w:val="24"/>
              </w:rPr>
              <w:t xml:space="preserve">ихователь </w:t>
            </w:r>
            <w:proofErr w:type="spellStart"/>
            <w:r>
              <w:rPr>
                <w:rFonts w:ascii="Times New Roman" w:hAnsi="Times New Roman" w:cs="Times New Roman"/>
                <w:sz w:val="24"/>
                <w:szCs w:val="24"/>
              </w:rPr>
              <w:t>Кулібаба</w:t>
            </w:r>
            <w:proofErr w:type="spellEnd"/>
            <w:r>
              <w:rPr>
                <w:rFonts w:ascii="Times New Roman" w:hAnsi="Times New Roman" w:cs="Times New Roman"/>
                <w:sz w:val="24"/>
                <w:szCs w:val="24"/>
              </w:rPr>
              <w:t xml:space="preserve"> О.Я.</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Pr="003E742B" w:rsidRDefault="00B72C02" w:rsidP="00B72C02">
            <w:pPr>
              <w:pStyle w:val="a3"/>
              <w:spacing w:after="0" w:line="240" w:lineRule="auto"/>
              <w:ind w:left="442"/>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0E4750" w:rsidRDefault="002D32FB" w:rsidP="00B72C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w:t>
            </w:r>
            <w:r w:rsidR="00CC2219">
              <w:rPr>
                <w:rFonts w:ascii="Times New Roman" w:hAnsi="Times New Roman" w:cs="Times New Roman"/>
                <w:sz w:val="24"/>
                <w:szCs w:val="24"/>
              </w:rPr>
              <w:t>аняття</w:t>
            </w:r>
            <w:r>
              <w:rPr>
                <w:rFonts w:ascii="Times New Roman" w:hAnsi="Times New Roman" w:cs="Times New Roman"/>
                <w:sz w:val="24"/>
                <w:szCs w:val="24"/>
              </w:rPr>
              <w:t xml:space="preserve"> з ОБЖД «Пригоди в країні Безпеки»</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434" w:type="dxa"/>
          </w:tcPr>
          <w:p w:rsidR="00B72C02" w:rsidRPr="00DD5648"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Лугова С.В.</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2A6A54" w:rsidTr="00F5725C">
        <w:trPr>
          <w:trHeight w:val="612"/>
        </w:trPr>
        <w:tc>
          <w:tcPr>
            <w:tcW w:w="2110" w:type="dxa"/>
            <w:vMerge/>
          </w:tcPr>
          <w:p w:rsidR="002A6A54" w:rsidRPr="003E742B" w:rsidRDefault="002A6A54" w:rsidP="00B72C02">
            <w:pPr>
              <w:pStyle w:val="a3"/>
              <w:spacing w:after="0" w:line="240" w:lineRule="auto"/>
              <w:ind w:left="442"/>
              <w:rPr>
                <w:rFonts w:ascii="Times New Roman" w:hAnsi="Times New Roman" w:cs="Times New Roman"/>
                <w:b/>
                <w:sz w:val="24"/>
                <w:szCs w:val="24"/>
              </w:rPr>
            </w:pPr>
          </w:p>
        </w:tc>
        <w:tc>
          <w:tcPr>
            <w:tcW w:w="1673" w:type="dxa"/>
            <w:vMerge/>
          </w:tcPr>
          <w:p w:rsidR="002A6A54" w:rsidRPr="00375344" w:rsidRDefault="002A6A54" w:rsidP="00B72C02">
            <w:pPr>
              <w:spacing w:after="0" w:line="240" w:lineRule="auto"/>
              <w:jc w:val="center"/>
              <w:rPr>
                <w:rFonts w:ascii="Times New Roman" w:hAnsi="Times New Roman" w:cs="Times New Roman"/>
                <w:b/>
                <w:sz w:val="24"/>
                <w:szCs w:val="24"/>
              </w:rPr>
            </w:pPr>
          </w:p>
        </w:tc>
        <w:tc>
          <w:tcPr>
            <w:tcW w:w="2815" w:type="dxa"/>
          </w:tcPr>
          <w:p w:rsidR="002A6A54" w:rsidRDefault="002D32FB" w:rsidP="00B72C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Заняття з розвитку мовлення «Скринька казок»</w:t>
            </w:r>
          </w:p>
        </w:tc>
        <w:tc>
          <w:tcPr>
            <w:tcW w:w="1308" w:type="dxa"/>
          </w:tcPr>
          <w:p w:rsidR="002A6A54" w:rsidRDefault="002D32FB"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Листопад </w:t>
            </w:r>
          </w:p>
        </w:tc>
        <w:tc>
          <w:tcPr>
            <w:tcW w:w="1434" w:type="dxa"/>
          </w:tcPr>
          <w:p w:rsidR="002A6A54" w:rsidRDefault="002D32FB"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Гоголь О.І.</w:t>
            </w:r>
          </w:p>
        </w:tc>
        <w:tc>
          <w:tcPr>
            <w:tcW w:w="983" w:type="dxa"/>
          </w:tcPr>
          <w:p w:rsidR="002A6A54" w:rsidRDefault="002A6A54"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Pr="003E742B" w:rsidRDefault="00B72C02" w:rsidP="00B72C02">
            <w:pPr>
              <w:pStyle w:val="a3"/>
              <w:spacing w:after="0" w:line="240" w:lineRule="auto"/>
              <w:ind w:left="442"/>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0E4750" w:rsidRDefault="00B72C02" w:rsidP="00B72C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Інтегроване </w:t>
            </w:r>
            <w:r w:rsidRPr="000E4750">
              <w:rPr>
                <w:rFonts w:ascii="Times New Roman" w:hAnsi="Times New Roman" w:cs="Times New Roman"/>
                <w:sz w:val="24"/>
                <w:szCs w:val="24"/>
              </w:rPr>
              <w:t xml:space="preserve">заняття </w:t>
            </w:r>
            <w:r>
              <w:rPr>
                <w:rFonts w:ascii="Times New Roman" w:hAnsi="Times New Roman" w:cs="Times New Roman"/>
                <w:sz w:val="24"/>
                <w:szCs w:val="24"/>
              </w:rPr>
              <w:t>«Веселий казковий герой»</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Тавровська</w:t>
            </w:r>
            <w:proofErr w:type="spellEnd"/>
            <w:r>
              <w:rPr>
                <w:rFonts w:ascii="Times New Roman" w:hAnsi="Times New Roman" w:cs="Times New Roman"/>
                <w:sz w:val="24"/>
                <w:szCs w:val="24"/>
              </w:rPr>
              <w:t xml:space="preserve"> Т. М.</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Pr="003E742B" w:rsidRDefault="00B72C02" w:rsidP="00B72C02">
            <w:pPr>
              <w:pStyle w:val="a3"/>
              <w:spacing w:after="0" w:line="240" w:lineRule="auto"/>
              <w:ind w:left="442"/>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0E4750" w:rsidRDefault="00B72C02" w:rsidP="00B72C02">
            <w:pPr>
              <w:spacing w:after="0" w:line="240" w:lineRule="auto"/>
              <w:jc w:val="both"/>
              <w:rPr>
                <w:rFonts w:ascii="Times New Roman" w:hAnsi="Times New Roman" w:cs="Times New Roman"/>
                <w:sz w:val="24"/>
                <w:szCs w:val="24"/>
              </w:rPr>
            </w:pPr>
            <w:r w:rsidRPr="000E4750">
              <w:rPr>
                <w:rFonts w:ascii="Times New Roman" w:hAnsi="Times New Roman" w:cs="Times New Roman"/>
                <w:sz w:val="24"/>
                <w:szCs w:val="24"/>
              </w:rPr>
              <w:t>Заняття з фізкультури</w:t>
            </w:r>
            <w:r>
              <w:rPr>
                <w:rFonts w:ascii="Times New Roman" w:hAnsi="Times New Roman" w:cs="Times New Roman"/>
                <w:sz w:val="24"/>
                <w:szCs w:val="24"/>
              </w:rPr>
              <w:t xml:space="preserve"> (середня група)</w:t>
            </w:r>
            <w:r w:rsidRPr="000E4750">
              <w:rPr>
                <w:rFonts w:ascii="Times New Roman" w:hAnsi="Times New Roman" w:cs="Times New Roman"/>
                <w:sz w:val="24"/>
                <w:szCs w:val="24"/>
              </w:rPr>
              <w:t xml:space="preserve"> </w:t>
            </w:r>
            <w:r>
              <w:rPr>
                <w:rFonts w:ascii="Times New Roman" w:hAnsi="Times New Roman" w:cs="Times New Roman"/>
                <w:sz w:val="24"/>
                <w:szCs w:val="24"/>
              </w:rPr>
              <w:t>«</w:t>
            </w:r>
            <w:r w:rsidRPr="000E4750">
              <w:rPr>
                <w:rFonts w:ascii="Times New Roman" w:hAnsi="Times New Roman" w:cs="Times New Roman"/>
                <w:sz w:val="24"/>
                <w:szCs w:val="24"/>
              </w:rPr>
              <w:t>Смуга перешкод: герої українських казок</w:t>
            </w:r>
            <w:r>
              <w:rPr>
                <w:rFonts w:ascii="Times New Roman" w:hAnsi="Times New Roman" w:cs="Times New Roman"/>
                <w:sz w:val="24"/>
                <w:szCs w:val="24"/>
              </w:rPr>
              <w:t>»</w:t>
            </w:r>
          </w:p>
        </w:tc>
        <w:tc>
          <w:tcPr>
            <w:tcW w:w="1308" w:type="dxa"/>
          </w:tcPr>
          <w:p w:rsidR="00B72C02" w:rsidRDefault="00CC2219"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434" w:type="dxa"/>
          </w:tcPr>
          <w:p w:rsidR="00B72C02" w:rsidRPr="00DD5648"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Франчук О.А.</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CC2219" w:rsidTr="00F5725C">
        <w:trPr>
          <w:trHeight w:val="612"/>
        </w:trPr>
        <w:tc>
          <w:tcPr>
            <w:tcW w:w="2110" w:type="dxa"/>
            <w:vMerge/>
          </w:tcPr>
          <w:p w:rsidR="00CC2219" w:rsidRPr="003E742B" w:rsidRDefault="00CC2219" w:rsidP="00B72C02">
            <w:pPr>
              <w:pStyle w:val="a3"/>
              <w:spacing w:after="0" w:line="240" w:lineRule="auto"/>
              <w:ind w:left="442"/>
              <w:rPr>
                <w:rFonts w:ascii="Times New Roman" w:hAnsi="Times New Roman" w:cs="Times New Roman"/>
                <w:b/>
                <w:sz w:val="24"/>
                <w:szCs w:val="24"/>
              </w:rPr>
            </w:pPr>
          </w:p>
        </w:tc>
        <w:tc>
          <w:tcPr>
            <w:tcW w:w="1673" w:type="dxa"/>
            <w:vMerge/>
          </w:tcPr>
          <w:p w:rsidR="00CC2219" w:rsidRPr="00375344" w:rsidRDefault="00CC2219" w:rsidP="00B72C02">
            <w:pPr>
              <w:spacing w:after="0" w:line="240" w:lineRule="auto"/>
              <w:jc w:val="center"/>
              <w:rPr>
                <w:rFonts w:ascii="Times New Roman" w:hAnsi="Times New Roman" w:cs="Times New Roman"/>
                <w:b/>
                <w:sz w:val="24"/>
                <w:szCs w:val="24"/>
              </w:rPr>
            </w:pPr>
          </w:p>
        </w:tc>
        <w:tc>
          <w:tcPr>
            <w:tcW w:w="2815" w:type="dxa"/>
          </w:tcPr>
          <w:p w:rsidR="00CC2219" w:rsidRPr="000E4750" w:rsidRDefault="00044A39" w:rsidP="00B72C02">
            <w:pPr>
              <w:spacing w:after="0" w:line="240" w:lineRule="auto"/>
              <w:jc w:val="both"/>
              <w:rPr>
                <w:rFonts w:ascii="Times New Roman" w:hAnsi="Times New Roman" w:cs="Times New Roman"/>
                <w:sz w:val="24"/>
                <w:szCs w:val="24"/>
              </w:rPr>
            </w:pPr>
            <w:r w:rsidRPr="00044A39">
              <w:rPr>
                <w:rFonts w:ascii="Times New Roman" w:hAnsi="Times New Roman" w:cs="Times New Roman"/>
                <w:sz w:val="24"/>
                <w:szCs w:val="24"/>
              </w:rPr>
              <w:t>«</w:t>
            </w:r>
            <w:proofErr w:type="spellStart"/>
            <w:r w:rsidRPr="00044A39">
              <w:rPr>
                <w:rFonts w:ascii="Times New Roman" w:hAnsi="Times New Roman" w:cs="Times New Roman"/>
                <w:sz w:val="24"/>
                <w:szCs w:val="24"/>
              </w:rPr>
              <w:t>Lego</w:t>
            </w:r>
            <w:proofErr w:type="spellEnd"/>
            <w:r w:rsidRPr="00044A39">
              <w:rPr>
                <w:rFonts w:ascii="Times New Roman" w:hAnsi="Times New Roman" w:cs="Times New Roman"/>
                <w:sz w:val="24"/>
                <w:szCs w:val="24"/>
              </w:rPr>
              <w:t xml:space="preserve"> студія» логіко-математичні ігри</w:t>
            </w:r>
          </w:p>
        </w:tc>
        <w:tc>
          <w:tcPr>
            <w:tcW w:w="1308" w:type="dxa"/>
          </w:tcPr>
          <w:p w:rsidR="00CC2219" w:rsidRDefault="00CC2219"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Лютий </w:t>
            </w:r>
          </w:p>
        </w:tc>
        <w:tc>
          <w:tcPr>
            <w:tcW w:w="1434" w:type="dxa"/>
          </w:tcPr>
          <w:p w:rsidR="00CC2219" w:rsidRDefault="00CC2219" w:rsidP="00B72C0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Сизонюк</w:t>
            </w:r>
            <w:proofErr w:type="spellEnd"/>
            <w:r>
              <w:rPr>
                <w:rFonts w:ascii="Times New Roman" w:hAnsi="Times New Roman" w:cs="Times New Roman"/>
                <w:sz w:val="24"/>
                <w:szCs w:val="24"/>
              </w:rPr>
              <w:t xml:space="preserve"> Ю.О.</w:t>
            </w:r>
          </w:p>
        </w:tc>
        <w:tc>
          <w:tcPr>
            <w:tcW w:w="983" w:type="dxa"/>
          </w:tcPr>
          <w:p w:rsidR="00CC2219" w:rsidRDefault="00CC2219"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Pr="003E742B" w:rsidRDefault="00B72C02" w:rsidP="00B72C02">
            <w:pPr>
              <w:pStyle w:val="a3"/>
              <w:spacing w:after="0" w:line="240" w:lineRule="auto"/>
              <w:ind w:left="442"/>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0E4750" w:rsidRDefault="002D32FB" w:rsidP="00B72C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«Інтегроване заняття «Бережи Матінку Природу»</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Березень </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Діденко Т.В.</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Pr="003E742B" w:rsidRDefault="00B72C02" w:rsidP="00B72C02">
            <w:pPr>
              <w:pStyle w:val="a3"/>
              <w:spacing w:after="0" w:line="240" w:lineRule="auto"/>
              <w:ind w:left="442"/>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0E4750" w:rsidRDefault="00B72C02" w:rsidP="00CC22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Інтегроване заняття «</w:t>
            </w:r>
            <w:r w:rsidR="00CC2219">
              <w:rPr>
                <w:rFonts w:ascii="Times New Roman" w:hAnsi="Times New Roman" w:cs="Times New Roman"/>
                <w:sz w:val="24"/>
                <w:szCs w:val="24"/>
              </w:rPr>
              <w:t>Подорож у країну Знань</w:t>
            </w:r>
            <w:r>
              <w:rPr>
                <w:rFonts w:ascii="Times New Roman" w:hAnsi="Times New Roman" w:cs="Times New Roman"/>
                <w:sz w:val="24"/>
                <w:szCs w:val="24"/>
              </w:rPr>
              <w:t>»</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Квітень </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Ґедзь Л.В.</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Pr="003E742B" w:rsidRDefault="00B72C02" w:rsidP="00B72C02">
            <w:pPr>
              <w:pStyle w:val="a3"/>
              <w:spacing w:after="0" w:line="240" w:lineRule="auto"/>
              <w:ind w:left="442"/>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0E4750" w:rsidRDefault="00B72C02" w:rsidP="00B72C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Інтегроване заняття «На весняній галявині»</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Травень </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Гуменна Г.В.</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Pr="003E742B" w:rsidRDefault="00B72C02" w:rsidP="00B72C02">
            <w:pPr>
              <w:pStyle w:val="a3"/>
              <w:spacing w:after="0" w:line="240" w:lineRule="auto"/>
              <w:ind w:left="442"/>
              <w:rPr>
                <w:rFonts w:ascii="Times New Roman" w:hAnsi="Times New Roman" w:cs="Times New Roman"/>
                <w:b/>
                <w:sz w:val="24"/>
                <w:szCs w:val="24"/>
              </w:rPr>
            </w:pPr>
          </w:p>
        </w:tc>
        <w:tc>
          <w:tcPr>
            <w:tcW w:w="1673" w:type="dxa"/>
            <w:vMerge/>
          </w:tcPr>
          <w:p w:rsidR="00B72C02" w:rsidRPr="00375344"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0E4750" w:rsidRDefault="00B72C02" w:rsidP="00B72C02">
            <w:pPr>
              <w:spacing w:after="0" w:line="240" w:lineRule="auto"/>
              <w:jc w:val="both"/>
              <w:rPr>
                <w:rFonts w:ascii="Times New Roman" w:hAnsi="Times New Roman" w:cs="Times New Roman"/>
                <w:sz w:val="24"/>
                <w:szCs w:val="24"/>
              </w:rPr>
            </w:pPr>
            <w:r w:rsidRPr="000E4750">
              <w:rPr>
                <w:rFonts w:ascii="Times New Roman" w:hAnsi="Times New Roman" w:cs="Times New Roman"/>
                <w:sz w:val="24"/>
                <w:szCs w:val="24"/>
              </w:rPr>
              <w:t xml:space="preserve">Музично-ритмічне заняття </w:t>
            </w:r>
            <w:r>
              <w:rPr>
                <w:rFonts w:ascii="Times New Roman" w:hAnsi="Times New Roman" w:cs="Times New Roman"/>
                <w:sz w:val="24"/>
                <w:szCs w:val="24"/>
              </w:rPr>
              <w:t>«</w:t>
            </w:r>
            <w:r w:rsidRPr="000E4750">
              <w:rPr>
                <w:rFonts w:ascii="Times New Roman" w:hAnsi="Times New Roman" w:cs="Times New Roman"/>
                <w:sz w:val="24"/>
                <w:szCs w:val="24"/>
              </w:rPr>
              <w:t>Пісні і танці мого краю</w:t>
            </w:r>
            <w:r>
              <w:rPr>
                <w:rFonts w:ascii="Times New Roman" w:hAnsi="Times New Roman" w:cs="Times New Roman"/>
                <w:sz w:val="24"/>
                <w:szCs w:val="24"/>
              </w:rPr>
              <w:t>» (старша група)</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434" w:type="dxa"/>
          </w:tcPr>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Музичний керівник</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2560"/>
        </w:trPr>
        <w:tc>
          <w:tcPr>
            <w:tcW w:w="2110" w:type="dxa"/>
            <w:vMerge/>
          </w:tcPr>
          <w:p w:rsidR="00B72C02" w:rsidRPr="003E742B" w:rsidRDefault="00B72C02" w:rsidP="00B72C02">
            <w:pPr>
              <w:pStyle w:val="a3"/>
              <w:spacing w:after="0" w:line="240" w:lineRule="auto"/>
              <w:ind w:left="442"/>
              <w:rPr>
                <w:rFonts w:ascii="Times New Roman" w:hAnsi="Times New Roman" w:cs="Times New Roman"/>
                <w:b/>
                <w:sz w:val="24"/>
                <w:szCs w:val="24"/>
              </w:rPr>
            </w:pPr>
          </w:p>
        </w:tc>
        <w:tc>
          <w:tcPr>
            <w:tcW w:w="1673" w:type="dxa"/>
          </w:tcPr>
          <w:p w:rsidR="00B72C02" w:rsidRPr="00375344" w:rsidRDefault="00B72C02" w:rsidP="00B72C02">
            <w:pPr>
              <w:spacing w:after="0" w:line="240" w:lineRule="auto"/>
              <w:jc w:val="center"/>
              <w:rPr>
                <w:rFonts w:ascii="Times New Roman" w:hAnsi="Times New Roman" w:cs="Times New Roman"/>
                <w:b/>
                <w:sz w:val="24"/>
                <w:szCs w:val="24"/>
              </w:rPr>
            </w:pPr>
            <w:r w:rsidRPr="002474D5">
              <w:rPr>
                <w:rFonts w:ascii="Times New Roman" w:hAnsi="Times New Roman" w:cs="Times New Roman"/>
                <w:b/>
                <w:sz w:val="24"/>
                <w:szCs w:val="24"/>
              </w:rPr>
              <w:t xml:space="preserve">Огляд </w:t>
            </w:r>
            <w:r>
              <w:rPr>
                <w:rFonts w:ascii="Times New Roman" w:hAnsi="Times New Roman" w:cs="Times New Roman"/>
                <w:b/>
                <w:sz w:val="24"/>
                <w:szCs w:val="24"/>
              </w:rPr>
              <w:t>приміщень</w:t>
            </w:r>
          </w:p>
        </w:tc>
        <w:tc>
          <w:tcPr>
            <w:tcW w:w="2815" w:type="dxa"/>
          </w:tcPr>
          <w:p w:rsidR="00B72C02" w:rsidRDefault="00B72C02" w:rsidP="00E25F8D">
            <w:pPr>
              <w:pStyle w:val="a3"/>
              <w:numPr>
                <w:ilvl w:val="0"/>
                <w:numId w:val="12"/>
              </w:numPr>
              <w:spacing w:after="0" w:line="240" w:lineRule="auto"/>
              <w:ind w:left="249" w:hanging="249"/>
              <w:jc w:val="both"/>
              <w:rPr>
                <w:rFonts w:ascii="Times New Roman" w:hAnsi="Times New Roman" w:cs="Times New Roman"/>
                <w:sz w:val="24"/>
                <w:szCs w:val="24"/>
              </w:rPr>
            </w:pPr>
            <w:r w:rsidRPr="002474D5">
              <w:rPr>
                <w:rFonts w:ascii="Times New Roman" w:hAnsi="Times New Roman" w:cs="Times New Roman"/>
                <w:sz w:val="24"/>
                <w:szCs w:val="24"/>
              </w:rPr>
              <w:t>Креативність в організації простору:</w:t>
            </w:r>
          </w:p>
          <w:p w:rsidR="00B72C02" w:rsidRDefault="00B72C02" w:rsidP="00E25F8D">
            <w:pPr>
              <w:pStyle w:val="a3"/>
              <w:numPr>
                <w:ilvl w:val="0"/>
                <w:numId w:val="8"/>
              </w:numPr>
              <w:spacing w:after="0" w:line="240" w:lineRule="auto"/>
              <w:ind w:left="391"/>
              <w:jc w:val="both"/>
              <w:rPr>
                <w:rFonts w:ascii="Times New Roman" w:hAnsi="Times New Roman" w:cs="Times New Roman"/>
                <w:sz w:val="24"/>
                <w:szCs w:val="24"/>
              </w:rPr>
            </w:pPr>
            <w:r w:rsidRPr="002474D5">
              <w:rPr>
                <w:rFonts w:ascii="Times New Roman" w:hAnsi="Times New Roman" w:cs="Times New Roman"/>
                <w:sz w:val="24"/>
                <w:szCs w:val="24"/>
              </w:rPr>
              <w:t>Оцінка стану меблів та обладнання з точки зору їх гнучкості для с</w:t>
            </w:r>
            <w:r>
              <w:rPr>
                <w:rFonts w:ascii="Times New Roman" w:hAnsi="Times New Roman" w:cs="Times New Roman"/>
                <w:sz w:val="24"/>
                <w:szCs w:val="24"/>
              </w:rPr>
              <w:t>творення різних навчальних зон.</w:t>
            </w:r>
          </w:p>
          <w:p w:rsidR="00B72C02" w:rsidRDefault="00B72C02" w:rsidP="00B72C02">
            <w:pPr>
              <w:pStyle w:val="a3"/>
              <w:spacing w:after="0" w:line="240" w:lineRule="auto"/>
              <w:ind w:left="391"/>
              <w:jc w:val="both"/>
              <w:rPr>
                <w:rFonts w:ascii="Times New Roman" w:hAnsi="Times New Roman" w:cs="Times New Roman"/>
                <w:sz w:val="24"/>
                <w:szCs w:val="24"/>
              </w:rPr>
            </w:pPr>
            <w:r w:rsidRPr="002474D5">
              <w:rPr>
                <w:rFonts w:ascii="Times New Roman" w:hAnsi="Times New Roman" w:cs="Times New Roman"/>
                <w:sz w:val="24"/>
                <w:szCs w:val="24"/>
              </w:rPr>
              <w:t>Використання трансформованих рішень, що дозволяють швидко змінювати простір під конкретні завдання.</w:t>
            </w:r>
          </w:p>
          <w:p w:rsidR="00B72C02" w:rsidRDefault="00B72C02" w:rsidP="00E25F8D">
            <w:pPr>
              <w:pStyle w:val="a3"/>
              <w:numPr>
                <w:ilvl w:val="0"/>
                <w:numId w:val="8"/>
              </w:numPr>
              <w:spacing w:after="0" w:line="240" w:lineRule="auto"/>
              <w:ind w:left="391"/>
              <w:jc w:val="both"/>
              <w:rPr>
                <w:rFonts w:ascii="Times New Roman" w:hAnsi="Times New Roman" w:cs="Times New Roman"/>
                <w:sz w:val="24"/>
                <w:szCs w:val="24"/>
              </w:rPr>
            </w:pPr>
            <w:r w:rsidRPr="002474D5">
              <w:rPr>
                <w:rFonts w:ascii="Times New Roman" w:hAnsi="Times New Roman" w:cs="Times New Roman"/>
                <w:sz w:val="24"/>
                <w:szCs w:val="24"/>
              </w:rPr>
              <w:t>Ідеї щодо нестандартного оформлення приміщень, що підкреслюють унікальність кожної групи, сприяють творчому розвитку дітей та педагогів.</w:t>
            </w:r>
          </w:p>
          <w:p w:rsidR="00B72C02" w:rsidRDefault="00B72C02" w:rsidP="00E25F8D">
            <w:pPr>
              <w:pStyle w:val="a3"/>
              <w:numPr>
                <w:ilvl w:val="0"/>
                <w:numId w:val="12"/>
              </w:numPr>
              <w:spacing w:after="0" w:line="240" w:lineRule="auto"/>
              <w:ind w:left="249" w:hanging="218"/>
              <w:jc w:val="both"/>
              <w:rPr>
                <w:rFonts w:ascii="Times New Roman" w:hAnsi="Times New Roman" w:cs="Times New Roman"/>
                <w:sz w:val="24"/>
                <w:szCs w:val="24"/>
              </w:rPr>
            </w:pPr>
            <w:r w:rsidRPr="002474D5">
              <w:rPr>
                <w:rFonts w:ascii="Times New Roman" w:hAnsi="Times New Roman" w:cs="Times New Roman"/>
                <w:sz w:val="24"/>
                <w:szCs w:val="24"/>
              </w:rPr>
              <w:t>Інноваційні підходи до безпеки та комфорту:</w:t>
            </w:r>
          </w:p>
          <w:p w:rsidR="00B72C02" w:rsidRPr="002474D5" w:rsidRDefault="00B72C02" w:rsidP="00E25F8D">
            <w:pPr>
              <w:pStyle w:val="a3"/>
              <w:numPr>
                <w:ilvl w:val="0"/>
                <w:numId w:val="8"/>
              </w:numPr>
              <w:spacing w:after="0" w:line="240" w:lineRule="auto"/>
              <w:ind w:left="391"/>
              <w:jc w:val="both"/>
              <w:rPr>
                <w:rFonts w:ascii="Times New Roman" w:hAnsi="Times New Roman" w:cs="Times New Roman"/>
                <w:sz w:val="24"/>
                <w:szCs w:val="24"/>
              </w:rPr>
            </w:pPr>
            <w:r w:rsidRPr="002474D5">
              <w:rPr>
                <w:rFonts w:ascii="Times New Roman" w:hAnsi="Times New Roman" w:cs="Times New Roman"/>
                <w:sz w:val="24"/>
                <w:szCs w:val="24"/>
              </w:rPr>
              <w:t>Розгляд сучасних методів забезпечення безпеки, включаючи інтерактивні елементи (наприклад, інформаційні дошки з правилами поведінки).</w:t>
            </w:r>
          </w:p>
          <w:p w:rsidR="00B72C02" w:rsidRDefault="00B72C02" w:rsidP="00E25F8D">
            <w:pPr>
              <w:pStyle w:val="a3"/>
              <w:numPr>
                <w:ilvl w:val="0"/>
                <w:numId w:val="8"/>
              </w:numPr>
              <w:spacing w:after="0" w:line="240" w:lineRule="auto"/>
              <w:ind w:left="391"/>
              <w:jc w:val="both"/>
              <w:rPr>
                <w:rFonts w:ascii="Times New Roman" w:hAnsi="Times New Roman" w:cs="Times New Roman"/>
                <w:sz w:val="24"/>
                <w:szCs w:val="24"/>
              </w:rPr>
            </w:pPr>
            <w:r w:rsidRPr="002474D5">
              <w:rPr>
                <w:rFonts w:ascii="Times New Roman" w:hAnsi="Times New Roman" w:cs="Times New Roman"/>
                <w:sz w:val="24"/>
                <w:szCs w:val="24"/>
              </w:rPr>
              <w:t>Розробка творчих</w:t>
            </w:r>
            <w:r>
              <w:rPr>
                <w:rFonts w:ascii="Times New Roman" w:hAnsi="Times New Roman" w:cs="Times New Roman"/>
                <w:sz w:val="24"/>
                <w:szCs w:val="24"/>
              </w:rPr>
              <w:t xml:space="preserve"> рішень для організації укриття</w:t>
            </w:r>
            <w:r w:rsidRPr="002474D5">
              <w:rPr>
                <w:rFonts w:ascii="Times New Roman" w:hAnsi="Times New Roman" w:cs="Times New Roman"/>
                <w:sz w:val="24"/>
                <w:szCs w:val="24"/>
              </w:rPr>
              <w:t>, що поєднують безпеку з комфортом та сприяють позитивному настрою дітей.</w:t>
            </w:r>
          </w:p>
          <w:p w:rsidR="00B72C02" w:rsidRDefault="00B72C02" w:rsidP="00E25F8D">
            <w:pPr>
              <w:pStyle w:val="a3"/>
              <w:numPr>
                <w:ilvl w:val="0"/>
                <w:numId w:val="12"/>
              </w:numPr>
              <w:spacing w:after="0" w:line="240" w:lineRule="auto"/>
              <w:ind w:left="249" w:hanging="249"/>
              <w:jc w:val="both"/>
              <w:rPr>
                <w:rFonts w:ascii="Times New Roman" w:hAnsi="Times New Roman" w:cs="Times New Roman"/>
                <w:sz w:val="24"/>
                <w:szCs w:val="24"/>
              </w:rPr>
            </w:pPr>
            <w:r w:rsidRPr="002474D5">
              <w:rPr>
                <w:rFonts w:ascii="Times New Roman" w:hAnsi="Times New Roman" w:cs="Times New Roman"/>
                <w:sz w:val="24"/>
                <w:szCs w:val="24"/>
              </w:rPr>
              <w:t>Психологічно комфортне середовище як простір для творчості:</w:t>
            </w:r>
          </w:p>
          <w:p w:rsidR="00B72C02" w:rsidRPr="002474D5" w:rsidRDefault="00B72C02" w:rsidP="00E25F8D">
            <w:pPr>
              <w:pStyle w:val="a3"/>
              <w:numPr>
                <w:ilvl w:val="0"/>
                <w:numId w:val="8"/>
              </w:numPr>
              <w:spacing w:after="0" w:line="240" w:lineRule="auto"/>
              <w:ind w:left="391"/>
              <w:jc w:val="both"/>
              <w:rPr>
                <w:rFonts w:ascii="Times New Roman" w:hAnsi="Times New Roman" w:cs="Times New Roman"/>
                <w:sz w:val="24"/>
                <w:szCs w:val="24"/>
              </w:rPr>
            </w:pPr>
            <w:r w:rsidRPr="002474D5">
              <w:rPr>
                <w:rFonts w:ascii="Times New Roman" w:hAnsi="Times New Roman" w:cs="Times New Roman"/>
                <w:sz w:val="24"/>
                <w:szCs w:val="24"/>
              </w:rPr>
              <w:t xml:space="preserve">Використання елементів арт-терапії та </w:t>
            </w:r>
            <w:proofErr w:type="spellStart"/>
            <w:r w:rsidRPr="002474D5">
              <w:rPr>
                <w:rFonts w:ascii="Times New Roman" w:hAnsi="Times New Roman" w:cs="Times New Roman"/>
                <w:sz w:val="24"/>
                <w:szCs w:val="24"/>
              </w:rPr>
              <w:t>кольоротерапії</w:t>
            </w:r>
            <w:proofErr w:type="spellEnd"/>
            <w:r w:rsidRPr="002474D5">
              <w:rPr>
                <w:rFonts w:ascii="Times New Roman" w:hAnsi="Times New Roman" w:cs="Times New Roman"/>
                <w:sz w:val="24"/>
                <w:szCs w:val="24"/>
              </w:rPr>
              <w:t xml:space="preserve"> у декоруванні </w:t>
            </w:r>
            <w:r w:rsidRPr="002474D5">
              <w:rPr>
                <w:rFonts w:ascii="Times New Roman" w:hAnsi="Times New Roman" w:cs="Times New Roman"/>
                <w:sz w:val="24"/>
                <w:szCs w:val="24"/>
              </w:rPr>
              <w:lastRenderedPageBreak/>
              <w:t>приміщень для підтримки емоційного благополуччя дітей та педагогів.</w:t>
            </w:r>
          </w:p>
          <w:p w:rsidR="00B72C02" w:rsidRPr="002474D5" w:rsidRDefault="00B72C02" w:rsidP="00E25F8D">
            <w:pPr>
              <w:pStyle w:val="a3"/>
              <w:numPr>
                <w:ilvl w:val="0"/>
                <w:numId w:val="8"/>
              </w:numPr>
              <w:spacing w:after="0" w:line="240" w:lineRule="auto"/>
              <w:ind w:left="391"/>
              <w:jc w:val="both"/>
              <w:rPr>
                <w:rFonts w:ascii="Times New Roman" w:hAnsi="Times New Roman" w:cs="Times New Roman"/>
                <w:sz w:val="24"/>
                <w:szCs w:val="24"/>
              </w:rPr>
            </w:pPr>
            <w:r w:rsidRPr="002474D5">
              <w:rPr>
                <w:rFonts w:ascii="Times New Roman" w:hAnsi="Times New Roman" w:cs="Times New Roman"/>
                <w:sz w:val="24"/>
                <w:szCs w:val="24"/>
              </w:rPr>
              <w:t>Організація просторів для творчої взаємодії дітей, де вони можуть вільно висловлювати свої ідеї, а педагоги — реалізовувати творчі підходи до навчання.</w:t>
            </w:r>
          </w:p>
        </w:tc>
        <w:tc>
          <w:tcPr>
            <w:tcW w:w="1308" w:type="dxa"/>
          </w:tcPr>
          <w:p w:rsidR="00B72C02"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lastRenderedPageBreak/>
              <w:t>Вересень</w:t>
            </w: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Травень</w:t>
            </w: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rPr>
                <w:rFonts w:ascii="Times New Roman" w:hAnsi="Times New Roman" w:cs="Times New Roman"/>
                <w:sz w:val="24"/>
                <w:szCs w:val="24"/>
              </w:rPr>
            </w:pPr>
          </w:p>
        </w:tc>
        <w:tc>
          <w:tcPr>
            <w:tcW w:w="1434" w:type="dxa"/>
          </w:tcPr>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lastRenderedPageBreak/>
              <w:t>Директор,</w:t>
            </w:r>
          </w:p>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Вихователь-методист,</w:t>
            </w:r>
          </w:p>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Вихователі</w:t>
            </w: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Директор,</w:t>
            </w:r>
          </w:p>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Вихователь-методист</w:t>
            </w: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Вихователь-методист,</w:t>
            </w:r>
          </w:p>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lastRenderedPageBreak/>
              <w:t>Вихователі</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Pr="003E742B" w:rsidRDefault="00B72C02" w:rsidP="00B72C02">
            <w:pPr>
              <w:pStyle w:val="a3"/>
              <w:spacing w:after="0" w:line="240" w:lineRule="auto"/>
              <w:ind w:left="442"/>
              <w:rPr>
                <w:rFonts w:ascii="Times New Roman" w:hAnsi="Times New Roman" w:cs="Times New Roman"/>
                <w:b/>
                <w:sz w:val="24"/>
                <w:szCs w:val="24"/>
              </w:rPr>
            </w:pPr>
          </w:p>
        </w:tc>
        <w:tc>
          <w:tcPr>
            <w:tcW w:w="1673" w:type="dxa"/>
            <w:vMerge w:val="restart"/>
          </w:tcPr>
          <w:p w:rsidR="00B72C02" w:rsidRPr="002474D5" w:rsidRDefault="00B72C02" w:rsidP="00B72C0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Конкурси</w:t>
            </w:r>
          </w:p>
        </w:tc>
        <w:tc>
          <w:tcPr>
            <w:tcW w:w="2815" w:type="dxa"/>
          </w:tcPr>
          <w:p w:rsidR="00B72C02" w:rsidRPr="005316D2" w:rsidRDefault="00B72C02" w:rsidP="00B72C02">
            <w:pPr>
              <w:spacing w:after="0" w:line="240" w:lineRule="auto"/>
              <w:jc w:val="both"/>
              <w:rPr>
                <w:rFonts w:ascii="Times New Roman" w:hAnsi="Times New Roman" w:cs="Times New Roman"/>
                <w:sz w:val="24"/>
                <w:szCs w:val="24"/>
              </w:rPr>
            </w:pPr>
            <w:r w:rsidRPr="005316D2">
              <w:rPr>
                <w:rFonts w:ascii="Times New Roman" w:hAnsi="Times New Roman" w:cs="Times New Roman"/>
                <w:sz w:val="24"/>
                <w:szCs w:val="24"/>
              </w:rPr>
              <w:t>Конкурс інноваційних педагогічних ідей «Виховуємо патріотів майбутнього»</w:t>
            </w:r>
            <w:r>
              <w:rPr>
                <w:rFonts w:ascii="Times New Roman" w:hAnsi="Times New Roman" w:cs="Times New Roman"/>
                <w:sz w:val="24"/>
                <w:szCs w:val="24"/>
              </w:rPr>
              <w:t xml:space="preserve"> (о</w:t>
            </w:r>
            <w:r w:rsidRPr="005316D2">
              <w:rPr>
                <w:rFonts w:ascii="Times New Roman" w:hAnsi="Times New Roman" w:cs="Times New Roman"/>
                <w:sz w:val="24"/>
                <w:szCs w:val="24"/>
              </w:rPr>
              <w:t>бмін креативними ідеями та найкращими практиками щодо інтеграції національно-патріотичного виховання в освітній процес</w:t>
            </w:r>
            <w:r>
              <w:rPr>
                <w:rFonts w:ascii="Times New Roman" w:hAnsi="Times New Roman" w:cs="Times New Roman"/>
                <w:sz w:val="24"/>
                <w:szCs w:val="24"/>
              </w:rPr>
              <w:t>)</w:t>
            </w:r>
            <w:r w:rsidRPr="005316D2">
              <w:rPr>
                <w:rFonts w:ascii="Times New Roman" w:hAnsi="Times New Roman" w:cs="Times New Roman"/>
                <w:sz w:val="24"/>
                <w:szCs w:val="24"/>
              </w:rPr>
              <w:t>.</w:t>
            </w:r>
          </w:p>
        </w:tc>
        <w:tc>
          <w:tcPr>
            <w:tcW w:w="1308" w:type="dxa"/>
          </w:tcPr>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Жовтень</w:t>
            </w: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p w:rsidR="00B72C02" w:rsidRPr="000A7B2E" w:rsidRDefault="00B72C02" w:rsidP="00B72C02">
            <w:pPr>
              <w:spacing w:after="0" w:line="240" w:lineRule="auto"/>
              <w:jc w:val="center"/>
              <w:rPr>
                <w:rFonts w:ascii="Times New Roman" w:hAnsi="Times New Roman" w:cs="Times New Roman"/>
                <w:sz w:val="24"/>
                <w:szCs w:val="24"/>
              </w:rPr>
            </w:pPr>
          </w:p>
        </w:tc>
        <w:tc>
          <w:tcPr>
            <w:tcW w:w="1434" w:type="dxa"/>
          </w:tcPr>
          <w:p w:rsidR="00B72C02" w:rsidRPr="000A7B2E" w:rsidRDefault="00B72C02" w:rsidP="00B72C02">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Вихователь-методист,</w:t>
            </w:r>
            <w:r>
              <w:rPr>
                <w:rFonts w:ascii="Times New Roman" w:hAnsi="Times New Roman" w:cs="Times New Roman"/>
                <w:sz w:val="24"/>
                <w:szCs w:val="24"/>
              </w:rPr>
              <w:t xml:space="preserve"> педагоги</w:t>
            </w:r>
          </w:p>
          <w:p w:rsidR="00B72C02" w:rsidRPr="000A7B2E" w:rsidRDefault="00B72C02" w:rsidP="00B72C02">
            <w:pPr>
              <w:spacing w:after="0" w:line="240" w:lineRule="auto"/>
              <w:jc w:val="center"/>
              <w:rPr>
                <w:rFonts w:ascii="Times New Roman" w:hAnsi="Times New Roman" w:cs="Times New Roman"/>
                <w:sz w:val="24"/>
                <w:szCs w:val="24"/>
              </w:rPr>
            </w:pP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B72C02" w:rsidTr="00F5725C">
        <w:trPr>
          <w:trHeight w:val="612"/>
        </w:trPr>
        <w:tc>
          <w:tcPr>
            <w:tcW w:w="2110" w:type="dxa"/>
            <w:vMerge/>
          </w:tcPr>
          <w:p w:rsidR="00B72C02" w:rsidRPr="003E742B" w:rsidRDefault="00B72C02" w:rsidP="00B72C02">
            <w:pPr>
              <w:pStyle w:val="a3"/>
              <w:spacing w:after="0" w:line="240" w:lineRule="auto"/>
              <w:ind w:left="442"/>
              <w:rPr>
                <w:rFonts w:ascii="Times New Roman" w:hAnsi="Times New Roman" w:cs="Times New Roman"/>
                <w:b/>
                <w:sz w:val="24"/>
                <w:szCs w:val="24"/>
              </w:rPr>
            </w:pPr>
          </w:p>
        </w:tc>
        <w:tc>
          <w:tcPr>
            <w:tcW w:w="1673" w:type="dxa"/>
            <w:vMerge/>
          </w:tcPr>
          <w:p w:rsidR="00B72C02" w:rsidRDefault="00B72C02" w:rsidP="00B72C02">
            <w:pPr>
              <w:spacing w:after="0" w:line="240" w:lineRule="auto"/>
              <w:jc w:val="center"/>
              <w:rPr>
                <w:rFonts w:ascii="Times New Roman" w:hAnsi="Times New Roman" w:cs="Times New Roman"/>
                <w:b/>
                <w:sz w:val="24"/>
                <w:szCs w:val="24"/>
              </w:rPr>
            </w:pPr>
          </w:p>
        </w:tc>
        <w:tc>
          <w:tcPr>
            <w:tcW w:w="2815" w:type="dxa"/>
          </w:tcPr>
          <w:p w:rsidR="00B72C02" w:rsidRPr="005316D2" w:rsidRDefault="00B72C02" w:rsidP="00B72C02">
            <w:pPr>
              <w:spacing w:after="0" w:line="240" w:lineRule="auto"/>
              <w:jc w:val="both"/>
              <w:rPr>
                <w:rFonts w:ascii="Times New Roman" w:hAnsi="Times New Roman" w:cs="Times New Roman"/>
                <w:sz w:val="24"/>
                <w:szCs w:val="24"/>
              </w:rPr>
            </w:pPr>
            <w:r w:rsidRPr="005316D2">
              <w:rPr>
                <w:rFonts w:ascii="Times New Roman" w:hAnsi="Times New Roman" w:cs="Times New Roman"/>
                <w:sz w:val="24"/>
                <w:szCs w:val="24"/>
              </w:rPr>
              <w:t>Конкурс авторських сценаріїв святкових та тематичних заходів «Свята рідної землі»</w:t>
            </w:r>
            <w:r>
              <w:rPr>
                <w:rFonts w:ascii="Times New Roman" w:hAnsi="Times New Roman" w:cs="Times New Roman"/>
                <w:sz w:val="24"/>
                <w:szCs w:val="24"/>
              </w:rPr>
              <w:t xml:space="preserve"> (р</w:t>
            </w:r>
            <w:r w:rsidRPr="005316D2">
              <w:rPr>
                <w:rFonts w:ascii="Times New Roman" w:hAnsi="Times New Roman" w:cs="Times New Roman"/>
                <w:sz w:val="24"/>
                <w:szCs w:val="24"/>
              </w:rPr>
              <w:t>озробка оригінальних сценаріїв заходів з національно-патріотичного виховання, що відображають традиції та культурні цінності України</w:t>
            </w:r>
            <w:r>
              <w:rPr>
                <w:rFonts w:ascii="Times New Roman" w:hAnsi="Times New Roman" w:cs="Times New Roman"/>
                <w:sz w:val="24"/>
                <w:szCs w:val="24"/>
              </w:rPr>
              <w:t>)</w:t>
            </w:r>
          </w:p>
        </w:tc>
        <w:tc>
          <w:tcPr>
            <w:tcW w:w="1308" w:type="dxa"/>
          </w:tcPr>
          <w:p w:rsidR="00B72C02" w:rsidRPr="000A7B2E" w:rsidRDefault="00B72C02" w:rsidP="00B72C0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B72C02" w:rsidRPr="000A7B2E" w:rsidRDefault="00B72C02" w:rsidP="00B72C02">
            <w:pPr>
              <w:spacing w:after="0" w:line="240" w:lineRule="auto"/>
              <w:jc w:val="center"/>
              <w:rPr>
                <w:rFonts w:ascii="Times New Roman" w:hAnsi="Times New Roman" w:cs="Times New Roman"/>
                <w:sz w:val="24"/>
                <w:szCs w:val="24"/>
              </w:rPr>
            </w:pPr>
            <w:r w:rsidRPr="005316D2">
              <w:rPr>
                <w:rFonts w:ascii="Times New Roman" w:hAnsi="Times New Roman" w:cs="Times New Roman"/>
                <w:sz w:val="24"/>
                <w:szCs w:val="24"/>
              </w:rPr>
              <w:t>Вихователь-методист, педагоги</w:t>
            </w:r>
          </w:p>
        </w:tc>
        <w:tc>
          <w:tcPr>
            <w:tcW w:w="983" w:type="dxa"/>
          </w:tcPr>
          <w:p w:rsidR="00B72C02" w:rsidRDefault="00B72C02" w:rsidP="00B72C02">
            <w:pPr>
              <w:spacing w:after="0" w:line="240" w:lineRule="auto"/>
              <w:jc w:val="both"/>
              <w:rPr>
                <w:rFonts w:ascii="Times New Roman" w:hAnsi="Times New Roman" w:cs="Times New Roman"/>
                <w:b/>
                <w:sz w:val="24"/>
                <w:szCs w:val="24"/>
              </w:rPr>
            </w:pPr>
          </w:p>
        </w:tc>
      </w:tr>
      <w:tr w:rsidR="006F78EF" w:rsidTr="00F5725C">
        <w:trPr>
          <w:trHeight w:val="612"/>
        </w:trPr>
        <w:tc>
          <w:tcPr>
            <w:tcW w:w="2110" w:type="dxa"/>
            <w:vMerge/>
          </w:tcPr>
          <w:p w:rsidR="006F78EF" w:rsidRPr="003E742B" w:rsidRDefault="006F78EF" w:rsidP="006F78EF">
            <w:pPr>
              <w:pStyle w:val="a3"/>
              <w:spacing w:after="0" w:line="240" w:lineRule="auto"/>
              <w:ind w:left="442"/>
              <w:rPr>
                <w:rFonts w:ascii="Times New Roman" w:hAnsi="Times New Roman" w:cs="Times New Roman"/>
                <w:b/>
                <w:sz w:val="24"/>
                <w:szCs w:val="24"/>
              </w:rPr>
            </w:pPr>
          </w:p>
        </w:tc>
        <w:tc>
          <w:tcPr>
            <w:tcW w:w="1673" w:type="dxa"/>
          </w:tcPr>
          <w:p w:rsidR="006F78EF" w:rsidRDefault="006F78EF" w:rsidP="006F78E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Культурно-мистецькі ініціативи</w:t>
            </w:r>
          </w:p>
        </w:tc>
        <w:tc>
          <w:tcPr>
            <w:tcW w:w="2815" w:type="dxa"/>
          </w:tcPr>
          <w:p w:rsidR="006F78EF" w:rsidRPr="006C4230" w:rsidRDefault="006F78EF" w:rsidP="006F78EF">
            <w:pPr>
              <w:spacing w:after="0" w:line="240" w:lineRule="auto"/>
              <w:jc w:val="both"/>
              <w:rPr>
                <w:rFonts w:ascii="Times New Roman" w:hAnsi="Times New Roman" w:cs="Times New Roman"/>
                <w:sz w:val="24"/>
                <w:szCs w:val="24"/>
              </w:rPr>
            </w:pPr>
            <w:r w:rsidRPr="005316D2">
              <w:rPr>
                <w:rFonts w:ascii="Times New Roman" w:hAnsi="Times New Roman" w:cs="Times New Roman"/>
                <w:sz w:val="24"/>
                <w:szCs w:val="24"/>
              </w:rPr>
              <w:t>Виставка творчих робіт «Барви рідної землі»</w:t>
            </w:r>
            <w:r>
              <w:rPr>
                <w:rFonts w:ascii="Times New Roman" w:hAnsi="Times New Roman" w:cs="Times New Roman"/>
                <w:sz w:val="24"/>
                <w:szCs w:val="24"/>
              </w:rPr>
              <w:t xml:space="preserve"> (о</w:t>
            </w:r>
            <w:r w:rsidRPr="005316D2">
              <w:rPr>
                <w:rFonts w:ascii="Times New Roman" w:hAnsi="Times New Roman" w:cs="Times New Roman"/>
                <w:sz w:val="24"/>
                <w:szCs w:val="24"/>
              </w:rPr>
              <w:t>рганізація виставки дитячих малюнків, аплікацій, виробів декоративно-прикладного мистецтва, присвячених природі та культурі України</w:t>
            </w:r>
            <w:r>
              <w:rPr>
                <w:rFonts w:ascii="Times New Roman" w:hAnsi="Times New Roman" w:cs="Times New Roman"/>
                <w:sz w:val="24"/>
                <w:szCs w:val="24"/>
              </w:rPr>
              <w:t>)</w:t>
            </w:r>
            <w:r w:rsidRPr="005316D2">
              <w:rPr>
                <w:rFonts w:ascii="Times New Roman" w:hAnsi="Times New Roman" w:cs="Times New Roman"/>
                <w:sz w:val="24"/>
                <w:szCs w:val="24"/>
              </w:rPr>
              <w:t>.</w:t>
            </w:r>
          </w:p>
        </w:tc>
        <w:tc>
          <w:tcPr>
            <w:tcW w:w="1308" w:type="dxa"/>
          </w:tcPr>
          <w:p w:rsidR="006F78EF" w:rsidRPr="000A7B2E" w:rsidRDefault="006F78EF" w:rsidP="006F78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6F78EF" w:rsidRPr="000A7B2E" w:rsidRDefault="006F78EF" w:rsidP="006F78EF">
            <w:pPr>
              <w:spacing w:after="0" w:line="240" w:lineRule="auto"/>
              <w:jc w:val="center"/>
              <w:rPr>
                <w:rFonts w:ascii="Times New Roman" w:hAnsi="Times New Roman" w:cs="Times New Roman"/>
                <w:sz w:val="24"/>
                <w:szCs w:val="24"/>
              </w:rPr>
            </w:pPr>
            <w:r w:rsidRPr="005316D2">
              <w:rPr>
                <w:rFonts w:ascii="Times New Roman" w:hAnsi="Times New Roman" w:cs="Times New Roman"/>
                <w:sz w:val="24"/>
                <w:szCs w:val="24"/>
              </w:rPr>
              <w:t>Вихователь-методист, педагоги</w:t>
            </w:r>
          </w:p>
        </w:tc>
        <w:tc>
          <w:tcPr>
            <w:tcW w:w="983" w:type="dxa"/>
          </w:tcPr>
          <w:p w:rsidR="006F78EF" w:rsidRDefault="006F78EF" w:rsidP="006F78EF">
            <w:pPr>
              <w:spacing w:after="0" w:line="240" w:lineRule="auto"/>
              <w:jc w:val="both"/>
              <w:rPr>
                <w:rFonts w:ascii="Times New Roman" w:hAnsi="Times New Roman" w:cs="Times New Roman"/>
                <w:b/>
                <w:sz w:val="24"/>
                <w:szCs w:val="24"/>
              </w:rPr>
            </w:pPr>
          </w:p>
        </w:tc>
      </w:tr>
      <w:tr w:rsidR="006F78EF" w:rsidTr="00F5725C">
        <w:trPr>
          <w:trHeight w:val="612"/>
        </w:trPr>
        <w:tc>
          <w:tcPr>
            <w:tcW w:w="2110" w:type="dxa"/>
            <w:vMerge/>
          </w:tcPr>
          <w:p w:rsidR="006F78EF" w:rsidRPr="006C4230" w:rsidRDefault="006F78EF" w:rsidP="006F78EF">
            <w:pPr>
              <w:pStyle w:val="a3"/>
              <w:spacing w:after="0" w:line="240" w:lineRule="auto"/>
              <w:ind w:left="442"/>
              <w:rPr>
                <w:rFonts w:ascii="Times New Roman" w:hAnsi="Times New Roman" w:cs="Times New Roman"/>
                <w:b/>
                <w:sz w:val="24"/>
                <w:szCs w:val="24"/>
              </w:rPr>
            </w:pPr>
          </w:p>
        </w:tc>
        <w:tc>
          <w:tcPr>
            <w:tcW w:w="1673" w:type="dxa"/>
          </w:tcPr>
          <w:p w:rsidR="006F78EF" w:rsidRDefault="006F78EF" w:rsidP="006F78EF">
            <w:pPr>
              <w:spacing w:after="0" w:line="240" w:lineRule="auto"/>
              <w:jc w:val="center"/>
              <w:rPr>
                <w:rFonts w:ascii="Times New Roman" w:hAnsi="Times New Roman" w:cs="Times New Roman"/>
                <w:b/>
                <w:sz w:val="24"/>
                <w:szCs w:val="24"/>
              </w:rPr>
            </w:pPr>
          </w:p>
        </w:tc>
        <w:tc>
          <w:tcPr>
            <w:tcW w:w="2815" w:type="dxa"/>
          </w:tcPr>
          <w:p w:rsidR="006F78EF" w:rsidRPr="005316D2" w:rsidRDefault="006F78EF" w:rsidP="006F78EF">
            <w:pPr>
              <w:spacing w:after="0" w:line="240" w:lineRule="auto"/>
              <w:jc w:val="both"/>
              <w:rPr>
                <w:rFonts w:ascii="Times New Roman" w:hAnsi="Times New Roman" w:cs="Times New Roman"/>
                <w:sz w:val="24"/>
                <w:szCs w:val="24"/>
              </w:rPr>
            </w:pPr>
            <w:r w:rsidRPr="005316D2">
              <w:rPr>
                <w:rFonts w:ascii="Times New Roman" w:hAnsi="Times New Roman" w:cs="Times New Roman"/>
                <w:sz w:val="24"/>
                <w:szCs w:val="24"/>
              </w:rPr>
              <w:t>Фотовиставка «Патріотичний ЗДО»</w:t>
            </w:r>
            <w:r>
              <w:rPr>
                <w:rFonts w:ascii="Times New Roman" w:hAnsi="Times New Roman" w:cs="Times New Roman"/>
                <w:sz w:val="24"/>
                <w:szCs w:val="24"/>
              </w:rPr>
              <w:t>.</w:t>
            </w:r>
          </w:p>
          <w:p w:rsidR="00AD2406" w:rsidRPr="005316D2" w:rsidRDefault="006F78EF" w:rsidP="006F78EF">
            <w:pPr>
              <w:spacing w:after="0" w:line="240" w:lineRule="auto"/>
              <w:jc w:val="both"/>
              <w:rPr>
                <w:rFonts w:ascii="Times New Roman" w:hAnsi="Times New Roman" w:cs="Times New Roman"/>
                <w:sz w:val="24"/>
                <w:szCs w:val="24"/>
              </w:rPr>
            </w:pPr>
            <w:r w:rsidRPr="005316D2">
              <w:rPr>
                <w:rFonts w:ascii="Times New Roman" w:hAnsi="Times New Roman" w:cs="Times New Roman"/>
                <w:sz w:val="24"/>
                <w:szCs w:val="24"/>
              </w:rPr>
              <w:t xml:space="preserve">Збір фотографій педагогів із заходів, оформлення </w:t>
            </w:r>
            <w:proofErr w:type="spellStart"/>
            <w:r w:rsidRPr="005316D2">
              <w:rPr>
                <w:rFonts w:ascii="Times New Roman" w:hAnsi="Times New Roman" w:cs="Times New Roman"/>
                <w:sz w:val="24"/>
                <w:szCs w:val="24"/>
              </w:rPr>
              <w:t>фотоколажу</w:t>
            </w:r>
            <w:proofErr w:type="spellEnd"/>
            <w:r w:rsidRPr="005316D2">
              <w:rPr>
                <w:rFonts w:ascii="Times New Roman" w:hAnsi="Times New Roman" w:cs="Times New Roman"/>
                <w:sz w:val="24"/>
                <w:szCs w:val="24"/>
              </w:rPr>
              <w:t xml:space="preserve"> або виставки, що </w:t>
            </w:r>
            <w:r w:rsidRPr="005316D2">
              <w:rPr>
                <w:rFonts w:ascii="Times New Roman" w:hAnsi="Times New Roman" w:cs="Times New Roman"/>
                <w:sz w:val="24"/>
                <w:szCs w:val="24"/>
              </w:rPr>
              <w:lastRenderedPageBreak/>
              <w:t>відображають культурно-мистецькі події в закладі.</w:t>
            </w:r>
          </w:p>
        </w:tc>
        <w:tc>
          <w:tcPr>
            <w:tcW w:w="1308" w:type="dxa"/>
          </w:tcPr>
          <w:p w:rsidR="006F78EF" w:rsidRDefault="006F78EF" w:rsidP="006F78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Лютий</w:t>
            </w:r>
          </w:p>
        </w:tc>
        <w:tc>
          <w:tcPr>
            <w:tcW w:w="1434" w:type="dxa"/>
          </w:tcPr>
          <w:p w:rsidR="006F78EF" w:rsidRPr="005316D2" w:rsidRDefault="006F78EF" w:rsidP="006F78EF">
            <w:pPr>
              <w:spacing w:after="0" w:line="240" w:lineRule="auto"/>
              <w:jc w:val="center"/>
              <w:rPr>
                <w:rFonts w:ascii="Times New Roman" w:hAnsi="Times New Roman" w:cs="Times New Roman"/>
                <w:sz w:val="24"/>
                <w:szCs w:val="24"/>
              </w:rPr>
            </w:pPr>
            <w:r w:rsidRPr="005316D2">
              <w:rPr>
                <w:rFonts w:ascii="Times New Roman" w:hAnsi="Times New Roman" w:cs="Times New Roman"/>
                <w:sz w:val="24"/>
                <w:szCs w:val="24"/>
              </w:rPr>
              <w:t>Вихователь-методист, педагоги</w:t>
            </w:r>
          </w:p>
        </w:tc>
        <w:tc>
          <w:tcPr>
            <w:tcW w:w="983" w:type="dxa"/>
          </w:tcPr>
          <w:p w:rsidR="006F78EF" w:rsidRDefault="006F78EF" w:rsidP="006F78EF">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5316D2" w:rsidRDefault="00AD2406" w:rsidP="00AD2406">
            <w:pPr>
              <w:spacing w:after="0" w:line="240" w:lineRule="auto"/>
              <w:jc w:val="both"/>
              <w:rPr>
                <w:rFonts w:ascii="Times New Roman" w:hAnsi="Times New Roman" w:cs="Times New Roman"/>
                <w:sz w:val="24"/>
                <w:szCs w:val="24"/>
              </w:rPr>
            </w:pPr>
            <w:r w:rsidRPr="005316D2">
              <w:rPr>
                <w:rFonts w:ascii="Times New Roman" w:hAnsi="Times New Roman" w:cs="Times New Roman"/>
                <w:sz w:val="24"/>
                <w:szCs w:val="24"/>
              </w:rPr>
              <w:t xml:space="preserve">Майстер-класи з народних </w:t>
            </w:r>
            <w:proofErr w:type="spellStart"/>
            <w:r w:rsidRPr="005316D2">
              <w:rPr>
                <w:rFonts w:ascii="Times New Roman" w:hAnsi="Times New Roman" w:cs="Times New Roman"/>
                <w:sz w:val="24"/>
                <w:szCs w:val="24"/>
              </w:rPr>
              <w:t>ремесел</w:t>
            </w:r>
            <w:proofErr w:type="spellEnd"/>
          </w:p>
          <w:p w:rsidR="00AD2406" w:rsidRPr="005316D2" w:rsidRDefault="00AD2406" w:rsidP="00AD24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5316D2">
              <w:rPr>
                <w:rFonts w:ascii="Times New Roman" w:hAnsi="Times New Roman" w:cs="Times New Roman"/>
                <w:sz w:val="24"/>
                <w:szCs w:val="24"/>
              </w:rPr>
              <w:t>роведення занять із виготовлення ляльок-</w:t>
            </w:r>
            <w:proofErr w:type="spellStart"/>
            <w:r w:rsidRPr="005316D2">
              <w:rPr>
                <w:rFonts w:ascii="Times New Roman" w:hAnsi="Times New Roman" w:cs="Times New Roman"/>
                <w:sz w:val="24"/>
                <w:szCs w:val="24"/>
              </w:rPr>
              <w:t>мотанок</w:t>
            </w:r>
            <w:proofErr w:type="spellEnd"/>
            <w:r w:rsidRPr="005316D2">
              <w:rPr>
                <w:rFonts w:ascii="Times New Roman" w:hAnsi="Times New Roman" w:cs="Times New Roman"/>
                <w:sz w:val="24"/>
                <w:szCs w:val="24"/>
              </w:rPr>
              <w:t>, писанок, вишиванок, традиційних українських сувенірів</w:t>
            </w:r>
            <w:r>
              <w:rPr>
                <w:rFonts w:ascii="Times New Roman" w:hAnsi="Times New Roman" w:cs="Times New Roman"/>
                <w:sz w:val="24"/>
                <w:szCs w:val="24"/>
              </w:rPr>
              <w:t>)</w:t>
            </w:r>
            <w:r w:rsidRPr="005316D2">
              <w:rPr>
                <w:rFonts w:ascii="Times New Roman" w:hAnsi="Times New Roman" w:cs="Times New Roman"/>
                <w:sz w:val="24"/>
                <w:szCs w:val="24"/>
              </w:rPr>
              <w:t>.</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434" w:type="dxa"/>
          </w:tcPr>
          <w:p w:rsidR="00AD2406" w:rsidRPr="005316D2" w:rsidRDefault="00AD2406" w:rsidP="00AD2406">
            <w:pPr>
              <w:spacing w:after="0" w:line="240" w:lineRule="auto"/>
              <w:jc w:val="center"/>
              <w:rPr>
                <w:rFonts w:ascii="Times New Roman" w:hAnsi="Times New Roman" w:cs="Times New Roman"/>
                <w:sz w:val="24"/>
                <w:szCs w:val="24"/>
              </w:rPr>
            </w:pPr>
            <w:r w:rsidRPr="005316D2">
              <w:rPr>
                <w:rFonts w:ascii="Times New Roman" w:hAnsi="Times New Roman" w:cs="Times New Roman"/>
                <w:sz w:val="24"/>
                <w:szCs w:val="24"/>
              </w:rPr>
              <w:t>Вихователь-методист, 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val="restart"/>
          </w:tcPr>
          <w:p w:rsidR="00C76570" w:rsidRDefault="004A1AE2" w:rsidP="00AD2406">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Індивідуаль</w:t>
            </w:r>
            <w:proofErr w:type="spellEnd"/>
          </w:p>
          <w:p w:rsidR="00AD2406" w:rsidRDefault="004A1AE2" w:rsidP="00AD24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не планування</w:t>
            </w:r>
          </w:p>
        </w:tc>
        <w:tc>
          <w:tcPr>
            <w:tcW w:w="2815" w:type="dxa"/>
          </w:tcPr>
          <w:p w:rsidR="00AD2406" w:rsidRPr="00B71A3F" w:rsidRDefault="00AD2406" w:rsidP="00AD2406">
            <w:pPr>
              <w:rPr>
                <w:rFonts w:ascii="Times New Roman" w:hAnsi="Times New Roman" w:cs="Times New Roman"/>
                <w:sz w:val="24"/>
                <w:szCs w:val="24"/>
              </w:rPr>
            </w:pPr>
            <w:r w:rsidRPr="00B71A3F">
              <w:rPr>
                <w:rFonts w:ascii="Times New Roman" w:hAnsi="Times New Roman" w:cs="Times New Roman"/>
                <w:sz w:val="24"/>
                <w:szCs w:val="24"/>
              </w:rPr>
              <w:t>Розробка персональних освітніх маршрутів педагогів із застосуванням сучасних цифрових платформ і онлайн-ресурсів для підвищення професійної компетентності.</w:t>
            </w:r>
          </w:p>
        </w:tc>
        <w:tc>
          <w:tcPr>
            <w:tcW w:w="1308" w:type="dxa"/>
          </w:tcPr>
          <w:p w:rsidR="00AD2406" w:rsidRPr="000A7B2E" w:rsidRDefault="00AD2406" w:rsidP="00AD2406">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Вересень</w:t>
            </w:r>
          </w:p>
          <w:p w:rsidR="00AD2406" w:rsidRPr="000A7B2E" w:rsidRDefault="00AD2406" w:rsidP="00AD2406">
            <w:pPr>
              <w:spacing w:after="0" w:line="240" w:lineRule="auto"/>
              <w:jc w:val="center"/>
              <w:rPr>
                <w:rFonts w:ascii="Times New Roman" w:hAnsi="Times New Roman" w:cs="Times New Roman"/>
                <w:sz w:val="24"/>
                <w:szCs w:val="24"/>
              </w:rPr>
            </w:pPr>
          </w:p>
          <w:p w:rsidR="00AD2406" w:rsidRPr="000A7B2E" w:rsidRDefault="00AD2406" w:rsidP="00AD2406">
            <w:pPr>
              <w:spacing w:after="0" w:line="240" w:lineRule="auto"/>
              <w:jc w:val="center"/>
              <w:rPr>
                <w:rFonts w:ascii="Times New Roman" w:hAnsi="Times New Roman" w:cs="Times New Roman"/>
                <w:sz w:val="24"/>
                <w:szCs w:val="24"/>
              </w:rPr>
            </w:pPr>
          </w:p>
          <w:p w:rsidR="00AD2406" w:rsidRPr="000A7B2E" w:rsidRDefault="00AD2406" w:rsidP="00AD2406">
            <w:pPr>
              <w:spacing w:after="0" w:line="240" w:lineRule="auto"/>
              <w:jc w:val="center"/>
              <w:rPr>
                <w:rFonts w:ascii="Times New Roman" w:hAnsi="Times New Roman" w:cs="Times New Roman"/>
                <w:sz w:val="24"/>
                <w:szCs w:val="24"/>
              </w:rPr>
            </w:pPr>
          </w:p>
          <w:p w:rsidR="00AD2406" w:rsidRPr="000A7B2E" w:rsidRDefault="00AD2406" w:rsidP="00AD2406">
            <w:pPr>
              <w:spacing w:after="0" w:line="240" w:lineRule="auto"/>
              <w:jc w:val="center"/>
              <w:rPr>
                <w:rFonts w:ascii="Times New Roman" w:hAnsi="Times New Roman" w:cs="Times New Roman"/>
                <w:sz w:val="24"/>
                <w:szCs w:val="24"/>
              </w:rPr>
            </w:pPr>
          </w:p>
          <w:p w:rsidR="00AD2406" w:rsidRPr="000A7B2E" w:rsidRDefault="00AD2406" w:rsidP="00AD2406">
            <w:pPr>
              <w:spacing w:after="0" w:line="240" w:lineRule="auto"/>
              <w:jc w:val="center"/>
              <w:rPr>
                <w:rFonts w:ascii="Times New Roman" w:hAnsi="Times New Roman" w:cs="Times New Roman"/>
                <w:sz w:val="24"/>
                <w:szCs w:val="24"/>
              </w:rPr>
            </w:pPr>
          </w:p>
          <w:p w:rsidR="00AD2406" w:rsidRPr="000A7B2E" w:rsidRDefault="00AD2406" w:rsidP="00AD2406">
            <w:pPr>
              <w:spacing w:after="0" w:line="240" w:lineRule="auto"/>
              <w:rPr>
                <w:rFonts w:ascii="Times New Roman" w:hAnsi="Times New Roman" w:cs="Times New Roman"/>
                <w:sz w:val="24"/>
                <w:szCs w:val="24"/>
              </w:rPr>
            </w:pPr>
          </w:p>
          <w:p w:rsidR="00AD2406" w:rsidRPr="000A7B2E" w:rsidRDefault="00AD2406" w:rsidP="00AD2406">
            <w:pPr>
              <w:spacing w:after="0" w:line="240" w:lineRule="auto"/>
              <w:jc w:val="center"/>
              <w:rPr>
                <w:rFonts w:ascii="Times New Roman" w:hAnsi="Times New Roman" w:cs="Times New Roman"/>
                <w:sz w:val="24"/>
                <w:szCs w:val="24"/>
              </w:rPr>
            </w:pPr>
          </w:p>
        </w:tc>
        <w:tc>
          <w:tcPr>
            <w:tcW w:w="1434" w:type="dxa"/>
          </w:tcPr>
          <w:p w:rsidR="00AD2406" w:rsidRDefault="00AD2406" w:rsidP="00AD2406">
            <w:pPr>
              <w:spacing w:after="0" w:line="240" w:lineRule="auto"/>
              <w:jc w:val="center"/>
              <w:rPr>
                <w:rFonts w:ascii="Times New Roman" w:hAnsi="Times New Roman" w:cs="Times New Roman"/>
                <w:sz w:val="24"/>
                <w:szCs w:val="24"/>
              </w:rPr>
            </w:pPr>
            <w:r w:rsidRPr="000A7B2E">
              <w:rPr>
                <w:rFonts w:ascii="Times New Roman" w:hAnsi="Times New Roman" w:cs="Times New Roman"/>
                <w:sz w:val="24"/>
                <w:szCs w:val="24"/>
              </w:rPr>
              <w:t>Вихователь-методист</w:t>
            </w:r>
            <w:r>
              <w:rPr>
                <w:rFonts w:ascii="Times New Roman" w:hAnsi="Times New Roman" w:cs="Times New Roman"/>
                <w:sz w:val="24"/>
                <w:szCs w:val="24"/>
              </w:rPr>
              <w:t>,</w:t>
            </w:r>
          </w:p>
          <w:p w:rsidR="00AD2406" w:rsidRPr="000A7B2E"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педагоги</w:t>
            </w:r>
          </w:p>
          <w:p w:rsidR="00AD2406" w:rsidRPr="000A7B2E" w:rsidRDefault="00AD2406" w:rsidP="00AD2406">
            <w:pPr>
              <w:spacing w:after="0" w:line="240" w:lineRule="auto"/>
              <w:jc w:val="center"/>
              <w:rPr>
                <w:rFonts w:ascii="Times New Roman" w:hAnsi="Times New Roman" w:cs="Times New Roman"/>
                <w:sz w:val="24"/>
                <w:szCs w:val="24"/>
              </w:rPr>
            </w:pPr>
          </w:p>
          <w:p w:rsidR="00AD2406" w:rsidRPr="000A7B2E" w:rsidRDefault="00AD2406" w:rsidP="00AD2406">
            <w:pPr>
              <w:spacing w:after="0" w:line="240" w:lineRule="auto"/>
              <w:jc w:val="center"/>
              <w:rPr>
                <w:rFonts w:ascii="Times New Roman" w:hAnsi="Times New Roman" w:cs="Times New Roman"/>
                <w:sz w:val="24"/>
                <w:szCs w:val="24"/>
              </w:rPr>
            </w:pPr>
          </w:p>
          <w:p w:rsidR="00AD2406" w:rsidRPr="000A7B2E" w:rsidRDefault="00AD2406" w:rsidP="00AD2406">
            <w:pPr>
              <w:spacing w:after="0" w:line="240" w:lineRule="auto"/>
              <w:jc w:val="center"/>
              <w:rPr>
                <w:rFonts w:ascii="Times New Roman" w:hAnsi="Times New Roman" w:cs="Times New Roman"/>
                <w:sz w:val="24"/>
                <w:szCs w:val="24"/>
              </w:rPr>
            </w:pPr>
          </w:p>
          <w:p w:rsidR="00AD2406" w:rsidRPr="000A7B2E" w:rsidRDefault="00AD2406" w:rsidP="00AD2406">
            <w:pPr>
              <w:spacing w:after="0" w:line="240" w:lineRule="auto"/>
              <w:rPr>
                <w:rFonts w:ascii="Times New Roman" w:hAnsi="Times New Roman" w:cs="Times New Roman"/>
                <w:sz w:val="24"/>
                <w:szCs w:val="24"/>
              </w:rPr>
            </w:pPr>
          </w:p>
          <w:p w:rsidR="00AD2406" w:rsidRPr="000A7B2E" w:rsidRDefault="00AD2406" w:rsidP="00AD2406">
            <w:pPr>
              <w:spacing w:after="0" w:line="240" w:lineRule="auto"/>
              <w:jc w:val="center"/>
              <w:rPr>
                <w:rFonts w:ascii="Times New Roman" w:hAnsi="Times New Roman" w:cs="Times New Roman"/>
                <w:sz w:val="24"/>
                <w:szCs w:val="24"/>
              </w:rPr>
            </w:pP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E4190C" w:rsidRDefault="00AD2406" w:rsidP="00AD2406">
            <w:pPr>
              <w:rPr>
                <w:rFonts w:ascii="Times New Roman" w:hAnsi="Times New Roman" w:cs="Times New Roman"/>
                <w:sz w:val="24"/>
                <w:szCs w:val="24"/>
              </w:rPr>
            </w:pPr>
            <w:r w:rsidRPr="00B71A3F">
              <w:rPr>
                <w:rFonts w:ascii="Times New Roman" w:hAnsi="Times New Roman" w:cs="Times New Roman"/>
                <w:sz w:val="24"/>
                <w:szCs w:val="24"/>
              </w:rPr>
              <w:t>Проведення регулярних консультацій та супроводу педагогів у реалізації їхніх планів самоосвіти, забезпечення доступу до сучасних освітніх ресурсів і тренінгів.</w:t>
            </w:r>
          </w:p>
        </w:tc>
        <w:tc>
          <w:tcPr>
            <w:tcW w:w="1308" w:type="dxa"/>
          </w:tcPr>
          <w:p w:rsidR="00AD2406" w:rsidRPr="005066A3"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434"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AD2406" w:rsidRPr="000A7B2E"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B71A3F">
              <w:rPr>
                <w:rFonts w:ascii="Times New Roman" w:hAnsi="Times New Roman" w:cs="Times New Roman"/>
                <w:sz w:val="24"/>
                <w:szCs w:val="24"/>
              </w:rPr>
              <w:t>ихователь-методист</w:t>
            </w:r>
          </w:p>
          <w:p w:rsidR="00AD2406" w:rsidRPr="005066A3" w:rsidRDefault="00AD2406" w:rsidP="00AD2406">
            <w:pPr>
              <w:spacing w:after="0" w:line="240" w:lineRule="auto"/>
              <w:jc w:val="center"/>
              <w:rPr>
                <w:rFonts w:ascii="Times New Roman" w:hAnsi="Times New Roman" w:cs="Times New Roman"/>
                <w:sz w:val="24"/>
                <w:szCs w:val="24"/>
              </w:rPr>
            </w:pP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val="restart"/>
          </w:tcPr>
          <w:p w:rsidR="00AD2406" w:rsidRDefault="00AD2406"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E4190C" w:rsidRDefault="00E4190C" w:rsidP="00AD24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Опрацювання методичної літератури</w:t>
            </w: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F5725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Вивчення </w:t>
            </w:r>
            <w:proofErr w:type="spellStart"/>
            <w:r>
              <w:rPr>
                <w:rFonts w:ascii="Times New Roman" w:hAnsi="Times New Roman" w:cs="Times New Roman"/>
                <w:b/>
                <w:sz w:val="24"/>
                <w:szCs w:val="24"/>
              </w:rPr>
              <w:t>інформаційо-комп</w:t>
            </w:r>
            <w:proofErr w:type="spellEnd"/>
            <w:r w:rsidRPr="00F5725C">
              <w:rPr>
                <w:rFonts w:ascii="Times New Roman" w:hAnsi="Times New Roman" w:cs="Times New Roman"/>
                <w:b/>
                <w:sz w:val="24"/>
                <w:szCs w:val="24"/>
                <w:lang w:val="ru-RU"/>
              </w:rPr>
              <w:t>`</w:t>
            </w:r>
            <w:proofErr w:type="spellStart"/>
            <w:r>
              <w:rPr>
                <w:rFonts w:ascii="Times New Roman" w:hAnsi="Times New Roman" w:cs="Times New Roman"/>
                <w:b/>
                <w:sz w:val="24"/>
                <w:szCs w:val="24"/>
              </w:rPr>
              <w:t>ютернх</w:t>
            </w:r>
            <w:proofErr w:type="spellEnd"/>
            <w:r>
              <w:rPr>
                <w:rFonts w:ascii="Times New Roman" w:hAnsi="Times New Roman" w:cs="Times New Roman"/>
                <w:b/>
                <w:sz w:val="24"/>
                <w:szCs w:val="24"/>
              </w:rPr>
              <w:t xml:space="preserve"> технологій</w:t>
            </w:r>
          </w:p>
          <w:p w:rsidR="00F5725C" w:rsidRDefault="00F5725C" w:rsidP="00F5725C">
            <w:pPr>
              <w:spacing w:after="0" w:line="240" w:lineRule="auto"/>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AB6729" w:rsidRDefault="00AB6729" w:rsidP="00AD2406">
            <w:pPr>
              <w:spacing w:after="0" w:line="240" w:lineRule="auto"/>
              <w:jc w:val="center"/>
              <w:rPr>
                <w:rFonts w:ascii="Times New Roman" w:hAnsi="Times New Roman" w:cs="Times New Roman"/>
                <w:b/>
                <w:sz w:val="24"/>
                <w:szCs w:val="24"/>
              </w:rPr>
            </w:pPr>
          </w:p>
          <w:p w:rsidR="00AB6729" w:rsidRDefault="00AB6729" w:rsidP="00AD2406">
            <w:pPr>
              <w:spacing w:after="0" w:line="240" w:lineRule="auto"/>
              <w:jc w:val="center"/>
              <w:rPr>
                <w:rFonts w:ascii="Times New Roman" w:hAnsi="Times New Roman" w:cs="Times New Roman"/>
                <w:b/>
                <w:sz w:val="24"/>
                <w:szCs w:val="24"/>
              </w:rPr>
            </w:pPr>
          </w:p>
          <w:p w:rsidR="00AB6729" w:rsidRDefault="00AB6729" w:rsidP="00AD2406">
            <w:pPr>
              <w:spacing w:after="0" w:line="240" w:lineRule="auto"/>
              <w:jc w:val="center"/>
              <w:rPr>
                <w:rFonts w:ascii="Times New Roman" w:hAnsi="Times New Roman" w:cs="Times New Roman"/>
                <w:b/>
                <w:sz w:val="24"/>
                <w:szCs w:val="24"/>
              </w:rPr>
            </w:pPr>
          </w:p>
          <w:p w:rsidR="00AB6729" w:rsidRDefault="00AB6729" w:rsidP="00AD2406">
            <w:pPr>
              <w:spacing w:after="0" w:line="240" w:lineRule="auto"/>
              <w:jc w:val="center"/>
              <w:rPr>
                <w:rFonts w:ascii="Times New Roman" w:hAnsi="Times New Roman" w:cs="Times New Roman"/>
                <w:b/>
                <w:sz w:val="24"/>
                <w:szCs w:val="24"/>
              </w:rPr>
            </w:pPr>
          </w:p>
          <w:p w:rsidR="00F5725C" w:rsidRDefault="00F5725C" w:rsidP="00AB6729">
            <w:pPr>
              <w:spacing w:after="0" w:line="240" w:lineRule="auto"/>
              <w:rPr>
                <w:rFonts w:ascii="Times New Roman" w:hAnsi="Times New Roman" w:cs="Times New Roman"/>
                <w:b/>
                <w:sz w:val="24"/>
                <w:szCs w:val="24"/>
              </w:rPr>
            </w:pPr>
          </w:p>
          <w:p w:rsidR="00F5725C" w:rsidRDefault="00F5725C" w:rsidP="00AD2406">
            <w:pPr>
              <w:spacing w:after="0" w:line="240" w:lineRule="auto"/>
              <w:jc w:val="center"/>
              <w:rPr>
                <w:rFonts w:ascii="Times New Roman" w:hAnsi="Times New Roman" w:cs="Times New Roman"/>
                <w:b/>
                <w:sz w:val="24"/>
                <w:szCs w:val="24"/>
              </w:rPr>
            </w:pPr>
          </w:p>
          <w:p w:rsidR="00F5725C" w:rsidRDefault="00F5725C" w:rsidP="00F5725C">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Участь у професійних </w:t>
            </w:r>
            <w:proofErr w:type="spellStart"/>
            <w:r>
              <w:rPr>
                <w:rFonts w:ascii="Times New Roman" w:hAnsi="Times New Roman" w:cs="Times New Roman"/>
                <w:b/>
                <w:sz w:val="24"/>
                <w:szCs w:val="24"/>
              </w:rPr>
              <w:t>конференціх</w:t>
            </w:r>
            <w:proofErr w:type="spellEnd"/>
            <w:r>
              <w:rPr>
                <w:rFonts w:ascii="Times New Roman" w:hAnsi="Times New Roman" w:cs="Times New Roman"/>
                <w:b/>
                <w:sz w:val="24"/>
                <w:szCs w:val="24"/>
              </w:rPr>
              <w:t>, семінарах</w:t>
            </w:r>
          </w:p>
        </w:tc>
        <w:tc>
          <w:tcPr>
            <w:tcW w:w="2815" w:type="dxa"/>
          </w:tcPr>
          <w:p w:rsidR="00AD2406" w:rsidRPr="00B71A3F" w:rsidRDefault="00AD2406" w:rsidP="00AD2406">
            <w:pPr>
              <w:spacing w:after="0" w:line="240" w:lineRule="auto"/>
              <w:jc w:val="both"/>
              <w:rPr>
                <w:rFonts w:ascii="Times New Roman" w:hAnsi="Times New Roman" w:cs="Times New Roman"/>
                <w:sz w:val="24"/>
                <w:szCs w:val="24"/>
              </w:rPr>
            </w:pPr>
            <w:r w:rsidRPr="00B71A3F">
              <w:rPr>
                <w:rFonts w:ascii="Times New Roman" w:hAnsi="Times New Roman" w:cs="Times New Roman"/>
                <w:sz w:val="24"/>
                <w:szCs w:val="24"/>
              </w:rPr>
              <w:lastRenderedPageBreak/>
              <w:t>Моніторинг та аналіз результатів самоосвітньої діяльності педагогів з метою коригування планів і підвищення ефективності професійного зростання.</w:t>
            </w:r>
          </w:p>
        </w:tc>
        <w:tc>
          <w:tcPr>
            <w:tcW w:w="1308" w:type="dxa"/>
          </w:tcPr>
          <w:p w:rsidR="00AD2406" w:rsidRPr="000A7B2E"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AD2406" w:rsidRPr="00B71A3F" w:rsidRDefault="00AD2406" w:rsidP="00AD2406">
            <w:pPr>
              <w:spacing w:after="0" w:line="240" w:lineRule="auto"/>
              <w:jc w:val="center"/>
              <w:rPr>
                <w:rFonts w:ascii="Times New Roman" w:hAnsi="Times New Roman" w:cs="Times New Roman"/>
                <w:sz w:val="24"/>
                <w:szCs w:val="24"/>
              </w:rPr>
            </w:pPr>
            <w:r w:rsidRPr="00B71A3F">
              <w:rPr>
                <w:rFonts w:ascii="Times New Roman" w:hAnsi="Times New Roman" w:cs="Times New Roman"/>
                <w:sz w:val="24"/>
                <w:szCs w:val="24"/>
              </w:rPr>
              <w:t>Вихователь-методист,</w:t>
            </w:r>
          </w:p>
          <w:p w:rsidR="00AD2406" w:rsidRPr="000A7B2E" w:rsidRDefault="00AD2406" w:rsidP="00AD2406">
            <w:pPr>
              <w:spacing w:after="0" w:line="240" w:lineRule="auto"/>
              <w:jc w:val="center"/>
              <w:rPr>
                <w:rFonts w:ascii="Times New Roman" w:hAnsi="Times New Roman" w:cs="Times New Roman"/>
                <w:sz w:val="24"/>
                <w:szCs w:val="24"/>
              </w:rPr>
            </w:pPr>
            <w:r w:rsidRPr="00B71A3F">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tcPr>
          <w:p w:rsidR="00AD2406" w:rsidRPr="005066A3"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A74437" w:rsidRDefault="00AD2406" w:rsidP="00AD2406">
            <w:pPr>
              <w:spacing w:after="0" w:line="240" w:lineRule="auto"/>
              <w:jc w:val="both"/>
              <w:rPr>
                <w:rFonts w:ascii="Times New Roman" w:hAnsi="Times New Roman" w:cs="Times New Roman"/>
                <w:sz w:val="24"/>
                <w:szCs w:val="24"/>
              </w:rPr>
            </w:pPr>
            <w:r w:rsidRPr="00B71A3F">
              <w:rPr>
                <w:rFonts w:ascii="Times New Roman" w:hAnsi="Times New Roman" w:cs="Times New Roman"/>
                <w:sz w:val="24"/>
                <w:szCs w:val="24"/>
              </w:rPr>
              <w:t>Підготовка і презентація на педагогічних годинах «історії власного професійного успіху» з акцентом на інновації і особистий внесок у розвиток ЗДО.</w:t>
            </w:r>
          </w:p>
        </w:tc>
        <w:tc>
          <w:tcPr>
            <w:tcW w:w="1308" w:type="dxa"/>
          </w:tcPr>
          <w:p w:rsidR="00AD2406" w:rsidRPr="000A7B2E"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AD2406" w:rsidRPr="00B71A3F" w:rsidRDefault="00AD2406" w:rsidP="00AD2406">
            <w:pPr>
              <w:spacing w:after="0" w:line="240" w:lineRule="auto"/>
              <w:jc w:val="center"/>
              <w:rPr>
                <w:rFonts w:ascii="Times New Roman" w:hAnsi="Times New Roman" w:cs="Times New Roman"/>
                <w:sz w:val="24"/>
                <w:szCs w:val="24"/>
              </w:rPr>
            </w:pPr>
            <w:r w:rsidRPr="00B71A3F">
              <w:rPr>
                <w:rFonts w:ascii="Times New Roman" w:hAnsi="Times New Roman" w:cs="Times New Roman"/>
                <w:sz w:val="24"/>
                <w:szCs w:val="24"/>
              </w:rPr>
              <w:t>Вихователь-методист,</w:t>
            </w:r>
          </w:p>
          <w:p w:rsidR="00AD2406" w:rsidRPr="000A7B2E" w:rsidRDefault="00AD2406" w:rsidP="00AD2406">
            <w:pPr>
              <w:spacing w:after="0" w:line="240" w:lineRule="auto"/>
              <w:jc w:val="center"/>
              <w:rPr>
                <w:rFonts w:ascii="Times New Roman" w:hAnsi="Times New Roman" w:cs="Times New Roman"/>
                <w:sz w:val="24"/>
                <w:szCs w:val="24"/>
              </w:rPr>
            </w:pPr>
            <w:r w:rsidRPr="00B71A3F">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tcPr>
          <w:p w:rsidR="00AD2406" w:rsidRPr="005066A3"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5066A3" w:rsidRDefault="00AD2406" w:rsidP="00AD2406">
            <w:pPr>
              <w:spacing w:after="0" w:line="240" w:lineRule="auto"/>
              <w:jc w:val="both"/>
              <w:rPr>
                <w:rFonts w:ascii="Times New Roman" w:hAnsi="Times New Roman" w:cs="Times New Roman"/>
                <w:sz w:val="24"/>
                <w:szCs w:val="24"/>
              </w:rPr>
            </w:pPr>
            <w:r w:rsidRPr="00B71A3F">
              <w:rPr>
                <w:rFonts w:ascii="Times New Roman" w:hAnsi="Times New Roman" w:cs="Times New Roman"/>
                <w:sz w:val="24"/>
                <w:szCs w:val="24"/>
              </w:rPr>
              <w:t>Регулярні творчі зустрічі «педагогічних резонансів» — обмін ідеями, труднощами і новими знахідками у неформальній атмосфері.</w:t>
            </w:r>
          </w:p>
        </w:tc>
        <w:tc>
          <w:tcPr>
            <w:tcW w:w="1308" w:type="dxa"/>
          </w:tcPr>
          <w:p w:rsidR="00AD2406" w:rsidRPr="005066A3"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434" w:type="dxa"/>
          </w:tcPr>
          <w:p w:rsidR="00AD2406" w:rsidRPr="00B71A3F" w:rsidRDefault="00AD2406" w:rsidP="00AD2406">
            <w:pPr>
              <w:spacing w:after="0" w:line="240" w:lineRule="auto"/>
              <w:jc w:val="center"/>
              <w:rPr>
                <w:rFonts w:ascii="Times New Roman" w:hAnsi="Times New Roman" w:cs="Times New Roman"/>
                <w:sz w:val="24"/>
                <w:szCs w:val="24"/>
              </w:rPr>
            </w:pPr>
            <w:r w:rsidRPr="00B71A3F">
              <w:rPr>
                <w:rFonts w:ascii="Times New Roman" w:hAnsi="Times New Roman" w:cs="Times New Roman"/>
                <w:sz w:val="24"/>
                <w:szCs w:val="24"/>
              </w:rPr>
              <w:t>Вихователь-методист,</w:t>
            </w:r>
          </w:p>
          <w:p w:rsidR="00AD2406" w:rsidRPr="005066A3" w:rsidRDefault="00AD2406" w:rsidP="00AD2406">
            <w:pPr>
              <w:spacing w:after="0" w:line="240" w:lineRule="auto"/>
              <w:jc w:val="center"/>
              <w:rPr>
                <w:rFonts w:ascii="Times New Roman" w:hAnsi="Times New Roman" w:cs="Times New Roman"/>
                <w:sz w:val="24"/>
                <w:szCs w:val="24"/>
              </w:rPr>
            </w:pPr>
            <w:r w:rsidRPr="00B71A3F">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E4190C" w:rsidTr="00F5725C">
        <w:trPr>
          <w:trHeight w:val="612"/>
        </w:trPr>
        <w:tc>
          <w:tcPr>
            <w:tcW w:w="2110" w:type="dxa"/>
            <w:vMerge/>
          </w:tcPr>
          <w:p w:rsidR="00E4190C" w:rsidRPr="006C4230" w:rsidRDefault="00E4190C" w:rsidP="00AD2406">
            <w:pPr>
              <w:pStyle w:val="a3"/>
              <w:spacing w:after="0" w:line="240" w:lineRule="auto"/>
              <w:ind w:left="442"/>
              <w:rPr>
                <w:rFonts w:ascii="Times New Roman" w:hAnsi="Times New Roman" w:cs="Times New Roman"/>
                <w:b/>
                <w:sz w:val="24"/>
                <w:szCs w:val="24"/>
              </w:rPr>
            </w:pPr>
          </w:p>
        </w:tc>
        <w:tc>
          <w:tcPr>
            <w:tcW w:w="1673" w:type="dxa"/>
            <w:vMerge/>
          </w:tcPr>
          <w:p w:rsidR="00E4190C" w:rsidRPr="005066A3" w:rsidRDefault="00E4190C" w:rsidP="00AD2406">
            <w:pPr>
              <w:spacing w:after="0" w:line="240" w:lineRule="auto"/>
              <w:jc w:val="center"/>
              <w:rPr>
                <w:rFonts w:ascii="Times New Roman" w:hAnsi="Times New Roman" w:cs="Times New Roman"/>
                <w:b/>
                <w:sz w:val="24"/>
                <w:szCs w:val="24"/>
              </w:rPr>
            </w:pPr>
          </w:p>
        </w:tc>
        <w:tc>
          <w:tcPr>
            <w:tcW w:w="2815" w:type="dxa"/>
          </w:tcPr>
          <w:p w:rsidR="00E4190C" w:rsidRPr="006C4230" w:rsidRDefault="00E4190C" w:rsidP="00E4190C">
            <w:pPr>
              <w:spacing w:after="0" w:line="240" w:lineRule="auto"/>
              <w:jc w:val="both"/>
              <w:rPr>
                <w:rFonts w:ascii="Times New Roman" w:hAnsi="Times New Roman" w:cs="Times New Roman"/>
                <w:sz w:val="24"/>
                <w:szCs w:val="24"/>
              </w:rPr>
            </w:pPr>
            <w:r w:rsidRPr="006C4230">
              <w:rPr>
                <w:rFonts w:ascii="Times New Roman" w:hAnsi="Times New Roman" w:cs="Times New Roman"/>
                <w:sz w:val="24"/>
                <w:szCs w:val="24"/>
              </w:rPr>
              <w:t xml:space="preserve">З метою підвищення професійного рівня та впровадження нових </w:t>
            </w:r>
            <w:proofErr w:type="spellStart"/>
            <w:r w:rsidRPr="006C4230">
              <w:rPr>
                <w:rFonts w:ascii="Times New Roman" w:hAnsi="Times New Roman" w:cs="Times New Roman"/>
                <w:sz w:val="24"/>
                <w:szCs w:val="24"/>
              </w:rPr>
              <w:t>методик</w:t>
            </w:r>
            <w:proofErr w:type="spellEnd"/>
            <w:r w:rsidRPr="006C4230">
              <w:rPr>
                <w:rFonts w:ascii="Times New Roman" w:hAnsi="Times New Roman" w:cs="Times New Roman"/>
                <w:sz w:val="24"/>
                <w:szCs w:val="24"/>
              </w:rPr>
              <w:t xml:space="preserve"> в освітній процес, пропонується опрацювати наступну методичну літературу:</w:t>
            </w:r>
          </w:p>
          <w:p w:rsidR="00E4190C" w:rsidRDefault="00E4190C" w:rsidP="00E4190C">
            <w:pPr>
              <w:pStyle w:val="a3"/>
              <w:numPr>
                <w:ilvl w:val="0"/>
                <w:numId w:val="14"/>
              </w:numPr>
              <w:spacing w:after="0" w:line="240" w:lineRule="auto"/>
              <w:ind w:left="249" w:hanging="218"/>
              <w:jc w:val="both"/>
              <w:rPr>
                <w:rFonts w:ascii="Times New Roman" w:hAnsi="Times New Roman" w:cs="Times New Roman"/>
                <w:sz w:val="24"/>
                <w:szCs w:val="24"/>
              </w:rPr>
            </w:pPr>
            <w:r w:rsidRPr="006C4230">
              <w:rPr>
                <w:rFonts w:ascii="Times New Roman" w:hAnsi="Times New Roman" w:cs="Times New Roman"/>
                <w:sz w:val="24"/>
                <w:szCs w:val="24"/>
              </w:rPr>
              <w:t>«Україна - моя Батьківщина».</w:t>
            </w:r>
            <w:r>
              <w:rPr>
                <w:rFonts w:ascii="Times New Roman" w:hAnsi="Times New Roman" w:cs="Times New Roman"/>
                <w:sz w:val="24"/>
                <w:szCs w:val="24"/>
              </w:rPr>
              <w:t xml:space="preserve"> </w:t>
            </w:r>
            <w:r w:rsidRPr="006C4230">
              <w:rPr>
                <w:rFonts w:ascii="Times New Roman" w:hAnsi="Times New Roman" w:cs="Times New Roman"/>
                <w:sz w:val="24"/>
                <w:szCs w:val="24"/>
              </w:rPr>
              <w:t>Парціальна програма з національно-патріотичного виховання для дітей середнього та старшого дошкільного віку</w:t>
            </w:r>
            <w:r>
              <w:rPr>
                <w:rFonts w:ascii="Times New Roman" w:hAnsi="Times New Roman" w:cs="Times New Roman"/>
                <w:sz w:val="24"/>
                <w:szCs w:val="24"/>
              </w:rPr>
              <w:t xml:space="preserve">. </w:t>
            </w:r>
            <w:r w:rsidRPr="006C4230">
              <w:rPr>
                <w:rFonts w:ascii="Times New Roman" w:hAnsi="Times New Roman" w:cs="Times New Roman"/>
                <w:sz w:val="24"/>
                <w:szCs w:val="24"/>
              </w:rPr>
              <w:t xml:space="preserve">Наукове редагування: </w:t>
            </w:r>
            <w:proofErr w:type="spellStart"/>
            <w:r w:rsidRPr="006C4230">
              <w:rPr>
                <w:rFonts w:ascii="Times New Roman" w:hAnsi="Times New Roman" w:cs="Times New Roman"/>
                <w:sz w:val="24"/>
                <w:szCs w:val="24"/>
              </w:rPr>
              <w:t>Рейпольська</w:t>
            </w:r>
            <w:proofErr w:type="spellEnd"/>
            <w:r w:rsidRPr="006C4230">
              <w:rPr>
                <w:rFonts w:ascii="Times New Roman" w:hAnsi="Times New Roman" w:cs="Times New Roman"/>
                <w:sz w:val="24"/>
                <w:szCs w:val="24"/>
              </w:rPr>
              <w:t xml:space="preserve"> О.Д.</w:t>
            </w:r>
          </w:p>
          <w:p w:rsidR="00E4190C" w:rsidRDefault="00E4190C" w:rsidP="00E4190C">
            <w:pPr>
              <w:pStyle w:val="a3"/>
              <w:numPr>
                <w:ilvl w:val="0"/>
                <w:numId w:val="14"/>
              </w:numPr>
              <w:spacing w:after="0" w:line="240" w:lineRule="auto"/>
              <w:ind w:left="249" w:hanging="283"/>
              <w:jc w:val="both"/>
              <w:rPr>
                <w:rFonts w:ascii="Times New Roman" w:hAnsi="Times New Roman" w:cs="Times New Roman"/>
                <w:sz w:val="24"/>
                <w:szCs w:val="24"/>
              </w:rPr>
            </w:pPr>
            <w:r w:rsidRPr="006C4230">
              <w:rPr>
                <w:rFonts w:ascii="Times New Roman" w:hAnsi="Times New Roman" w:cs="Times New Roman"/>
                <w:sz w:val="24"/>
                <w:szCs w:val="24"/>
              </w:rPr>
              <w:t>«Моя країна - Україна».</w:t>
            </w:r>
            <w:r>
              <w:rPr>
                <w:rFonts w:ascii="Times New Roman" w:hAnsi="Times New Roman" w:cs="Times New Roman"/>
                <w:sz w:val="24"/>
                <w:szCs w:val="24"/>
              </w:rPr>
              <w:t xml:space="preserve"> </w:t>
            </w:r>
            <w:r w:rsidRPr="006C4230">
              <w:rPr>
                <w:rFonts w:ascii="Times New Roman" w:hAnsi="Times New Roman" w:cs="Times New Roman"/>
                <w:sz w:val="24"/>
                <w:szCs w:val="24"/>
              </w:rPr>
              <w:t>Парціальна програма з патріотичного виховання для дітей старшого дошкільного віку</w:t>
            </w:r>
            <w:r>
              <w:rPr>
                <w:rFonts w:ascii="Times New Roman" w:hAnsi="Times New Roman" w:cs="Times New Roman"/>
                <w:sz w:val="24"/>
                <w:szCs w:val="24"/>
              </w:rPr>
              <w:t xml:space="preserve">. </w:t>
            </w:r>
            <w:r w:rsidRPr="006C4230">
              <w:rPr>
                <w:rFonts w:ascii="Times New Roman" w:hAnsi="Times New Roman" w:cs="Times New Roman"/>
                <w:sz w:val="24"/>
                <w:szCs w:val="24"/>
              </w:rPr>
              <w:t xml:space="preserve">Авторський колектив: Н. Гавриш, О. </w:t>
            </w:r>
            <w:proofErr w:type="spellStart"/>
            <w:r w:rsidRPr="006C4230">
              <w:rPr>
                <w:rFonts w:ascii="Times New Roman" w:hAnsi="Times New Roman" w:cs="Times New Roman"/>
                <w:sz w:val="24"/>
                <w:szCs w:val="24"/>
              </w:rPr>
              <w:t>Косенчук</w:t>
            </w:r>
            <w:proofErr w:type="spellEnd"/>
            <w:r w:rsidRPr="006C4230">
              <w:rPr>
                <w:rFonts w:ascii="Times New Roman" w:hAnsi="Times New Roman" w:cs="Times New Roman"/>
                <w:sz w:val="24"/>
                <w:szCs w:val="24"/>
              </w:rPr>
              <w:t xml:space="preserve">, Т. </w:t>
            </w:r>
            <w:proofErr w:type="spellStart"/>
            <w:r w:rsidRPr="006C4230">
              <w:rPr>
                <w:rFonts w:ascii="Times New Roman" w:hAnsi="Times New Roman" w:cs="Times New Roman"/>
                <w:sz w:val="24"/>
                <w:szCs w:val="24"/>
              </w:rPr>
              <w:t>Піроженко</w:t>
            </w:r>
            <w:proofErr w:type="spellEnd"/>
          </w:p>
          <w:p w:rsidR="00E4190C" w:rsidRDefault="00E4190C" w:rsidP="00E4190C">
            <w:pPr>
              <w:pStyle w:val="a3"/>
              <w:numPr>
                <w:ilvl w:val="0"/>
                <w:numId w:val="14"/>
              </w:numPr>
              <w:spacing w:after="0" w:line="240" w:lineRule="auto"/>
              <w:ind w:left="249" w:hanging="283"/>
              <w:jc w:val="both"/>
              <w:rPr>
                <w:rFonts w:ascii="Times New Roman" w:hAnsi="Times New Roman" w:cs="Times New Roman"/>
                <w:sz w:val="24"/>
                <w:szCs w:val="24"/>
              </w:rPr>
            </w:pPr>
            <w:r w:rsidRPr="006C4230">
              <w:rPr>
                <w:rFonts w:ascii="Times New Roman" w:hAnsi="Times New Roman" w:cs="Times New Roman"/>
                <w:sz w:val="24"/>
                <w:szCs w:val="24"/>
              </w:rPr>
              <w:t xml:space="preserve">«Дошкільнятам – освіта для сталого розвитку: </w:t>
            </w:r>
            <w:proofErr w:type="spellStart"/>
            <w:r w:rsidRPr="006C4230">
              <w:rPr>
                <w:rFonts w:ascii="Times New Roman" w:hAnsi="Times New Roman" w:cs="Times New Roman"/>
                <w:sz w:val="24"/>
                <w:szCs w:val="24"/>
              </w:rPr>
              <w:t>навч</w:t>
            </w:r>
            <w:proofErr w:type="spellEnd"/>
            <w:r w:rsidRPr="006C4230">
              <w:rPr>
                <w:rFonts w:ascii="Times New Roman" w:hAnsi="Times New Roman" w:cs="Times New Roman"/>
                <w:sz w:val="24"/>
                <w:szCs w:val="24"/>
              </w:rPr>
              <w:t>.-метод. посібник для дошкільних навчальних закладів».</w:t>
            </w:r>
            <w:r>
              <w:rPr>
                <w:rFonts w:ascii="Times New Roman" w:hAnsi="Times New Roman" w:cs="Times New Roman"/>
                <w:sz w:val="24"/>
                <w:szCs w:val="24"/>
              </w:rPr>
              <w:t xml:space="preserve"> </w:t>
            </w:r>
            <w:r w:rsidRPr="006C4230">
              <w:rPr>
                <w:rFonts w:ascii="Times New Roman" w:hAnsi="Times New Roman" w:cs="Times New Roman"/>
                <w:sz w:val="24"/>
                <w:szCs w:val="24"/>
              </w:rPr>
              <w:t xml:space="preserve">Автори: Н. Гавриш, О. </w:t>
            </w:r>
            <w:proofErr w:type="spellStart"/>
            <w:r w:rsidRPr="006C4230">
              <w:rPr>
                <w:rFonts w:ascii="Times New Roman" w:hAnsi="Times New Roman" w:cs="Times New Roman"/>
                <w:sz w:val="24"/>
                <w:szCs w:val="24"/>
              </w:rPr>
              <w:t>Пометун</w:t>
            </w:r>
            <w:r>
              <w:rPr>
                <w:rFonts w:ascii="Times New Roman" w:hAnsi="Times New Roman" w:cs="Times New Roman"/>
                <w:sz w:val="24"/>
                <w:szCs w:val="24"/>
              </w:rPr>
              <w:t>є</w:t>
            </w:r>
            <w:proofErr w:type="spellEnd"/>
            <w:r>
              <w:rPr>
                <w:rFonts w:ascii="Times New Roman" w:hAnsi="Times New Roman" w:cs="Times New Roman"/>
                <w:sz w:val="24"/>
                <w:szCs w:val="24"/>
              </w:rPr>
              <w:t>.</w:t>
            </w:r>
          </w:p>
          <w:p w:rsidR="00E4190C" w:rsidRDefault="00E4190C" w:rsidP="00E4190C">
            <w:pPr>
              <w:pStyle w:val="a3"/>
              <w:numPr>
                <w:ilvl w:val="0"/>
                <w:numId w:val="14"/>
              </w:numPr>
              <w:spacing w:after="0" w:line="240" w:lineRule="auto"/>
              <w:ind w:left="249" w:hanging="249"/>
              <w:jc w:val="both"/>
              <w:rPr>
                <w:rFonts w:ascii="Times New Roman" w:hAnsi="Times New Roman" w:cs="Times New Roman"/>
                <w:sz w:val="24"/>
                <w:szCs w:val="24"/>
              </w:rPr>
            </w:pPr>
            <w:r w:rsidRPr="006C4230">
              <w:rPr>
                <w:rFonts w:ascii="Times New Roman" w:hAnsi="Times New Roman" w:cs="Times New Roman"/>
                <w:sz w:val="24"/>
                <w:szCs w:val="24"/>
              </w:rPr>
              <w:t xml:space="preserve">«STREAM-освіта, або Стежинки у Всесвіт: альтернативна програма формування культури інженерного мислення в дітей </w:t>
            </w:r>
            <w:proofErr w:type="spellStart"/>
            <w:r w:rsidRPr="006C4230">
              <w:rPr>
                <w:rFonts w:ascii="Times New Roman" w:hAnsi="Times New Roman" w:cs="Times New Roman"/>
                <w:sz w:val="24"/>
                <w:szCs w:val="24"/>
              </w:rPr>
              <w:t>передшкільного</w:t>
            </w:r>
            <w:proofErr w:type="spellEnd"/>
            <w:r w:rsidRPr="006C4230">
              <w:rPr>
                <w:rFonts w:ascii="Times New Roman" w:hAnsi="Times New Roman" w:cs="Times New Roman"/>
                <w:sz w:val="24"/>
                <w:szCs w:val="24"/>
              </w:rPr>
              <w:t xml:space="preserve"> віку».</w:t>
            </w:r>
            <w:r>
              <w:rPr>
                <w:rFonts w:ascii="Times New Roman" w:hAnsi="Times New Roman" w:cs="Times New Roman"/>
                <w:sz w:val="24"/>
                <w:szCs w:val="24"/>
              </w:rPr>
              <w:t xml:space="preserve"> </w:t>
            </w:r>
            <w:r w:rsidRPr="006C4230">
              <w:rPr>
                <w:rFonts w:ascii="Times New Roman" w:hAnsi="Times New Roman" w:cs="Times New Roman"/>
                <w:sz w:val="24"/>
                <w:szCs w:val="24"/>
              </w:rPr>
              <w:t>Автор: К. Крутій</w:t>
            </w:r>
            <w:r>
              <w:rPr>
                <w:rFonts w:ascii="Times New Roman" w:hAnsi="Times New Roman" w:cs="Times New Roman"/>
                <w:sz w:val="24"/>
                <w:szCs w:val="24"/>
              </w:rPr>
              <w:t xml:space="preserve">. </w:t>
            </w:r>
          </w:p>
          <w:p w:rsidR="00E4190C" w:rsidRDefault="00E4190C" w:rsidP="00E4190C">
            <w:pPr>
              <w:pStyle w:val="a3"/>
              <w:spacing w:after="0" w:line="240" w:lineRule="auto"/>
              <w:ind w:left="391"/>
              <w:jc w:val="both"/>
              <w:rPr>
                <w:rFonts w:ascii="Times New Roman" w:hAnsi="Times New Roman" w:cs="Times New Roman"/>
                <w:sz w:val="24"/>
                <w:szCs w:val="24"/>
              </w:rPr>
            </w:pPr>
            <w:r w:rsidRPr="006C4230">
              <w:rPr>
                <w:rFonts w:ascii="Times New Roman" w:hAnsi="Times New Roman" w:cs="Times New Roman"/>
                <w:sz w:val="24"/>
                <w:szCs w:val="24"/>
              </w:rPr>
              <w:t>Рік видання: 2020</w:t>
            </w:r>
            <w:r>
              <w:rPr>
                <w:rFonts w:ascii="Times New Roman" w:hAnsi="Times New Roman" w:cs="Times New Roman"/>
                <w:sz w:val="24"/>
                <w:szCs w:val="24"/>
              </w:rPr>
              <w:t>.</w:t>
            </w:r>
          </w:p>
          <w:p w:rsidR="00E4190C" w:rsidRPr="00E4190C" w:rsidRDefault="00E4190C" w:rsidP="00E419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E4190C">
              <w:rPr>
                <w:rFonts w:ascii="Times New Roman" w:hAnsi="Times New Roman" w:cs="Times New Roman"/>
                <w:sz w:val="24"/>
                <w:szCs w:val="24"/>
              </w:rPr>
              <w:t xml:space="preserve">Систематично опрацьовувати і аналізувати статті в журналах «Вихователь- методист»,  «Методична скарбничка вихователя», </w:t>
            </w:r>
            <w:r w:rsidRPr="00E4190C">
              <w:rPr>
                <w:rFonts w:ascii="Times New Roman" w:hAnsi="Times New Roman" w:cs="Times New Roman"/>
                <w:sz w:val="24"/>
                <w:szCs w:val="24"/>
              </w:rPr>
              <w:lastRenderedPageBreak/>
              <w:t>«Дошкільний навчальний заклад», «Палітра педагога», «Джміль» в газеті «Освіта України» та інших педагогічних виданнях.</w:t>
            </w:r>
            <w:r w:rsidRPr="00E4190C">
              <w:rPr>
                <w:rFonts w:ascii="Times New Roman" w:hAnsi="Times New Roman" w:cs="Times New Roman"/>
                <w:sz w:val="24"/>
                <w:szCs w:val="24"/>
              </w:rPr>
              <w:tab/>
            </w:r>
          </w:p>
        </w:tc>
        <w:tc>
          <w:tcPr>
            <w:tcW w:w="1308" w:type="dxa"/>
          </w:tcPr>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434" w:type="dxa"/>
          </w:tcPr>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Педагоги </w:t>
            </w: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Педагоги </w:t>
            </w: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Педагоги </w:t>
            </w: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Педагоги </w:t>
            </w: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Default="00E4190C" w:rsidP="00AD2406">
            <w:pPr>
              <w:spacing w:after="0" w:line="240" w:lineRule="auto"/>
              <w:jc w:val="center"/>
              <w:rPr>
                <w:rFonts w:ascii="Times New Roman" w:hAnsi="Times New Roman" w:cs="Times New Roman"/>
                <w:sz w:val="24"/>
                <w:szCs w:val="24"/>
              </w:rPr>
            </w:pPr>
          </w:p>
          <w:p w:rsidR="00E4190C" w:rsidRPr="00B71A3F" w:rsidRDefault="00E4190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Педагоги </w:t>
            </w:r>
          </w:p>
        </w:tc>
        <w:tc>
          <w:tcPr>
            <w:tcW w:w="983" w:type="dxa"/>
          </w:tcPr>
          <w:p w:rsidR="00E4190C" w:rsidRDefault="00E4190C"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tcPr>
          <w:p w:rsidR="00AD2406" w:rsidRPr="005066A3" w:rsidRDefault="00AD2406" w:rsidP="00AD2406">
            <w:pPr>
              <w:spacing w:after="0" w:line="240" w:lineRule="auto"/>
              <w:jc w:val="center"/>
              <w:rPr>
                <w:rFonts w:ascii="Times New Roman" w:hAnsi="Times New Roman" w:cs="Times New Roman"/>
                <w:b/>
                <w:sz w:val="24"/>
                <w:szCs w:val="24"/>
              </w:rPr>
            </w:pPr>
          </w:p>
        </w:tc>
        <w:tc>
          <w:tcPr>
            <w:tcW w:w="2815" w:type="dxa"/>
          </w:tcPr>
          <w:p w:rsidR="00FA2595" w:rsidRDefault="00F5725C" w:rsidP="00AD2406">
            <w:pPr>
              <w:spacing w:after="0" w:line="240" w:lineRule="auto"/>
              <w:jc w:val="both"/>
              <w:rPr>
                <w:rFonts w:ascii="Times New Roman" w:hAnsi="Times New Roman" w:cs="Times New Roman"/>
                <w:sz w:val="24"/>
                <w:szCs w:val="24"/>
              </w:rPr>
            </w:pPr>
            <w:r w:rsidRPr="00B71A3F">
              <w:rPr>
                <w:rFonts w:ascii="Times New Roman" w:hAnsi="Times New Roman" w:cs="Times New Roman"/>
                <w:sz w:val="24"/>
                <w:szCs w:val="24"/>
              </w:rPr>
              <w:t xml:space="preserve">Самостійне вивчення платформи </w:t>
            </w:r>
            <w:proofErr w:type="spellStart"/>
            <w:r w:rsidRPr="00B71A3F">
              <w:rPr>
                <w:rFonts w:ascii="Times New Roman" w:hAnsi="Times New Roman" w:cs="Times New Roman"/>
                <w:sz w:val="24"/>
                <w:szCs w:val="24"/>
              </w:rPr>
              <w:t>Canva</w:t>
            </w:r>
            <w:proofErr w:type="spellEnd"/>
            <w:r>
              <w:rPr>
                <w:rFonts w:ascii="Times New Roman" w:hAnsi="Times New Roman" w:cs="Times New Roman"/>
                <w:sz w:val="24"/>
                <w:szCs w:val="24"/>
              </w:rPr>
              <w:t xml:space="preserve">. </w:t>
            </w:r>
            <w:r w:rsidRPr="005066A3">
              <w:rPr>
                <w:rFonts w:ascii="Times New Roman" w:hAnsi="Times New Roman" w:cs="Times New Roman"/>
                <w:sz w:val="24"/>
                <w:szCs w:val="24"/>
              </w:rPr>
              <w:t>Створення візуальних матеріалів: картки, афіші, шаблони для занять.</w:t>
            </w:r>
          </w:p>
        </w:tc>
        <w:tc>
          <w:tcPr>
            <w:tcW w:w="1308" w:type="dxa"/>
          </w:tcPr>
          <w:p w:rsidR="00AD2406" w:rsidRPr="005066A3" w:rsidRDefault="00AD2406" w:rsidP="00AD2406">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Протягом</w:t>
            </w:r>
            <w:r w:rsidRPr="005066A3">
              <w:rPr>
                <w:rFonts w:ascii="Times New Roman" w:hAnsi="Times New Roman" w:cs="Times New Roman"/>
                <w:sz w:val="24"/>
                <w:szCs w:val="24"/>
              </w:rPr>
              <w:t>року</w:t>
            </w:r>
            <w:proofErr w:type="spellEnd"/>
          </w:p>
        </w:tc>
        <w:tc>
          <w:tcPr>
            <w:tcW w:w="1434" w:type="dxa"/>
          </w:tcPr>
          <w:p w:rsidR="00AD2406" w:rsidRPr="005066A3" w:rsidRDefault="00AD2406" w:rsidP="00AD2406">
            <w:pPr>
              <w:spacing w:after="0" w:line="240" w:lineRule="auto"/>
              <w:jc w:val="center"/>
              <w:rPr>
                <w:rFonts w:ascii="Times New Roman" w:hAnsi="Times New Roman" w:cs="Times New Roman"/>
                <w:sz w:val="24"/>
                <w:szCs w:val="24"/>
              </w:rPr>
            </w:pPr>
            <w:r w:rsidRPr="005066A3">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F5725C" w:rsidTr="00F5725C">
        <w:trPr>
          <w:trHeight w:val="612"/>
        </w:trPr>
        <w:tc>
          <w:tcPr>
            <w:tcW w:w="2110" w:type="dxa"/>
            <w:vMerge/>
          </w:tcPr>
          <w:p w:rsidR="00F5725C" w:rsidRPr="006C4230" w:rsidRDefault="00F5725C" w:rsidP="00AD2406">
            <w:pPr>
              <w:pStyle w:val="a3"/>
              <w:spacing w:after="0" w:line="240" w:lineRule="auto"/>
              <w:ind w:left="442"/>
              <w:rPr>
                <w:rFonts w:ascii="Times New Roman" w:hAnsi="Times New Roman" w:cs="Times New Roman"/>
                <w:b/>
                <w:sz w:val="24"/>
                <w:szCs w:val="24"/>
              </w:rPr>
            </w:pPr>
          </w:p>
        </w:tc>
        <w:tc>
          <w:tcPr>
            <w:tcW w:w="1673" w:type="dxa"/>
            <w:vMerge/>
          </w:tcPr>
          <w:p w:rsidR="00F5725C" w:rsidRPr="005066A3" w:rsidRDefault="00F5725C" w:rsidP="00AD2406">
            <w:pPr>
              <w:spacing w:after="0" w:line="240" w:lineRule="auto"/>
              <w:jc w:val="center"/>
              <w:rPr>
                <w:rFonts w:ascii="Times New Roman" w:hAnsi="Times New Roman" w:cs="Times New Roman"/>
                <w:b/>
                <w:sz w:val="24"/>
                <w:szCs w:val="24"/>
              </w:rPr>
            </w:pPr>
          </w:p>
        </w:tc>
        <w:tc>
          <w:tcPr>
            <w:tcW w:w="2815" w:type="dxa"/>
          </w:tcPr>
          <w:p w:rsidR="00F5725C" w:rsidRDefault="00AB6729" w:rsidP="00AD24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Самостійне </w:t>
            </w:r>
            <w:r w:rsidRPr="005066A3">
              <w:rPr>
                <w:rFonts w:ascii="Times New Roman" w:hAnsi="Times New Roman" w:cs="Times New Roman"/>
                <w:sz w:val="24"/>
                <w:szCs w:val="24"/>
              </w:rPr>
              <w:t xml:space="preserve">створення власного портфоліо (у </w:t>
            </w:r>
            <w:proofErr w:type="spellStart"/>
            <w:r w:rsidRPr="005066A3">
              <w:rPr>
                <w:rFonts w:ascii="Times New Roman" w:hAnsi="Times New Roman" w:cs="Times New Roman"/>
                <w:sz w:val="24"/>
                <w:szCs w:val="24"/>
              </w:rPr>
              <w:t>Google</w:t>
            </w:r>
            <w:proofErr w:type="spellEnd"/>
            <w:r w:rsidRPr="005066A3">
              <w:rPr>
                <w:rFonts w:ascii="Times New Roman" w:hAnsi="Times New Roman" w:cs="Times New Roman"/>
                <w:sz w:val="24"/>
                <w:szCs w:val="24"/>
              </w:rPr>
              <w:t xml:space="preserve"> </w:t>
            </w:r>
            <w:proofErr w:type="spellStart"/>
            <w:r w:rsidRPr="005066A3">
              <w:rPr>
                <w:rFonts w:ascii="Times New Roman" w:hAnsi="Times New Roman" w:cs="Times New Roman"/>
                <w:sz w:val="24"/>
                <w:szCs w:val="24"/>
              </w:rPr>
              <w:t>Sites</w:t>
            </w:r>
            <w:proofErr w:type="spellEnd"/>
            <w:r w:rsidRPr="005066A3">
              <w:rPr>
                <w:rFonts w:ascii="Times New Roman" w:hAnsi="Times New Roman" w:cs="Times New Roman"/>
                <w:sz w:val="24"/>
                <w:szCs w:val="24"/>
              </w:rPr>
              <w:t>, PowerPoint, PDF тощо).</w:t>
            </w:r>
          </w:p>
        </w:tc>
        <w:tc>
          <w:tcPr>
            <w:tcW w:w="1308" w:type="dxa"/>
          </w:tcPr>
          <w:p w:rsidR="00F5725C" w:rsidRPr="00AB6729" w:rsidRDefault="00AB6729"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434" w:type="dxa"/>
          </w:tcPr>
          <w:p w:rsidR="00F5725C" w:rsidRPr="005066A3" w:rsidRDefault="00AB6729"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Педагоги </w:t>
            </w:r>
          </w:p>
        </w:tc>
        <w:tc>
          <w:tcPr>
            <w:tcW w:w="983" w:type="dxa"/>
          </w:tcPr>
          <w:p w:rsidR="00F5725C" w:rsidRDefault="00F5725C" w:rsidP="00AD2406">
            <w:pPr>
              <w:spacing w:after="0" w:line="240" w:lineRule="auto"/>
              <w:jc w:val="both"/>
              <w:rPr>
                <w:rFonts w:ascii="Times New Roman" w:hAnsi="Times New Roman" w:cs="Times New Roman"/>
                <w:b/>
                <w:sz w:val="24"/>
                <w:szCs w:val="24"/>
              </w:rPr>
            </w:pPr>
          </w:p>
        </w:tc>
      </w:tr>
      <w:tr w:rsidR="00F5725C" w:rsidTr="00F5725C">
        <w:trPr>
          <w:trHeight w:val="612"/>
        </w:trPr>
        <w:tc>
          <w:tcPr>
            <w:tcW w:w="2110" w:type="dxa"/>
            <w:vMerge/>
          </w:tcPr>
          <w:p w:rsidR="00F5725C" w:rsidRPr="006C4230" w:rsidRDefault="00F5725C" w:rsidP="00AD2406">
            <w:pPr>
              <w:pStyle w:val="a3"/>
              <w:spacing w:after="0" w:line="240" w:lineRule="auto"/>
              <w:ind w:left="442"/>
              <w:rPr>
                <w:rFonts w:ascii="Times New Roman" w:hAnsi="Times New Roman" w:cs="Times New Roman"/>
                <w:b/>
                <w:sz w:val="24"/>
                <w:szCs w:val="24"/>
              </w:rPr>
            </w:pPr>
          </w:p>
        </w:tc>
        <w:tc>
          <w:tcPr>
            <w:tcW w:w="1673" w:type="dxa"/>
            <w:vMerge/>
          </w:tcPr>
          <w:p w:rsidR="00F5725C" w:rsidRPr="005066A3" w:rsidRDefault="00F5725C" w:rsidP="00AD2406">
            <w:pPr>
              <w:spacing w:after="0" w:line="240" w:lineRule="auto"/>
              <w:jc w:val="center"/>
              <w:rPr>
                <w:rFonts w:ascii="Times New Roman" w:hAnsi="Times New Roman" w:cs="Times New Roman"/>
                <w:b/>
                <w:sz w:val="24"/>
                <w:szCs w:val="24"/>
              </w:rPr>
            </w:pPr>
          </w:p>
        </w:tc>
        <w:tc>
          <w:tcPr>
            <w:tcW w:w="2815" w:type="dxa"/>
          </w:tcPr>
          <w:p w:rsidR="00F5725C" w:rsidRDefault="00AB6729" w:rsidP="00AD24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Самостійне о</w:t>
            </w:r>
            <w:r w:rsidRPr="005066A3">
              <w:rPr>
                <w:rFonts w:ascii="Times New Roman" w:hAnsi="Times New Roman" w:cs="Times New Roman"/>
                <w:sz w:val="24"/>
                <w:szCs w:val="24"/>
              </w:rPr>
              <w:t xml:space="preserve">знайомлення з додатками: </w:t>
            </w:r>
            <w:proofErr w:type="spellStart"/>
            <w:r w:rsidRPr="005066A3">
              <w:rPr>
                <w:rFonts w:ascii="Times New Roman" w:hAnsi="Times New Roman" w:cs="Times New Roman"/>
                <w:sz w:val="24"/>
                <w:szCs w:val="24"/>
              </w:rPr>
              <w:t>InShot</w:t>
            </w:r>
            <w:proofErr w:type="spellEnd"/>
            <w:r w:rsidRPr="005066A3">
              <w:rPr>
                <w:rFonts w:ascii="Times New Roman" w:hAnsi="Times New Roman" w:cs="Times New Roman"/>
                <w:sz w:val="24"/>
                <w:szCs w:val="24"/>
              </w:rPr>
              <w:t xml:space="preserve">, </w:t>
            </w:r>
            <w:proofErr w:type="spellStart"/>
            <w:r w:rsidRPr="005066A3">
              <w:rPr>
                <w:rFonts w:ascii="Times New Roman" w:hAnsi="Times New Roman" w:cs="Times New Roman"/>
                <w:sz w:val="24"/>
                <w:szCs w:val="24"/>
              </w:rPr>
              <w:t>Clipchamp</w:t>
            </w:r>
            <w:proofErr w:type="spellEnd"/>
            <w:r w:rsidRPr="005066A3">
              <w:rPr>
                <w:rFonts w:ascii="Times New Roman" w:hAnsi="Times New Roman" w:cs="Times New Roman"/>
                <w:sz w:val="24"/>
                <w:szCs w:val="24"/>
              </w:rPr>
              <w:t xml:space="preserve">, </w:t>
            </w:r>
            <w:proofErr w:type="spellStart"/>
            <w:r w:rsidRPr="005066A3">
              <w:rPr>
                <w:rFonts w:ascii="Times New Roman" w:hAnsi="Times New Roman" w:cs="Times New Roman"/>
                <w:sz w:val="24"/>
                <w:szCs w:val="24"/>
              </w:rPr>
              <w:t>Canva</w:t>
            </w:r>
            <w:proofErr w:type="spellEnd"/>
            <w:r w:rsidRPr="005066A3">
              <w:rPr>
                <w:rFonts w:ascii="Times New Roman" w:hAnsi="Times New Roman" w:cs="Times New Roman"/>
                <w:sz w:val="24"/>
                <w:szCs w:val="24"/>
              </w:rPr>
              <w:t xml:space="preserve"> </w:t>
            </w:r>
            <w:proofErr w:type="spellStart"/>
            <w:r w:rsidRPr="005066A3">
              <w:rPr>
                <w:rFonts w:ascii="Times New Roman" w:hAnsi="Times New Roman" w:cs="Times New Roman"/>
                <w:sz w:val="24"/>
                <w:szCs w:val="24"/>
              </w:rPr>
              <w:t>Video</w:t>
            </w:r>
            <w:proofErr w:type="spellEnd"/>
            <w:r>
              <w:rPr>
                <w:rFonts w:ascii="Times New Roman" w:hAnsi="Times New Roman" w:cs="Times New Roman"/>
                <w:sz w:val="24"/>
                <w:szCs w:val="24"/>
              </w:rPr>
              <w:t>.</w:t>
            </w:r>
          </w:p>
        </w:tc>
        <w:tc>
          <w:tcPr>
            <w:tcW w:w="1308" w:type="dxa"/>
          </w:tcPr>
          <w:p w:rsidR="00F5725C" w:rsidRDefault="00AB6729"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434" w:type="dxa"/>
          </w:tcPr>
          <w:p w:rsidR="00F5725C" w:rsidRPr="005066A3" w:rsidRDefault="00AB6729"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Педагоги </w:t>
            </w:r>
          </w:p>
        </w:tc>
        <w:tc>
          <w:tcPr>
            <w:tcW w:w="983" w:type="dxa"/>
          </w:tcPr>
          <w:p w:rsidR="00F5725C" w:rsidRDefault="00F5725C" w:rsidP="00AD2406">
            <w:pPr>
              <w:spacing w:after="0" w:line="240" w:lineRule="auto"/>
              <w:jc w:val="both"/>
              <w:rPr>
                <w:rFonts w:ascii="Times New Roman" w:hAnsi="Times New Roman" w:cs="Times New Roman"/>
                <w:b/>
                <w:sz w:val="24"/>
                <w:szCs w:val="24"/>
              </w:rPr>
            </w:pPr>
          </w:p>
        </w:tc>
      </w:tr>
      <w:tr w:rsidR="00F5725C" w:rsidTr="00F5725C">
        <w:trPr>
          <w:trHeight w:val="612"/>
        </w:trPr>
        <w:tc>
          <w:tcPr>
            <w:tcW w:w="2110" w:type="dxa"/>
            <w:vMerge/>
          </w:tcPr>
          <w:p w:rsidR="00F5725C" w:rsidRPr="006C4230" w:rsidRDefault="00F5725C" w:rsidP="00AD2406">
            <w:pPr>
              <w:pStyle w:val="a3"/>
              <w:spacing w:after="0" w:line="240" w:lineRule="auto"/>
              <w:ind w:left="442"/>
              <w:rPr>
                <w:rFonts w:ascii="Times New Roman" w:hAnsi="Times New Roman" w:cs="Times New Roman"/>
                <w:b/>
                <w:sz w:val="24"/>
                <w:szCs w:val="24"/>
              </w:rPr>
            </w:pPr>
          </w:p>
        </w:tc>
        <w:tc>
          <w:tcPr>
            <w:tcW w:w="1673" w:type="dxa"/>
            <w:vMerge/>
          </w:tcPr>
          <w:p w:rsidR="00F5725C" w:rsidRPr="005066A3" w:rsidRDefault="00F5725C" w:rsidP="00AD2406">
            <w:pPr>
              <w:spacing w:after="0" w:line="240" w:lineRule="auto"/>
              <w:jc w:val="center"/>
              <w:rPr>
                <w:rFonts w:ascii="Times New Roman" w:hAnsi="Times New Roman" w:cs="Times New Roman"/>
                <w:b/>
                <w:sz w:val="24"/>
                <w:szCs w:val="24"/>
              </w:rPr>
            </w:pPr>
          </w:p>
        </w:tc>
        <w:tc>
          <w:tcPr>
            <w:tcW w:w="2815" w:type="dxa"/>
          </w:tcPr>
          <w:p w:rsidR="00F5725C" w:rsidRDefault="00F5725C" w:rsidP="00AD24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Обговорення ефективних освітніх практик ЗДО. Вивчення досвіду педагогів з інших регіонів та ОТГ.</w:t>
            </w:r>
          </w:p>
        </w:tc>
        <w:tc>
          <w:tcPr>
            <w:tcW w:w="1308" w:type="dxa"/>
          </w:tcPr>
          <w:p w:rsidR="00F5725C" w:rsidRDefault="00F5725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434" w:type="dxa"/>
          </w:tcPr>
          <w:p w:rsidR="00F5725C" w:rsidRPr="005066A3" w:rsidRDefault="00AB6729"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F5725C">
              <w:rPr>
                <w:rFonts w:ascii="Times New Roman" w:hAnsi="Times New Roman" w:cs="Times New Roman"/>
                <w:sz w:val="24"/>
                <w:szCs w:val="24"/>
              </w:rPr>
              <w:t>едагоги</w:t>
            </w:r>
          </w:p>
        </w:tc>
        <w:tc>
          <w:tcPr>
            <w:tcW w:w="983" w:type="dxa"/>
          </w:tcPr>
          <w:p w:rsidR="00F5725C" w:rsidRDefault="00F5725C" w:rsidP="00AD2406">
            <w:pPr>
              <w:spacing w:after="0" w:line="240" w:lineRule="auto"/>
              <w:jc w:val="both"/>
              <w:rPr>
                <w:rFonts w:ascii="Times New Roman" w:hAnsi="Times New Roman" w:cs="Times New Roman"/>
                <w:b/>
                <w:sz w:val="24"/>
                <w:szCs w:val="24"/>
              </w:rPr>
            </w:pPr>
          </w:p>
        </w:tc>
      </w:tr>
      <w:tr w:rsidR="00DC3CED" w:rsidTr="00F5725C">
        <w:trPr>
          <w:trHeight w:val="612"/>
        </w:trPr>
        <w:tc>
          <w:tcPr>
            <w:tcW w:w="2110" w:type="dxa"/>
            <w:vMerge/>
          </w:tcPr>
          <w:p w:rsidR="00DC3CED" w:rsidRPr="006C4230" w:rsidRDefault="00DC3CED" w:rsidP="00AD2406">
            <w:pPr>
              <w:pStyle w:val="a3"/>
              <w:spacing w:after="0" w:line="240" w:lineRule="auto"/>
              <w:ind w:left="442"/>
              <w:rPr>
                <w:rFonts w:ascii="Times New Roman" w:hAnsi="Times New Roman" w:cs="Times New Roman"/>
                <w:b/>
                <w:sz w:val="24"/>
                <w:szCs w:val="24"/>
              </w:rPr>
            </w:pPr>
          </w:p>
        </w:tc>
        <w:tc>
          <w:tcPr>
            <w:tcW w:w="1673" w:type="dxa"/>
            <w:vMerge/>
          </w:tcPr>
          <w:p w:rsidR="00DC3CED" w:rsidRPr="005066A3" w:rsidRDefault="00DC3CED" w:rsidP="00AD2406">
            <w:pPr>
              <w:spacing w:after="0" w:line="240" w:lineRule="auto"/>
              <w:jc w:val="center"/>
              <w:rPr>
                <w:rFonts w:ascii="Times New Roman" w:hAnsi="Times New Roman" w:cs="Times New Roman"/>
                <w:b/>
                <w:sz w:val="24"/>
                <w:szCs w:val="24"/>
              </w:rPr>
            </w:pPr>
          </w:p>
        </w:tc>
        <w:tc>
          <w:tcPr>
            <w:tcW w:w="2815" w:type="dxa"/>
          </w:tcPr>
          <w:p w:rsidR="00DC3CED" w:rsidRDefault="00DC3CED" w:rsidP="00AD24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Участь у тематичних онлайн- та </w:t>
            </w:r>
            <w:proofErr w:type="spellStart"/>
            <w:r>
              <w:rPr>
                <w:rFonts w:ascii="Times New Roman" w:hAnsi="Times New Roman" w:cs="Times New Roman"/>
                <w:sz w:val="24"/>
                <w:szCs w:val="24"/>
              </w:rPr>
              <w:t>офлайн</w:t>
            </w:r>
            <w:proofErr w:type="spellEnd"/>
            <w:r>
              <w:rPr>
                <w:rFonts w:ascii="Times New Roman" w:hAnsi="Times New Roman" w:cs="Times New Roman"/>
                <w:sz w:val="24"/>
                <w:szCs w:val="24"/>
              </w:rPr>
              <w:t>-конференціях.</w:t>
            </w:r>
          </w:p>
        </w:tc>
        <w:tc>
          <w:tcPr>
            <w:tcW w:w="1308" w:type="dxa"/>
          </w:tcPr>
          <w:p w:rsidR="00DC3CED" w:rsidRDefault="00DC3CED"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434" w:type="dxa"/>
          </w:tcPr>
          <w:p w:rsidR="00DC3CED" w:rsidRPr="005066A3" w:rsidRDefault="00DC3CED"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Педагоги </w:t>
            </w:r>
          </w:p>
        </w:tc>
        <w:tc>
          <w:tcPr>
            <w:tcW w:w="983" w:type="dxa"/>
          </w:tcPr>
          <w:p w:rsidR="00DC3CED" w:rsidRDefault="00DC3CED" w:rsidP="00AD2406">
            <w:pPr>
              <w:spacing w:after="0" w:line="240" w:lineRule="auto"/>
              <w:jc w:val="both"/>
              <w:rPr>
                <w:rFonts w:ascii="Times New Roman" w:hAnsi="Times New Roman" w:cs="Times New Roman"/>
                <w:b/>
                <w:sz w:val="24"/>
                <w:szCs w:val="24"/>
              </w:rPr>
            </w:pPr>
          </w:p>
        </w:tc>
      </w:tr>
      <w:tr w:rsidR="00DC3CED" w:rsidTr="00F5725C">
        <w:trPr>
          <w:trHeight w:val="612"/>
        </w:trPr>
        <w:tc>
          <w:tcPr>
            <w:tcW w:w="2110" w:type="dxa"/>
            <w:vMerge/>
          </w:tcPr>
          <w:p w:rsidR="00DC3CED" w:rsidRPr="006C4230" w:rsidRDefault="00DC3CED" w:rsidP="00AD2406">
            <w:pPr>
              <w:pStyle w:val="a3"/>
              <w:spacing w:after="0" w:line="240" w:lineRule="auto"/>
              <w:ind w:left="442"/>
              <w:rPr>
                <w:rFonts w:ascii="Times New Roman" w:hAnsi="Times New Roman" w:cs="Times New Roman"/>
                <w:b/>
                <w:sz w:val="24"/>
                <w:szCs w:val="24"/>
              </w:rPr>
            </w:pPr>
          </w:p>
        </w:tc>
        <w:tc>
          <w:tcPr>
            <w:tcW w:w="1673" w:type="dxa"/>
            <w:vMerge/>
          </w:tcPr>
          <w:p w:rsidR="00DC3CED" w:rsidRPr="005066A3" w:rsidRDefault="00DC3CED" w:rsidP="00AD2406">
            <w:pPr>
              <w:spacing w:after="0" w:line="240" w:lineRule="auto"/>
              <w:jc w:val="center"/>
              <w:rPr>
                <w:rFonts w:ascii="Times New Roman" w:hAnsi="Times New Roman" w:cs="Times New Roman"/>
                <w:b/>
                <w:sz w:val="24"/>
                <w:szCs w:val="24"/>
              </w:rPr>
            </w:pPr>
          </w:p>
        </w:tc>
        <w:tc>
          <w:tcPr>
            <w:tcW w:w="2815" w:type="dxa"/>
          </w:tcPr>
          <w:p w:rsidR="00DC3CED" w:rsidRDefault="00DC3CED" w:rsidP="00AD2406">
            <w:pPr>
              <w:spacing w:after="0" w:line="240" w:lineRule="auto"/>
              <w:jc w:val="both"/>
              <w:rPr>
                <w:rFonts w:ascii="Times New Roman" w:hAnsi="Times New Roman" w:cs="Times New Roman"/>
                <w:sz w:val="24"/>
                <w:szCs w:val="24"/>
              </w:rPr>
            </w:pPr>
            <w:r w:rsidRPr="005066A3">
              <w:rPr>
                <w:rFonts w:ascii="Times New Roman" w:hAnsi="Times New Roman" w:cs="Times New Roman"/>
                <w:sz w:val="24"/>
                <w:szCs w:val="24"/>
              </w:rPr>
              <w:t xml:space="preserve">Відвідування авторських семінарів, </w:t>
            </w:r>
            <w:proofErr w:type="spellStart"/>
            <w:r w:rsidRPr="005066A3">
              <w:rPr>
                <w:rFonts w:ascii="Times New Roman" w:hAnsi="Times New Roman" w:cs="Times New Roman"/>
                <w:sz w:val="24"/>
                <w:szCs w:val="24"/>
              </w:rPr>
              <w:t>вебінарів</w:t>
            </w:r>
            <w:proofErr w:type="spellEnd"/>
            <w:r w:rsidRPr="005066A3">
              <w:rPr>
                <w:rFonts w:ascii="Times New Roman" w:hAnsi="Times New Roman" w:cs="Times New Roman"/>
                <w:sz w:val="24"/>
                <w:szCs w:val="24"/>
              </w:rPr>
              <w:t xml:space="preserve">, </w:t>
            </w:r>
            <w:proofErr w:type="spellStart"/>
            <w:r w:rsidRPr="005066A3">
              <w:rPr>
                <w:rFonts w:ascii="Times New Roman" w:hAnsi="Times New Roman" w:cs="Times New Roman"/>
                <w:sz w:val="24"/>
                <w:szCs w:val="24"/>
              </w:rPr>
              <w:t>воркшопів</w:t>
            </w:r>
            <w:proofErr w:type="spellEnd"/>
            <w:r>
              <w:rPr>
                <w:rFonts w:ascii="Times New Roman" w:hAnsi="Times New Roman" w:cs="Times New Roman"/>
                <w:sz w:val="24"/>
                <w:szCs w:val="24"/>
              </w:rPr>
              <w:t xml:space="preserve"> </w:t>
            </w:r>
            <w:r w:rsidRPr="005066A3">
              <w:rPr>
                <w:rFonts w:ascii="Times New Roman" w:hAnsi="Times New Roman" w:cs="Times New Roman"/>
                <w:sz w:val="24"/>
                <w:szCs w:val="24"/>
              </w:rPr>
              <w:t>на платформах: «</w:t>
            </w:r>
            <w:proofErr w:type="spellStart"/>
            <w:r w:rsidRPr="005066A3">
              <w:rPr>
                <w:rFonts w:ascii="Times New Roman" w:hAnsi="Times New Roman" w:cs="Times New Roman"/>
                <w:sz w:val="24"/>
                <w:szCs w:val="24"/>
              </w:rPr>
              <w:t>Всеосвіта</w:t>
            </w:r>
            <w:proofErr w:type="spellEnd"/>
            <w:r w:rsidRPr="005066A3">
              <w:rPr>
                <w:rFonts w:ascii="Times New Roman" w:hAnsi="Times New Roman" w:cs="Times New Roman"/>
                <w:sz w:val="24"/>
                <w:szCs w:val="24"/>
              </w:rPr>
              <w:t>», «На Урок», «</w:t>
            </w:r>
            <w:proofErr w:type="spellStart"/>
            <w:r w:rsidRPr="005066A3">
              <w:rPr>
                <w:rFonts w:ascii="Times New Roman" w:hAnsi="Times New Roman" w:cs="Times New Roman"/>
                <w:sz w:val="24"/>
                <w:szCs w:val="24"/>
              </w:rPr>
              <w:t>EdCamp</w:t>
            </w:r>
            <w:proofErr w:type="spellEnd"/>
            <w:r w:rsidRPr="005066A3">
              <w:rPr>
                <w:rFonts w:ascii="Times New Roman" w:hAnsi="Times New Roman" w:cs="Times New Roman"/>
                <w:sz w:val="24"/>
                <w:szCs w:val="24"/>
              </w:rPr>
              <w:t xml:space="preserve">», </w:t>
            </w:r>
            <w:proofErr w:type="spellStart"/>
            <w:r w:rsidRPr="005066A3">
              <w:rPr>
                <w:rFonts w:ascii="Times New Roman" w:hAnsi="Times New Roman" w:cs="Times New Roman"/>
                <w:sz w:val="24"/>
                <w:szCs w:val="24"/>
              </w:rPr>
              <w:t>Prometheus</w:t>
            </w:r>
            <w:proofErr w:type="spellEnd"/>
            <w:r w:rsidRPr="005066A3">
              <w:rPr>
                <w:rFonts w:ascii="Times New Roman" w:hAnsi="Times New Roman" w:cs="Times New Roman"/>
                <w:sz w:val="24"/>
                <w:szCs w:val="24"/>
              </w:rPr>
              <w:t xml:space="preserve">, </w:t>
            </w:r>
            <w:proofErr w:type="spellStart"/>
            <w:r w:rsidRPr="005066A3">
              <w:rPr>
                <w:rFonts w:ascii="Times New Roman" w:hAnsi="Times New Roman" w:cs="Times New Roman"/>
                <w:sz w:val="24"/>
                <w:szCs w:val="24"/>
              </w:rPr>
              <w:t>EdEra</w:t>
            </w:r>
            <w:proofErr w:type="spellEnd"/>
            <w:r>
              <w:rPr>
                <w:rFonts w:ascii="Times New Roman" w:hAnsi="Times New Roman" w:cs="Times New Roman"/>
                <w:sz w:val="24"/>
                <w:szCs w:val="24"/>
              </w:rPr>
              <w:t>.</w:t>
            </w:r>
          </w:p>
        </w:tc>
        <w:tc>
          <w:tcPr>
            <w:tcW w:w="1308" w:type="dxa"/>
          </w:tcPr>
          <w:p w:rsidR="00DC3CED" w:rsidRDefault="00DC3CED"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434" w:type="dxa"/>
          </w:tcPr>
          <w:p w:rsidR="00DC3CED" w:rsidRPr="005066A3" w:rsidRDefault="00DC3CED"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Педагоги </w:t>
            </w:r>
          </w:p>
        </w:tc>
        <w:tc>
          <w:tcPr>
            <w:tcW w:w="983" w:type="dxa"/>
          </w:tcPr>
          <w:p w:rsidR="00DC3CED" w:rsidRDefault="00DC3CED" w:rsidP="00AD2406">
            <w:pPr>
              <w:spacing w:after="0" w:line="240" w:lineRule="auto"/>
              <w:jc w:val="both"/>
              <w:rPr>
                <w:rFonts w:ascii="Times New Roman" w:hAnsi="Times New Roman" w:cs="Times New Roman"/>
                <w:b/>
                <w:sz w:val="24"/>
                <w:szCs w:val="24"/>
              </w:rPr>
            </w:pPr>
          </w:p>
        </w:tc>
      </w:tr>
      <w:tr w:rsidR="00E4190C" w:rsidTr="00F5725C">
        <w:trPr>
          <w:trHeight w:val="612"/>
        </w:trPr>
        <w:tc>
          <w:tcPr>
            <w:tcW w:w="2110" w:type="dxa"/>
            <w:vMerge/>
          </w:tcPr>
          <w:p w:rsidR="00E4190C" w:rsidRPr="006C4230" w:rsidRDefault="00E4190C" w:rsidP="00AD2406">
            <w:pPr>
              <w:pStyle w:val="a3"/>
              <w:spacing w:after="0" w:line="240" w:lineRule="auto"/>
              <w:ind w:left="442"/>
              <w:rPr>
                <w:rFonts w:ascii="Times New Roman" w:hAnsi="Times New Roman" w:cs="Times New Roman"/>
                <w:b/>
                <w:sz w:val="24"/>
                <w:szCs w:val="24"/>
              </w:rPr>
            </w:pPr>
          </w:p>
        </w:tc>
        <w:tc>
          <w:tcPr>
            <w:tcW w:w="1673" w:type="dxa"/>
            <w:vMerge/>
          </w:tcPr>
          <w:p w:rsidR="00E4190C" w:rsidRPr="005066A3" w:rsidRDefault="00E4190C" w:rsidP="00AD2406">
            <w:pPr>
              <w:spacing w:after="0" w:line="240" w:lineRule="auto"/>
              <w:jc w:val="center"/>
              <w:rPr>
                <w:rFonts w:ascii="Times New Roman" w:hAnsi="Times New Roman" w:cs="Times New Roman"/>
                <w:b/>
                <w:sz w:val="24"/>
                <w:szCs w:val="24"/>
              </w:rPr>
            </w:pPr>
          </w:p>
        </w:tc>
        <w:tc>
          <w:tcPr>
            <w:tcW w:w="2815" w:type="dxa"/>
          </w:tcPr>
          <w:p w:rsidR="00E4190C" w:rsidRPr="005066A3" w:rsidRDefault="00E4190C" w:rsidP="00E4190C">
            <w:pPr>
              <w:spacing w:after="0" w:line="240" w:lineRule="auto"/>
              <w:jc w:val="both"/>
              <w:rPr>
                <w:rFonts w:ascii="Times New Roman" w:hAnsi="Times New Roman" w:cs="Times New Roman"/>
                <w:sz w:val="24"/>
                <w:szCs w:val="24"/>
              </w:rPr>
            </w:pPr>
            <w:r w:rsidRPr="005066A3">
              <w:rPr>
                <w:rFonts w:ascii="Times New Roman" w:hAnsi="Times New Roman" w:cs="Times New Roman"/>
                <w:sz w:val="24"/>
                <w:szCs w:val="24"/>
              </w:rPr>
              <w:t>Включення у міжнародні або всеукраїнські освітні ініціативи</w:t>
            </w:r>
          </w:p>
          <w:p w:rsidR="00E4190C" w:rsidRPr="005066A3" w:rsidRDefault="00E4190C" w:rsidP="00E4190C">
            <w:pPr>
              <w:spacing w:after="0" w:line="240" w:lineRule="auto"/>
              <w:jc w:val="both"/>
              <w:rPr>
                <w:rFonts w:ascii="Times New Roman" w:hAnsi="Times New Roman" w:cs="Times New Roman"/>
                <w:sz w:val="24"/>
                <w:szCs w:val="24"/>
              </w:rPr>
            </w:pPr>
            <w:r w:rsidRPr="005066A3">
              <w:rPr>
                <w:rFonts w:ascii="Times New Roman" w:hAnsi="Times New Roman" w:cs="Times New Roman"/>
                <w:sz w:val="24"/>
                <w:szCs w:val="24"/>
              </w:rPr>
              <w:t>– участь у подіях, які організовують:</w:t>
            </w:r>
          </w:p>
          <w:p w:rsidR="00E4190C" w:rsidRPr="005066A3" w:rsidRDefault="00E4190C" w:rsidP="00E4190C">
            <w:pPr>
              <w:spacing w:after="0" w:line="240" w:lineRule="auto"/>
              <w:jc w:val="both"/>
              <w:rPr>
                <w:rFonts w:ascii="Times New Roman" w:hAnsi="Times New Roman" w:cs="Times New Roman"/>
                <w:sz w:val="24"/>
                <w:szCs w:val="24"/>
              </w:rPr>
            </w:pPr>
            <w:r w:rsidRPr="005066A3">
              <w:rPr>
                <w:rFonts w:ascii="Segoe UI Emoji" w:hAnsi="Segoe UI Emoji" w:cs="Segoe UI Emoji"/>
                <w:sz w:val="24"/>
                <w:szCs w:val="24"/>
              </w:rPr>
              <w:t>🔹</w:t>
            </w:r>
            <w:r w:rsidRPr="005066A3">
              <w:rPr>
                <w:rFonts w:ascii="Times New Roman" w:hAnsi="Times New Roman" w:cs="Times New Roman"/>
                <w:sz w:val="24"/>
                <w:szCs w:val="24"/>
              </w:rPr>
              <w:t xml:space="preserve"> МОН України,</w:t>
            </w:r>
          </w:p>
          <w:p w:rsidR="00E4190C" w:rsidRPr="005066A3" w:rsidRDefault="00E4190C" w:rsidP="00E4190C">
            <w:pPr>
              <w:spacing w:after="0" w:line="240" w:lineRule="auto"/>
              <w:jc w:val="both"/>
              <w:rPr>
                <w:rFonts w:ascii="Times New Roman" w:hAnsi="Times New Roman" w:cs="Times New Roman"/>
                <w:sz w:val="24"/>
                <w:szCs w:val="24"/>
              </w:rPr>
            </w:pPr>
            <w:r w:rsidRPr="005066A3">
              <w:rPr>
                <w:rFonts w:ascii="Segoe UI Emoji" w:hAnsi="Segoe UI Emoji" w:cs="Segoe UI Emoji"/>
                <w:sz w:val="24"/>
                <w:szCs w:val="24"/>
              </w:rPr>
              <w:t>🔹</w:t>
            </w:r>
            <w:r w:rsidRPr="005066A3">
              <w:rPr>
                <w:rFonts w:ascii="Times New Roman" w:hAnsi="Times New Roman" w:cs="Times New Roman"/>
                <w:sz w:val="24"/>
                <w:szCs w:val="24"/>
              </w:rPr>
              <w:t xml:space="preserve"> ЮНІСЕФ,</w:t>
            </w:r>
          </w:p>
          <w:p w:rsidR="00E4190C" w:rsidRPr="005066A3" w:rsidRDefault="00E4190C" w:rsidP="00E4190C">
            <w:pPr>
              <w:spacing w:after="0" w:line="240" w:lineRule="auto"/>
              <w:jc w:val="both"/>
              <w:rPr>
                <w:rFonts w:ascii="Times New Roman" w:hAnsi="Times New Roman" w:cs="Times New Roman"/>
                <w:sz w:val="24"/>
                <w:szCs w:val="24"/>
              </w:rPr>
            </w:pPr>
            <w:r w:rsidRPr="005066A3">
              <w:rPr>
                <w:rFonts w:ascii="Segoe UI Emoji" w:hAnsi="Segoe UI Emoji" w:cs="Segoe UI Emoji"/>
                <w:sz w:val="24"/>
                <w:szCs w:val="24"/>
              </w:rPr>
              <w:t>🔹</w:t>
            </w:r>
            <w:r w:rsidRPr="005066A3">
              <w:rPr>
                <w:rFonts w:ascii="Times New Roman" w:hAnsi="Times New Roman" w:cs="Times New Roman"/>
                <w:sz w:val="24"/>
                <w:szCs w:val="24"/>
              </w:rPr>
              <w:t xml:space="preserve"> USETI </w:t>
            </w:r>
            <w:proofErr w:type="spellStart"/>
            <w:r w:rsidRPr="005066A3">
              <w:rPr>
                <w:rFonts w:ascii="Times New Roman" w:hAnsi="Times New Roman" w:cs="Times New Roman"/>
                <w:sz w:val="24"/>
                <w:szCs w:val="24"/>
              </w:rPr>
              <w:t>Alliance</w:t>
            </w:r>
            <w:proofErr w:type="spellEnd"/>
            <w:r w:rsidRPr="005066A3">
              <w:rPr>
                <w:rFonts w:ascii="Times New Roman" w:hAnsi="Times New Roman" w:cs="Times New Roman"/>
                <w:sz w:val="24"/>
                <w:szCs w:val="24"/>
              </w:rPr>
              <w:t>,</w:t>
            </w:r>
          </w:p>
          <w:p w:rsidR="00E4190C" w:rsidRPr="005066A3" w:rsidRDefault="00E4190C" w:rsidP="00E4190C">
            <w:pPr>
              <w:spacing w:after="0" w:line="240" w:lineRule="auto"/>
              <w:jc w:val="both"/>
              <w:rPr>
                <w:rFonts w:ascii="Times New Roman" w:hAnsi="Times New Roman" w:cs="Times New Roman"/>
                <w:sz w:val="24"/>
                <w:szCs w:val="24"/>
              </w:rPr>
            </w:pPr>
            <w:r w:rsidRPr="005066A3">
              <w:rPr>
                <w:rFonts w:ascii="Segoe UI Emoji" w:hAnsi="Segoe UI Emoji" w:cs="Segoe UI Emoji"/>
                <w:sz w:val="24"/>
                <w:szCs w:val="24"/>
              </w:rPr>
              <w:t>🔹</w:t>
            </w:r>
            <w:r w:rsidRPr="005066A3">
              <w:rPr>
                <w:rFonts w:ascii="Times New Roman" w:hAnsi="Times New Roman" w:cs="Times New Roman"/>
                <w:sz w:val="24"/>
                <w:szCs w:val="24"/>
              </w:rPr>
              <w:t xml:space="preserve"> ГО «Смарт освіта»,</w:t>
            </w:r>
          </w:p>
          <w:p w:rsidR="00E4190C" w:rsidRPr="005066A3" w:rsidRDefault="00E4190C" w:rsidP="00E4190C">
            <w:pPr>
              <w:spacing w:after="0" w:line="240" w:lineRule="auto"/>
              <w:jc w:val="both"/>
              <w:rPr>
                <w:rFonts w:ascii="Times New Roman" w:hAnsi="Times New Roman" w:cs="Times New Roman"/>
                <w:sz w:val="24"/>
                <w:szCs w:val="24"/>
              </w:rPr>
            </w:pPr>
            <w:r w:rsidRPr="005066A3">
              <w:rPr>
                <w:rFonts w:ascii="Segoe UI Emoji" w:hAnsi="Segoe UI Emoji" w:cs="Segoe UI Emoji"/>
                <w:sz w:val="24"/>
                <w:szCs w:val="24"/>
              </w:rPr>
              <w:t>🔹</w:t>
            </w:r>
            <w:r w:rsidRPr="005066A3">
              <w:rPr>
                <w:rFonts w:ascii="Times New Roman" w:hAnsi="Times New Roman" w:cs="Times New Roman"/>
                <w:sz w:val="24"/>
                <w:szCs w:val="24"/>
              </w:rPr>
              <w:t xml:space="preserve"> ГО «</w:t>
            </w:r>
            <w:proofErr w:type="spellStart"/>
            <w:r w:rsidRPr="005066A3">
              <w:rPr>
                <w:rFonts w:ascii="Times New Roman" w:hAnsi="Times New Roman" w:cs="Times New Roman"/>
                <w:sz w:val="24"/>
                <w:szCs w:val="24"/>
              </w:rPr>
              <w:t>Освіторія</w:t>
            </w:r>
            <w:proofErr w:type="spellEnd"/>
            <w:r w:rsidRPr="005066A3">
              <w:rPr>
                <w:rFonts w:ascii="Times New Roman" w:hAnsi="Times New Roman" w:cs="Times New Roman"/>
                <w:sz w:val="24"/>
                <w:szCs w:val="24"/>
              </w:rPr>
              <w:t>».</w:t>
            </w:r>
          </w:p>
          <w:p w:rsidR="00E4190C" w:rsidRPr="005066A3" w:rsidRDefault="00E4190C" w:rsidP="00E419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із</w:t>
            </w:r>
            <w:r w:rsidRPr="005066A3">
              <w:rPr>
                <w:rFonts w:ascii="Times New Roman" w:hAnsi="Times New Roman" w:cs="Times New Roman"/>
                <w:sz w:val="24"/>
                <w:szCs w:val="24"/>
              </w:rPr>
              <w:t xml:space="preserve"> тем: </w:t>
            </w:r>
            <w:proofErr w:type="spellStart"/>
            <w:r w:rsidRPr="005066A3">
              <w:rPr>
                <w:rFonts w:ascii="Times New Roman" w:hAnsi="Times New Roman" w:cs="Times New Roman"/>
                <w:sz w:val="24"/>
                <w:szCs w:val="24"/>
              </w:rPr>
              <w:t>дошкілля</w:t>
            </w:r>
            <w:proofErr w:type="spellEnd"/>
            <w:r w:rsidRPr="005066A3">
              <w:rPr>
                <w:rFonts w:ascii="Times New Roman" w:hAnsi="Times New Roman" w:cs="Times New Roman"/>
                <w:sz w:val="24"/>
                <w:szCs w:val="24"/>
              </w:rPr>
              <w:t xml:space="preserve"> під час війни, ментальне здоров’я, інклюзія, креативна освіта.</w:t>
            </w:r>
          </w:p>
        </w:tc>
        <w:tc>
          <w:tcPr>
            <w:tcW w:w="1308" w:type="dxa"/>
          </w:tcPr>
          <w:p w:rsidR="00E4190C" w:rsidRDefault="00E4190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434" w:type="dxa"/>
          </w:tcPr>
          <w:p w:rsidR="00E4190C" w:rsidRPr="005066A3" w:rsidRDefault="00E4190C"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Педагоги </w:t>
            </w:r>
          </w:p>
        </w:tc>
        <w:tc>
          <w:tcPr>
            <w:tcW w:w="983" w:type="dxa"/>
          </w:tcPr>
          <w:p w:rsidR="00E4190C" w:rsidRDefault="00E4190C"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tcPr>
          <w:p w:rsidR="00AD2406" w:rsidRPr="005066A3"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5066A3" w:rsidRDefault="00AD2406" w:rsidP="00AD2406">
            <w:pPr>
              <w:spacing w:after="0" w:line="240" w:lineRule="auto"/>
              <w:jc w:val="both"/>
              <w:rPr>
                <w:rFonts w:ascii="Times New Roman" w:hAnsi="Times New Roman" w:cs="Times New Roman"/>
                <w:sz w:val="24"/>
                <w:szCs w:val="24"/>
              </w:rPr>
            </w:pPr>
            <w:r w:rsidRPr="005066A3">
              <w:rPr>
                <w:rFonts w:ascii="Times New Roman" w:hAnsi="Times New Roman" w:cs="Times New Roman"/>
                <w:sz w:val="24"/>
                <w:szCs w:val="24"/>
              </w:rPr>
              <w:t xml:space="preserve">Участь у сертифікованих </w:t>
            </w:r>
            <w:proofErr w:type="spellStart"/>
            <w:r w:rsidRPr="005066A3">
              <w:rPr>
                <w:rFonts w:ascii="Times New Roman" w:hAnsi="Times New Roman" w:cs="Times New Roman"/>
                <w:sz w:val="24"/>
                <w:szCs w:val="24"/>
              </w:rPr>
              <w:t>вебінарах</w:t>
            </w:r>
            <w:proofErr w:type="spellEnd"/>
            <w:r w:rsidRPr="005066A3">
              <w:rPr>
                <w:rFonts w:ascii="Times New Roman" w:hAnsi="Times New Roman" w:cs="Times New Roman"/>
                <w:sz w:val="24"/>
                <w:szCs w:val="24"/>
              </w:rPr>
              <w:t>, подіях з інтерактивною складовою</w:t>
            </w:r>
            <w:r>
              <w:rPr>
                <w:rFonts w:ascii="Times New Roman" w:hAnsi="Times New Roman" w:cs="Times New Roman"/>
                <w:sz w:val="24"/>
                <w:szCs w:val="24"/>
              </w:rPr>
              <w:t>.</w:t>
            </w:r>
          </w:p>
        </w:tc>
        <w:tc>
          <w:tcPr>
            <w:tcW w:w="1308" w:type="dxa"/>
          </w:tcPr>
          <w:p w:rsidR="00AD2406" w:rsidRPr="005066A3"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w:t>
            </w:r>
            <w:r w:rsidRPr="005066A3">
              <w:rPr>
                <w:rFonts w:ascii="Times New Roman" w:hAnsi="Times New Roman" w:cs="Times New Roman"/>
                <w:sz w:val="24"/>
                <w:szCs w:val="24"/>
              </w:rPr>
              <w:t xml:space="preserve"> року</w:t>
            </w:r>
          </w:p>
        </w:tc>
        <w:tc>
          <w:tcPr>
            <w:tcW w:w="1434" w:type="dxa"/>
          </w:tcPr>
          <w:p w:rsidR="00AD2406" w:rsidRPr="005066A3" w:rsidRDefault="00AD2406" w:rsidP="00AD2406">
            <w:pPr>
              <w:spacing w:after="0" w:line="240" w:lineRule="auto"/>
              <w:jc w:val="center"/>
              <w:rPr>
                <w:rFonts w:ascii="Times New Roman" w:hAnsi="Times New Roman" w:cs="Times New Roman"/>
                <w:sz w:val="24"/>
                <w:szCs w:val="24"/>
              </w:rPr>
            </w:pPr>
            <w:r w:rsidRPr="005066A3">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1024"/>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val="restart"/>
          </w:tcPr>
          <w:p w:rsidR="00AD2406" w:rsidRPr="00A74437" w:rsidRDefault="00AD2406" w:rsidP="00AD2406">
            <w:pPr>
              <w:spacing w:after="0" w:line="240" w:lineRule="auto"/>
              <w:jc w:val="center"/>
              <w:rPr>
                <w:rFonts w:ascii="Times New Roman" w:hAnsi="Times New Roman" w:cs="Times New Roman"/>
                <w:b/>
                <w:sz w:val="24"/>
                <w:szCs w:val="24"/>
              </w:rPr>
            </w:pPr>
            <w:r w:rsidRPr="00A74437">
              <w:rPr>
                <w:rFonts w:ascii="Times New Roman" w:hAnsi="Times New Roman" w:cs="Times New Roman"/>
                <w:b/>
                <w:sz w:val="24"/>
                <w:szCs w:val="24"/>
              </w:rPr>
              <w:t>Рефлексія і самоаналіз</w:t>
            </w:r>
          </w:p>
        </w:tc>
        <w:tc>
          <w:tcPr>
            <w:tcW w:w="2815" w:type="dxa"/>
          </w:tcPr>
          <w:p w:rsidR="00AD2406" w:rsidRPr="00A74437" w:rsidRDefault="00AD2406" w:rsidP="00AD2406">
            <w:pPr>
              <w:spacing w:after="0" w:line="240" w:lineRule="auto"/>
              <w:jc w:val="both"/>
              <w:rPr>
                <w:rFonts w:ascii="Times New Roman" w:hAnsi="Times New Roman" w:cs="Times New Roman"/>
                <w:sz w:val="24"/>
                <w:szCs w:val="24"/>
              </w:rPr>
            </w:pPr>
            <w:r w:rsidRPr="00063461">
              <w:rPr>
                <w:rFonts w:ascii="Times New Roman" w:hAnsi="Times New Roman" w:cs="Times New Roman"/>
                <w:sz w:val="24"/>
                <w:szCs w:val="24"/>
              </w:rPr>
              <w:t>Самооцінка професійної активності на старті навчального року</w:t>
            </w:r>
            <w:r>
              <w:rPr>
                <w:rFonts w:ascii="Times New Roman" w:hAnsi="Times New Roman" w:cs="Times New Roman"/>
                <w:sz w:val="24"/>
                <w:szCs w:val="24"/>
              </w:rPr>
              <w:t>.</w:t>
            </w:r>
          </w:p>
        </w:tc>
        <w:tc>
          <w:tcPr>
            <w:tcW w:w="1308" w:type="dxa"/>
          </w:tcPr>
          <w:p w:rsidR="00AD2406" w:rsidRPr="000A7B2E"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434" w:type="dxa"/>
          </w:tcPr>
          <w:p w:rsidR="00AD2406" w:rsidRPr="000A7B2E" w:rsidRDefault="00AD2406" w:rsidP="00AD2406">
            <w:pPr>
              <w:spacing w:after="0" w:line="240" w:lineRule="auto"/>
              <w:jc w:val="center"/>
              <w:rPr>
                <w:rFonts w:ascii="Times New Roman" w:hAnsi="Times New Roman" w:cs="Times New Roman"/>
                <w:sz w:val="24"/>
                <w:szCs w:val="24"/>
              </w:rPr>
            </w:pPr>
            <w:r w:rsidRPr="00063461">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1024"/>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tcPr>
          <w:p w:rsidR="00AD2406" w:rsidRPr="00A74437"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63461" w:rsidRDefault="00AD2406" w:rsidP="00AD2406">
            <w:pPr>
              <w:spacing w:after="0" w:line="240" w:lineRule="auto"/>
              <w:jc w:val="both"/>
              <w:rPr>
                <w:rFonts w:ascii="Times New Roman" w:hAnsi="Times New Roman" w:cs="Times New Roman"/>
                <w:sz w:val="24"/>
                <w:szCs w:val="24"/>
              </w:rPr>
            </w:pPr>
            <w:r w:rsidRPr="00063461">
              <w:rPr>
                <w:rFonts w:ascii="Times New Roman" w:hAnsi="Times New Roman" w:cs="Times New Roman"/>
                <w:sz w:val="24"/>
                <w:szCs w:val="24"/>
              </w:rPr>
              <w:t>Аналіз організації ранкових рутин і режимних моментів</w:t>
            </w:r>
            <w:r>
              <w:rPr>
                <w:rFonts w:ascii="Times New Roman" w:hAnsi="Times New Roman" w:cs="Times New Roman"/>
                <w:sz w:val="24"/>
                <w:szCs w:val="24"/>
              </w:rPr>
              <w:t xml:space="preserve"> (с</w:t>
            </w:r>
            <w:r w:rsidRPr="00063461">
              <w:rPr>
                <w:rFonts w:ascii="Times New Roman" w:hAnsi="Times New Roman" w:cs="Times New Roman"/>
                <w:sz w:val="24"/>
                <w:szCs w:val="24"/>
              </w:rPr>
              <w:t>амоспостереження: як підтримую дисципліну, залучення дітей</w:t>
            </w:r>
            <w:r>
              <w:rPr>
                <w:rFonts w:ascii="Times New Roman" w:hAnsi="Times New Roman" w:cs="Times New Roman"/>
                <w:sz w:val="24"/>
                <w:szCs w:val="24"/>
              </w:rPr>
              <w:t>).</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AD2406" w:rsidRDefault="00AD2406" w:rsidP="00AD2406">
            <w:pPr>
              <w:spacing w:after="0" w:line="240" w:lineRule="auto"/>
              <w:jc w:val="center"/>
              <w:rPr>
                <w:rFonts w:ascii="Times New Roman" w:hAnsi="Times New Roman" w:cs="Times New Roman"/>
                <w:sz w:val="24"/>
                <w:szCs w:val="24"/>
              </w:rPr>
            </w:pPr>
            <w:r w:rsidRPr="00063461">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1024"/>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tcPr>
          <w:p w:rsidR="00AD2406" w:rsidRPr="00A74437"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63461" w:rsidRDefault="00AD2406" w:rsidP="00AD2406">
            <w:pPr>
              <w:spacing w:after="0" w:line="240" w:lineRule="auto"/>
              <w:jc w:val="both"/>
              <w:rPr>
                <w:rFonts w:ascii="Times New Roman" w:hAnsi="Times New Roman" w:cs="Times New Roman"/>
                <w:sz w:val="24"/>
                <w:szCs w:val="24"/>
              </w:rPr>
            </w:pPr>
            <w:r w:rsidRPr="00063461">
              <w:rPr>
                <w:rFonts w:ascii="Times New Roman" w:hAnsi="Times New Roman" w:cs="Times New Roman"/>
                <w:sz w:val="24"/>
                <w:szCs w:val="24"/>
              </w:rPr>
              <w:t xml:space="preserve">Щомісячне фіксування професійних </w:t>
            </w:r>
            <w:proofErr w:type="spellStart"/>
            <w:r w:rsidRPr="00063461">
              <w:rPr>
                <w:rFonts w:ascii="Times New Roman" w:hAnsi="Times New Roman" w:cs="Times New Roman"/>
                <w:sz w:val="24"/>
                <w:szCs w:val="24"/>
              </w:rPr>
              <w:t>інсайтів</w:t>
            </w:r>
            <w:proofErr w:type="spellEnd"/>
            <w:r w:rsidRPr="00063461">
              <w:rPr>
                <w:rFonts w:ascii="Times New Roman" w:hAnsi="Times New Roman" w:cs="Times New Roman"/>
                <w:sz w:val="24"/>
                <w:szCs w:val="24"/>
              </w:rPr>
              <w:t>, знахідок, труднощів у щоденнику спостережень</w:t>
            </w:r>
            <w:r>
              <w:rPr>
                <w:rFonts w:ascii="Times New Roman" w:hAnsi="Times New Roman" w:cs="Times New Roman"/>
                <w:sz w:val="24"/>
                <w:szCs w:val="24"/>
              </w:rPr>
              <w:t>.</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w:t>
            </w:r>
            <w:r w:rsidRPr="00063461">
              <w:rPr>
                <w:rFonts w:ascii="Times New Roman" w:hAnsi="Times New Roman" w:cs="Times New Roman"/>
                <w:sz w:val="24"/>
                <w:szCs w:val="24"/>
              </w:rPr>
              <w:t xml:space="preserve"> року</w:t>
            </w:r>
          </w:p>
        </w:tc>
        <w:tc>
          <w:tcPr>
            <w:tcW w:w="1434" w:type="dxa"/>
          </w:tcPr>
          <w:p w:rsidR="00AD2406" w:rsidRDefault="00AD2406" w:rsidP="00AD2406">
            <w:pPr>
              <w:spacing w:after="0" w:line="240" w:lineRule="auto"/>
              <w:jc w:val="center"/>
              <w:rPr>
                <w:rFonts w:ascii="Times New Roman" w:hAnsi="Times New Roman" w:cs="Times New Roman"/>
                <w:sz w:val="24"/>
                <w:szCs w:val="24"/>
              </w:rPr>
            </w:pPr>
            <w:r w:rsidRPr="00063461">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1024"/>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tcPr>
          <w:p w:rsidR="00AD2406" w:rsidRPr="00A74437"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63461" w:rsidRDefault="00AD2406" w:rsidP="00AD2406">
            <w:pPr>
              <w:spacing w:after="0" w:line="240" w:lineRule="auto"/>
              <w:jc w:val="both"/>
              <w:rPr>
                <w:rFonts w:ascii="Times New Roman" w:hAnsi="Times New Roman" w:cs="Times New Roman"/>
                <w:sz w:val="24"/>
                <w:szCs w:val="24"/>
              </w:rPr>
            </w:pPr>
            <w:r w:rsidRPr="00063461">
              <w:rPr>
                <w:rFonts w:ascii="Times New Roman" w:hAnsi="Times New Roman" w:cs="Times New Roman"/>
                <w:sz w:val="24"/>
                <w:szCs w:val="24"/>
              </w:rPr>
              <w:t>Самоаналіз використання національно-патріотичних елементів у повсякденній роботі</w:t>
            </w:r>
            <w:r>
              <w:rPr>
                <w:rFonts w:ascii="Times New Roman" w:hAnsi="Times New Roman" w:cs="Times New Roman"/>
                <w:sz w:val="24"/>
                <w:szCs w:val="24"/>
              </w:rPr>
              <w:t xml:space="preserve"> (в</w:t>
            </w:r>
            <w:r w:rsidRPr="00063461">
              <w:rPr>
                <w:rFonts w:ascii="Times New Roman" w:hAnsi="Times New Roman" w:cs="Times New Roman"/>
                <w:sz w:val="24"/>
                <w:szCs w:val="24"/>
              </w:rPr>
              <w:t>изначення: що системно застосовую, що потребує покращення</w:t>
            </w:r>
            <w:r>
              <w:rPr>
                <w:rFonts w:ascii="Times New Roman" w:hAnsi="Times New Roman" w:cs="Times New Roman"/>
                <w:sz w:val="24"/>
                <w:szCs w:val="24"/>
              </w:rPr>
              <w:t>).</w:t>
            </w:r>
          </w:p>
        </w:tc>
        <w:tc>
          <w:tcPr>
            <w:tcW w:w="1308" w:type="dxa"/>
          </w:tcPr>
          <w:p w:rsidR="00AD2406" w:rsidRPr="00063461"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434" w:type="dxa"/>
          </w:tcPr>
          <w:p w:rsidR="00AD2406" w:rsidRPr="00063461" w:rsidRDefault="00AD2406" w:rsidP="00AD2406">
            <w:pPr>
              <w:spacing w:after="0" w:line="240" w:lineRule="auto"/>
              <w:jc w:val="center"/>
              <w:rPr>
                <w:rFonts w:ascii="Times New Roman" w:hAnsi="Times New Roman" w:cs="Times New Roman"/>
                <w:sz w:val="24"/>
                <w:szCs w:val="24"/>
              </w:rPr>
            </w:pPr>
            <w:r w:rsidRPr="00063461">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1024"/>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tcPr>
          <w:p w:rsidR="00AD2406" w:rsidRPr="00A74437"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63461" w:rsidRDefault="00AD2406" w:rsidP="00AD2406">
            <w:pPr>
              <w:spacing w:after="0" w:line="240" w:lineRule="auto"/>
              <w:jc w:val="both"/>
              <w:rPr>
                <w:rFonts w:ascii="Times New Roman" w:hAnsi="Times New Roman" w:cs="Times New Roman"/>
                <w:sz w:val="24"/>
                <w:szCs w:val="24"/>
              </w:rPr>
            </w:pPr>
            <w:r w:rsidRPr="00063461">
              <w:rPr>
                <w:rFonts w:ascii="Times New Roman" w:hAnsi="Times New Roman" w:cs="Times New Roman"/>
                <w:sz w:val="24"/>
                <w:szCs w:val="24"/>
              </w:rPr>
              <w:t xml:space="preserve">Проміжне </w:t>
            </w:r>
            <w:proofErr w:type="spellStart"/>
            <w:r w:rsidRPr="00063461">
              <w:rPr>
                <w:rFonts w:ascii="Times New Roman" w:hAnsi="Times New Roman" w:cs="Times New Roman"/>
                <w:sz w:val="24"/>
                <w:szCs w:val="24"/>
              </w:rPr>
              <w:t>самооцінювання</w:t>
            </w:r>
            <w:proofErr w:type="spellEnd"/>
            <w:r w:rsidRPr="00063461">
              <w:rPr>
                <w:rFonts w:ascii="Times New Roman" w:hAnsi="Times New Roman" w:cs="Times New Roman"/>
                <w:sz w:val="24"/>
                <w:szCs w:val="24"/>
              </w:rPr>
              <w:t xml:space="preserve"> професійної діяльності за 1 півріччя</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AD2406" w:rsidRPr="000A7B2E"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1024"/>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tcPr>
          <w:p w:rsidR="00AD2406" w:rsidRPr="00A74437"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63461" w:rsidRDefault="00AD2406" w:rsidP="00AD2406">
            <w:pPr>
              <w:spacing w:after="0" w:line="240" w:lineRule="auto"/>
              <w:jc w:val="both"/>
              <w:rPr>
                <w:rFonts w:ascii="Times New Roman" w:hAnsi="Times New Roman" w:cs="Times New Roman"/>
                <w:sz w:val="24"/>
                <w:szCs w:val="24"/>
              </w:rPr>
            </w:pPr>
            <w:r w:rsidRPr="00063461">
              <w:rPr>
                <w:rFonts w:ascii="Times New Roman" w:hAnsi="Times New Roman" w:cs="Times New Roman"/>
                <w:sz w:val="24"/>
                <w:szCs w:val="24"/>
              </w:rPr>
              <w:t>Тематична рефлексія: «Що я змінив(ла) у своїй роботі з початку року?»</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434" w:type="dxa"/>
          </w:tcPr>
          <w:p w:rsidR="00AD2406" w:rsidRDefault="00AD2406" w:rsidP="00AD2406">
            <w:pPr>
              <w:spacing w:after="0" w:line="240" w:lineRule="auto"/>
              <w:jc w:val="center"/>
              <w:rPr>
                <w:rFonts w:ascii="Times New Roman" w:hAnsi="Times New Roman" w:cs="Times New Roman"/>
                <w:sz w:val="24"/>
                <w:szCs w:val="24"/>
              </w:rPr>
            </w:pPr>
            <w:r w:rsidRPr="00063461">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1024"/>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tcPr>
          <w:p w:rsidR="00AD2406" w:rsidRPr="00A74437"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63461" w:rsidRDefault="00AD2406" w:rsidP="00AD2406">
            <w:pPr>
              <w:spacing w:after="0" w:line="240" w:lineRule="auto"/>
              <w:jc w:val="both"/>
              <w:rPr>
                <w:rFonts w:ascii="Times New Roman" w:hAnsi="Times New Roman" w:cs="Times New Roman"/>
                <w:sz w:val="24"/>
                <w:szCs w:val="24"/>
              </w:rPr>
            </w:pPr>
            <w:r w:rsidRPr="00063461">
              <w:rPr>
                <w:rFonts w:ascii="Times New Roman" w:hAnsi="Times New Roman" w:cs="Times New Roman"/>
                <w:sz w:val="24"/>
                <w:szCs w:val="24"/>
              </w:rPr>
              <w:t>Аналіз взаємодії з родинами вихованців</w:t>
            </w:r>
            <w:r>
              <w:rPr>
                <w:rFonts w:ascii="Times New Roman" w:hAnsi="Times New Roman" w:cs="Times New Roman"/>
                <w:sz w:val="24"/>
                <w:szCs w:val="24"/>
              </w:rPr>
              <w:t xml:space="preserve">, </w:t>
            </w:r>
            <w:r w:rsidRPr="00063461">
              <w:rPr>
                <w:rFonts w:ascii="Times New Roman" w:hAnsi="Times New Roman" w:cs="Times New Roman"/>
                <w:sz w:val="24"/>
                <w:szCs w:val="24"/>
              </w:rPr>
              <w:t>які форми були ефективні, які – ні</w:t>
            </w:r>
            <w:r>
              <w:rPr>
                <w:rFonts w:ascii="Times New Roman" w:hAnsi="Times New Roman" w:cs="Times New Roman"/>
                <w:sz w:val="24"/>
                <w:szCs w:val="24"/>
              </w:rPr>
              <w:t>.</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434" w:type="dxa"/>
          </w:tcPr>
          <w:p w:rsidR="00AD2406" w:rsidRPr="00063461" w:rsidRDefault="00AD2406" w:rsidP="00AD2406">
            <w:pPr>
              <w:spacing w:after="0" w:line="240" w:lineRule="auto"/>
              <w:jc w:val="center"/>
              <w:rPr>
                <w:rFonts w:ascii="Times New Roman" w:hAnsi="Times New Roman" w:cs="Times New Roman"/>
                <w:sz w:val="24"/>
                <w:szCs w:val="24"/>
              </w:rPr>
            </w:pPr>
            <w:r w:rsidRPr="00063461">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1024"/>
        </w:trPr>
        <w:tc>
          <w:tcPr>
            <w:tcW w:w="2110" w:type="dxa"/>
            <w:vMerge/>
          </w:tcPr>
          <w:p w:rsidR="00AD2406" w:rsidRPr="006C4230" w:rsidRDefault="00AD2406" w:rsidP="00AD2406">
            <w:pPr>
              <w:pStyle w:val="a3"/>
              <w:spacing w:after="0" w:line="240" w:lineRule="auto"/>
              <w:ind w:left="442"/>
              <w:rPr>
                <w:rFonts w:ascii="Times New Roman" w:hAnsi="Times New Roman" w:cs="Times New Roman"/>
                <w:b/>
                <w:sz w:val="24"/>
                <w:szCs w:val="24"/>
              </w:rPr>
            </w:pPr>
          </w:p>
        </w:tc>
        <w:tc>
          <w:tcPr>
            <w:tcW w:w="1673" w:type="dxa"/>
            <w:vMerge/>
          </w:tcPr>
          <w:p w:rsidR="00AD2406" w:rsidRPr="00A74437"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63461" w:rsidRDefault="00AD2406" w:rsidP="00AD2406">
            <w:pPr>
              <w:spacing w:after="0" w:line="240" w:lineRule="auto"/>
              <w:jc w:val="both"/>
              <w:rPr>
                <w:rFonts w:ascii="Times New Roman" w:hAnsi="Times New Roman" w:cs="Times New Roman"/>
                <w:sz w:val="24"/>
                <w:szCs w:val="24"/>
              </w:rPr>
            </w:pPr>
            <w:r w:rsidRPr="00063461">
              <w:rPr>
                <w:rFonts w:ascii="Times New Roman" w:hAnsi="Times New Roman" w:cs="Times New Roman"/>
                <w:sz w:val="24"/>
                <w:szCs w:val="24"/>
              </w:rPr>
              <w:t>Підсумковий річний самоаналіз професійної діяльності</w:t>
            </w:r>
            <w:r>
              <w:rPr>
                <w:rFonts w:ascii="Times New Roman" w:hAnsi="Times New Roman" w:cs="Times New Roman"/>
                <w:sz w:val="24"/>
                <w:szCs w:val="24"/>
              </w:rPr>
              <w:t>.</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434" w:type="dxa"/>
          </w:tcPr>
          <w:p w:rsidR="00AD2406" w:rsidRDefault="00AD2406" w:rsidP="00AD2406">
            <w:pPr>
              <w:spacing w:after="0" w:line="240" w:lineRule="auto"/>
              <w:jc w:val="center"/>
              <w:rPr>
                <w:rFonts w:ascii="Times New Roman" w:hAnsi="Times New Roman" w:cs="Times New Roman"/>
                <w:sz w:val="24"/>
                <w:szCs w:val="24"/>
              </w:rPr>
            </w:pPr>
            <w:r w:rsidRPr="00063461">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1791"/>
        </w:trPr>
        <w:tc>
          <w:tcPr>
            <w:tcW w:w="2110" w:type="dxa"/>
            <w:vMerge w:val="restart"/>
          </w:tcPr>
          <w:p w:rsidR="00AD2406" w:rsidRPr="0039691E" w:rsidRDefault="00AD2406" w:rsidP="00AD240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3.4. </w:t>
            </w:r>
            <w:r w:rsidRPr="0039691E">
              <w:rPr>
                <w:rFonts w:ascii="Times New Roman" w:hAnsi="Times New Roman" w:cs="Times New Roman"/>
                <w:b/>
                <w:sz w:val="24"/>
                <w:szCs w:val="24"/>
              </w:rPr>
              <w:t xml:space="preserve">Підвищення кваліфікації (заходи з атестації, курси, участь у методичних заходах різного </w:t>
            </w:r>
            <w:r w:rsidRPr="0039691E">
              <w:rPr>
                <w:rFonts w:ascii="Times New Roman" w:hAnsi="Times New Roman" w:cs="Times New Roman"/>
                <w:b/>
                <w:sz w:val="24"/>
                <w:szCs w:val="24"/>
              </w:rPr>
              <w:lastRenderedPageBreak/>
              <w:t>рівня)</w:t>
            </w:r>
          </w:p>
        </w:tc>
        <w:tc>
          <w:tcPr>
            <w:tcW w:w="1673" w:type="dxa"/>
            <w:vMerge w:val="restart"/>
          </w:tcPr>
          <w:p w:rsidR="00AD2406" w:rsidRPr="00A74437" w:rsidRDefault="00AD2406" w:rsidP="00AB6729">
            <w:pPr>
              <w:spacing w:after="0" w:line="240" w:lineRule="auto"/>
              <w:ind w:left="-111" w:right="-105"/>
              <w:rPr>
                <w:rFonts w:ascii="Times New Roman" w:hAnsi="Times New Roman" w:cs="Times New Roman"/>
                <w:b/>
                <w:sz w:val="24"/>
                <w:szCs w:val="24"/>
              </w:rPr>
            </w:pPr>
            <w:r w:rsidRPr="00A74437">
              <w:rPr>
                <w:rFonts w:ascii="Times New Roman" w:hAnsi="Times New Roman" w:cs="Times New Roman"/>
                <w:b/>
                <w:sz w:val="24"/>
                <w:szCs w:val="24"/>
              </w:rPr>
              <w:lastRenderedPageBreak/>
              <w:t>Ознайомлення з норматив</w:t>
            </w:r>
            <w:r>
              <w:rPr>
                <w:rFonts w:ascii="Times New Roman" w:hAnsi="Times New Roman" w:cs="Times New Roman"/>
                <w:b/>
                <w:sz w:val="24"/>
                <w:szCs w:val="24"/>
              </w:rPr>
              <w:t>-</w:t>
            </w:r>
            <w:r w:rsidRPr="00A74437">
              <w:rPr>
                <w:rFonts w:ascii="Times New Roman" w:hAnsi="Times New Roman" w:cs="Times New Roman"/>
                <w:b/>
                <w:sz w:val="24"/>
                <w:szCs w:val="24"/>
              </w:rPr>
              <w:t>ними документами</w:t>
            </w:r>
          </w:p>
        </w:tc>
        <w:tc>
          <w:tcPr>
            <w:tcW w:w="2815" w:type="dxa"/>
          </w:tcPr>
          <w:p w:rsidR="00AD2406" w:rsidRPr="00C76635" w:rsidRDefault="00AD2406" w:rsidP="00AD2406">
            <w:pPr>
              <w:spacing w:after="0" w:line="240" w:lineRule="auto"/>
              <w:jc w:val="both"/>
              <w:rPr>
                <w:rFonts w:ascii="Times New Roman" w:hAnsi="Times New Roman" w:cs="Times New Roman"/>
                <w:sz w:val="24"/>
                <w:szCs w:val="24"/>
              </w:rPr>
            </w:pPr>
            <w:r w:rsidRPr="00C76635">
              <w:rPr>
                <w:rFonts w:ascii="Times New Roman" w:hAnsi="Times New Roman" w:cs="Times New Roman"/>
                <w:sz w:val="24"/>
                <w:szCs w:val="24"/>
              </w:rPr>
              <w:t>Аналіз оновленого Положення про атестацію педагогічних працівників  (наказ МОН від 09.09.2022 № 805, у редакції наказу від 10.09.2024 № 1277).</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Вересень</w:t>
            </w:r>
          </w:p>
          <w:p w:rsidR="00AD2406" w:rsidRPr="00DD5648" w:rsidRDefault="00AD2406" w:rsidP="00AD2406">
            <w:pPr>
              <w:spacing w:after="0" w:line="240" w:lineRule="auto"/>
              <w:jc w:val="center"/>
              <w:rPr>
                <w:rFonts w:ascii="Times New Roman" w:hAnsi="Times New Roman" w:cs="Times New Roman"/>
                <w:sz w:val="24"/>
                <w:szCs w:val="24"/>
              </w:rPr>
            </w:pPr>
          </w:p>
          <w:p w:rsidR="00AD2406" w:rsidRPr="00DD5648" w:rsidRDefault="00AD2406" w:rsidP="00AD2406">
            <w:pPr>
              <w:spacing w:after="0" w:line="240" w:lineRule="auto"/>
              <w:jc w:val="center"/>
              <w:rPr>
                <w:rFonts w:ascii="Times New Roman" w:hAnsi="Times New Roman" w:cs="Times New Roman"/>
                <w:sz w:val="24"/>
                <w:szCs w:val="24"/>
              </w:rPr>
            </w:pPr>
          </w:p>
          <w:p w:rsidR="00AD2406" w:rsidRPr="00DD5648" w:rsidRDefault="00AD2406" w:rsidP="00AD2406">
            <w:pPr>
              <w:spacing w:after="0" w:line="240" w:lineRule="auto"/>
              <w:jc w:val="center"/>
              <w:rPr>
                <w:rFonts w:ascii="Times New Roman" w:hAnsi="Times New Roman" w:cs="Times New Roman"/>
                <w:sz w:val="24"/>
                <w:szCs w:val="24"/>
              </w:rPr>
            </w:pPr>
          </w:p>
          <w:p w:rsidR="00AD2406" w:rsidRPr="00DD5648" w:rsidRDefault="00AD2406" w:rsidP="00AD2406">
            <w:pPr>
              <w:spacing w:after="0" w:line="240" w:lineRule="auto"/>
              <w:jc w:val="center"/>
              <w:rPr>
                <w:rFonts w:ascii="Times New Roman" w:hAnsi="Times New Roman" w:cs="Times New Roman"/>
                <w:sz w:val="24"/>
                <w:szCs w:val="24"/>
              </w:rPr>
            </w:pPr>
          </w:p>
          <w:p w:rsidR="00AD2406" w:rsidRPr="00DD5648" w:rsidRDefault="00AD2406" w:rsidP="00AD2406">
            <w:pPr>
              <w:spacing w:after="0" w:line="240" w:lineRule="auto"/>
              <w:rPr>
                <w:rFonts w:ascii="Times New Roman" w:hAnsi="Times New Roman" w:cs="Times New Roman"/>
                <w:sz w:val="24"/>
                <w:szCs w:val="24"/>
              </w:rPr>
            </w:pPr>
          </w:p>
        </w:tc>
        <w:tc>
          <w:tcPr>
            <w:tcW w:w="1434" w:type="dxa"/>
          </w:tcPr>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Вихователь-методист</w:t>
            </w:r>
          </w:p>
          <w:p w:rsidR="00AD2406" w:rsidRPr="00DD5648" w:rsidRDefault="00AD2406" w:rsidP="00AD2406">
            <w:pPr>
              <w:spacing w:after="0" w:line="240" w:lineRule="auto"/>
              <w:jc w:val="center"/>
              <w:rPr>
                <w:rFonts w:ascii="Times New Roman" w:hAnsi="Times New Roman" w:cs="Times New Roman"/>
                <w:sz w:val="24"/>
                <w:szCs w:val="24"/>
              </w:rPr>
            </w:pPr>
          </w:p>
          <w:p w:rsidR="00AD2406" w:rsidRPr="00DD5648" w:rsidRDefault="00AD2406" w:rsidP="00AD2406">
            <w:pPr>
              <w:spacing w:after="0" w:line="240" w:lineRule="auto"/>
              <w:jc w:val="center"/>
              <w:rPr>
                <w:rFonts w:ascii="Times New Roman" w:hAnsi="Times New Roman" w:cs="Times New Roman"/>
                <w:sz w:val="24"/>
                <w:szCs w:val="24"/>
              </w:rPr>
            </w:pPr>
          </w:p>
          <w:p w:rsidR="00AD2406" w:rsidRPr="00DD5648" w:rsidRDefault="00AD2406" w:rsidP="00AD2406">
            <w:pPr>
              <w:spacing w:after="0" w:line="240" w:lineRule="auto"/>
              <w:jc w:val="center"/>
              <w:rPr>
                <w:rFonts w:ascii="Times New Roman" w:hAnsi="Times New Roman" w:cs="Times New Roman"/>
                <w:sz w:val="24"/>
                <w:szCs w:val="24"/>
              </w:rPr>
            </w:pPr>
          </w:p>
          <w:p w:rsidR="00AD2406" w:rsidRPr="00DD5648" w:rsidRDefault="00AD2406" w:rsidP="00AD2406">
            <w:pPr>
              <w:spacing w:after="0" w:line="240" w:lineRule="auto"/>
              <w:rPr>
                <w:rFonts w:ascii="Times New Roman" w:hAnsi="Times New Roman" w:cs="Times New Roman"/>
                <w:sz w:val="24"/>
                <w:szCs w:val="24"/>
              </w:rPr>
            </w:pP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Pr="004D0E6C" w:rsidRDefault="00AD2406" w:rsidP="00AD2406">
            <w:pPr>
              <w:pStyle w:val="a3"/>
              <w:numPr>
                <w:ilvl w:val="1"/>
                <w:numId w:val="13"/>
              </w:numPr>
              <w:spacing w:after="0" w:line="240" w:lineRule="auto"/>
              <w:ind w:left="442" w:hanging="442"/>
              <w:rPr>
                <w:rFonts w:ascii="Times New Roman" w:hAnsi="Times New Roman" w:cs="Times New Roman"/>
                <w:b/>
                <w:sz w:val="24"/>
                <w:szCs w:val="24"/>
              </w:rPr>
            </w:pPr>
          </w:p>
        </w:tc>
        <w:tc>
          <w:tcPr>
            <w:tcW w:w="1673" w:type="dxa"/>
            <w:vMerge/>
          </w:tcPr>
          <w:p w:rsidR="00AD2406" w:rsidRPr="00A74437"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C76635" w:rsidRDefault="00AD2406" w:rsidP="00AD2406">
            <w:pPr>
              <w:spacing w:after="0" w:line="240" w:lineRule="auto"/>
              <w:jc w:val="both"/>
              <w:rPr>
                <w:rFonts w:ascii="Times New Roman" w:hAnsi="Times New Roman" w:cs="Times New Roman"/>
                <w:sz w:val="24"/>
                <w:szCs w:val="24"/>
              </w:rPr>
            </w:pPr>
            <w:r w:rsidRPr="00C76635">
              <w:rPr>
                <w:rFonts w:ascii="Times New Roman" w:hAnsi="Times New Roman" w:cs="Times New Roman"/>
                <w:sz w:val="24"/>
                <w:szCs w:val="24"/>
              </w:rPr>
              <w:t>Ознайомлення з локальними документами ЗДО щодо підвищення кваліфікації: план-графік ПК, облік курсів, журнал участі у заходах</w:t>
            </w:r>
            <w:r>
              <w:rPr>
                <w:rFonts w:ascii="Times New Roman" w:hAnsi="Times New Roman" w:cs="Times New Roman"/>
                <w:sz w:val="24"/>
                <w:szCs w:val="24"/>
              </w:rPr>
              <w:t xml:space="preserve"> тощо.</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434" w:type="dxa"/>
          </w:tcPr>
          <w:p w:rsidR="00AD2406" w:rsidRDefault="00AD2406" w:rsidP="00AD2406">
            <w:pPr>
              <w:spacing w:after="0" w:line="240" w:lineRule="auto"/>
              <w:jc w:val="center"/>
              <w:rPr>
                <w:rFonts w:ascii="Times New Roman" w:hAnsi="Times New Roman" w:cs="Times New Roman"/>
                <w:sz w:val="24"/>
                <w:szCs w:val="24"/>
              </w:rPr>
            </w:pPr>
            <w:r w:rsidRPr="00C76635">
              <w:rPr>
                <w:rFonts w:ascii="Times New Roman" w:hAnsi="Times New Roman" w:cs="Times New Roman"/>
                <w:sz w:val="24"/>
                <w:szCs w:val="24"/>
              </w:rPr>
              <w:t>Вихователь-методист</w:t>
            </w:r>
            <w:r>
              <w:rPr>
                <w:rFonts w:ascii="Times New Roman" w:hAnsi="Times New Roman" w:cs="Times New Roman"/>
                <w:sz w:val="24"/>
                <w:szCs w:val="24"/>
              </w:rPr>
              <w:t>,</w:t>
            </w:r>
          </w:p>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Pr="004D0E6C" w:rsidRDefault="00AD2406" w:rsidP="00AD2406">
            <w:pPr>
              <w:pStyle w:val="a3"/>
              <w:numPr>
                <w:ilvl w:val="1"/>
                <w:numId w:val="13"/>
              </w:numPr>
              <w:spacing w:after="0" w:line="240" w:lineRule="auto"/>
              <w:ind w:left="442" w:hanging="442"/>
              <w:rPr>
                <w:rFonts w:ascii="Times New Roman" w:hAnsi="Times New Roman" w:cs="Times New Roman"/>
                <w:b/>
                <w:sz w:val="24"/>
                <w:szCs w:val="24"/>
              </w:rPr>
            </w:pPr>
          </w:p>
        </w:tc>
        <w:tc>
          <w:tcPr>
            <w:tcW w:w="1673" w:type="dxa"/>
            <w:vMerge/>
          </w:tcPr>
          <w:p w:rsidR="00AD2406" w:rsidRPr="00A74437"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C76635" w:rsidRDefault="00AD2406" w:rsidP="00AD2406">
            <w:pPr>
              <w:spacing w:after="0" w:line="240" w:lineRule="auto"/>
              <w:jc w:val="both"/>
              <w:rPr>
                <w:rFonts w:ascii="Times New Roman" w:hAnsi="Times New Roman" w:cs="Times New Roman"/>
                <w:sz w:val="24"/>
                <w:szCs w:val="24"/>
              </w:rPr>
            </w:pPr>
            <w:r w:rsidRPr="00C76635">
              <w:rPr>
                <w:rFonts w:ascii="Times New Roman" w:hAnsi="Times New Roman" w:cs="Times New Roman"/>
                <w:sz w:val="24"/>
                <w:szCs w:val="24"/>
              </w:rPr>
              <w:t>Вивчення вимог до оформлення портфоліо педагога для атестації та звітності про підвищення кваліфікації</w:t>
            </w:r>
            <w:r>
              <w:rPr>
                <w:rFonts w:ascii="Times New Roman" w:hAnsi="Times New Roman" w:cs="Times New Roman"/>
                <w:sz w:val="24"/>
                <w:szCs w:val="24"/>
              </w:rPr>
              <w:t>.</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AD2406" w:rsidRPr="00C76635" w:rsidRDefault="00AD2406" w:rsidP="00AD2406">
            <w:pPr>
              <w:spacing w:after="0" w:line="240" w:lineRule="auto"/>
              <w:jc w:val="center"/>
              <w:rPr>
                <w:rFonts w:ascii="Times New Roman" w:hAnsi="Times New Roman" w:cs="Times New Roman"/>
                <w:sz w:val="24"/>
                <w:szCs w:val="24"/>
              </w:rPr>
            </w:pPr>
            <w:r w:rsidRPr="00C76635">
              <w:rPr>
                <w:rFonts w:ascii="Times New Roman" w:hAnsi="Times New Roman" w:cs="Times New Roman"/>
                <w:sz w:val="24"/>
                <w:szCs w:val="24"/>
              </w:rPr>
              <w:t>Вихователь-методист,</w:t>
            </w:r>
          </w:p>
          <w:p w:rsidR="00AD2406" w:rsidRPr="00C76635" w:rsidRDefault="00AD2406" w:rsidP="00AD2406">
            <w:pPr>
              <w:spacing w:after="0" w:line="240" w:lineRule="auto"/>
              <w:jc w:val="center"/>
              <w:rPr>
                <w:rFonts w:ascii="Times New Roman" w:hAnsi="Times New Roman" w:cs="Times New Roman"/>
                <w:sz w:val="24"/>
                <w:szCs w:val="24"/>
              </w:rPr>
            </w:pPr>
            <w:r w:rsidRPr="00C76635">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16"/>
              <w:rPr>
                <w:rFonts w:ascii="Times New Roman" w:hAnsi="Times New Roman" w:cs="Times New Roman"/>
                <w:b/>
                <w:sz w:val="24"/>
                <w:szCs w:val="24"/>
              </w:rPr>
            </w:pPr>
          </w:p>
        </w:tc>
        <w:tc>
          <w:tcPr>
            <w:tcW w:w="1673" w:type="dxa"/>
            <w:vMerge w:val="restart"/>
          </w:tcPr>
          <w:p w:rsidR="00AD2406" w:rsidRPr="00A74437" w:rsidRDefault="00AD2406" w:rsidP="00AD2406">
            <w:pPr>
              <w:spacing w:after="0" w:line="240" w:lineRule="auto"/>
              <w:ind w:left="-111" w:right="-105"/>
              <w:jc w:val="center"/>
              <w:rPr>
                <w:rFonts w:ascii="Times New Roman" w:hAnsi="Times New Roman" w:cs="Times New Roman"/>
                <w:b/>
                <w:sz w:val="24"/>
                <w:szCs w:val="24"/>
              </w:rPr>
            </w:pPr>
            <w:r>
              <w:rPr>
                <w:rFonts w:ascii="Times New Roman" w:hAnsi="Times New Roman" w:cs="Times New Roman"/>
                <w:b/>
                <w:sz w:val="24"/>
                <w:szCs w:val="24"/>
              </w:rPr>
              <w:t>Консультації</w:t>
            </w:r>
          </w:p>
        </w:tc>
        <w:tc>
          <w:tcPr>
            <w:tcW w:w="2815" w:type="dxa"/>
          </w:tcPr>
          <w:p w:rsidR="00AD2406" w:rsidRPr="00C76635" w:rsidRDefault="00AD2406" w:rsidP="00AD2406">
            <w:pPr>
              <w:spacing w:after="0" w:line="240" w:lineRule="auto"/>
              <w:jc w:val="both"/>
              <w:rPr>
                <w:rFonts w:ascii="Times New Roman" w:hAnsi="Times New Roman" w:cs="Times New Roman"/>
                <w:sz w:val="24"/>
                <w:szCs w:val="24"/>
              </w:rPr>
            </w:pPr>
            <w:r w:rsidRPr="00C76635">
              <w:rPr>
                <w:rFonts w:ascii="Times New Roman" w:hAnsi="Times New Roman" w:cs="Times New Roman"/>
                <w:sz w:val="24"/>
                <w:szCs w:val="24"/>
              </w:rPr>
              <w:t>Підвищення кваліфікації педагога: що змінилося, куди рухатись?</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Вересень</w:t>
            </w:r>
          </w:p>
        </w:tc>
        <w:tc>
          <w:tcPr>
            <w:tcW w:w="1434" w:type="dxa"/>
          </w:tcPr>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16"/>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C76635" w:rsidRDefault="00AD2406" w:rsidP="00AD2406">
            <w:pPr>
              <w:spacing w:after="0" w:line="240" w:lineRule="auto"/>
              <w:jc w:val="both"/>
              <w:rPr>
                <w:rFonts w:ascii="Times New Roman" w:hAnsi="Times New Roman" w:cs="Times New Roman"/>
                <w:sz w:val="24"/>
                <w:szCs w:val="24"/>
              </w:rPr>
            </w:pPr>
            <w:r w:rsidRPr="00C76635">
              <w:rPr>
                <w:rFonts w:ascii="Times New Roman" w:hAnsi="Times New Roman" w:cs="Times New Roman"/>
                <w:sz w:val="24"/>
                <w:szCs w:val="24"/>
              </w:rPr>
              <w:t>Портфоліо педагога: сучасний підхід до фіксації професійного розвитку</w:t>
            </w:r>
            <w:r>
              <w:rPr>
                <w:rFonts w:ascii="Times New Roman" w:hAnsi="Times New Roman" w:cs="Times New Roman"/>
                <w:sz w:val="24"/>
                <w:szCs w:val="24"/>
              </w:rPr>
              <w:t>.</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AD2406" w:rsidRPr="00DD5648" w:rsidRDefault="00AD2406" w:rsidP="00AD2406">
            <w:pPr>
              <w:spacing w:after="0" w:line="240" w:lineRule="auto"/>
              <w:jc w:val="center"/>
              <w:rPr>
                <w:rFonts w:ascii="Times New Roman" w:hAnsi="Times New Roman" w:cs="Times New Roman"/>
                <w:sz w:val="24"/>
                <w:szCs w:val="24"/>
              </w:rPr>
            </w:pPr>
            <w:r w:rsidRPr="00C76635">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16"/>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C76635" w:rsidRDefault="00AD2406" w:rsidP="00AD2406">
            <w:pPr>
              <w:spacing w:after="0" w:line="240" w:lineRule="auto"/>
              <w:jc w:val="both"/>
              <w:rPr>
                <w:rFonts w:ascii="Times New Roman" w:hAnsi="Times New Roman" w:cs="Times New Roman"/>
                <w:sz w:val="24"/>
                <w:szCs w:val="24"/>
              </w:rPr>
            </w:pPr>
            <w:r w:rsidRPr="00C76635">
              <w:rPr>
                <w:rFonts w:ascii="Times New Roman" w:hAnsi="Times New Roman" w:cs="Times New Roman"/>
                <w:sz w:val="24"/>
                <w:szCs w:val="24"/>
              </w:rPr>
              <w:t>Сертифікація педпрацівників: можливість чи виклик?</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AD2406" w:rsidRPr="00C76635" w:rsidRDefault="00AD2406" w:rsidP="00AD2406">
            <w:pPr>
              <w:spacing w:after="0" w:line="240" w:lineRule="auto"/>
              <w:jc w:val="center"/>
              <w:rPr>
                <w:rFonts w:ascii="Times New Roman" w:hAnsi="Times New Roman" w:cs="Times New Roman"/>
                <w:sz w:val="24"/>
                <w:szCs w:val="24"/>
              </w:rPr>
            </w:pPr>
            <w:r w:rsidRPr="00B63D9A">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16"/>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C76635" w:rsidRDefault="00AD2406" w:rsidP="00AD2406">
            <w:pPr>
              <w:spacing w:after="0" w:line="240" w:lineRule="auto"/>
              <w:jc w:val="both"/>
              <w:rPr>
                <w:rFonts w:ascii="Times New Roman" w:hAnsi="Times New Roman" w:cs="Times New Roman"/>
                <w:sz w:val="24"/>
                <w:szCs w:val="24"/>
              </w:rPr>
            </w:pPr>
            <w:r w:rsidRPr="00C76635">
              <w:rPr>
                <w:rFonts w:ascii="Times New Roman" w:hAnsi="Times New Roman" w:cs="Times New Roman"/>
                <w:sz w:val="24"/>
                <w:szCs w:val="24"/>
              </w:rPr>
              <w:t>Самоосвіта педагога як форма професійного зростання: як зробити її системною і результативною</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434" w:type="dxa"/>
          </w:tcPr>
          <w:p w:rsidR="00AD2406" w:rsidRPr="00C76635" w:rsidRDefault="00AD2406" w:rsidP="00AD2406">
            <w:pPr>
              <w:spacing w:after="0" w:line="240" w:lineRule="auto"/>
              <w:jc w:val="center"/>
              <w:rPr>
                <w:rFonts w:ascii="Times New Roman" w:hAnsi="Times New Roman" w:cs="Times New Roman"/>
                <w:sz w:val="24"/>
                <w:szCs w:val="24"/>
              </w:rPr>
            </w:pPr>
            <w:r w:rsidRPr="00B63D9A">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16"/>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C76635" w:rsidRDefault="00AD2406" w:rsidP="00AD2406">
            <w:pPr>
              <w:spacing w:after="0" w:line="240" w:lineRule="auto"/>
              <w:jc w:val="both"/>
              <w:rPr>
                <w:rFonts w:ascii="Times New Roman" w:hAnsi="Times New Roman" w:cs="Times New Roman"/>
                <w:sz w:val="24"/>
                <w:szCs w:val="24"/>
              </w:rPr>
            </w:pPr>
            <w:r w:rsidRPr="00C76635">
              <w:rPr>
                <w:rFonts w:ascii="Times New Roman" w:hAnsi="Times New Roman" w:cs="Times New Roman"/>
                <w:sz w:val="24"/>
                <w:szCs w:val="24"/>
              </w:rPr>
              <w:t>Освітні платформи для педагогів: де проходити якісне підвищення кваліфікації</w:t>
            </w:r>
            <w:r>
              <w:rPr>
                <w:rFonts w:ascii="Times New Roman" w:hAnsi="Times New Roman" w:cs="Times New Roman"/>
                <w:sz w:val="24"/>
                <w:szCs w:val="24"/>
              </w:rPr>
              <w:t>.</w:t>
            </w:r>
            <w:r>
              <w:t xml:space="preserve"> </w:t>
            </w:r>
            <w:r w:rsidRPr="00B63D9A">
              <w:rPr>
                <w:rFonts w:ascii="Times New Roman" w:hAnsi="Times New Roman" w:cs="Times New Roman"/>
                <w:sz w:val="24"/>
                <w:szCs w:val="24"/>
              </w:rPr>
              <w:t>Огляд платформ (</w:t>
            </w:r>
            <w:proofErr w:type="spellStart"/>
            <w:r w:rsidRPr="00B63D9A">
              <w:rPr>
                <w:rFonts w:ascii="Times New Roman" w:hAnsi="Times New Roman" w:cs="Times New Roman"/>
                <w:sz w:val="24"/>
                <w:szCs w:val="24"/>
              </w:rPr>
              <w:t>Prometheus</w:t>
            </w:r>
            <w:proofErr w:type="spellEnd"/>
            <w:r w:rsidRPr="00B63D9A">
              <w:rPr>
                <w:rFonts w:ascii="Times New Roman" w:hAnsi="Times New Roman" w:cs="Times New Roman"/>
                <w:sz w:val="24"/>
                <w:szCs w:val="24"/>
              </w:rPr>
              <w:t xml:space="preserve">, </w:t>
            </w:r>
            <w:proofErr w:type="spellStart"/>
            <w:r w:rsidRPr="00B63D9A">
              <w:rPr>
                <w:rFonts w:ascii="Times New Roman" w:hAnsi="Times New Roman" w:cs="Times New Roman"/>
                <w:sz w:val="24"/>
                <w:szCs w:val="24"/>
              </w:rPr>
              <w:t>EdEra</w:t>
            </w:r>
            <w:proofErr w:type="spellEnd"/>
            <w:r w:rsidRPr="00B63D9A">
              <w:rPr>
                <w:rFonts w:ascii="Times New Roman" w:hAnsi="Times New Roman" w:cs="Times New Roman"/>
                <w:sz w:val="24"/>
                <w:szCs w:val="24"/>
              </w:rPr>
              <w:t xml:space="preserve">, </w:t>
            </w:r>
            <w:proofErr w:type="spellStart"/>
            <w:r w:rsidRPr="00B63D9A">
              <w:rPr>
                <w:rFonts w:ascii="Times New Roman" w:hAnsi="Times New Roman" w:cs="Times New Roman"/>
                <w:sz w:val="24"/>
                <w:szCs w:val="24"/>
              </w:rPr>
              <w:t>Дія.Освіта</w:t>
            </w:r>
            <w:proofErr w:type="spellEnd"/>
            <w:r w:rsidRPr="00B63D9A">
              <w:rPr>
                <w:rFonts w:ascii="Times New Roman" w:hAnsi="Times New Roman" w:cs="Times New Roman"/>
                <w:sz w:val="24"/>
                <w:szCs w:val="24"/>
              </w:rPr>
              <w:t xml:space="preserve">, </w:t>
            </w:r>
            <w:proofErr w:type="spellStart"/>
            <w:r w:rsidRPr="00B63D9A">
              <w:rPr>
                <w:rFonts w:ascii="Times New Roman" w:hAnsi="Times New Roman" w:cs="Times New Roman"/>
                <w:sz w:val="24"/>
                <w:szCs w:val="24"/>
              </w:rPr>
              <w:t>Всеосвіта</w:t>
            </w:r>
            <w:proofErr w:type="spellEnd"/>
            <w:r w:rsidRPr="00B63D9A">
              <w:rPr>
                <w:rFonts w:ascii="Times New Roman" w:hAnsi="Times New Roman" w:cs="Times New Roman"/>
                <w:sz w:val="24"/>
                <w:szCs w:val="24"/>
              </w:rPr>
              <w:t>), як обрати, перевірити акредитацію.</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434" w:type="dxa"/>
          </w:tcPr>
          <w:p w:rsidR="00AD2406" w:rsidRPr="00C76635" w:rsidRDefault="00AD2406" w:rsidP="00AD2406">
            <w:pPr>
              <w:spacing w:after="0" w:line="240" w:lineRule="auto"/>
              <w:jc w:val="center"/>
              <w:rPr>
                <w:rFonts w:ascii="Times New Roman" w:hAnsi="Times New Roman" w:cs="Times New Roman"/>
                <w:sz w:val="24"/>
                <w:szCs w:val="24"/>
              </w:rPr>
            </w:pPr>
            <w:r w:rsidRPr="00B63D9A">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946"/>
        </w:trPr>
        <w:tc>
          <w:tcPr>
            <w:tcW w:w="2110" w:type="dxa"/>
            <w:vMerge/>
            <w:tcBorders>
              <w:bottom w:val="single" w:sz="4" w:space="0" w:color="auto"/>
            </w:tcBorders>
          </w:tcPr>
          <w:p w:rsidR="00AD2406" w:rsidRDefault="00AD2406" w:rsidP="00AD2406">
            <w:pPr>
              <w:pStyle w:val="a3"/>
              <w:spacing w:after="0" w:line="240" w:lineRule="auto"/>
              <w:ind w:left="16"/>
              <w:rPr>
                <w:rFonts w:ascii="Times New Roman" w:hAnsi="Times New Roman" w:cs="Times New Roman"/>
                <w:b/>
                <w:sz w:val="24"/>
                <w:szCs w:val="24"/>
              </w:rPr>
            </w:pPr>
          </w:p>
        </w:tc>
        <w:tc>
          <w:tcPr>
            <w:tcW w:w="1673" w:type="dxa"/>
            <w:vMerge/>
            <w:tcBorders>
              <w:bottom w:val="single" w:sz="4" w:space="0" w:color="auto"/>
            </w:tcBorders>
          </w:tcPr>
          <w:p w:rsidR="00AD2406" w:rsidRDefault="00AD2406" w:rsidP="00AD2406">
            <w:pPr>
              <w:spacing w:after="0" w:line="240" w:lineRule="auto"/>
              <w:jc w:val="center"/>
              <w:rPr>
                <w:rFonts w:ascii="Times New Roman" w:hAnsi="Times New Roman" w:cs="Times New Roman"/>
                <w:b/>
                <w:sz w:val="24"/>
                <w:szCs w:val="24"/>
              </w:rPr>
            </w:pPr>
          </w:p>
        </w:tc>
        <w:tc>
          <w:tcPr>
            <w:tcW w:w="2815" w:type="dxa"/>
            <w:tcBorders>
              <w:bottom w:val="single" w:sz="4" w:space="0" w:color="auto"/>
            </w:tcBorders>
          </w:tcPr>
          <w:p w:rsidR="00AD2406" w:rsidRPr="00C76635" w:rsidRDefault="00AD2406" w:rsidP="00AD2406">
            <w:pPr>
              <w:spacing w:after="0" w:line="240" w:lineRule="auto"/>
              <w:jc w:val="both"/>
              <w:rPr>
                <w:rFonts w:ascii="Times New Roman" w:hAnsi="Times New Roman" w:cs="Times New Roman"/>
                <w:sz w:val="24"/>
                <w:szCs w:val="24"/>
              </w:rPr>
            </w:pPr>
            <w:r w:rsidRPr="00B63D9A">
              <w:rPr>
                <w:rFonts w:ascii="Times New Roman" w:hAnsi="Times New Roman" w:cs="Times New Roman"/>
                <w:sz w:val="24"/>
                <w:szCs w:val="24"/>
              </w:rPr>
              <w:t>Методична активність як складова підвищення кваліфікації</w:t>
            </w:r>
          </w:p>
        </w:tc>
        <w:tc>
          <w:tcPr>
            <w:tcW w:w="1308" w:type="dxa"/>
            <w:tcBorders>
              <w:bottom w:val="single" w:sz="4" w:space="0" w:color="auto"/>
            </w:tcBorders>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Borders>
              <w:bottom w:val="single" w:sz="4" w:space="0" w:color="auto"/>
            </w:tcBorders>
          </w:tcPr>
          <w:p w:rsidR="00AD2406" w:rsidRPr="00C76635" w:rsidRDefault="00AD2406" w:rsidP="00AD2406">
            <w:pPr>
              <w:spacing w:after="0" w:line="240" w:lineRule="auto"/>
              <w:jc w:val="center"/>
              <w:rPr>
                <w:rFonts w:ascii="Times New Roman" w:hAnsi="Times New Roman" w:cs="Times New Roman"/>
                <w:sz w:val="24"/>
                <w:szCs w:val="24"/>
              </w:rPr>
            </w:pPr>
            <w:r w:rsidRPr="00B63D9A">
              <w:rPr>
                <w:rFonts w:ascii="Times New Roman" w:hAnsi="Times New Roman" w:cs="Times New Roman"/>
                <w:sz w:val="24"/>
                <w:szCs w:val="24"/>
              </w:rPr>
              <w:t>Вихователь-методист</w:t>
            </w:r>
          </w:p>
        </w:tc>
        <w:tc>
          <w:tcPr>
            <w:tcW w:w="983" w:type="dxa"/>
            <w:tcBorders>
              <w:bottom w:val="single" w:sz="4" w:space="0" w:color="auto"/>
            </w:tcBorders>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16"/>
              <w:rPr>
                <w:rFonts w:ascii="Times New Roman" w:hAnsi="Times New Roman" w:cs="Times New Roman"/>
                <w:b/>
                <w:sz w:val="24"/>
                <w:szCs w:val="24"/>
              </w:rPr>
            </w:pPr>
          </w:p>
        </w:tc>
        <w:tc>
          <w:tcPr>
            <w:tcW w:w="1673" w:type="dxa"/>
            <w:vMerge w:val="restart"/>
          </w:tcPr>
          <w:p w:rsidR="00AD2406" w:rsidRDefault="00AD2406" w:rsidP="00AD24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Тренінг</w:t>
            </w:r>
          </w:p>
        </w:tc>
        <w:tc>
          <w:tcPr>
            <w:tcW w:w="2815" w:type="dxa"/>
          </w:tcPr>
          <w:p w:rsidR="00AD2406" w:rsidRPr="00A74437" w:rsidRDefault="00AD2406" w:rsidP="00AD2406">
            <w:pPr>
              <w:spacing w:after="0" w:line="240" w:lineRule="auto"/>
              <w:jc w:val="both"/>
              <w:rPr>
                <w:rFonts w:ascii="Times New Roman" w:hAnsi="Times New Roman" w:cs="Times New Roman"/>
                <w:sz w:val="24"/>
                <w:szCs w:val="24"/>
              </w:rPr>
            </w:pPr>
            <w:r w:rsidRPr="00B63D9A">
              <w:rPr>
                <w:rFonts w:ascii="Times New Roman" w:hAnsi="Times New Roman" w:cs="Times New Roman"/>
                <w:sz w:val="24"/>
                <w:szCs w:val="24"/>
              </w:rPr>
              <w:t>Професійна презентація: як підготувати успішний виступ на атестаційній комісії</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16"/>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B63D9A" w:rsidRDefault="00AD2406" w:rsidP="00AD2406">
            <w:pPr>
              <w:spacing w:after="0" w:line="240" w:lineRule="auto"/>
              <w:jc w:val="both"/>
              <w:rPr>
                <w:rFonts w:ascii="Times New Roman" w:hAnsi="Times New Roman" w:cs="Times New Roman"/>
                <w:sz w:val="24"/>
                <w:szCs w:val="24"/>
              </w:rPr>
            </w:pPr>
            <w:r w:rsidRPr="00B63D9A">
              <w:rPr>
                <w:rFonts w:ascii="Times New Roman" w:hAnsi="Times New Roman" w:cs="Times New Roman"/>
                <w:sz w:val="24"/>
                <w:szCs w:val="24"/>
              </w:rPr>
              <w:t>Портфоліо без зайвого: що дійсно варто включити?</w:t>
            </w:r>
            <w:r>
              <w:t xml:space="preserve"> </w:t>
            </w:r>
            <w:r w:rsidRPr="00B63D9A">
              <w:rPr>
                <w:rFonts w:ascii="Times New Roman" w:hAnsi="Times New Roman" w:cs="Times New Roman"/>
                <w:sz w:val="24"/>
                <w:szCs w:val="24"/>
              </w:rPr>
              <w:t>Практичний розбір змісту, візуального оформлення, формальних вимог і акцентів портфоліо педагога</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434" w:type="dxa"/>
          </w:tcPr>
          <w:p w:rsidR="00AD2406" w:rsidRPr="00DD5648" w:rsidRDefault="00AD2406" w:rsidP="00AD2406">
            <w:pPr>
              <w:spacing w:after="0" w:line="240" w:lineRule="auto"/>
              <w:jc w:val="center"/>
              <w:rPr>
                <w:rFonts w:ascii="Times New Roman" w:hAnsi="Times New Roman" w:cs="Times New Roman"/>
                <w:sz w:val="24"/>
                <w:szCs w:val="24"/>
              </w:rPr>
            </w:pPr>
            <w:r w:rsidRPr="00B63D9A">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16"/>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B63D9A" w:rsidRDefault="00AD2406" w:rsidP="00AD2406">
            <w:pPr>
              <w:spacing w:after="0" w:line="240" w:lineRule="auto"/>
              <w:jc w:val="both"/>
              <w:rPr>
                <w:rFonts w:ascii="Times New Roman" w:hAnsi="Times New Roman" w:cs="Times New Roman"/>
                <w:sz w:val="24"/>
                <w:szCs w:val="24"/>
              </w:rPr>
            </w:pPr>
            <w:r w:rsidRPr="00B63D9A">
              <w:rPr>
                <w:rFonts w:ascii="Times New Roman" w:hAnsi="Times New Roman" w:cs="Times New Roman"/>
                <w:sz w:val="24"/>
                <w:szCs w:val="24"/>
              </w:rPr>
              <w:t>Самопрезентація – інструмент, а не формальність</w:t>
            </w:r>
            <w:r>
              <w:rPr>
                <w:rFonts w:ascii="Times New Roman" w:hAnsi="Times New Roman" w:cs="Times New Roman"/>
                <w:sz w:val="24"/>
                <w:szCs w:val="24"/>
              </w:rPr>
              <w:t xml:space="preserve">. </w:t>
            </w:r>
            <w:r w:rsidRPr="00B63D9A">
              <w:rPr>
                <w:rFonts w:ascii="Times New Roman" w:hAnsi="Times New Roman" w:cs="Times New Roman"/>
                <w:sz w:val="24"/>
                <w:szCs w:val="24"/>
              </w:rPr>
              <w:t>Робота з емоціями, невербальною подачею, як впевнено представити свої досягнення й досвід.</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AD2406" w:rsidRPr="00DD5648" w:rsidRDefault="00AD2406" w:rsidP="00AD2406">
            <w:pPr>
              <w:spacing w:after="0" w:line="240" w:lineRule="auto"/>
              <w:jc w:val="center"/>
              <w:rPr>
                <w:rFonts w:ascii="Times New Roman" w:hAnsi="Times New Roman" w:cs="Times New Roman"/>
                <w:sz w:val="24"/>
                <w:szCs w:val="24"/>
              </w:rPr>
            </w:pPr>
            <w:r w:rsidRPr="00B63D9A">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16"/>
              <w:rPr>
                <w:rFonts w:ascii="Times New Roman" w:hAnsi="Times New Roman" w:cs="Times New Roman"/>
                <w:b/>
                <w:sz w:val="24"/>
                <w:szCs w:val="24"/>
              </w:rPr>
            </w:pPr>
          </w:p>
        </w:tc>
        <w:tc>
          <w:tcPr>
            <w:tcW w:w="1673" w:type="dxa"/>
            <w:vMerge w:val="restart"/>
          </w:tcPr>
          <w:p w:rsidR="00AD2406" w:rsidRDefault="00AD2406" w:rsidP="00AD24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Курси </w:t>
            </w:r>
          </w:p>
        </w:tc>
        <w:tc>
          <w:tcPr>
            <w:tcW w:w="2815" w:type="dxa"/>
          </w:tcPr>
          <w:p w:rsidR="00AD2406" w:rsidRPr="00B63D9A" w:rsidRDefault="00AD2406" w:rsidP="00AD2406">
            <w:pPr>
              <w:spacing w:after="0" w:line="240" w:lineRule="auto"/>
              <w:jc w:val="both"/>
              <w:rPr>
                <w:rFonts w:ascii="Times New Roman" w:hAnsi="Times New Roman" w:cs="Times New Roman"/>
                <w:sz w:val="24"/>
                <w:szCs w:val="24"/>
              </w:rPr>
            </w:pPr>
            <w:r w:rsidRPr="00B63D9A">
              <w:rPr>
                <w:rFonts w:ascii="Times New Roman" w:hAnsi="Times New Roman" w:cs="Times New Roman"/>
                <w:sz w:val="24"/>
                <w:szCs w:val="24"/>
              </w:rPr>
              <w:t>Довгострокове підвищення кваліфікації (курси):</w:t>
            </w:r>
          </w:p>
          <w:p w:rsidR="00AD2406" w:rsidRPr="00B63D9A" w:rsidRDefault="00AD2406" w:rsidP="00AD2406">
            <w:pPr>
              <w:spacing w:after="0" w:line="240" w:lineRule="auto"/>
              <w:jc w:val="both"/>
              <w:rPr>
                <w:rFonts w:ascii="Times New Roman" w:hAnsi="Times New Roman" w:cs="Times New Roman"/>
                <w:sz w:val="24"/>
                <w:szCs w:val="24"/>
              </w:rPr>
            </w:pPr>
            <w:r w:rsidRPr="00B63D9A">
              <w:rPr>
                <w:rFonts w:ascii="Times New Roman" w:hAnsi="Times New Roman" w:cs="Times New Roman"/>
                <w:sz w:val="24"/>
                <w:szCs w:val="24"/>
              </w:rPr>
              <w:t>проходження акредитованих курсів підвищення кваліфікації тривалістю від 30 годин і більше, спрямованих на оновлення знань і навичок педагогів відповідно до сучасних освітніх вимог.</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Упродовж року</w:t>
            </w:r>
          </w:p>
        </w:tc>
        <w:tc>
          <w:tcPr>
            <w:tcW w:w="1434" w:type="dxa"/>
          </w:tcPr>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Директор,</w:t>
            </w:r>
          </w:p>
          <w:p w:rsidR="00AD2406"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Вихователь-методист</w:t>
            </w:r>
            <w:r>
              <w:rPr>
                <w:rFonts w:ascii="Times New Roman" w:hAnsi="Times New Roman" w:cs="Times New Roman"/>
                <w:sz w:val="24"/>
                <w:szCs w:val="24"/>
              </w:rPr>
              <w:t>,</w:t>
            </w:r>
          </w:p>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16"/>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B63D9A" w:rsidRDefault="00AD2406" w:rsidP="00AD2406">
            <w:pPr>
              <w:spacing w:after="0" w:line="240" w:lineRule="auto"/>
              <w:jc w:val="both"/>
              <w:rPr>
                <w:rFonts w:ascii="Times New Roman" w:hAnsi="Times New Roman" w:cs="Times New Roman"/>
                <w:sz w:val="24"/>
                <w:szCs w:val="24"/>
              </w:rPr>
            </w:pPr>
            <w:r w:rsidRPr="00B63D9A">
              <w:rPr>
                <w:rFonts w:ascii="Times New Roman" w:hAnsi="Times New Roman" w:cs="Times New Roman"/>
                <w:sz w:val="24"/>
                <w:szCs w:val="24"/>
              </w:rPr>
              <w:t>Короткострокове підвищення кваліфікації:</w:t>
            </w:r>
          </w:p>
          <w:p w:rsidR="00AD2406" w:rsidRPr="00B63D9A" w:rsidRDefault="00AD2406" w:rsidP="00AD2406">
            <w:pPr>
              <w:spacing w:after="0" w:line="240" w:lineRule="auto"/>
              <w:jc w:val="both"/>
              <w:rPr>
                <w:rFonts w:ascii="Times New Roman" w:hAnsi="Times New Roman" w:cs="Times New Roman"/>
                <w:sz w:val="24"/>
                <w:szCs w:val="24"/>
              </w:rPr>
            </w:pPr>
            <w:r w:rsidRPr="00B63D9A">
              <w:rPr>
                <w:rFonts w:ascii="Times New Roman" w:hAnsi="Times New Roman" w:cs="Times New Roman"/>
                <w:sz w:val="24"/>
                <w:szCs w:val="24"/>
              </w:rPr>
              <w:t xml:space="preserve">участь у </w:t>
            </w:r>
            <w:proofErr w:type="spellStart"/>
            <w:r w:rsidRPr="00B63D9A">
              <w:rPr>
                <w:rFonts w:ascii="Times New Roman" w:hAnsi="Times New Roman" w:cs="Times New Roman"/>
                <w:sz w:val="24"/>
                <w:szCs w:val="24"/>
              </w:rPr>
              <w:t>вебінарах</w:t>
            </w:r>
            <w:proofErr w:type="spellEnd"/>
            <w:r w:rsidRPr="00B63D9A">
              <w:rPr>
                <w:rFonts w:ascii="Times New Roman" w:hAnsi="Times New Roman" w:cs="Times New Roman"/>
                <w:sz w:val="24"/>
                <w:szCs w:val="24"/>
              </w:rPr>
              <w:t xml:space="preserve">, семінарах, семінарах-практикумах, майстер-класах, тренінгах, науково-практичних конференціях тощо, які дозволяють </w:t>
            </w:r>
            <w:proofErr w:type="spellStart"/>
            <w:r w:rsidRPr="00B63D9A">
              <w:rPr>
                <w:rFonts w:ascii="Times New Roman" w:hAnsi="Times New Roman" w:cs="Times New Roman"/>
                <w:sz w:val="24"/>
                <w:szCs w:val="24"/>
              </w:rPr>
              <w:t>оперативно</w:t>
            </w:r>
            <w:proofErr w:type="spellEnd"/>
            <w:r w:rsidRPr="00B63D9A">
              <w:rPr>
                <w:rFonts w:ascii="Times New Roman" w:hAnsi="Times New Roman" w:cs="Times New Roman"/>
                <w:sz w:val="24"/>
                <w:szCs w:val="24"/>
              </w:rPr>
              <w:t xml:space="preserve"> опановувати нові методики, підходи і компетентності.</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sidRPr="00B63D9A">
              <w:rPr>
                <w:rFonts w:ascii="Times New Roman" w:hAnsi="Times New Roman" w:cs="Times New Roman"/>
                <w:sz w:val="24"/>
                <w:szCs w:val="24"/>
              </w:rPr>
              <w:t>Упродовж року</w:t>
            </w:r>
          </w:p>
        </w:tc>
        <w:tc>
          <w:tcPr>
            <w:tcW w:w="1434" w:type="dxa"/>
          </w:tcPr>
          <w:p w:rsidR="00AD2406" w:rsidRDefault="00AD2406" w:rsidP="00AD2406">
            <w:pPr>
              <w:spacing w:after="0" w:line="240" w:lineRule="auto"/>
              <w:jc w:val="center"/>
              <w:rPr>
                <w:rFonts w:ascii="Times New Roman" w:hAnsi="Times New Roman" w:cs="Times New Roman"/>
                <w:sz w:val="24"/>
                <w:szCs w:val="24"/>
              </w:rPr>
            </w:pPr>
            <w:r w:rsidRPr="00B63D9A">
              <w:rPr>
                <w:rFonts w:ascii="Times New Roman" w:hAnsi="Times New Roman" w:cs="Times New Roman"/>
                <w:sz w:val="24"/>
                <w:szCs w:val="24"/>
              </w:rPr>
              <w:t>Вихователь-методист</w:t>
            </w:r>
            <w:r>
              <w:rPr>
                <w:rFonts w:ascii="Times New Roman" w:hAnsi="Times New Roman" w:cs="Times New Roman"/>
                <w:sz w:val="24"/>
                <w:szCs w:val="24"/>
              </w:rPr>
              <w:t>,</w:t>
            </w:r>
          </w:p>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val="restart"/>
          </w:tcPr>
          <w:p w:rsidR="00AD2406" w:rsidRPr="0039691E" w:rsidRDefault="00AD2406" w:rsidP="00AD240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3.5. </w:t>
            </w:r>
            <w:r w:rsidRPr="0039691E">
              <w:rPr>
                <w:rFonts w:ascii="Times New Roman" w:hAnsi="Times New Roman" w:cs="Times New Roman"/>
                <w:b/>
                <w:sz w:val="24"/>
                <w:szCs w:val="24"/>
              </w:rPr>
              <w:t>Моніторинг якості освіти</w:t>
            </w:r>
          </w:p>
        </w:tc>
        <w:tc>
          <w:tcPr>
            <w:tcW w:w="1673" w:type="dxa"/>
            <w:vMerge w:val="restart"/>
          </w:tcPr>
          <w:p w:rsidR="00AD2406" w:rsidRDefault="00AD2406" w:rsidP="00AD24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Діагностика</w:t>
            </w: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Оцінка адаптивних можливостей дітей під час зміни освітнього середовища (перехід із молодших до старших груп).</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Вересень</w:t>
            </w:r>
          </w:p>
          <w:p w:rsidR="00AD2406" w:rsidRPr="00DD5648" w:rsidRDefault="00AD2406" w:rsidP="00AD2406">
            <w:pPr>
              <w:spacing w:after="0" w:line="240" w:lineRule="auto"/>
              <w:jc w:val="center"/>
              <w:rPr>
                <w:rFonts w:ascii="Times New Roman" w:hAnsi="Times New Roman" w:cs="Times New Roman"/>
                <w:sz w:val="24"/>
                <w:szCs w:val="24"/>
              </w:rPr>
            </w:pPr>
          </w:p>
          <w:p w:rsidR="00AD2406" w:rsidRPr="00DD5648" w:rsidRDefault="00AD2406" w:rsidP="00AD2406">
            <w:pPr>
              <w:spacing w:after="0" w:line="240" w:lineRule="auto"/>
              <w:rPr>
                <w:rFonts w:ascii="Times New Roman" w:hAnsi="Times New Roman" w:cs="Times New Roman"/>
                <w:sz w:val="24"/>
                <w:szCs w:val="24"/>
              </w:rPr>
            </w:pPr>
          </w:p>
          <w:p w:rsidR="00AD2406" w:rsidRPr="00DD5648" w:rsidRDefault="00AD2406" w:rsidP="00AD2406">
            <w:pPr>
              <w:spacing w:after="0" w:line="240" w:lineRule="auto"/>
              <w:jc w:val="center"/>
              <w:rPr>
                <w:rFonts w:ascii="Times New Roman" w:hAnsi="Times New Roman" w:cs="Times New Roman"/>
                <w:sz w:val="24"/>
                <w:szCs w:val="24"/>
              </w:rPr>
            </w:pPr>
          </w:p>
          <w:p w:rsidR="00AD2406" w:rsidRPr="00DD5648" w:rsidRDefault="00AD2406" w:rsidP="00AD2406">
            <w:pPr>
              <w:spacing w:after="0" w:line="240" w:lineRule="auto"/>
              <w:rPr>
                <w:rFonts w:ascii="Times New Roman" w:hAnsi="Times New Roman" w:cs="Times New Roman"/>
                <w:sz w:val="24"/>
                <w:szCs w:val="24"/>
              </w:rPr>
            </w:pPr>
          </w:p>
        </w:tc>
        <w:tc>
          <w:tcPr>
            <w:tcW w:w="1434" w:type="dxa"/>
          </w:tcPr>
          <w:p w:rsidR="00AD2406"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Вихователь-методист</w:t>
            </w:r>
            <w:r>
              <w:rPr>
                <w:rFonts w:ascii="Times New Roman" w:hAnsi="Times New Roman" w:cs="Times New Roman"/>
                <w:sz w:val="24"/>
                <w:szCs w:val="24"/>
              </w:rPr>
              <w:t>,</w:t>
            </w:r>
          </w:p>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numPr>
                <w:ilvl w:val="1"/>
                <w:numId w:val="13"/>
              </w:numPr>
              <w:spacing w:after="0" w:line="240" w:lineRule="auto"/>
              <w:ind w:left="300"/>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Визначення рівня емоційної стійкості та здатності до саморегуляції у дошкільників.</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Вихователь-методист,</w:t>
            </w:r>
          </w:p>
          <w:p w:rsidR="00AD2406" w:rsidRPr="00DD5648"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вихователі</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numPr>
                <w:ilvl w:val="1"/>
                <w:numId w:val="13"/>
              </w:numPr>
              <w:spacing w:after="0" w:line="240" w:lineRule="auto"/>
              <w:ind w:left="300"/>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Вивчення рівня розвитку критичного мислення та здатності до вирішення проблем у старших дошкільників.</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434" w:type="dxa"/>
          </w:tcPr>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Вихователь-методист,</w:t>
            </w:r>
          </w:p>
          <w:p w:rsidR="00AD2406" w:rsidRPr="00DD5648"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вихователі</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val="restart"/>
          </w:tcPr>
          <w:p w:rsidR="00AD2406" w:rsidRDefault="00AD2406" w:rsidP="00AD2406">
            <w:pPr>
              <w:spacing w:after="0" w:line="240" w:lineRule="auto"/>
              <w:ind w:left="-111" w:right="-105"/>
              <w:jc w:val="center"/>
              <w:rPr>
                <w:rFonts w:ascii="Times New Roman" w:hAnsi="Times New Roman" w:cs="Times New Roman"/>
                <w:b/>
                <w:sz w:val="24"/>
                <w:szCs w:val="24"/>
              </w:rPr>
            </w:pPr>
            <w:r>
              <w:rPr>
                <w:rFonts w:ascii="Times New Roman" w:hAnsi="Times New Roman" w:cs="Times New Roman"/>
                <w:b/>
                <w:sz w:val="24"/>
                <w:szCs w:val="24"/>
              </w:rPr>
              <w:t>Анкетування</w:t>
            </w: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 xml:space="preserve">Аналіз рівня сформованості в педагогів здатності до рефлексії освітнього </w:t>
            </w:r>
            <w:r w:rsidRPr="00033CB4">
              <w:rPr>
                <w:rFonts w:ascii="Times New Roman" w:hAnsi="Times New Roman" w:cs="Times New Roman"/>
                <w:sz w:val="24"/>
                <w:szCs w:val="24"/>
              </w:rPr>
              <w:lastRenderedPageBreak/>
              <w:t>процесу.</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lastRenderedPageBreak/>
              <w:t>Жовтень</w:t>
            </w:r>
          </w:p>
          <w:p w:rsidR="00AD2406" w:rsidRPr="00DD5648" w:rsidRDefault="00AD2406" w:rsidP="00AD2406">
            <w:pPr>
              <w:spacing w:after="0" w:line="240" w:lineRule="auto"/>
              <w:jc w:val="center"/>
              <w:rPr>
                <w:rFonts w:ascii="Times New Roman" w:hAnsi="Times New Roman" w:cs="Times New Roman"/>
                <w:sz w:val="24"/>
                <w:szCs w:val="24"/>
              </w:rPr>
            </w:pPr>
          </w:p>
          <w:p w:rsidR="00AD2406" w:rsidRPr="00DD5648" w:rsidRDefault="00AD2406" w:rsidP="00AD2406">
            <w:pPr>
              <w:spacing w:after="0" w:line="240" w:lineRule="auto"/>
              <w:jc w:val="center"/>
              <w:rPr>
                <w:rFonts w:ascii="Times New Roman" w:hAnsi="Times New Roman" w:cs="Times New Roman"/>
                <w:sz w:val="24"/>
                <w:szCs w:val="24"/>
              </w:rPr>
            </w:pPr>
          </w:p>
          <w:p w:rsidR="00AD2406" w:rsidRPr="00DD5648" w:rsidRDefault="00AD2406" w:rsidP="00AD2406">
            <w:pPr>
              <w:spacing w:after="0" w:line="240" w:lineRule="auto"/>
              <w:jc w:val="center"/>
              <w:rPr>
                <w:rFonts w:ascii="Times New Roman" w:hAnsi="Times New Roman" w:cs="Times New Roman"/>
                <w:sz w:val="24"/>
                <w:szCs w:val="24"/>
              </w:rPr>
            </w:pPr>
          </w:p>
        </w:tc>
        <w:tc>
          <w:tcPr>
            <w:tcW w:w="1434" w:type="dxa"/>
          </w:tcPr>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Вихователь-методист</w:t>
            </w:r>
          </w:p>
          <w:p w:rsidR="00AD2406" w:rsidRPr="00DD5648" w:rsidRDefault="00AD2406" w:rsidP="00AD2406">
            <w:pPr>
              <w:spacing w:after="0" w:line="240" w:lineRule="auto"/>
              <w:jc w:val="center"/>
              <w:rPr>
                <w:rFonts w:ascii="Times New Roman" w:hAnsi="Times New Roman" w:cs="Times New Roman"/>
                <w:sz w:val="24"/>
                <w:szCs w:val="24"/>
              </w:rPr>
            </w:pPr>
          </w:p>
          <w:p w:rsidR="00AD2406" w:rsidRDefault="00AD2406" w:rsidP="00AD2406">
            <w:pPr>
              <w:spacing w:after="0" w:line="240" w:lineRule="auto"/>
              <w:jc w:val="center"/>
              <w:rPr>
                <w:rFonts w:ascii="Times New Roman" w:hAnsi="Times New Roman" w:cs="Times New Roman"/>
                <w:b/>
                <w:sz w:val="24"/>
                <w:szCs w:val="24"/>
              </w:rPr>
            </w:pP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Вивчення рівня академічної доброчесності у взаємодії з колегами, дітьми, батьками.</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Оцінка освітніх запитів батьків щодо форм і змісту освітнього процесу.</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Директор,</w:t>
            </w:r>
          </w:p>
          <w:p w:rsidR="00AD2406" w:rsidRPr="00DD5648"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Обстеження рівня цифрової компетентності педагогів ЗДО.</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434" w:type="dxa"/>
          </w:tcPr>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Директор,</w:t>
            </w:r>
          </w:p>
          <w:p w:rsidR="00AD2406" w:rsidRPr="00DD5648"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1395"/>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val="restart"/>
          </w:tcPr>
          <w:p w:rsidR="00AD2406" w:rsidRDefault="00AD2406" w:rsidP="00AD2406">
            <w:pPr>
              <w:spacing w:after="0" w:line="240" w:lineRule="auto"/>
              <w:jc w:val="center"/>
              <w:rPr>
                <w:rFonts w:ascii="Times New Roman" w:hAnsi="Times New Roman" w:cs="Times New Roman"/>
                <w:b/>
                <w:sz w:val="24"/>
                <w:szCs w:val="24"/>
              </w:rPr>
            </w:pPr>
            <w:r w:rsidRPr="000739E4">
              <w:rPr>
                <w:rFonts w:ascii="Times New Roman" w:hAnsi="Times New Roman" w:cs="Times New Roman"/>
                <w:b/>
                <w:sz w:val="24"/>
                <w:szCs w:val="24"/>
              </w:rPr>
              <w:t>Обмін досвідом</w:t>
            </w: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 xml:space="preserve">Впровадження </w:t>
            </w:r>
            <w:proofErr w:type="spellStart"/>
            <w:r w:rsidRPr="00033CB4">
              <w:rPr>
                <w:rFonts w:ascii="Times New Roman" w:hAnsi="Times New Roman" w:cs="Times New Roman"/>
                <w:sz w:val="24"/>
                <w:szCs w:val="24"/>
              </w:rPr>
              <w:t>мікропрактик</w:t>
            </w:r>
            <w:proofErr w:type="spellEnd"/>
            <w:r w:rsidRPr="00033CB4">
              <w:rPr>
                <w:rFonts w:ascii="Times New Roman" w:hAnsi="Times New Roman" w:cs="Times New Roman"/>
                <w:sz w:val="24"/>
                <w:szCs w:val="24"/>
              </w:rPr>
              <w:t xml:space="preserve"> з формування емоційного інтелекту у дітей: досвід педагогів.</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Жовтень</w:t>
            </w:r>
          </w:p>
          <w:p w:rsidR="00AD2406" w:rsidRPr="00DD5648" w:rsidRDefault="00AD2406" w:rsidP="00AD2406">
            <w:pPr>
              <w:spacing w:after="0" w:line="240" w:lineRule="auto"/>
              <w:rPr>
                <w:rFonts w:ascii="Times New Roman" w:hAnsi="Times New Roman" w:cs="Times New Roman"/>
                <w:sz w:val="24"/>
                <w:szCs w:val="24"/>
              </w:rPr>
            </w:pPr>
          </w:p>
        </w:tc>
        <w:tc>
          <w:tcPr>
            <w:tcW w:w="1434" w:type="dxa"/>
          </w:tcPr>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Вихователь-методист,</w:t>
            </w:r>
          </w:p>
          <w:p w:rsidR="00AD2406" w:rsidRPr="00DD5648" w:rsidRDefault="00AD2406" w:rsidP="00AD2406">
            <w:pPr>
              <w:spacing w:after="0" w:line="240" w:lineRule="auto"/>
              <w:jc w:val="center"/>
              <w:rPr>
                <w:rFonts w:ascii="Times New Roman" w:hAnsi="Times New Roman" w:cs="Times New Roman"/>
                <w:sz w:val="24"/>
                <w:szCs w:val="24"/>
              </w:rPr>
            </w:pPr>
            <w:r w:rsidRPr="00DD5648">
              <w:rPr>
                <w:rFonts w:ascii="Times New Roman" w:hAnsi="Times New Roman" w:cs="Times New Roman"/>
                <w:sz w:val="24"/>
                <w:szCs w:val="24"/>
              </w:rPr>
              <w:t>педагоги</w:t>
            </w:r>
          </w:p>
          <w:p w:rsidR="00AD2406" w:rsidRPr="00DD5648" w:rsidRDefault="00AD2406" w:rsidP="00AD2406">
            <w:pPr>
              <w:spacing w:after="0" w:line="240" w:lineRule="auto"/>
              <w:rPr>
                <w:rFonts w:ascii="Times New Roman" w:hAnsi="Times New Roman" w:cs="Times New Roman"/>
                <w:sz w:val="24"/>
                <w:szCs w:val="24"/>
              </w:rPr>
            </w:pPr>
          </w:p>
          <w:p w:rsidR="00AD2406" w:rsidRPr="00DD5648" w:rsidRDefault="00AD2406" w:rsidP="00AD2406">
            <w:pPr>
              <w:spacing w:after="0" w:line="240" w:lineRule="auto"/>
              <w:jc w:val="center"/>
              <w:rPr>
                <w:rFonts w:ascii="Times New Roman" w:hAnsi="Times New Roman" w:cs="Times New Roman"/>
                <w:sz w:val="24"/>
                <w:szCs w:val="24"/>
              </w:rPr>
            </w:pP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Pr="000739E4"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 xml:space="preserve">Використання елементів </w:t>
            </w:r>
            <w:proofErr w:type="spellStart"/>
            <w:r w:rsidRPr="00033CB4">
              <w:rPr>
                <w:rFonts w:ascii="Times New Roman" w:hAnsi="Times New Roman" w:cs="Times New Roman"/>
                <w:sz w:val="24"/>
                <w:szCs w:val="24"/>
              </w:rPr>
              <w:t>проєктного</w:t>
            </w:r>
            <w:proofErr w:type="spellEnd"/>
            <w:r w:rsidRPr="00033CB4">
              <w:rPr>
                <w:rFonts w:ascii="Times New Roman" w:hAnsi="Times New Roman" w:cs="Times New Roman"/>
                <w:sz w:val="24"/>
                <w:szCs w:val="24"/>
              </w:rPr>
              <w:t xml:space="preserve"> навчання в дошкільному віці як засобу інтеграції освітніх напрямів.</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Вихователь-методист,</w:t>
            </w:r>
          </w:p>
          <w:p w:rsidR="00AD2406" w:rsidRPr="00DD5648"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Pr="000739E4"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Реалізація моделі «партнерства у дії»: ефективна взаємодія педагог – батьки – дитина.</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Вихователь-методист,</w:t>
            </w:r>
          </w:p>
          <w:p w:rsidR="00AD2406" w:rsidRPr="00DD5648"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Pr="000739E4"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 xml:space="preserve">Розвиток освітнього середовища як третього педагога (за концепцією </w:t>
            </w:r>
            <w:proofErr w:type="spellStart"/>
            <w:r w:rsidRPr="00033CB4">
              <w:rPr>
                <w:rFonts w:ascii="Times New Roman" w:hAnsi="Times New Roman" w:cs="Times New Roman"/>
                <w:sz w:val="24"/>
                <w:szCs w:val="24"/>
              </w:rPr>
              <w:t>Реджо</w:t>
            </w:r>
            <w:proofErr w:type="spellEnd"/>
            <w:r w:rsidRPr="00033CB4">
              <w:rPr>
                <w:rFonts w:ascii="Times New Roman" w:hAnsi="Times New Roman" w:cs="Times New Roman"/>
                <w:sz w:val="24"/>
                <w:szCs w:val="24"/>
              </w:rPr>
              <w:t>-педагогіки).</w:t>
            </w:r>
          </w:p>
        </w:tc>
        <w:tc>
          <w:tcPr>
            <w:tcW w:w="1308" w:type="dxa"/>
          </w:tcPr>
          <w:p w:rsidR="00AD2406" w:rsidRPr="00DD5648"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434" w:type="dxa"/>
          </w:tcPr>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Вихователь-методист,</w:t>
            </w:r>
          </w:p>
          <w:p w:rsidR="00AD2406" w:rsidRPr="00DD5648"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val="restart"/>
          </w:tcPr>
          <w:p w:rsidR="00AD2406" w:rsidRPr="000739E4" w:rsidRDefault="00AD2406" w:rsidP="00AD2406">
            <w:pPr>
              <w:spacing w:after="0" w:line="240" w:lineRule="auto"/>
              <w:ind w:left="-111" w:right="-105"/>
              <w:jc w:val="center"/>
              <w:rPr>
                <w:rFonts w:ascii="Times New Roman" w:hAnsi="Times New Roman" w:cs="Times New Roman"/>
                <w:b/>
                <w:sz w:val="24"/>
                <w:szCs w:val="24"/>
              </w:rPr>
            </w:pPr>
            <w:proofErr w:type="spellStart"/>
            <w:r w:rsidRPr="00033CB4">
              <w:rPr>
                <w:rFonts w:ascii="Times New Roman" w:hAnsi="Times New Roman" w:cs="Times New Roman"/>
                <w:b/>
                <w:sz w:val="24"/>
                <w:szCs w:val="24"/>
              </w:rPr>
              <w:t>Інди</w:t>
            </w:r>
            <w:r>
              <w:rPr>
                <w:rFonts w:ascii="Times New Roman" w:hAnsi="Times New Roman" w:cs="Times New Roman"/>
                <w:b/>
                <w:sz w:val="24"/>
                <w:szCs w:val="24"/>
              </w:rPr>
              <w:t>-</w:t>
            </w:r>
            <w:r w:rsidRPr="00033CB4">
              <w:rPr>
                <w:rFonts w:ascii="Times New Roman" w:hAnsi="Times New Roman" w:cs="Times New Roman"/>
                <w:b/>
                <w:sz w:val="24"/>
                <w:szCs w:val="24"/>
              </w:rPr>
              <w:t>відуальний</w:t>
            </w:r>
            <w:proofErr w:type="spellEnd"/>
            <w:r w:rsidRPr="00033CB4">
              <w:rPr>
                <w:rFonts w:ascii="Times New Roman" w:hAnsi="Times New Roman" w:cs="Times New Roman"/>
                <w:b/>
                <w:sz w:val="24"/>
                <w:szCs w:val="24"/>
              </w:rPr>
              <w:t xml:space="preserve"> педагогічний аудит</w:t>
            </w: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Аналіз особистого освітнього стилю педагога: оцінювання, підтримка, зворотний зв’язок.</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434" w:type="dxa"/>
          </w:tcPr>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Директор,</w:t>
            </w:r>
          </w:p>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Pr="00033CB4"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 xml:space="preserve">Визначення сильних сторін і зон професійного зростання кожного </w:t>
            </w:r>
            <w:r>
              <w:rPr>
                <w:rFonts w:ascii="Times New Roman" w:hAnsi="Times New Roman" w:cs="Times New Roman"/>
                <w:sz w:val="24"/>
                <w:szCs w:val="24"/>
              </w:rPr>
              <w:t>педагогічного працівника.</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Директор,</w:t>
            </w:r>
          </w:p>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Pr="00033CB4"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Самооцінка за критеріями внутрішньої системи забезпечення якості освіти (ІСЗЯО).</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434" w:type="dxa"/>
          </w:tcPr>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Директор,</w:t>
            </w:r>
          </w:p>
          <w:p w:rsidR="00AD2406" w:rsidRPr="00033CB4" w:rsidRDefault="00AD2406" w:rsidP="00AD2406">
            <w:pPr>
              <w:spacing w:after="0" w:line="240" w:lineRule="auto"/>
              <w:jc w:val="center"/>
              <w:rPr>
                <w:rFonts w:ascii="Times New Roman" w:hAnsi="Times New Roman" w:cs="Times New Roman"/>
                <w:sz w:val="24"/>
                <w:szCs w:val="24"/>
              </w:rPr>
            </w:pPr>
            <w:r w:rsidRPr="00033CB4">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val="restart"/>
          </w:tcPr>
          <w:p w:rsidR="00AD2406" w:rsidRPr="00033CB4" w:rsidRDefault="00AD2406" w:rsidP="00AD2406">
            <w:pPr>
              <w:spacing w:after="0" w:line="240" w:lineRule="auto"/>
              <w:jc w:val="center"/>
              <w:rPr>
                <w:rFonts w:ascii="Times New Roman" w:hAnsi="Times New Roman" w:cs="Times New Roman"/>
                <w:b/>
                <w:sz w:val="24"/>
                <w:szCs w:val="24"/>
              </w:rPr>
            </w:pPr>
            <w:r w:rsidRPr="00033CB4">
              <w:rPr>
                <w:rFonts w:ascii="Times New Roman" w:hAnsi="Times New Roman" w:cs="Times New Roman"/>
                <w:b/>
                <w:sz w:val="24"/>
                <w:szCs w:val="24"/>
              </w:rPr>
              <w:t>Фокус-група</w:t>
            </w: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 xml:space="preserve">Аналіз практик підтримки психоемоційного стану дітей в умовах </w:t>
            </w:r>
            <w:r w:rsidRPr="00033CB4">
              <w:rPr>
                <w:rFonts w:ascii="Times New Roman" w:hAnsi="Times New Roman" w:cs="Times New Roman"/>
                <w:sz w:val="24"/>
                <w:szCs w:val="24"/>
              </w:rPr>
              <w:lastRenderedPageBreak/>
              <w:t>тривожного середовища.</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Листопад</w:t>
            </w:r>
          </w:p>
        </w:tc>
        <w:tc>
          <w:tcPr>
            <w:tcW w:w="1434" w:type="dxa"/>
          </w:tcPr>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Вихователь-методист,</w:t>
            </w:r>
            <w:r>
              <w:rPr>
                <w:rFonts w:ascii="Times New Roman" w:hAnsi="Times New Roman" w:cs="Times New Roman"/>
                <w:sz w:val="24"/>
                <w:szCs w:val="24"/>
              </w:rPr>
              <w:t xml:space="preserve"> практичний психолог,</w:t>
            </w:r>
          </w:p>
          <w:p w:rsidR="00AD2406" w:rsidRPr="00033CB4"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lastRenderedPageBreak/>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Pr="00033CB4"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Обговорення викликів інклюзивного освітнього процесу у щоденній роботі.</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434" w:type="dxa"/>
          </w:tcPr>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Вихователь-методист,</w:t>
            </w:r>
            <w:r>
              <w:rPr>
                <w:rFonts w:ascii="Times New Roman" w:hAnsi="Times New Roman" w:cs="Times New Roman"/>
                <w:sz w:val="24"/>
                <w:szCs w:val="24"/>
              </w:rPr>
              <w:t xml:space="preserve"> команда ППС,</w:t>
            </w:r>
          </w:p>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13661D">
              <w:rPr>
                <w:rFonts w:ascii="Times New Roman" w:hAnsi="Times New Roman" w:cs="Times New Roman"/>
                <w:sz w:val="24"/>
                <w:szCs w:val="24"/>
              </w:rPr>
              <w:t>едагоги</w:t>
            </w:r>
            <w:r>
              <w:rPr>
                <w:rFonts w:ascii="Times New Roman" w:hAnsi="Times New Roman" w:cs="Times New Roman"/>
                <w:sz w:val="24"/>
                <w:szCs w:val="24"/>
              </w:rPr>
              <w:t>,</w:t>
            </w:r>
          </w:p>
          <w:p w:rsidR="00AD2406" w:rsidRPr="00033CB4" w:rsidRDefault="00AD2406" w:rsidP="00AD2406">
            <w:pPr>
              <w:spacing w:after="0" w:line="240" w:lineRule="auto"/>
              <w:jc w:val="center"/>
              <w:rPr>
                <w:rFonts w:ascii="Times New Roman" w:hAnsi="Times New Roman" w:cs="Times New Roman"/>
                <w:sz w:val="24"/>
                <w:szCs w:val="24"/>
              </w:rPr>
            </w:pP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Pr="00033CB4"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033CB4">
              <w:rPr>
                <w:rFonts w:ascii="Times New Roman" w:hAnsi="Times New Roman" w:cs="Times New Roman"/>
                <w:sz w:val="24"/>
                <w:szCs w:val="24"/>
              </w:rPr>
              <w:t>Збір ідей щодо поліпшення партнерської взаємодії з родинами вихованців.</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434" w:type="dxa"/>
          </w:tcPr>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Вихователь-методист,</w:t>
            </w:r>
          </w:p>
          <w:p w:rsidR="00AD2406" w:rsidRPr="00033CB4"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val="restart"/>
          </w:tcPr>
          <w:p w:rsidR="00AD2406" w:rsidRPr="00033CB4" w:rsidRDefault="00AD2406" w:rsidP="00AD2406">
            <w:pPr>
              <w:spacing w:after="0" w:line="240" w:lineRule="auto"/>
              <w:jc w:val="center"/>
              <w:rPr>
                <w:rFonts w:ascii="Times New Roman" w:hAnsi="Times New Roman" w:cs="Times New Roman"/>
                <w:b/>
                <w:sz w:val="24"/>
                <w:szCs w:val="24"/>
              </w:rPr>
            </w:pPr>
            <w:r w:rsidRPr="0013661D">
              <w:rPr>
                <w:rFonts w:ascii="Times New Roman" w:hAnsi="Times New Roman" w:cs="Times New Roman"/>
                <w:b/>
                <w:sz w:val="24"/>
                <w:szCs w:val="24"/>
              </w:rPr>
              <w:t>Спостереження</w:t>
            </w:r>
          </w:p>
        </w:tc>
        <w:tc>
          <w:tcPr>
            <w:tcW w:w="2815" w:type="dxa"/>
          </w:tcPr>
          <w:p w:rsidR="00AD2406" w:rsidRPr="00033CB4" w:rsidRDefault="00AD2406" w:rsidP="00AD2406">
            <w:pPr>
              <w:spacing w:after="0" w:line="240" w:lineRule="auto"/>
              <w:jc w:val="both"/>
              <w:rPr>
                <w:rFonts w:ascii="Times New Roman" w:hAnsi="Times New Roman" w:cs="Times New Roman"/>
                <w:sz w:val="24"/>
                <w:szCs w:val="24"/>
              </w:rPr>
            </w:pPr>
            <w:r w:rsidRPr="0013661D">
              <w:rPr>
                <w:rFonts w:ascii="Times New Roman" w:hAnsi="Times New Roman" w:cs="Times New Roman"/>
                <w:sz w:val="24"/>
                <w:szCs w:val="24"/>
              </w:rPr>
              <w:t>Аналіз ефективності інклюзивного підходу в змісті занять і взаємодії з дітьми з ООП.</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434" w:type="dxa"/>
          </w:tcPr>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Вихователь-методист,</w:t>
            </w:r>
          </w:p>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педагоги</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Pr="0013661D" w:rsidRDefault="00AD2406" w:rsidP="00AD2406">
            <w:pPr>
              <w:spacing w:after="0" w:line="240" w:lineRule="auto"/>
              <w:jc w:val="center"/>
              <w:rPr>
                <w:rFonts w:ascii="Times New Roman" w:hAnsi="Times New Roman" w:cs="Times New Roman"/>
                <w:b/>
                <w:sz w:val="24"/>
                <w:szCs w:val="24"/>
              </w:rPr>
            </w:pPr>
          </w:p>
        </w:tc>
        <w:tc>
          <w:tcPr>
            <w:tcW w:w="2815" w:type="dxa"/>
          </w:tcPr>
          <w:p w:rsidR="00AD2406" w:rsidRDefault="00AD2406" w:rsidP="00AD2406">
            <w:pPr>
              <w:spacing w:after="0" w:line="240" w:lineRule="auto"/>
              <w:jc w:val="both"/>
              <w:rPr>
                <w:rFonts w:ascii="Times New Roman" w:hAnsi="Times New Roman" w:cs="Times New Roman"/>
                <w:sz w:val="24"/>
                <w:szCs w:val="24"/>
              </w:rPr>
            </w:pPr>
            <w:r w:rsidRPr="0013661D">
              <w:rPr>
                <w:rFonts w:ascii="Times New Roman" w:hAnsi="Times New Roman" w:cs="Times New Roman"/>
                <w:sz w:val="24"/>
                <w:szCs w:val="24"/>
              </w:rPr>
              <w:t>Спостереження за організацією самостійної дослідницької активності дітей у розвивальному середовищі.</w:t>
            </w:r>
          </w:p>
          <w:p w:rsidR="00AD2406" w:rsidRPr="0013661D" w:rsidRDefault="00AD2406" w:rsidP="00AD2406">
            <w:pPr>
              <w:spacing w:after="0" w:line="240" w:lineRule="auto"/>
              <w:jc w:val="both"/>
              <w:rPr>
                <w:rFonts w:ascii="Times New Roman" w:hAnsi="Times New Roman" w:cs="Times New Roman"/>
                <w:sz w:val="24"/>
                <w:szCs w:val="24"/>
              </w:rPr>
            </w:pP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434" w:type="dxa"/>
          </w:tcPr>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Вихователь-методист,</w:t>
            </w:r>
          </w:p>
          <w:p w:rsidR="00AD2406" w:rsidRPr="0013661D"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val="restart"/>
          </w:tcPr>
          <w:p w:rsidR="00AD2406" w:rsidRPr="0013661D" w:rsidRDefault="00AD2406" w:rsidP="00AD2406">
            <w:pPr>
              <w:spacing w:after="0" w:line="240" w:lineRule="auto"/>
              <w:jc w:val="center"/>
              <w:rPr>
                <w:rFonts w:ascii="Times New Roman" w:hAnsi="Times New Roman" w:cs="Times New Roman"/>
                <w:b/>
                <w:sz w:val="24"/>
                <w:szCs w:val="24"/>
              </w:rPr>
            </w:pPr>
            <w:r w:rsidRPr="0013661D">
              <w:rPr>
                <w:rFonts w:ascii="Times New Roman" w:hAnsi="Times New Roman" w:cs="Times New Roman"/>
                <w:b/>
                <w:sz w:val="24"/>
                <w:szCs w:val="24"/>
              </w:rPr>
              <w:t>Вивчення документації</w:t>
            </w:r>
          </w:p>
        </w:tc>
        <w:tc>
          <w:tcPr>
            <w:tcW w:w="2815" w:type="dxa"/>
          </w:tcPr>
          <w:p w:rsidR="00AD2406" w:rsidRPr="0013661D" w:rsidRDefault="00AD2406" w:rsidP="00AD2406">
            <w:pPr>
              <w:spacing w:after="0" w:line="240" w:lineRule="auto"/>
              <w:jc w:val="both"/>
              <w:rPr>
                <w:rFonts w:ascii="Times New Roman" w:hAnsi="Times New Roman" w:cs="Times New Roman"/>
                <w:sz w:val="24"/>
                <w:szCs w:val="24"/>
              </w:rPr>
            </w:pPr>
            <w:r w:rsidRPr="0013661D">
              <w:rPr>
                <w:rFonts w:ascii="Times New Roman" w:hAnsi="Times New Roman" w:cs="Times New Roman"/>
                <w:sz w:val="24"/>
                <w:szCs w:val="24"/>
              </w:rPr>
              <w:t xml:space="preserve">Перевірка відповідності планування освітнього процесу принципам індивідуалізації та </w:t>
            </w:r>
            <w:proofErr w:type="spellStart"/>
            <w:r w:rsidRPr="0013661D">
              <w:rPr>
                <w:rFonts w:ascii="Times New Roman" w:hAnsi="Times New Roman" w:cs="Times New Roman"/>
                <w:sz w:val="24"/>
                <w:szCs w:val="24"/>
              </w:rPr>
              <w:t>інклюзивності</w:t>
            </w:r>
            <w:proofErr w:type="spellEnd"/>
            <w:r w:rsidRPr="0013661D">
              <w:rPr>
                <w:rFonts w:ascii="Times New Roman" w:hAnsi="Times New Roman" w:cs="Times New Roman"/>
                <w:sz w:val="24"/>
                <w:szCs w:val="24"/>
              </w:rPr>
              <w:t>.</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434" w:type="dxa"/>
          </w:tcPr>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Pr="0013661D" w:rsidRDefault="00AD2406" w:rsidP="00AD2406">
            <w:pPr>
              <w:spacing w:after="0" w:line="240" w:lineRule="auto"/>
              <w:jc w:val="center"/>
              <w:rPr>
                <w:rFonts w:ascii="Times New Roman" w:hAnsi="Times New Roman" w:cs="Times New Roman"/>
                <w:b/>
                <w:sz w:val="24"/>
                <w:szCs w:val="24"/>
              </w:rPr>
            </w:pPr>
          </w:p>
        </w:tc>
        <w:tc>
          <w:tcPr>
            <w:tcW w:w="2815" w:type="dxa"/>
          </w:tcPr>
          <w:p w:rsidR="00AD2406" w:rsidRPr="0013661D" w:rsidRDefault="00AD2406" w:rsidP="00AD2406">
            <w:pPr>
              <w:spacing w:after="0" w:line="240" w:lineRule="auto"/>
              <w:jc w:val="both"/>
              <w:rPr>
                <w:rFonts w:ascii="Times New Roman" w:hAnsi="Times New Roman" w:cs="Times New Roman"/>
                <w:sz w:val="24"/>
                <w:szCs w:val="24"/>
              </w:rPr>
            </w:pPr>
            <w:r w:rsidRPr="0013661D">
              <w:rPr>
                <w:rFonts w:ascii="Times New Roman" w:hAnsi="Times New Roman" w:cs="Times New Roman"/>
                <w:sz w:val="24"/>
                <w:szCs w:val="24"/>
              </w:rPr>
              <w:t>Аналіз відповідності документів критеріям академічної доброчесності.</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434" w:type="dxa"/>
          </w:tcPr>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Pr="0013661D" w:rsidRDefault="00AD2406" w:rsidP="00AD2406">
            <w:pPr>
              <w:spacing w:after="0" w:line="240" w:lineRule="auto"/>
              <w:jc w:val="center"/>
              <w:rPr>
                <w:rFonts w:ascii="Times New Roman" w:hAnsi="Times New Roman" w:cs="Times New Roman"/>
                <w:b/>
                <w:sz w:val="24"/>
                <w:szCs w:val="24"/>
              </w:rPr>
            </w:pPr>
          </w:p>
        </w:tc>
        <w:tc>
          <w:tcPr>
            <w:tcW w:w="2815" w:type="dxa"/>
          </w:tcPr>
          <w:p w:rsidR="00AD2406" w:rsidRDefault="00AD2406" w:rsidP="00AD2406">
            <w:pPr>
              <w:spacing w:after="0" w:line="240" w:lineRule="auto"/>
              <w:jc w:val="both"/>
              <w:rPr>
                <w:rFonts w:ascii="Times New Roman" w:hAnsi="Times New Roman" w:cs="Times New Roman"/>
                <w:sz w:val="24"/>
                <w:szCs w:val="24"/>
              </w:rPr>
            </w:pPr>
            <w:r w:rsidRPr="0013661D">
              <w:rPr>
                <w:rFonts w:ascii="Times New Roman" w:hAnsi="Times New Roman" w:cs="Times New Roman"/>
                <w:sz w:val="24"/>
                <w:szCs w:val="24"/>
              </w:rPr>
              <w:t>Вивчення наскрізної лінії розвитку соціальних навичок у планах вихователів.</w:t>
            </w:r>
          </w:p>
          <w:p w:rsidR="00AD2406" w:rsidRPr="0013661D" w:rsidRDefault="00AD2406" w:rsidP="00AD2406">
            <w:pPr>
              <w:spacing w:after="0" w:line="240" w:lineRule="auto"/>
              <w:jc w:val="both"/>
              <w:rPr>
                <w:rFonts w:ascii="Times New Roman" w:hAnsi="Times New Roman" w:cs="Times New Roman"/>
                <w:sz w:val="24"/>
                <w:szCs w:val="24"/>
              </w:rPr>
            </w:pP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434" w:type="dxa"/>
          </w:tcPr>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tcPr>
          <w:p w:rsidR="00AD2406" w:rsidRPr="0013661D" w:rsidRDefault="00AD2406" w:rsidP="00AD2406">
            <w:pPr>
              <w:spacing w:after="0" w:line="240" w:lineRule="auto"/>
              <w:ind w:left="-111" w:right="-105"/>
              <w:jc w:val="center"/>
              <w:rPr>
                <w:rFonts w:ascii="Times New Roman" w:hAnsi="Times New Roman" w:cs="Times New Roman"/>
                <w:b/>
                <w:sz w:val="24"/>
                <w:szCs w:val="24"/>
              </w:rPr>
            </w:pPr>
            <w:r w:rsidRPr="0013661D">
              <w:rPr>
                <w:rFonts w:ascii="Times New Roman" w:hAnsi="Times New Roman" w:cs="Times New Roman"/>
                <w:b/>
                <w:sz w:val="24"/>
                <w:szCs w:val="24"/>
              </w:rPr>
              <w:t>Партнерська взаємодія</w:t>
            </w:r>
          </w:p>
        </w:tc>
        <w:tc>
          <w:tcPr>
            <w:tcW w:w="2815" w:type="dxa"/>
          </w:tcPr>
          <w:p w:rsidR="00AD2406" w:rsidRDefault="00AD2406" w:rsidP="00AD2406">
            <w:pPr>
              <w:spacing w:after="0" w:line="240" w:lineRule="auto"/>
              <w:jc w:val="both"/>
              <w:rPr>
                <w:rFonts w:ascii="Times New Roman" w:hAnsi="Times New Roman" w:cs="Times New Roman"/>
                <w:sz w:val="24"/>
                <w:szCs w:val="24"/>
              </w:rPr>
            </w:pPr>
            <w:r w:rsidRPr="0013661D">
              <w:rPr>
                <w:rFonts w:ascii="Times New Roman" w:hAnsi="Times New Roman" w:cs="Times New Roman"/>
                <w:sz w:val="24"/>
                <w:szCs w:val="24"/>
              </w:rPr>
              <w:t>Оцінка якості співпраці з батьками: ступінь залучення до освітнього процесу, створення безпечного освітнього середовища, відкритість комунікації</w:t>
            </w:r>
            <w:r>
              <w:rPr>
                <w:rFonts w:ascii="Times New Roman" w:hAnsi="Times New Roman" w:cs="Times New Roman"/>
                <w:sz w:val="24"/>
                <w:szCs w:val="24"/>
              </w:rPr>
              <w:t>.</w:t>
            </w:r>
          </w:p>
          <w:p w:rsidR="00AD2406" w:rsidRPr="0013661D" w:rsidRDefault="00AD2406" w:rsidP="00AD2406">
            <w:pPr>
              <w:spacing w:after="0" w:line="240" w:lineRule="auto"/>
              <w:jc w:val="both"/>
              <w:rPr>
                <w:rFonts w:ascii="Times New Roman" w:hAnsi="Times New Roman" w:cs="Times New Roman"/>
                <w:sz w:val="24"/>
                <w:szCs w:val="24"/>
              </w:rPr>
            </w:pP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434" w:type="dxa"/>
          </w:tcPr>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Директор,</w:t>
            </w:r>
          </w:p>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val="restart"/>
          </w:tcPr>
          <w:p w:rsidR="00AD2406" w:rsidRPr="0013661D" w:rsidRDefault="00AD2406" w:rsidP="00AD2406">
            <w:pPr>
              <w:spacing w:after="0" w:line="240" w:lineRule="auto"/>
              <w:jc w:val="center"/>
              <w:rPr>
                <w:rFonts w:ascii="Times New Roman" w:hAnsi="Times New Roman" w:cs="Times New Roman"/>
                <w:b/>
                <w:sz w:val="24"/>
                <w:szCs w:val="24"/>
              </w:rPr>
            </w:pPr>
            <w:r w:rsidRPr="0013661D">
              <w:rPr>
                <w:rFonts w:ascii="Times New Roman" w:hAnsi="Times New Roman" w:cs="Times New Roman"/>
                <w:b/>
                <w:sz w:val="24"/>
                <w:szCs w:val="24"/>
              </w:rPr>
              <w:t>Цифровий моніторинг</w:t>
            </w:r>
          </w:p>
        </w:tc>
        <w:tc>
          <w:tcPr>
            <w:tcW w:w="2815" w:type="dxa"/>
          </w:tcPr>
          <w:p w:rsidR="00AD2406" w:rsidRPr="0013661D" w:rsidRDefault="00AD2406" w:rsidP="00AD2406">
            <w:pPr>
              <w:spacing w:after="0" w:line="240" w:lineRule="auto"/>
              <w:jc w:val="both"/>
              <w:rPr>
                <w:rFonts w:ascii="Times New Roman" w:hAnsi="Times New Roman" w:cs="Times New Roman"/>
                <w:sz w:val="24"/>
                <w:szCs w:val="24"/>
              </w:rPr>
            </w:pPr>
            <w:r w:rsidRPr="0013661D">
              <w:rPr>
                <w:rFonts w:ascii="Times New Roman" w:hAnsi="Times New Roman" w:cs="Times New Roman"/>
                <w:sz w:val="24"/>
                <w:szCs w:val="24"/>
              </w:rPr>
              <w:t>Вивчення активності педагогів у використанні онлайн-ресурсів, платформ, ІКТ-засобів в освітній діяльності.</w:t>
            </w: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434" w:type="dxa"/>
          </w:tcPr>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vMerge/>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vMerge/>
          </w:tcPr>
          <w:p w:rsidR="00AD2406" w:rsidRPr="0013661D" w:rsidRDefault="00AD2406" w:rsidP="00AD2406">
            <w:pPr>
              <w:spacing w:after="0" w:line="240" w:lineRule="auto"/>
              <w:jc w:val="center"/>
              <w:rPr>
                <w:rFonts w:ascii="Times New Roman" w:hAnsi="Times New Roman" w:cs="Times New Roman"/>
                <w:b/>
                <w:sz w:val="24"/>
                <w:szCs w:val="24"/>
              </w:rPr>
            </w:pPr>
          </w:p>
        </w:tc>
        <w:tc>
          <w:tcPr>
            <w:tcW w:w="2815" w:type="dxa"/>
          </w:tcPr>
          <w:p w:rsidR="00AD2406" w:rsidRDefault="00AD2406" w:rsidP="00AD2406">
            <w:pPr>
              <w:spacing w:after="0" w:line="240" w:lineRule="auto"/>
              <w:jc w:val="both"/>
              <w:rPr>
                <w:rFonts w:ascii="Times New Roman" w:hAnsi="Times New Roman" w:cs="Times New Roman"/>
                <w:sz w:val="24"/>
                <w:szCs w:val="24"/>
              </w:rPr>
            </w:pPr>
            <w:r w:rsidRPr="0013661D">
              <w:rPr>
                <w:rFonts w:ascii="Times New Roman" w:hAnsi="Times New Roman" w:cs="Times New Roman"/>
                <w:sz w:val="24"/>
                <w:szCs w:val="24"/>
              </w:rPr>
              <w:t>Аналіз ефективності використання цифрових форм взаємодії з батьками (чат-групи, онлайн-звіти, блоги тощо).</w:t>
            </w:r>
          </w:p>
          <w:p w:rsidR="00AD2406" w:rsidRPr="0013661D" w:rsidRDefault="00AD2406" w:rsidP="00AD2406">
            <w:pPr>
              <w:spacing w:after="0" w:line="240" w:lineRule="auto"/>
              <w:jc w:val="both"/>
              <w:rPr>
                <w:rFonts w:ascii="Times New Roman" w:hAnsi="Times New Roman" w:cs="Times New Roman"/>
                <w:sz w:val="24"/>
                <w:szCs w:val="24"/>
              </w:rPr>
            </w:pP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434" w:type="dxa"/>
          </w:tcPr>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r w:rsidR="00AD2406" w:rsidTr="00F5725C">
        <w:trPr>
          <w:trHeight w:val="612"/>
        </w:trPr>
        <w:tc>
          <w:tcPr>
            <w:tcW w:w="2110" w:type="dxa"/>
          </w:tcPr>
          <w:p w:rsidR="00AD2406" w:rsidRDefault="00AD2406" w:rsidP="00AD2406">
            <w:pPr>
              <w:pStyle w:val="a3"/>
              <w:spacing w:after="0" w:line="240" w:lineRule="auto"/>
              <w:ind w:left="300"/>
              <w:rPr>
                <w:rFonts w:ascii="Times New Roman" w:hAnsi="Times New Roman" w:cs="Times New Roman"/>
                <w:b/>
                <w:sz w:val="24"/>
                <w:szCs w:val="24"/>
              </w:rPr>
            </w:pPr>
          </w:p>
        </w:tc>
        <w:tc>
          <w:tcPr>
            <w:tcW w:w="1673" w:type="dxa"/>
          </w:tcPr>
          <w:p w:rsidR="00AD2406" w:rsidRPr="0013661D" w:rsidRDefault="00AD2406" w:rsidP="00AD2406">
            <w:pPr>
              <w:spacing w:after="0" w:line="240" w:lineRule="auto"/>
              <w:jc w:val="center"/>
              <w:rPr>
                <w:rFonts w:ascii="Times New Roman" w:hAnsi="Times New Roman" w:cs="Times New Roman"/>
                <w:b/>
                <w:sz w:val="24"/>
                <w:szCs w:val="24"/>
              </w:rPr>
            </w:pPr>
            <w:r w:rsidRPr="0013661D">
              <w:rPr>
                <w:rFonts w:ascii="Times New Roman" w:hAnsi="Times New Roman" w:cs="Times New Roman"/>
                <w:b/>
                <w:sz w:val="24"/>
                <w:szCs w:val="24"/>
              </w:rPr>
              <w:t xml:space="preserve">Оцінка якості </w:t>
            </w:r>
            <w:proofErr w:type="spellStart"/>
            <w:r w:rsidRPr="0013661D">
              <w:rPr>
                <w:rFonts w:ascii="Times New Roman" w:hAnsi="Times New Roman" w:cs="Times New Roman"/>
                <w:b/>
                <w:sz w:val="24"/>
                <w:szCs w:val="24"/>
              </w:rPr>
              <w:t>управ</w:t>
            </w:r>
            <w:r>
              <w:rPr>
                <w:rFonts w:ascii="Times New Roman" w:hAnsi="Times New Roman" w:cs="Times New Roman"/>
                <w:b/>
                <w:sz w:val="24"/>
                <w:szCs w:val="24"/>
              </w:rPr>
              <w:t>-</w:t>
            </w:r>
            <w:r w:rsidRPr="0013661D">
              <w:rPr>
                <w:rFonts w:ascii="Times New Roman" w:hAnsi="Times New Roman" w:cs="Times New Roman"/>
                <w:b/>
                <w:sz w:val="24"/>
                <w:szCs w:val="24"/>
              </w:rPr>
              <w:t>лінської</w:t>
            </w:r>
            <w:proofErr w:type="spellEnd"/>
            <w:r w:rsidRPr="0013661D">
              <w:rPr>
                <w:rFonts w:ascii="Times New Roman" w:hAnsi="Times New Roman" w:cs="Times New Roman"/>
                <w:b/>
                <w:sz w:val="24"/>
                <w:szCs w:val="24"/>
              </w:rPr>
              <w:t xml:space="preserve"> діяльності</w:t>
            </w:r>
          </w:p>
        </w:tc>
        <w:tc>
          <w:tcPr>
            <w:tcW w:w="2815" w:type="dxa"/>
          </w:tcPr>
          <w:p w:rsidR="00AD2406" w:rsidRDefault="00AD2406" w:rsidP="00AD2406">
            <w:pPr>
              <w:spacing w:after="0" w:line="240" w:lineRule="auto"/>
              <w:jc w:val="both"/>
              <w:rPr>
                <w:rFonts w:ascii="Times New Roman" w:hAnsi="Times New Roman" w:cs="Times New Roman"/>
                <w:sz w:val="24"/>
                <w:szCs w:val="24"/>
              </w:rPr>
            </w:pPr>
            <w:r w:rsidRPr="0013661D">
              <w:rPr>
                <w:rFonts w:ascii="Times New Roman" w:hAnsi="Times New Roman" w:cs="Times New Roman"/>
                <w:sz w:val="24"/>
                <w:szCs w:val="24"/>
              </w:rPr>
              <w:t>Опитування працівників про ефективність управлінських рішень, прозорість, дотримання норм внутрішнього розпорядку</w:t>
            </w:r>
          </w:p>
          <w:p w:rsidR="00AD2406" w:rsidRPr="0013661D" w:rsidRDefault="00AD2406" w:rsidP="00AD2406">
            <w:pPr>
              <w:spacing w:after="0" w:line="240" w:lineRule="auto"/>
              <w:jc w:val="both"/>
              <w:rPr>
                <w:rFonts w:ascii="Times New Roman" w:hAnsi="Times New Roman" w:cs="Times New Roman"/>
                <w:sz w:val="24"/>
                <w:szCs w:val="24"/>
              </w:rPr>
            </w:pPr>
          </w:p>
        </w:tc>
        <w:tc>
          <w:tcPr>
            <w:tcW w:w="1308" w:type="dxa"/>
          </w:tcPr>
          <w:p w:rsidR="00AD2406" w:rsidRDefault="00AD2406" w:rsidP="00AD24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434" w:type="dxa"/>
          </w:tcPr>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Директор,</w:t>
            </w:r>
          </w:p>
          <w:p w:rsidR="00AD2406" w:rsidRPr="0013661D" w:rsidRDefault="00AD2406" w:rsidP="00AD2406">
            <w:pPr>
              <w:spacing w:after="0" w:line="240" w:lineRule="auto"/>
              <w:jc w:val="center"/>
              <w:rPr>
                <w:rFonts w:ascii="Times New Roman" w:hAnsi="Times New Roman" w:cs="Times New Roman"/>
                <w:sz w:val="24"/>
                <w:szCs w:val="24"/>
              </w:rPr>
            </w:pPr>
            <w:r w:rsidRPr="0013661D">
              <w:rPr>
                <w:rFonts w:ascii="Times New Roman" w:hAnsi="Times New Roman" w:cs="Times New Roman"/>
                <w:sz w:val="24"/>
                <w:szCs w:val="24"/>
              </w:rPr>
              <w:t>вихователь-методист</w:t>
            </w:r>
          </w:p>
        </w:tc>
        <w:tc>
          <w:tcPr>
            <w:tcW w:w="983" w:type="dxa"/>
          </w:tcPr>
          <w:p w:rsidR="00AD2406" w:rsidRDefault="00AD2406" w:rsidP="00AD2406">
            <w:pPr>
              <w:spacing w:after="0" w:line="240" w:lineRule="auto"/>
              <w:jc w:val="both"/>
              <w:rPr>
                <w:rFonts w:ascii="Times New Roman" w:hAnsi="Times New Roman" w:cs="Times New Roman"/>
                <w:b/>
                <w:sz w:val="24"/>
                <w:szCs w:val="24"/>
              </w:rPr>
            </w:pPr>
          </w:p>
        </w:tc>
      </w:tr>
    </w:tbl>
    <w:p w:rsidR="003204AF" w:rsidRDefault="003204AF" w:rsidP="000E6DC1">
      <w:pPr>
        <w:spacing w:after="0" w:line="240" w:lineRule="auto"/>
        <w:jc w:val="both"/>
        <w:rPr>
          <w:rFonts w:ascii="Times New Roman" w:hAnsi="Times New Roman" w:cs="Times New Roman"/>
          <w:b/>
          <w:sz w:val="24"/>
          <w:szCs w:val="24"/>
        </w:rPr>
      </w:pPr>
    </w:p>
    <w:p w:rsidR="003204AF" w:rsidRDefault="003204AF" w:rsidP="000E6DC1">
      <w:pPr>
        <w:spacing w:after="0" w:line="240" w:lineRule="auto"/>
        <w:jc w:val="both"/>
        <w:rPr>
          <w:rFonts w:ascii="Times New Roman" w:hAnsi="Times New Roman" w:cs="Times New Roman"/>
          <w:b/>
          <w:sz w:val="24"/>
          <w:szCs w:val="24"/>
        </w:rPr>
      </w:pPr>
    </w:p>
    <w:p w:rsidR="006477E9" w:rsidRDefault="006477E9" w:rsidP="000E6DC1">
      <w:pPr>
        <w:spacing w:after="0" w:line="240" w:lineRule="auto"/>
        <w:jc w:val="both"/>
        <w:rPr>
          <w:rFonts w:ascii="Times New Roman" w:hAnsi="Times New Roman" w:cs="Times New Roman"/>
          <w:b/>
          <w:sz w:val="24"/>
          <w:szCs w:val="24"/>
        </w:rPr>
      </w:pPr>
    </w:p>
    <w:p w:rsidR="00C556C4" w:rsidRDefault="00C556C4" w:rsidP="000E6DC1">
      <w:pPr>
        <w:spacing w:after="0" w:line="240" w:lineRule="auto"/>
        <w:jc w:val="both"/>
        <w:rPr>
          <w:rFonts w:ascii="Times New Roman" w:hAnsi="Times New Roman" w:cs="Times New Roman"/>
          <w:b/>
          <w:sz w:val="24"/>
          <w:szCs w:val="24"/>
        </w:rPr>
      </w:pPr>
    </w:p>
    <w:tbl>
      <w:tblPr>
        <w:tblW w:w="103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
        <w:gridCol w:w="3932"/>
        <w:gridCol w:w="1641"/>
        <w:gridCol w:w="1933"/>
        <w:gridCol w:w="2087"/>
      </w:tblGrid>
      <w:tr w:rsidR="00420861" w:rsidTr="002A30A0">
        <w:trPr>
          <w:trHeight w:val="492"/>
        </w:trPr>
        <w:tc>
          <w:tcPr>
            <w:tcW w:w="10361" w:type="dxa"/>
            <w:gridSpan w:val="5"/>
          </w:tcPr>
          <w:p w:rsidR="00420861" w:rsidRDefault="00420861" w:rsidP="004208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Розділ 4. Діяльність методичного кабінету</w:t>
            </w:r>
          </w:p>
        </w:tc>
      </w:tr>
      <w:tr w:rsidR="00420861" w:rsidTr="00807D09">
        <w:trPr>
          <w:trHeight w:val="408"/>
        </w:trPr>
        <w:tc>
          <w:tcPr>
            <w:tcW w:w="768" w:type="dxa"/>
          </w:tcPr>
          <w:p w:rsidR="00420861" w:rsidRDefault="00420861" w:rsidP="004208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p w:rsidR="00420861" w:rsidRDefault="00420861" w:rsidP="004208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п/п</w:t>
            </w:r>
          </w:p>
        </w:tc>
        <w:tc>
          <w:tcPr>
            <w:tcW w:w="3932" w:type="dxa"/>
          </w:tcPr>
          <w:p w:rsidR="00420861" w:rsidRDefault="00420861" w:rsidP="004208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 (зміст) діяльності</w:t>
            </w:r>
          </w:p>
        </w:tc>
        <w:tc>
          <w:tcPr>
            <w:tcW w:w="1641" w:type="dxa"/>
          </w:tcPr>
          <w:p w:rsidR="00420861" w:rsidRDefault="00420861" w:rsidP="004208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Термін</w:t>
            </w:r>
          </w:p>
          <w:p w:rsidR="00420861" w:rsidRDefault="00420861" w:rsidP="004208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виконання</w:t>
            </w:r>
          </w:p>
        </w:tc>
        <w:tc>
          <w:tcPr>
            <w:tcW w:w="1933" w:type="dxa"/>
          </w:tcPr>
          <w:p w:rsidR="00420861" w:rsidRDefault="00420861" w:rsidP="004208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Відповідальний</w:t>
            </w:r>
          </w:p>
        </w:tc>
        <w:tc>
          <w:tcPr>
            <w:tcW w:w="2087" w:type="dxa"/>
          </w:tcPr>
          <w:p w:rsidR="00420861" w:rsidRDefault="00420861" w:rsidP="0042086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Примітка</w:t>
            </w:r>
          </w:p>
        </w:tc>
      </w:tr>
      <w:tr w:rsidR="00743FC0" w:rsidTr="00807D09">
        <w:trPr>
          <w:trHeight w:val="288"/>
        </w:trPr>
        <w:tc>
          <w:tcPr>
            <w:tcW w:w="768" w:type="dxa"/>
          </w:tcPr>
          <w:p w:rsidR="00743FC0" w:rsidRPr="001B5757" w:rsidRDefault="00743FC0"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743FC0" w:rsidRDefault="00743FC0" w:rsidP="000E6DC1">
            <w:pPr>
              <w:spacing w:after="0" w:line="240" w:lineRule="auto"/>
              <w:jc w:val="both"/>
              <w:rPr>
                <w:rFonts w:ascii="Times New Roman" w:hAnsi="Times New Roman" w:cs="Times New Roman"/>
                <w:sz w:val="24"/>
                <w:szCs w:val="24"/>
              </w:rPr>
            </w:pPr>
            <w:r w:rsidRPr="00743FC0">
              <w:rPr>
                <w:rFonts w:ascii="Times New Roman" w:hAnsi="Times New Roman" w:cs="Times New Roman"/>
                <w:sz w:val="24"/>
                <w:szCs w:val="24"/>
              </w:rPr>
              <w:t>Формування рубрики «Законодавче оновлення» для відслідковування змін у дошкільній освіті</w:t>
            </w:r>
            <w:r>
              <w:rPr>
                <w:rFonts w:ascii="Times New Roman" w:hAnsi="Times New Roman" w:cs="Times New Roman"/>
                <w:sz w:val="24"/>
                <w:szCs w:val="24"/>
              </w:rPr>
              <w:t>.</w:t>
            </w:r>
          </w:p>
          <w:p w:rsidR="00A70CDC" w:rsidRPr="0013661D" w:rsidRDefault="00A70CDC" w:rsidP="000E6DC1">
            <w:pPr>
              <w:spacing w:after="0" w:line="240" w:lineRule="auto"/>
              <w:jc w:val="both"/>
              <w:rPr>
                <w:rFonts w:ascii="Times New Roman" w:hAnsi="Times New Roman" w:cs="Times New Roman"/>
                <w:sz w:val="24"/>
                <w:szCs w:val="24"/>
              </w:rPr>
            </w:pPr>
          </w:p>
        </w:tc>
        <w:tc>
          <w:tcPr>
            <w:tcW w:w="1641" w:type="dxa"/>
          </w:tcPr>
          <w:p w:rsidR="00743FC0" w:rsidRDefault="00743FC0"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Щомісяця</w:t>
            </w:r>
          </w:p>
        </w:tc>
        <w:tc>
          <w:tcPr>
            <w:tcW w:w="1933" w:type="dxa"/>
          </w:tcPr>
          <w:p w:rsidR="00743FC0" w:rsidRPr="00987A39" w:rsidRDefault="00743FC0" w:rsidP="00987A39">
            <w:pPr>
              <w:spacing w:after="0" w:line="240" w:lineRule="auto"/>
              <w:jc w:val="center"/>
              <w:rPr>
                <w:rFonts w:ascii="Times New Roman" w:hAnsi="Times New Roman" w:cs="Times New Roman"/>
                <w:sz w:val="24"/>
                <w:szCs w:val="24"/>
              </w:rPr>
            </w:pPr>
            <w:r w:rsidRPr="00743FC0">
              <w:rPr>
                <w:rFonts w:ascii="Times New Roman" w:hAnsi="Times New Roman" w:cs="Times New Roman"/>
                <w:sz w:val="24"/>
                <w:szCs w:val="24"/>
              </w:rPr>
              <w:t>Вихователь-методист</w:t>
            </w:r>
          </w:p>
        </w:tc>
        <w:tc>
          <w:tcPr>
            <w:tcW w:w="2087" w:type="dxa"/>
          </w:tcPr>
          <w:p w:rsidR="00743FC0" w:rsidRPr="0071659E" w:rsidRDefault="00743FC0" w:rsidP="000E6DC1">
            <w:pPr>
              <w:spacing w:after="0" w:line="240" w:lineRule="auto"/>
              <w:jc w:val="both"/>
              <w:rPr>
                <w:rFonts w:ascii="Times New Roman" w:hAnsi="Times New Roman" w:cs="Times New Roman"/>
                <w:bCs/>
                <w:sz w:val="24"/>
                <w:szCs w:val="24"/>
              </w:rPr>
            </w:pPr>
            <w:r w:rsidRPr="00743FC0">
              <w:rPr>
                <w:rFonts w:ascii="Times New Roman" w:hAnsi="Times New Roman" w:cs="Times New Roman"/>
                <w:bCs/>
                <w:sz w:val="24"/>
                <w:szCs w:val="24"/>
              </w:rPr>
              <w:t>Оперативна реакція на нові документи</w:t>
            </w: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71659E" w:rsidP="001B5757">
            <w:pPr>
              <w:spacing w:after="0" w:line="240" w:lineRule="auto"/>
              <w:jc w:val="both"/>
              <w:rPr>
                <w:rFonts w:ascii="Times New Roman" w:hAnsi="Times New Roman" w:cs="Times New Roman"/>
                <w:sz w:val="24"/>
                <w:szCs w:val="24"/>
              </w:rPr>
            </w:pPr>
            <w:r w:rsidRPr="0071659E">
              <w:rPr>
                <w:rFonts w:ascii="Times New Roman" w:hAnsi="Times New Roman" w:cs="Times New Roman"/>
                <w:sz w:val="24"/>
                <w:szCs w:val="24"/>
              </w:rPr>
              <w:t>Забезпечення функціонування внутрішньої системи забезпечення якості освіти (</w:t>
            </w:r>
            <w:r>
              <w:rPr>
                <w:rFonts w:ascii="Times New Roman" w:hAnsi="Times New Roman" w:cs="Times New Roman"/>
                <w:sz w:val="24"/>
                <w:szCs w:val="24"/>
              </w:rPr>
              <w:t>В</w:t>
            </w:r>
            <w:r w:rsidRPr="0071659E">
              <w:rPr>
                <w:rFonts w:ascii="Times New Roman" w:hAnsi="Times New Roman" w:cs="Times New Roman"/>
                <w:sz w:val="24"/>
                <w:szCs w:val="24"/>
              </w:rPr>
              <w:t xml:space="preserve">СЗЯО) відповідно до нового </w:t>
            </w:r>
            <w:r w:rsidRPr="00A70CDC">
              <w:rPr>
                <w:rFonts w:ascii="Times New Roman" w:hAnsi="Times New Roman" w:cs="Times New Roman"/>
                <w:b/>
                <w:bCs/>
                <w:sz w:val="24"/>
                <w:szCs w:val="24"/>
              </w:rPr>
              <w:t>Закону України "Про дошкільну освіту" №3788-IX</w:t>
            </w:r>
            <w:r w:rsidRPr="0071659E">
              <w:rPr>
                <w:rFonts w:ascii="Times New Roman" w:hAnsi="Times New Roman" w:cs="Times New Roman"/>
                <w:sz w:val="24"/>
                <w:szCs w:val="24"/>
              </w:rPr>
              <w:t xml:space="preserve"> та </w:t>
            </w:r>
            <w:r>
              <w:rPr>
                <w:rFonts w:ascii="Times New Roman" w:hAnsi="Times New Roman" w:cs="Times New Roman"/>
                <w:sz w:val="24"/>
                <w:szCs w:val="24"/>
              </w:rPr>
              <w:t xml:space="preserve">нових </w:t>
            </w:r>
            <w:r w:rsidRPr="0071659E">
              <w:rPr>
                <w:rFonts w:ascii="Times New Roman" w:hAnsi="Times New Roman" w:cs="Times New Roman"/>
                <w:sz w:val="24"/>
                <w:szCs w:val="24"/>
              </w:rPr>
              <w:t>методичних рекомендацій</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71659E"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w:t>
            </w:r>
            <w:r w:rsidR="00C512E1" w:rsidRPr="00987A39">
              <w:rPr>
                <w:rFonts w:ascii="Times New Roman" w:hAnsi="Times New Roman" w:cs="Times New Roman"/>
                <w:sz w:val="24"/>
                <w:szCs w:val="24"/>
              </w:rPr>
              <w:t xml:space="preserve"> року</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Pr="0071659E" w:rsidRDefault="0071659E" w:rsidP="000E6DC1">
            <w:pPr>
              <w:spacing w:after="0" w:line="240" w:lineRule="auto"/>
              <w:jc w:val="both"/>
              <w:rPr>
                <w:rFonts w:ascii="Times New Roman" w:hAnsi="Times New Roman" w:cs="Times New Roman"/>
                <w:bCs/>
                <w:sz w:val="24"/>
                <w:szCs w:val="24"/>
              </w:rPr>
            </w:pPr>
            <w:r w:rsidRPr="0071659E">
              <w:rPr>
                <w:rFonts w:ascii="Times New Roman" w:hAnsi="Times New Roman" w:cs="Times New Roman"/>
                <w:bCs/>
                <w:sz w:val="24"/>
                <w:szCs w:val="24"/>
              </w:rPr>
              <w:t>Персоніфікований супровід педагогів</w:t>
            </w: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Pr="001B5757" w:rsidRDefault="0071659E" w:rsidP="001B5757">
            <w:pPr>
              <w:spacing w:after="0" w:line="240" w:lineRule="auto"/>
              <w:jc w:val="both"/>
              <w:rPr>
                <w:rFonts w:ascii="Times New Roman" w:hAnsi="Times New Roman" w:cs="Times New Roman"/>
                <w:sz w:val="24"/>
                <w:szCs w:val="24"/>
              </w:rPr>
            </w:pPr>
            <w:r w:rsidRPr="0071659E">
              <w:rPr>
                <w:rFonts w:ascii="Times New Roman" w:hAnsi="Times New Roman" w:cs="Times New Roman"/>
                <w:sz w:val="24"/>
                <w:szCs w:val="24"/>
              </w:rPr>
              <w:t>Упровадження культури академічної доброчесності в методичну роботу</w:t>
            </w:r>
            <w:r>
              <w:rPr>
                <w:rFonts w:ascii="Times New Roman" w:hAnsi="Times New Roman" w:cs="Times New Roman"/>
                <w:sz w:val="24"/>
                <w:szCs w:val="24"/>
              </w:rPr>
              <w:t>.</w:t>
            </w:r>
          </w:p>
        </w:tc>
        <w:tc>
          <w:tcPr>
            <w:tcW w:w="1641" w:type="dxa"/>
          </w:tcPr>
          <w:p w:rsidR="001B5757" w:rsidRPr="00987A39" w:rsidRDefault="0071659E"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w:t>
            </w:r>
            <w:r w:rsidR="00C512E1" w:rsidRPr="00987A39">
              <w:rPr>
                <w:rFonts w:ascii="Times New Roman" w:hAnsi="Times New Roman" w:cs="Times New Roman"/>
                <w:sz w:val="24"/>
                <w:szCs w:val="24"/>
              </w:rPr>
              <w:t xml:space="preserve"> року</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Pr="0071659E" w:rsidRDefault="0071659E" w:rsidP="000E6DC1">
            <w:pPr>
              <w:spacing w:after="0" w:line="240" w:lineRule="auto"/>
              <w:jc w:val="both"/>
              <w:rPr>
                <w:rFonts w:ascii="Times New Roman" w:hAnsi="Times New Roman" w:cs="Times New Roman"/>
                <w:bCs/>
                <w:sz w:val="24"/>
                <w:szCs w:val="24"/>
              </w:rPr>
            </w:pPr>
            <w:r w:rsidRPr="0071659E">
              <w:rPr>
                <w:rFonts w:ascii="Times New Roman" w:hAnsi="Times New Roman" w:cs="Times New Roman"/>
                <w:bCs/>
                <w:sz w:val="24"/>
                <w:szCs w:val="24"/>
              </w:rPr>
              <w:t>Консультації, семінари, пам’ятки</w:t>
            </w: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1B5757" w:rsidP="001B5757">
            <w:pPr>
              <w:spacing w:after="0" w:line="240" w:lineRule="auto"/>
              <w:jc w:val="both"/>
              <w:rPr>
                <w:rFonts w:ascii="Times New Roman" w:hAnsi="Times New Roman" w:cs="Times New Roman"/>
                <w:sz w:val="24"/>
                <w:szCs w:val="24"/>
              </w:rPr>
            </w:pPr>
            <w:r w:rsidRPr="001B5757">
              <w:rPr>
                <w:rFonts w:ascii="Times New Roman" w:hAnsi="Times New Roman" w:cs="Times New Roman"/>
                <w:sz w:val="24"/>
                <w:szCs w:val="24"/>
              </w:rPr>
              <w:t xml:space="preserve">Складання </w:t>
            </w:r>
            <w:proofErr w:type="spellStart"/>
            <w:r w:rsidRPr="001B5757">
              <w:rPr>
                <w:rFonts w:ascii="Times New Roman" w:hAnsi="Times New Roman" w:cs="Times New Roman"/>
                <w:sz w:val="24"/>
                <w:szCs w:val="24"/>
              </w:rPr>
              <w:t>проєкту</w:t>
            </w:r>
            <w:proofErr w:type="spellEnd"/>
            <w:r w:rsidRPr="001B5757">
              <w:rPr>
                <w:rFonts w:ascii="Times New Roman" w:hAnsi="Times New Roman" w:cs="Times New Roman"/>
                <w:sz w:val="24"/>
                <w:szCs w:val="24"/>
              </w:rPr>
              <w:t xml:space="preserve"> Плану роботи закладу дошкільної освіти</w:t>
            </w:r>
            <w:r>
              <w:rPr>
                <w:rFonts w:ascii="Times New Roman" w:hAnsi="Times New Roman" w:cs="Times New Roman"/>
                <w:sz w:val="24"/>
                <w:szCs w:val="24"/>
              </w:rPr>
              <w:t xml:space="preserve"> на 202</w:t>
            </w:r>
            <w:r w:rsidR="00807D09">
              <w:rPr>
                <w:rFonts w:ascii="Times New Roman" w:hAnsi="Times New Roman" w:cs="Times New Roman"/>
                <w:sz w:val="24"/>
                <w:szCs w:val="24"/>
              </w:rPr>
              <w:t>6</w:t>
            </w:r>
            <w:r>
              <w:rPr>
                <w:rFonts w:ascii="Times New Roman" w:hAnsi="Times New Roman" w:cs="Times New Roman"/>
                <w:sz w:val="24"/>
                <w:szCs w:val="24"/>
              </w:rPr>
              <w:t>/202</w:t>
            </w:r>
            <w:r w:rsidR="00807D09">
              <w:rPr>
                <w:rFonts w:ascii="Times New Roman" w:hAnsi="Times New Roman" w:cs="Times New Roman"/>
                <w:sz w:val="24"/>
                <w:szCs w:val="24"/>
              </w:rPr>
              <w:t>7</w:t>
            </w:r>
            <w:r>
              <w:rPr>
                <w:rFonts w:ascii="Times New Roman" w:hAnsi="Times New Roman" w:cs="Times New Roman"/>
                <w:sz w:val="24"/>
                <w:szCs w:val="24"/>
              </w:rPr>
              <w:t xml:space="preserve"> </w:t>
            </w:r>
            <w:r w:rsidRPr="001B5757">
              <w:rPr>
                <w:rFonts w:ascii="Times New Roman" w:hAnsi="Times New Roman" w:cs="Times New Roman"/>
                <w:sz w:val="24"/>
                <w:szCs w:val="24"/>
              </w:rPr>
              <w:t>навчальний рік з додатками.</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Серпень</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Default="001B5757" w:rsidP="000E6DC1">
            <w:pPr>
              <w:spacing w:after="0" w:line="240" w:lineRule="auto"/>
              <w:jc w:val="both"/>
              <w:rPr>
                <w:rFonts w:ascii="Times New Roman" w:hAnsi="Times New Roman" w:cs="Times New Roman"/>
                <w:b/>
                <w:sz w:val="24"/>
                <w:szCs w:val="24"/>
              </w:rPr>
            </w:pP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71659E" w:rsidP="001B5757">
            <w:pPr>
              <w:spacing w:after="0" w:line="240" w:lineRule="auto"/>
              <w:jc w:val="both"/>
              <w:rPr>
                <w:rFonts w:ascii="Times New Roman" w:hAnsi="Times New Roman" w:cs="Times New Roman"/>
                <w:sz w:val="24"/>
                <w:szCs w:val="24"/>
              </w:rPr>
            </w:pPr>
            <w:r w:rsidRPr="0071659E">
              <w:rPr>
                <w:rFonts w:ascii="Times New Roman" w:hAnsi="Times New Roman" w:cs="Times New Roman"/>
                <w:sz w:val="24"/>
                <w:szCs w:val="24"/>
              </w:rPr>
              <w:t>Участь у створенні і реалізації Комплексу заходів з цивільного захисту та стратегії безпечного освітнього середовища</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Серпень</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Pr="0071659E" w:rsidRDefault="0071659E" w:rsidP="000E6DC1">
            <w:pPr>
              <w:spacing w:after="0" w:line="240" w:lineRule="auto"/>
              <w:jc w:val="both"/>
              <w:rPr>
                <w:rFonts w:ascii="Times New Roman" w:hAnsi="Times New Roman" w:cs="Times New Roman"/>
                <w:bCs/>
                <w:sz w:val="24"/>
                <w:szCs w:val="24"/>
              </w:rPr>
            </w:pPr>
            <w:r w:rsidRPr="0071659E">
              <w:rPr>
                <w:rFonts w:ascii="Times New Roman" w:hAnsi="Times New Roman" w:cs="Times New Roman"/>
                <w:bCs/>
                <w:sz w:val="24"/>
                <w:szCs w:val="24"/>
              </w:rPr>
              <w:t>Враховувати лист МОН №1/8820-2</w:t>
            </w:r>
          </w:p>
        </w:tc>
      </w:tr>
      <w:tr w:rsidR="00743FC0" w:rsidTr="00807D09">
        <w:trPr>
          <w:trHeight w:val="288"/>
        </w:trPr>
        <w:tc>
          <w:tcPr>
            <w:tcW w:w="768" w:type="dxa"/>
          </w:tcPr>
          <w:p w:rsidR="00743FC0" w:rsidRPr="001B5757" w:rsidRDefault="00743FC0"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743FC0" w:rsidRDefault="00743FC0" w:rsidP="001B5757">
            <w:pPr>
              <w:spacing w:after="0" w:line="240" w:lineRule="auto"/>
              <w:jc w:val="both"/>
              <w:rPr>
                <w:rFonts w:ascii="Times New Roman" w:hAnsi="Times New Roman" w:cs="Times New Roman"/>
                <w:sz w:val="24"/>
                <w:szCs w:val="24"/>
              </w:rPr>
            </w:pPr>
            <w:r w:rsidRPr="00A70CDC">
              <w:rPr>
                <w:rFonts w:ascii="Times New Roman" w:hAnsi="Times New Roman" w:cs="Times New Roman"/>
                <w:b/>
                <w:bCs/>
                <w:sz w:val="24"/>
                <w:szCs w:val="24"/>
              </w:rPr>
              <w:t>Створення віртуального кейсу «Новий Закон – нові підходи»:</w:t>
            </w:r>
            <w:r w:rsidRPr="00743FC0">
              <w:rPr>
                <w:rFonts w:ascii="Times New Roman" w:hAnsi="Times New Roman" w:cs="Times New Roman"/>
                <w:sz w:val="24"/>
                <w:szCs w:val="24"/>
              </w:rPr>
              <w:t xml:space="preserve"> пояснення нових норм простими словами</w:t>
            </w:r>
            <w:r>
              <w:rPr>
                <w:rFonts w:ascii="Times New Roman" w:hAnsi="Times New Roman" w:cs="Times New Roman"/>
                <w:sz w:val="24"/>
                <w:szCs w:val="24"/>
              </w:rPr>
              <w:t>.</w:t>
            </w:r>
          </w:p>
          <w:p w:rsidR="00A70CDC" w:rsidRPr="0071659E" w:rsidRDefault="00A70CDC" w:rsidP="001B5757">
            <w:pPr>
              <w:spacing w:after="0" w:line="240" w:lineRule="auto"/>
              <w:jc w:val="both"/>
              <w:rPr>
                <w:rFonts w:ascii="Times New Roman" w:hAnsi="Times New Roman" w:cs="Times New Roman"/>
                <w:sz w:val="24"/>
                <w:szCs w:val="24"/>
              </w:rPr>
            </w:pPr>
          </w:p>
        </w:tc>
        <w:tc>
          <w:tcPr>
            <w:tcW w:w="1641" w:type="dxa"/>
          </w:tcPr>
          <w:p w:rsidR="00743FC0" w:rsidRPr="00987A39" w:rsidRDefault="00743FC0"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933" w:type="dxa"/>
          </w:tcPr>
          <w:p w:rsidR="00743FC0" w:rsidRPr="00987A39" w:rsidRDefault="00743FC0" w:rsidP="00987A39">
            <w:pPr>
              <w:spacing w:after="0" w:line="240" w:lineRule="auto"/>
              <w:jc w:val="center"/>
              <w:rPr>
                <w:rFonts w:ascii="Times New Roman" w:hAnsi="Times New Roman" w:cs="Times New Roman"/>
                <w:sz w:val="24"/>
                <w:szCs w:val="24"/>
              </w:rPr>
            </w:pPr>
            <w:r w:rsidRPr="00743FC0">
              <w:rPr>
                <w:rFonts w:ascii="Times New Roman" w:hAnsi="Times New Roman" w:cs="Times New Roman"/>
                <w:sz w:val="24"/>
                <w:szCs w:val="24"/>
              </w:rPr>
              <w:t>Вихователь-методист</w:t>
            </w:r>
          </w:p>
        </w:tc>
        <w:tc>
          <w:tcPr>
            <w:tcW w:w="2087" w:type="dxa"/>
          </w:tcPr>
          <w:p w:rsidR="00743FC0" w:rsidRPr="0071659E" w:rsidRDefault="00743FC0" w:rsidP="000E6DC1">
            <w:pPr>
              <w:spacing w:after="0" w:line="240" w:lineRule="auto"/>
              <w:jc w:val="both"/>
              <w:rPr>
                <w:rFonts w:ascii="Times New Roman" w:hAnsi="Times New Roman" w:cs="Times New Roman"/>
                <w:bCs/>
                <w:sz w:val="24"/>
                <w:szCs w:val="24"/>
              </w:rPr>
            </w:pPr>
            <w:r w:rsidRPr="00743FC0">
              <w:rPr>
                <w:rFonts w:ascii="Times New Roman" w:hAnsi="Times New Roman" w:cs="Times New Roman"/>
                <w:bCs/>
                <w:sz w:val="24"/>
                <w:szCs w:val="24"/>
              </w:rPr>
              <w:t xml:space="preserve">У вигляді PDF-презентації або </w:t>
            </w:r>
            <w:proofErr w:type="spellStart"/>
            <w:r w:rsidRPr="00743FC0">
              <w:rPr>
                <w:rFonts w:ascii="Times New Roman" w:hAnsi="Times New Roman" w:cs="Times New Roman"/>
                <w:bCs/>
                <w:sz w:val="24"/>
                <w:szCs w:val="24"/>
              </w:rPr>
              <w:t>відеопояснення</w:t>
            </w:r>
            <w:proofErr w:type="spellEnd"/>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71659E" w:rsidP="001B5757">
            <w:pPr>
              <w:spacing w:after="0" w:line="240" w:lineRule="auto"/>
              <w:jc w:val="both"/>
              <w:rPr>
                <w:rFonts w:ascii="Times New Roman" w:hAnsi="Times New Roman" w:cs="Times New Roman"/>
                <w:sz w:val="24"/>
                <w:szCs w:val="24"/>
              </w:rPr>
            </w:pPr>
            <w:r w:rsidRPr="0071659E">
              <w:rPr>
                <w:rFonts w:ascii="Times New Roman" w:hAnsi="Times New Roman" w:cs="Times New Roman"/>
                <w:sz w:val="24"/>
                <w:szCs w:val="24"/>
              </w:rPr>
              <w:t xml:space="preserve">Розроблення карт діагностики розвитку дітей відповідно до БКДО та </w:t>
            </w:r>
            <w:proofErr w:type="spellStart"/>
            <w:r w:rsidRPr="0071659E">
              <w:rPr>
                <w:rFonts w:ascii="Times New Roman" w:hAnsi="Times New Roman" w:cs="Times New Roman"/>
                <w:sz w:val="24"/>
                <w:szCs w:val="24"/>
              </w:rPr>
              <w:t>компетентнісного</w:t>
            </w:r>
            <w:proofErr w:type="spellEnd"/>
            <w:r w:rsidRPr="0071659E">
              <w:rPr>
                <w:rFonts w:ascii="Times New Roman" w:hAnsi="Times New Roman" w:cs="Times New Roman"/>
                <w:sz w:val="24"/>
                <w:szCs w:val="24"/>
              </w:rPr>
              <w:t xml:space="preserve"> підходу</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71659E"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Pr="0071659E" w:rsidRDefault="0071659E" w:rsidP="000E6DC1">
            <w:pPr>
              <w:spacing w:after="0" w:line="240" w:lineRule="auto"/>
              <w:jc w:val="both"/>
              <w:rPr>
                <w:rFonts w:ascii="Times New Roman" w:hAnsi="Times New Roman" w:cs="Times New Roman"/>
                <w:bCs/>
                <w:sz w:val="24"/>
                <w:szCs w:val="24"/>
              </w:rPr>
            </w:pPr>
            <w:r w:rsidRPr="0071659E">
              <w:rPr>
                <w:rFonts w:ascii="Times New Roman" w:hAnsi="Times New Roman" w:cs="Times New Roman"/>
                <w:bCs/>
                <w:sz w:val="24"/>
                <w:szCs w:val="24"/>
              </w:rPr>
              <w:t>Для всіх вікових груп</w:t>
            </w: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71659E" w:rsidP="001B5757">
            <w:pPr>
              <w:spacing w:after="0" w:line="240" w:lineRule="auto"/>
              <w:jc w:val="both"/>
              <w:rPr>
                <w:rFonts w:ascii="Times New Roman" w:hAnsi="Times New Roman" w:cs="Times New Roman"/>
                <w:sz w:val="24"/>
                <w:szCs w:val="24"/>
              </w:rPr>
            </w:pPr>
            <w:r w:rsidRPr="0071659E">
              <w:rPr>
                <w:rFonts w:ascii="Times New Roman" w:hAnsi="Times New Roman" w:cs="Times New Roman"/>
                <w:sz w:val="24"/>
                <w:szCs w:val="24"/>
              </w:rPr>
              <w:t xml:space="preserve">Розробка механізму оцінювання професійних </w:t>
            </w:r>
            <w:proofErr w:type="spellStart"/>
            <w:r w:rsidRPr="0071659E">
              <w:rPr>
                <w:rFonts w:ascii="Times New Roman" w:hAnsi="Times New Roman" w:cs="Times New Roman"/>
                <w:sz w:val="24"/>
                <w:szCs w:val="24"/>
              </w:rPr>
              <w:t>компетентностей</w:t>
            </w:r>
            <w:proofErr w:type="spellEnd"/>
            <w:r w:rsidRPr="0071659E">
              <w:rPr>
                <w:rFonts w:ascii="Times New Roman" w:hAnsi="Times New Roman" w:cs="Times New Roman"/>
                <w:sz w:val="24"/>
                <w:szCs w:val="24"/>
              </w:rPr>
              <w:t xml:space="preserve"> педагогів відповідно до професійного стандарту «Вихователь ЗДО»</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71659E"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Pr="0071659E" w:rsidRDefault="0071659E" w:rsidP="000E6DC1">
            <w:pPr>
              <w:spacing w:after="0" w:line="240" w:lineRule="auto"/>
              <w:jc w:val="both"/>
              <w:rPr>
                <w:rFonts w:ascii="Times New Roman" w:hAnsi="Times New Roman" w:cs="Times New Roman"/>
                <w:bCs/>
                <w:sz w:val="24"/>
                <w:szCs w:val="24"/>
              </w:rPr>
            </w:pPr>
            <w:r w:rsidRPr="0071659E">
              <w:rPr>
                <w:rFonts w:ascii="Times New Roman" w:hAnsi="Times New Roman" w:cs="Times New Roman"/>
                <w:bCs/>
                <w:sz w:val="24"/>
                <w:szCs w:val="24"/>
              </w:rPr>
              <w:t>Інструментарій: тести, анкети, картки спостереження</w:t>
            </w:r>
          </w:p>
        </w:tc>
      </w:tr>
      <w:tr w:rsidR="00807D09" w:rsidTr="00807D09">
        <w:trPr>
          <w:trHeight w:val="288"/>
        </w:trPr>
        <w:tc>
          <w:tcPr>
            <w:tcW w:w="768" w:type="dxa"/>
          </w:tcPr>
          <w:p w:rsidR="00807D09" w:rsidRPr="001B5757" w:rsidRDefault="00807D09"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807D09" w:rsidRPr="0071659E" w:rsidRDefault="00807D09" w:rsidP="001B5757">
            <w:pPr>
              <w:spacing w:after="0" w:line="240" w:lineRule="auto"/>
              <w:jc w:val="both"/>
              <w:rPr>
                <w:rFonts w:ascii="Times New Roman" w:hAnsi="Times New Roman" w:cs="Times New Roman"/>
                <w:sz w:val="24"/>
                <w:szCs w:val="24"/>
              </w:rPr>
            </w:pPr>
            <w:r w:rsidRPr="00807D09">
              <w:rPr>
                <w:rFonts w:ascii="Times New Roman" w:hAnsi="Times New Roman" w:cs="Times New Roman"/>
                <w:sz w:val="24"/>
                <w:szCs w:val="24"/>
              </w:rPr>
              <w:t>Формування та ведення бази інструментів з оцінювання емоційного благополуччя дитини в умовах нестабільного середовища</w:t>
            </w:r>
            <w:r>
              <w:rPr>
                <w:rFonts w:ascii="Times New Roman" w:hAnsi="Times New Roman" w:cs="Times New Roman"/>
                <w:sz w:val="24"/>
                <w:szCs w:val="24"/>
              </w:rPr>
              <w:t>.</w:t>
            </w:r>
          </w:p>
        </w:tc>
        <w:tc>
          <w:tcPr>
            <w:tcW w:w="1641" w:type="dxa"/>
          </w:tcPr>
          <w:p w:rsidR="00807D09" w:rsidRDefault="00807D09"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807D09" w:rsidRPr="00987A39" w:rsidRDefault="00310697"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Практичний психолог, вихователь-</w:t>
            </w:r>
            <w:proofErr w:type="spellStart"/>
            <w:r>
              <w:rPr>
                <w:rFonts w:ascii="Times New Roman" w:hAnsi="Times New Roman" w:cs="Times New Roman"/>
                <w:sz w:val="24"/>
                <w:szCs w:val="24"/>
              </w:rPr>
              <w:t>мнтодист</w:t>
            </w:r>
            <w:proofErr w:type="spellEnd"/>
            <w:r>
              <w:rPr>
                <w:rFonts w:ascii="Times New Roman" w:hAnsi="Times New Roman" w:cs="Times New Roman"/>
                <w:sz w:val="24"/>
                <w:szCs w:val="24"/>
              </w:rPr>
              <w:t>.</w:t>
            </w:r>
          </w:p>
        </w:tc>
        <w:tc>
          <w:tcPr>
            <w:tcW w:w="2087" w:type="dxa"/>
          </w:tcPr>
          <w:p w:rsidR="00807D09" w:rsidRPr="0071659E" w:rsidRDefault="00807D09" w:rsidP="000E6DC1">
            <w:pPr>
              <w:spacing w:after="0" w:line="240" w:lineRule="auto"/>
              <w:jc w:val="both"/>
              <w:rPr>
                <w:rFonts w:ascii="Times New Roman" w:hAnsi="Times New Roman" w:cs="Times New Roman"/>
                <w:bCs/>
                <w:sz w:val="24"/>
                <w:szCs w:val="24"/>
              </w:rPr>
            </w:pP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71659E" w:rsidP="001B5757">
            <w:pPr>
              <w:spacing w:after="0" w:line="240" w:lineRule="auto"/>
              <w:jc w:val="both"/>
              <w:rPr>
                <w:rFonts w:ascii="Times New Roman" w:hAnsi="Times New Roman" w:cs="Times New Roman"/>
                <w:sz w:val="24"/>
                <w:szCs w:val="24"/>
              </w:rPr>
            </w:pPr>
            <w:r w:rsidRPr="0071659E">
              <w:rPr>
                <w:rFonts w:ascii="Times New Roman" w:hAnsi="Times New Roman" w:cs="Times New Roman"/>
                <w:sz w:val="24"/>
                <w:szCs w:val="24"/>
              </w:rPr>
              <w:t xml:space="preserve">Формування банку освітніх ситуацій для підтримки </w:t>
            </w:r>
            <w:proofErr w:type="spellStart"/>
            <w:r w:rsidRPr="0071659E">
              <w:rPr>
                <w:rFonts w:ascii="Times New Roman" w:hAnsi="Times New Roman" w:cs="Times New Roman"/>
                <w:sz w:val="24"/>
                <w:szCs w:val="24"/>
              </w:rPr>
              <w:t>дитиноцентричного</w:t>
            </w:r>
            <w:proofErr w:type="spellEnd"/>
            <w:r w:rsidRPr="0071659E">
              <w:rPr>
                <w:rFonts w:ascii="Times New Roman" w:hAnsi="Times New Roman" w:cs="Times New Roman"/>
                <w:sz w:val="24"/>
                <w:szCs w:val="24"/>
              </w:rPr>
              <w:t xml:space="preserve"> підходу та </w:t>
            </w:r>
            <w:proofErr w:type="spellStart"/>
            <w:r w:rsidRPr="0071659E">
              <w:rPr>
                <w:rFonts w:ascii="Times New Roman" w:hAnsi="Times New Roman" w:cs="Times New Roman"/>
                <w:sz w:val="24"/>
                <w:szCs w:val="24"/>
              </w:rPr>
              <w:t>інклюзивності</w:t>
            </w:r>
            <w:proofErr w:type="spellEnd"/>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71659E"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Pr="0071659E" w:rsidRDefault="0071659E" w:rsidP="000E6DC1">
            <w:pPr>
              <w:spacing w:after="0" w:line="240" w:lineRule="auto"/>
              <w:jc w:val="both"/>
              <w:rPr>
                <w:rFonts w:ascii="Times New Roman" w:hAnsi="Times New Roman" w:cs="Times New Roman"/>
                <w:bCs/>
                <w:sz w:val="24"/>
                <w:szCs w:val="24"/>
              </w:rPr>
            </w:pPr>
            <w:r w:rsidRPr="0071659E">
              <w:rPr>
                <w:rFonts w:ascii="Times New Roman" w:hAnsi="Times New Roman" w:cs="Times New Roman"/>
                <w:bCs/>
                <w:sz w:val="24"/>
                <w:szCs w:val="24"/>
              </w:rPr>
              <w:t>Використовувати ситуації з практики педагогів</w:t>
            </w: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Pr="001B5757" w:rsidRDefault="0071659E" w:rsidP="001B5757">
            <w:pPr>
              <w:spacing w:after="0" w:line="240" w:lineRule="auto"/>
              <w:jc w:val="both"/>
              <w:rPr>
                <w:rFonts w:ascii="Times New Roman" w:hAnsi="Times New Roman" w:cs="Times New Roman"/>
                <w:sz w:val="24"/>
                <w:szCs w:val="24"/>
              </w:rPr>
            </w:pPr>
            <w:r w:rsidRPr="0071659E">
              <w:rPr>
                <w:rFonts w:ascii="Times New Roman" w:hAnsi="Times New Roman" w:cs="Times New Roman"/>
                <w:sz w:val="24"/>
                <w:szCs w:val="24"/>
              </w:rPr>
              <w:t xml:space="preserve">Методичний супровід роботи з дітьми з ООП: добір програм, </w:t>
            </w:r>
            <w:proofErr w:type="spellStart"/>
            <w:r w:rsidRPr="0071659E">
              <w:rPr>
                <w:rFonts w:ascii="Times New Roman" w:hAnsi="Times New Roman" w:cs="Times New Roman"/>
                <w:sz w:val="24"/>
                <w:szCs w:val="24"/>
              </w:rPr>
              <w:t>методик</w:t>
            </w:r>
            <w:proofErr w:type="spellEnd"/>
            <w:r w:rsidRPr="0071659E">
              <w:rPr>
                <w:rFonts w:ascii="Times New Roman" w:hAnsi="Times New Roman" w:cs="Times New Roman"/>
                <w:sz w:val="24"/>
                <w:szCs w:val="24"/>
              </w:rPr>
              <w:t>, порадників</w:t>
            </w:r>
            <w:r>
              <w:rPr>
                <w:rFonts w:ascii="Times New Roman" w:hAnsi="Times New Roman" w:cs="Times New Roman"/>
                <w:sz w:val="24"/>
                <w:szCs w:val="24"/>
              </w:rPr>
              <w:t>.</w:t>
            </w:r>
          </w:p>
        </w:tc>
        <w:tc>
          <w:tcPr>
            <w:tcW w:w="1641" w:type="dxa"/>
          </w:tcPr>
          <w:p w:rsidR="001B5757" w:rsidRPr="00987A39" w:rsidRDefault="0071659E"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r w:rsidR="00AF6E15">
              <w:rPr>
                <w:rFonts w:ascii="Times New Roman" w:hAnsi="Times New Roman" w:cs="Times New Roman"/>
                <w:sz w:val="24"/>
                <w:szCs w:val="24"/>
              </w:rPr>
              <w:t>, практичний психолог</w:t>
            </w:r>
          </w:p>
        </w:tc>
        <w:tc>
          <w:tcPr>
            <w:tcW w:w="2087" w:type="dxa"/>
          </w:tcPr>
          <w:p w:rsidR="001B5757" w:rsidRPr="0071659E" w:rsidRDefault="0071659E" w:rsidP="000E6DC1">
            <w:pPr>
              <w:spacing w:after="0" w:line="240" w:lineRule="auto"/>
              <w:jc w:val="both"/>
              <w:rPr>
                <w:rFonts w:ascii="Times New Roman" w:hAnsi="Times New Roman" w:cs="Times New Roman"/>
                <w:bCs/>
                <w:sz w:val="24"/>
                <w:szCs w:val="24"/>
              </w:rPr>
            </w:pPr>
            <w:r w:rsidRPr="0071659E">
              <w:rPr>
                <w:rFonts w:ascii="Times New Roman" w:hAnsi="Times New Roman" w:cs="Times New Roman"/>
                <w:bCs/>
                <w:sz w:val="24"/>
                <w:szCs w:val="24"/>
              </w:rPr>
              <w:t>Ураховувати індивідуальні програми розвитку</w:t>
            </w: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71659E" w:rsidP="001B5757">
            <w:pPr>
              <w:spacing w:after="0" w:line="240" w:lineRule="auto"/>
              <w:jc w:val="both"/>
              <w:rPr>
                <w:rFonts w:ascii="Times New Roman" w:hAnsi="Times New Roman" w:cs="Times New Roman"/>
                <w:sz w:val="24"/>
                <w:szCs w:val="24"/>
              </w:rPr>
            </w:pPr>
            <w:r w:rsidRPr="0071659E">
              <w:rPr>
                <w:rFonts w:ascii="Times New Roman" w:hAnsi="Times New Roman" w:cs="Times New Roman"/>
                <w:sz w:val="24"/>
                <w:szCs w:val="24"/>
              </w:rPr>
              <w:t>Підготовка методичних порад з реалізації принципів сталої освіти (екологія, збереження ресурсів, енергоефективність)</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C512E1" w:rsidRPr="00987A39" w:rsidRDefault="0071659E"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Pr="0071659E" w:rsidRDefault="0071659E" w:rsidP="000E6DC1">
            <w:pPr>
              <w:spacing w:after="0" w:line="240" w:lineRule="auto"/>
              <w:jc w:val="both"/>
              <w:rPr>
                <w:rFonts w:ascii="Times New Roman" w:hAnsi="Times New Roman" w:cs="Times New Roman"/>
                <w:bCs/>
                <w:sz w:val="24"/>
                <w:szCs w:val="24"/>
              </w:rPr>
            </w:pPr>
            <w:r w:rsidRPr="0071659E">
              <w:rPr>
                <w:rFonts w:ascii="Times New Roman" w:hAnsi="Times New Roman" w:cs="Times New Roman"/>
                <w:bCs/>
                <w:sz w:val="24"/>
                <w:szCs w:val="24"/>
              </w:rPr>
              <w:t>Відповідає принципам нового Закону</w:t>
            </w: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71659E" w:rsidP="001B5757">
            <w:pPr>
              <w:spacing w:after="0" w:line="240" w:lineRule="auto"/>
              <w:jc w:val="both"/>
              <w:rPr>
                <w:rFonts w:ascii="Times New Roman" w:hAnsi="Times New Roman" w:cs="Times New Roman"/>
                <w:sz w:val="24"/>
                <w:szCs w:val="24"/>
              </w:rPr>
            </w:pPr>
            <w:r w:rsidRPr="0071659E">
              <w:rPr>
                <w:rFonts w:ascii="Times New Roman" w:hAnsi="Times New Roman" w:cs="Times New Roman"/>
                <w:sz w:val="24"/>
                <w:szCs w:val="24"/>
              </w:rPr>
              <w:t>Систематизація матеріалів щодо форм здобуття дошкільної освіти (мережева, дистанційна, сімейна, патронаж)</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71659E"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Pr="0071659E" w:rsidRDefault="0071659E" w:rsidP="000E6DC1">
            <w:pPr>
              <w:spacing w:after="0" w:line="240" w:lineRule="auto"/>
              <w:jc w:val="both"/>
              <w:rPr>
                <w:rFonts w:ascii="Times New Roman" w:hAnsi="Times New Roman" w:cs="Times New Roman"/>
                <w:bCs/>
                <w:sz w:val="24"/>
                <w:szCs w:val="24"/>
              </w:rPr>
            </w:pPr>
            <w:r w:rsidRPr="0071659E">
              <w:rPr>
                <w:rFonts w:ascii="Times New Roman" w:hAnsi="Times New Roman" w:cs="Times New Roman"/>
                <w:bCs/>
                <w:sz w:val="24"/>
                <w:szCs w:val="24"/>
              </w:rPr>
              <w:t>Закон України «Про дошкільну освіту» №3788-IX</w:t>
            </w: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71659E" w:rsidP="001B5757">
            <w:pPr>
              <w:spacing w:after="0" w:line="240" w:lineRule="auto"/>
              <w:jc w:val="both"/>
              <w:rPr>
                <w:rFonts w:ascii="Times New Roman" w:hAnsi="Times New Roman" w:cs="Times New Roman"/>
                <w:sz w:val="24"/>
                <w:szCs w:val="24"/>
              </w:rPr>
            </w:pPr>
            <w:r w:rsidRPr="0071659E">
              <w:rPr>
                <w:rFonts w:ascii="Times New Roman" w:hAnsi="Times New Roman" w:cs="Times New Roman"/>
                <w:sz w:val="24"/>
                <w:szCs w:val="24"/>
              </w:rPr>
              <w:t xml:space="preserve">Аналіз та оновлення зразків календарно-перспективного планування відповідно до </w:t>
            </w:r>
            <w:proofErr w:type="spellStart"/>
            <w:r w:rsidRPr="0071659E">
              <w:rPr>
                <w:rFonts w:ascii="Times New Roman" w:hAnsi="Times New Roman" w:cs="Times New Roman"/>
                <w:sz w:val="24"/>
                <w:szCs w:val="24"/>
              </w:rPr>
              <w:t>компетентнісного</w:t>
            </w:r>
            <w:proofErr w:type="spellEnd"/>
            <w:r w:rsidRPr="0071659E">
              <w:rPr>
                <w:rFonts w:ascii="Times New Roman" w:hAnsi="Times New Roman" w:cs="Times New Roman"/>
                <w:sz w:val="24"/>
                <w:szCs w:val="24"/>
              </w:rPr>
              <w:t xml:space="preserve"> підходу</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71659E"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Pr="0071659E" w:rsidRDefault="0071659E" w:rsidP="000E6DC1">
            <w:pPr>
              <w:spacing w:after="0" w:line="240" w:lineRule="auto"/>
              <w:jc w:val="both"/>
              <w:rPr>
                <w:rFonts w:ascii="Times New Roman" w:hAnsi="Times New Roman" w:cs="Times New Roman"/>
                <w:bCs/>
                <w:sz w:val="24"/>
                <w:szCs w:val="24"/>
              </w:rPr>
            </w:pPr>
            <w:r w:rsidRPr="0071659E">
              <w:rPr>
                <w:rFonts w:ascii="Times New Roman" w:hAnsi="Times New Roman" w:cs="Times New Roman"/>
                <w:bCs/>
                <w:sz w:val="24"/>
                <w:szCs w:val="24"/>
              </w:rPr>
              <w:t>Залучення кращих практик педагогів</w:t>
            </w:r>
          </w:p>
        </w:tc>
      </w:tr>
      <w:tr w:rsidR="00743FC0" w:rsidTr="00807D09">
        <w:trPr>
          <w:trHeight w:val="288"/>
        </w:trPr>
        <w:tc>
          <w:tcPr>
            <w:tcW w:w="768" w:type="dxa"/>
          </w:tcPr>
          <w:p w:rsidR="00743FC0" w:rsidRPr="001B5757" w:rsidRDefault="00743FC0"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743FC0" w:rsidRDefault="00743FC0" w:rsidP="001B5757">
            <w:pPr>
              <w:spacing w:after="0" w:line="240" w:lineRule="auto"/>
              <w:jc w:val="both"/>
              <w:rPr>
                <w:rFonts w:ascii="Times New Roman" w:hAnsi="Times New Roman" w:cs="Times New Roman"/>
                <w:sz w:val="24"/>
                <w:szCs w:val="24"/>
              </w:rPr>
            </w:pPr>
            <w:r w:rsidRPr="00743FC0">
              <w:rPr>
                <w:rFonts w:ascii="Times New Roman" w:hAnsi="Times New Roman" w:cs="Times New Roman"/>
                <w:sz w:val="24"/>
                <w:szCs w:val="24"/>
              </w:rPr>
              <w:t>Розробка гіда для батьків: «Права, обов’язки, можливості в сучасному ЗДО»</w:t>
            </w:r>
            <w:r>
              <w:rPr>
                <w:rFonts w:ascii="Times New Roman" w:hAnsi="Times New Roman" w:cs="Times New Roman"/>
                <w:sz w:val="24"/>
                <w:szCs w:val="24"/>
              </w:rPr>
              <w:t>.</w:t>
            </w:r>
          </w:p>
          <w:p w:rsidR="00A70CDC" w:rsidRPr="0071659E" w:rsidRDefault="00A70CDC" w:rsidP="001B5757">
            <w:pPr>
              <w:spacing w:after="0" w:line="240" w:lineRule="auto"/>
              <w:jc w:val="both"/>
              <w:rPr>
                <w:rFonts w:ascii="Times New Roman" w:hAnsi="Times New Roman" w:cs="Times New Roman"/>
                <w:sz w:val="24"/>
                <w:szCs w:val="24"/>
              </w:rPr>
            </w:pPr>
          </w:p>
        </w:tc>
        <w:tc>
          <w:tcPr>
            <w:tcW w:w="1641" w:type="dxa"/>
          </w:tcPr>
          <w:p w:rsidR="00743FC0" w:rsidRDefault="00743FC0"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933" w:type="dxa"/>
          </w:tcPr>
          <w:p w:rsidR="00743FC0" w:rsidRPr="00987A39" w:rsidRDefault="00743FC0" w:rsidP="00987A39">
            <w:pPr>
              <w:spacing w:after="0" w:line="240" w:lineRule="auto"/>
              <w:jc w:val="center"/>
              <w:rPr>
                <w:rFonts w:ascii="Times New Roman" w:hAnsi="Times New Roman" w:cs="Times New Roman"/>
                <w:sz w:val="24"/>
                <w:szCs w:val="24"/>
              </w:rPr>
            </w:pPr>
            <w:r w:rsidRPr="00743FC0">
              <w:rPr>
                <w:rFonts w:ascii="Times New Roman" w:hAnsi="Times New Roman" w:cs="Times New Roman"/>
                <w:sz w:val="24"/>
                <w:szCs w:val="24"/>
              </w:rPr>
              <w:t>Вихователь-методист</w:t>
            </w:r>
          </w:p>
        </w:tc>
        <w:tc>
          <w:tcPr>
            <w:tcW w:w="2087" w:type="dxa"/>
          </w:tcPr>
          <w:p w:rsidR="00743FC0" w:rsidRPr="0071659E" w:rsidRDefault="00743FC0" w:rsidP="000E6DC1">
            <w:pPr>
              <w:spacing w:after="0" w:line="240" w:lineRule="auto"/>
              <w:jc w:val="both"/>
              <w:rPr>
                <w:rFonts w:ascii="Times New Roman" w:hAnsi="Times New Roman" w:cs="Times New Roman"/>
                <w:bCs/>
                <w:sz w:val="24"/>
                <w:szCs w:val="24"/>
              </w:rPr>
            </w:pPr>
            <w:r w:rsidRPr="00743FC0">
              <w:rPr>
                <w:rFonts w:ascii="Times New Roman" w:hAnsi="Times New Roman" w:cs="Times New Roman"/>
                <w:bCs/>
                <w:sz w:val="24"/>
                <w:szCs w:val="24"/>
              </w:rPr>
              <w:t>На основі Закону «Про дошкільну освіту» №3788-IX</w:t>
            </w: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71659E" w:rsidP="001B5757">
            <w:pPr>
              <w:spacing w:after="0" w:line="240" w:lineRule="auto"/>
              <w:jc w:val="both"/>
              <w:rPr>
                <w:rFonts w:ascii="Times New Roman" w:hAnsi="Times New Roman" w:cs="Times New Roman"/>
                <w:sz w:val="24"/>
                <w:szCs w:val="24"/>
              </w:rPr>
            </w:pPr>
            <w:r w:rsidRPr="0071659E">
              <w:rPr>
                <w:rFonts w:ascii="Times New Roman" w:hAnsi="Times New Roman" w:cs="Times New Roman"/>
                <w:sz w:val="24"/>
                <w:szCs w:val="24"/>
              </w:rPr>
              <w:t>Розробка шаблонів документації для ведення спостережень, фіксації індивідуального прогресу дітей</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C512E1" w:rsidRPr="00987A39" w:rsidRDefault="0071659E"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Pr="0071659E" w:rsidRDefault="0071659E" w:rsidP="000E6DC1">
            <w:pPr>
              <w:spacing w:after="0" w:line="240" w:lineRule="auto"/>
              <w:jc w:val="both"/>
              <w:rPr>
                <w:rFonts w:ascii="Times New Roman" w:hAnsi="Times New Roman" w:cs="Times New Roman"/>
                <w:bCs/>
                <w:sz w:val="24"/>
                <w:szCs w:val="24"/>
              </w:rPr>
            </w:pPr>
            <w:r w:rsidRPr="0071659E">
              <w:rPr>
                <w:rFonts w:ascii="Times New Roman" w:hAnsi="Times New Roman" w:cs="Times New Roman"/>
                <w:bCs/>
                <w:sz w:val="24"/>
                <w:szCs w:val="24"/>
              </w:rPr>
              <w:t>Упровадження електронних форм</w:t>
            </w: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71659E" w:rsidP="001B5757">
            <w:pPr>
              <w:spacing w:after="0" w:line="240" w:lineRule="auto"/>
              <w:jc w:val="both"/>
              <w:rPr>
                <w:rFonts w:ascii="Times New Roman" w:hAnsi="Times New Roman" w:cs="Times New Roman"/>
                <w:sz w:val="24"/>
                <w:szCs w:val="24"/>
              </w:rPr>
            </w:pPr>
            <w:r w:rsidRPr="0071659E">
              <w:rPr>
                <w:rFonts w:ascii="Times New Roman" w:hAnsi="Times New Roman" w:cs="Times New Roman"/>
                <w:sz w:val="24"/>
                <w:szCs w:val="24"/>
              </w:rPr>
              <w:t>Методичне консультування педагогів щодо організації освітнього процесу в умовах воєнного стану</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71659E"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Pr="0071659E" w:rsidRDefault="0071659E" w:rsidP="000E6DC1">
            <w:pPr>
              <w:spacing w:after="0" w:line="240" w:lineRule="auto"/>
              <w:jc w:val="both"/>
              <w:rPr>
                <w:rFonts w:ascii="Times New Roman" w:hAnsi="Times New Roman" w:cs="Times New Roman"/>
                <w:bCs/>
                <w:sz w:val="24"/>
                <w:szCs w:val="24"/>
              </w:rPr>
            </w:pPr>
            <w:r w:rsidRPr="0071659E">
              <w:rPr>
                <w:rFonts w:ascii="Times New Roman" w:hAnsi="Times New Roman" w:cs="Times New Roman"/>
                <w:bCs/>
                <w:sz w:val="24"/>
                <w:szCs w:val="24"/>
              </w:rPr>
              <w:t xml:space="preserve">Ураховувати листи МОН та рекомендації </w:t>
            </w:r>
            <w:r>
              <w:rPr>
                <w:rFonts w:ascii="Times New Roman" w:hAnsi="Times New Roman" w:cs="Times New Roman"/>
                <w:bCs/>
                <w:sz w:val="24"/>
                <w:szCs w:val="24"/>
              </w:rPr>
              <w:t>ДСНС</w:t>
            </w: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807D09" w:rsidP="001B5757">
            <w:pPr>
              <w:spacing w:after="0" w:line="240" w:lineRule="auto"/>
              <w:jc w:val="both"/>
              <w:rPr>
                <w:rFonts w:ascii="Times New Roman" w:hAnsi="Times New Roman" w:cs="Times New Roman"/>
                <w:sz w:val="24"/>
                <w:szCs w:val="24"/>
              </w:rPr>
            </w:pPr>
            <w:r w:rsidRPr="00807D09">
              <w:rPr>
                <w:rFonts w:ascii="Times New Roman" w:hAnsi="Times New Roman" w:cs="Times New Roman"/>
                <w:sz w:val="24"/>
                <w:szCs w:val="24"/>
              </w:rPr>
              <w:t>Формування теки методичних розробок з національно-патріотичного виховання</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807D09"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Default="001B5757" w:rsidP="000E6DC1">
            <w:pPr>
              <w:spacing w:after="0" w:line="240" w:lineRule="auto"/>
              <w:jc w:val="both"/>
              <w:rPr>
                <w:rFonts w:ascii="Times New Roman" w:hAnsi="Times New Roman" w:cs="Times New Roman"/>
                <w:b/>
                <w:sz w:val="24"/>
                <w:szCs w:val="24"/>
              </w:rPr>
            </w:pP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807D09" w:rsidP="001B5757">
            <w:pPr>
              <w:spacing w:after="0" w:line="240" w:lineRule="auto"/>
              <w:jc w:val="both"/>
              <w:rPr>
                <w:rFonts w:ascii="Times New Roman" w:hAnsi="Times New Roman" w:cs="Times New Roman"/>
                <w:sz w:val="24"/>
                <w:szCs w:val="24"/>
              </w:rPr>
            </w:pPr>
            <w:r w:rsidRPr="00807D09">
              <w:rPr>
                <w:rFonts w:ascii="Times New Roman" w:hAnsi="Times New Roman" w:cs="Times New Roman"/>
                <w:sz w:val="24"/>
                <w:szCs w:val="24"/>
              </w:rPr>
              <w:t>Розроблення теки інтегрованих занять (свят і розваг) з формування соціально-громадянської компетентності дошкільників</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807D09"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Протягом </w:t>
            </w:r>
            <w:r w:rsidR="00C512E1" w:rsidRPr="00987A39">
              <w:rPr>
                <w:rFonts w:ascii="Times New Roman" w:hAnsi="Times New Roman" w:cs="Times New Roman"/>
                <w:sz w:val="24"/>
                <w:szCs w:val="24"/>
              </w:rPr>
              <w:t>року</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Default="001B5757" w:rsidP="000E6DC1">
            <w:pPr>
              <w:spacing w:after="0" w:line="240" w:lineRule="auto"/>
              <w:jc w:val="both"/>
              <w:rPr>
                <w:rFonts w:ascii="Times New Roman" w:hAnsi="Times New Roman" w:cs="Times New Roman"/>
                <w:b/>
                <w:sz w:val="24"/>
                <w:szCs w:val="24"/>
              </w:rPr>
            </w:pP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807D09" w:rsidP="001B5757">
            <w:pPr>
              <w:spacing w:after="0" w:line="240" w:lineRule="auto"/>
              <w:jc w:val="both"/>
              <w:rPr>
                <w:rFonts w:ascii="Times New Roman" w:hAnsi="Times New Roman" w:cs="Times New Roman"/>
                <w:sz w:val="24"/>
                <w:szCs w:val="24"/>
              </w:rPr>
            </w:pPr>
            <w:r w:rsidRPr="00807D09">
              <w:rPr>
                <w:rFonts w:ascii="Times New Roman" w:hAnsi="Times New Roman" w:cs="Times New Roman"/>
                <w:sz w:val="24"/>
                <w:szCs w:val="24"/>
              </w:rPr>
              <w:t>Актуалізація тематичних папок методкабінету (STREAM, БКДО, інклюзія, громадянське виховання тощо)</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807D09"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Протягом </w:t>
            </w:r>
            <w:r w:rsidR="00C512E1" w:rsidRPr="00987A39">
              <w:rPr>
                <w:rFonts w:ascii="Times New Roman" w:hAnsi="Times New Roman" w:cs="Times New Roman"/>
                <w:sz w:val="24"/>
                <w:szCs w:val="24"/>
              </w:rPr>
              <w:t>року</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Default="001B5757" w:rsidP="000E6DC1">
            <w:pPr>
              <w:spacing w:after="0" w:line="240" w:lineRule="auto"/>
              <w:jc w:val="both"/>
              <w:rPr>
                <w:rFonts w:ascii="Times New Roman" w:hAnsi="Times New Roman" w:cs="Times New Roman"/>
                <w:b/>
                <w:sz w:val="24"/>
                <w:szCs w:val="24"/>
              </w:rPr>
            </w:pP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807D09" w:rsidP="001B5757">
            <w:pPr>
              <w:spacing w:after="0" w:line="240" w:lineRule="auto"/>
              <w:jc w:val="both"/>
              <w:rPr>
                <w:rFonts w:ascii="Times New Roman" w:hAnsi="Times New Roman" w:cs="Times New Roman"/>
                <w:sz w:val="24"/>
                <w:szCs w:val="24"/>
              </w:rPr>
            </w:pPr>
            <w:r w:rsidRPr="00807D09">
              <w:rPr>
                <w:rFonts w:ascii="Times New Roman" w:hAnsi="Times New Roman" w:cs="Times New Roman"/>
                <w:sz w:val="24"/>
                <w:szCs w:val="24"/>
              </w:rPr>
              <w:t>Поповнення картотеки для педагогів-початківців «Все – про сучасне заняття»</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807D09"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w:t>
            </w:r>
            <w:r w:rsidR="00C512E1" w:rsidRPr="00987A39">
              <w:rPr>
                <w:rFonts w:ascii="Times New Roman" w:hAnsi="Times New Roman" w:cs="Times New Roman"/>
                <w:sz w:val="24"/>
                <w:szCs w:val="24"/>
              </w:rPr>
              <w:t xml:space="preserve"> року</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Default="001B5757" w:rsidP="000E6DC1">
            <w:pPr>
              <w:spacing w:after="0" w:line="240" w:lineRule="auto"/>
              <w:jc w:val="both"/>
              <w:rPr>
                <w:rFonts w:ascii="Times New Roman" w:hAnsi="Times New Roman" w:cs="Times New Roman"/>
                <w:b/>
                <w:sz w:val="24"/>
                <w:szCs w:val="24"/>
              </w:rPr>
            </w:pPr>
          </w:p>
        </w:tc>
      </w:tr>
      <w:tr w:rsidR="001B5757" w:rsidTr="00807D09">
        <w:trPr>
          <w:trHeight w:val="288"/>
        </w:trPr>
        <w:tc>
          <w:tcPr>
            <w:tcW w:w="768" w:type="dxa"/>
          </w:tcPr>
          <w:p w:rsidR="001B5757" w:rsidRPr="001B5757" w:rsidRDefault="001B5757"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1B5757" w:rsidRDefault="00807D09" w:rsidP="001B5757">
            <w:pPr>
              <w:spacing w:after="0" w:line="240" w:lineRule="auto"/>
              <w:jc w:val="both"/>
              <w:rPr>
                <w:rFonts w:ascii="Times New Roman" w:hAnsi="Times New Roman" w:cs="Times New Roman"/>
                <w:sz w:val="24"/>
                <w:szCs w:val="24"/>
              </w:rPr>
            </w:pPr>
            <w:r w:rsidRPr="00807D09">
              <w:rPr>
                <w:rFonts w:ascii="Times New Roman" w:hAnsi="Times New Roman" w:cs="Times New Roman"/>
                <w:sz w:val="24"/>
                <w:szCs w:val="24"/>
              </w:rPr>
              <w:t>Оновлення інструментарію для діагностики розвитку дітей відповідно до оновленого БКДО</w:t>
            </w:r>
            <w:r>
              <w:rPr>
                <w:rFonts w:ascii="Times New Roman" w:hAnsi="Times New Roman" w:cs="Times New Roman"/>
                <w:sz w:val="24"/>
                <w:szCs w:val="24"/>
              </w:rPr>
              <w:t>.</w:t>
            </w:r>
          </w:p>
          <w:p w:rsidR="00A70CDC" w:rsidRPr="001B5757" w:rsidRDefault="00A70CDC" w:rsidP="001B5757">
            <w:pPr>
              <w:spacing w:after="0" w:line="240" w:lineRule="auto"/>
              <w:jc w:val="both"/>
              <w:rPr>
                <w:rFonts w:ascii="Times New Roman" w:hAnsi="Times New Roman" w:cs="Times New Roman"/>
                <w:sz w:val="24"/>
                <w:szCs w:val="24"/>
              </w:rPr>
            </w:pPr>
          </w:p>
        </w:tc>
        <w:tc>
          <w:tcPr>
            <w:tcW w:w="1641" w:type="dxa"/>
          </w:tcPr>
          <w:p w:rsidR="001B5757" w:rsidRPr="00987A39" w:rsidRDefault="00807D09"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w:t>
            </w:r>
            <w:r w:rsidR="00C512E1" w:rsidRPr="00987A39">
              <w:rPr>
                <w:rFonts w:ascii="Times New Roman" w:hAnsi="Times New Roman" w:cs="Times New Roman"/>
                <w:sz w:val="24"/>
                <w:szCs w:val="24"/>
              </w:rPr>
              <w:t xml:space="preserve"> року</w:t>
            </w:r>
          </w:p>
        </w:tc>
        <w:tc>
          <w:tcPr>
            <w:tcW w:w="1933" w:type="dxa"/>
          </w:tcPr>
          <w:p w:rsidR="001B5757"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1B5757" w:rsidRDefault="001B5757" w:rsidP="000E6DC1">
            <w:pPr>
              <w:spacing w:after="0" w:line="240" w:lineRule="auto"/>
              <w:jc w:val="both"/>
              <w:rPr>
                <w:rFonts w:ascii="Times New Roman" w:hAnsi="Times New Roman" w:cs="Times New Roman"/>
                <w:b/>
                <w:sz w:val="24"/>
                <w:szCs w:val="24"/>
              </w:rPr>
            </w:pPr>
          </w:p>
        </w:tc>
      </w:tr>
      <w:tr w:rsidR="003E69AF" w:rsidTr="00807D09">
        <w:trPr>
          <w:trHeight w:val="288"/>
        </w:trPr>
        <w:tc>
          <w:tcPr>
            <w:tcW w:w="768" w:type="dxa"/>
          </w:tcPr>
          <w:p w:rsidR="003E69AF" w:rsidRPr="001B5757" w:rsidRDefault="003E69AF"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3E69AF" w:rsidRDefault="00807D09" w:rsidP="003E69AF">
            <w:pPr>
              <w:spacing w:after="0" w:line="240" w:lineRule="auto"/>
              <w:jc w:val="both"/>
              <w:rPr>
                <w:rFonts w:ascii="Times New Roman" w:hAnsi="Times New Roman" w:cs="Times New Roman"/>
                <w:sz w:val="24"/>
                <w:szCs w:val="24"/>
              </w:rPr>
            </w:pPr>
            <w:r w:rsidRPr="00807D09">
              <w:rPr>
                <w:rFonts w:ascii="Times New Roman" w:hAnsi="Times New Roman" w:cs="Times New Roman"/>
                <w:sz w:val="24"/>
                <w:szCs w:val="24"/>
              </w:rPr>
              <w:t>Поповнення методкабінету</w:t>
            </w:r>
            <w:r w:rsidR="00A27C61">
              <w:rPr>
                <w:rFonts w:ascii="Times New Roman" w:hAnsi="Times New Roman" w:cs="Times New Roman"/>
                <w:sz w:val="24"/>
                <w:szCs w:val="24"/>
              </w:rPr>
              <w:t xml:space="preserve"> та Кімнати безпеки</w:t>
            </w:r>
            <w:r w:rsidRPr="00807D09">
              <w:rPr>
                <w:rFonts w:ascii="Times New Roman" w:hAnsi="Times New Roman" w:cs="Times New Roman"/>
                <w:sz w:val="24"/>
                <w:szCs w:val="24"/>
              </w:rPr>
              <w:t xml:space="preserve"> матеріалами з ЦЗ та БЖД для дітей, батьків, педагогів</w:t>
            </w:r>
            <w:r>
              <w:rPr>
                <w:rFonts w:ascii="Times New Roman" w:hAnsi="Times New Roman" w:cs="Times New Roman"/>
                <w:sz w:val="24"/>
                <w:szCs w:val="24"/>
              </w:rPr>
              <w:t>.</w:t>
            </w:r>
          </w:p>
          <w:p w:rsidR="00A70CDC" w:rsidRPr="001B5757" w:rsidRDefault="00A70CDC" w:rsidP="003E69AF">
            <w:pPr>
              <w:spacing w:after="0" w:line="240" w:lineRule="auto"/>
              <w:jc w:val="both"/>
              <w:rPr>
                <w:rFonts w:ascii="Times New Roman" w:hAnsi="Times New Roman" w:cs="Times New Roman"/>
                <w:sz w:val="24"/>
                <w:szCs w:val="24"/>
              </w:rPr>
            </w:pPr>
          </w:p>
        </w:tc>
        <w:tc>
          <w:tcPr>
            <w:tcW w:w="1641" w:type="dxa"/>
          </w:tcPr>
          <w:p w:rsidR="003E69AF" w:rsidRPr="00987A39" w:rsidRDefault="00807D09"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w:t>
            </w:r>
            <w:r w:rsidR="00C512E1" w:rsidRPr="00987A39">
              <w:rPr>
                <w:rFonts w:ascii="Times New Roman" w:hAnsi="Times New Roman" w:cs="Times New Roman"/>
                <w:sz w:val="24"/>
                <w:szCs w:val="24"/>
              </w:rPr>
              <w:t xml:space="preserve"> року</w:t>
            </w:r>
          </w:p>
        </w:tc>
        <w:tc>
          <w:tcPr>
            <w:tcW w:w="1933" w:type="dxa"/>
          </w:tcPr>
          <w:p w:rsidR="003E69AF"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p>
        </w:tc>
        <w:tc>
          <w:tcPr>
            <w:tcW w:w="2087" w:type="dxa"/>
          </w:tcPr>
          <w:p w:rsidR="003E69AF" w:rsidRDefault="003E69AF" w:rsidP="000E6DC1">
            <w:pPr>
              <w:spacing w:after="0" w:line="240" w:lineRule="auto"/>
              <w:jc w:val="both"/>
              <w:rPr>
                <w:rFonts w:ascii="Times New Roman" w:hAnsi="Times New Roman" w:cs="Times New Roman"/>
                <w:b/>
                <w:sz w:val="24"/>
                <w:szCs w:val="24"/>
              </w:rPr>
            </w:pPr>
          </w:p>
        </w:tc>
      </w:tr>
      <w:tr w:rsidR="003E69AF" w:rsidTr="00807D09">
        <w:trPr>
          <w:trHeight w:val="288"/>
        </w:trPr>
        <w:tc>
          <w:tcPr>
            <w:tcW w:w="768" w:type="dxa"/>
          </w:tcPr>
          <w:p w:rsidR="003E69AF" w:rsidRPr="001B5757" w:rsidRDefault="003E69AF"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3E69AF" w:rsidRDefault="00807D09" w:rsidP="003E69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Поповнення</w:t>
            </w:r>
            <w:r w:rsidRPr="00807D09">
              <w:rPr>
                <w:rFonts w:ascii="Times New Roman" w:hAnsi="Times New Roman" w:cs="Times New Roman"/>
                <w:sz w:val="24"/>
                <w:szCs w:val="24"/>
              </w:rPr>
              <w:t xml:space="preserve"> дидактичних матеріалів для роботи в укритті та в особливих умовах</w:t>
            </w:r>
            <w:r>
              <w:rPr>
                <w:rFonts w:ascii="Times New Roman" w:hAnsi="Times New Roman" w:cs="Times New Roman"/>
                <w:sz w:val="24"/>
                <w:szCs w:val="24"/>
              </w:rPr>
              <w:t>.</w:t>
            </w:r>
          </w:p>
          <w:p w:rsidR="00A70CDC" w:rsidRPr="003E69AF" w:rsidRDefault="00A70CDC" w:rsidP="003E69AF">
            <w:pPr>
              <w:spacing w:after="0" w:line="240" w:lineRule="auto"/>
              <w:jc w:val="both"/>
              <w:rPr>
                <w:rFonts w:ascii="Times New Roman" w:hAnsi="Times New Roman" w:cs="Times New Roman"/>
                <w:sz w:val="24"/>
                <w:szCs w:val="24"/>
              </w:rPr>
            </w:pPr>
          </w:p>
        </w:tc>
        <w:tc>
          <w:tcPr>
            <w:tcW w:w="1641" w:type="dxa"/>
          </w:tcPr>
          <w:p w:rsidR="003E69AF" w:rsidRPr="00987A39" w:rsidRDefault="00807D09"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w:t>
            </w:r>
            <w:r w:rsidR="00C512E1" w:rsidRPr="00987A39">
              <w:rPr>
                <w:rFonts w:ascii="Times New Roman" w:hAnsi="Times New Roman" w:cs="Times New Roman"/>
                <w:sz w:val="24"/>
                <w:szCs w:val="24"/>
              </w:rPr>
              <w:t xml:space="preserve"> року</w:t>
            </w:r>
          </w:p>
        </w:tc>
        <w:tc>
          <w:tcPr>
            <w:tcW w:w="1933" w:type="dxa"/>
          </w:tcPr>
          <w:p w:rsidR="003E69AF" w:rsidRPr="00987A39" w:rsidRDefault="00C512E1" w:rsidP="00987A39">
            <w:pPr>
              <w:spacing w:after="0" w:line="240" w:lineRule="auto"/>
              <w:jc w:val="center"/>
              <w:rPr>
                <w:rFonts w:ascii="Times New Roman" w:hAnsi="Times New Roman" w:cs="Times New Roman"/>
                <w:sz w:val="24"/>
                <w:szCs w:val="24"/>
              </w:rPr>
            </w:pPr>
            <w:r w:rsidRPr="00987A39">
              <w:rPr>
                <w:rFonts w:ascii="Times New Roman" w:hAnsi="Times New Roman" w:cs="Times New Roman"/>
                <w:sz w:val="24"/>
                <w:szCs w:val="24"/>
              </w:rPr>
              <w:t>Вихователь-методист</w:t>
            </w:r>
            <w:r w:rsidR="00A27C61">
              <w:rPr>
                <w:rFonts w:ascii="Times New Roman" w:hAnsi="Times New Roman" w:cs="Times New Roman"/>
                <w:sz w:val="24"/>
                <w:szCs w:val="24"/>
              </w:rPr>
              <w:t>, практичний психолог</w:t>
            </w:r>
          </w:p>
        </w:tc>
        <w:tc>
          <w:tcPr>
            <w:tcW w:w="2087" w:type="dxa"/>
          </w:tcPr>
          <w:p w:rsidR="003E69AF" w:rsidRDefault="003E69AF" w:rsidP="000E6DC1">
            <w:pPr>
              <w:spacing w:after="0" w:line="240" w:lineRule="auto"/>
              <w:jc w:val="both"/>
              <w:rPr>
                <w:rFonts w:ascii="Times New Roman" w:hAnsi="Times New Roman" w:cs="Times New Roman"/>
                <w:b/>
                <w:sz w:val="24"/>
                <w:szCs w:val="24"/>
              </w:rPr>
            </w:pPr>
          </w:p>
        </w:tc>
      </w:tr>
      <w:tr w:rsidR="00807D09" w:rsidTr="00807D09">
        <w:trPr>
          <w:trHeight w:val="288"/>
        </w:trPr>
        <w:tc>
          <w:tcPr>
            <w:tcW w:w="768" w:type="dxa"/>
          </w:tcPr>
          <w:p w:rsidR="00807D09" w:rsidRPr="001B5757" w:rsidRDefault="00807D09"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807D09" w:rsidRDefault="00807D09" w:rsidP="003E69AF">
            <w:pPr>
              <w:spacing w:after="0" w:line="240" w:lineRule="auto"/>
              <w:jc w:val="both"/>
              <w:rPr>
                <w:rFonts w:ascii="Times New Roman" w:hAnsi="Times New Roman" w:cs="Times New Roman"/>
                <w:sz w:val="24"/>
                <w:szCs w:val="24"/>
              </w:rPr>
            </w:pPr>
            <w:r w:rsidRPr="00807D09">
              <w:rPr>
                <w:rFonts w:ascii="Times New Roman" w:hAnsi="Times New Roman" w:cs="Times New Roman"/>
                <w:sz w:val="24"/>
                <w:szCs w:val="24"/>
              </w:rPr>
              <w:t>Поповнення фонду кабінету спеціальною, довідковою та зарубіжною літературою</w:t>
            </w:r>
            <w:r>
              <w:rPr>
                <w:rFonts w:ascii="Times New Roman" w:hAnsi="Times New Roman" w:cs="Times New Roman"/>
                <w:sz w:val="24"/>
                <w:szCs w:val="24"/>
              </w:rPr>
              <w:t>.</w:t>
            </w:r>
          </w:p>
          <w:p w:rsidR="00A70CDC" w:rsidRDefault="00A70CDC" w:rsidP="003E69AF">
            <w:pPr>
              <w:spacing w:after="0" w:line="240" w:lineRule="auto"/>
              <w:jc w:val="both"/>
              <w:rPr>
                <w:rFonts w:ascii="Times New Roman" w:hAnsi="Times New Roman" w:cs="Times New Roman"/>
                <w:sz w:val="24"/>
                <w:szCs w:val="24"/>
              </w:rPr>
            </w:pPr>
          </w:p>
        </w:tc>
        <w:tc>
          <w:tcPr>
            <w:tcW w:w="1641" w:type="dxa"/>
          </w:tcPr>
          <w:p w:rsidR="00807D09" w:rsidRDefault="00807D09" w:rsidP="00987A39">
            <w:pPr>
              <w:spacing w:after="0" w:line="240" w:lineRule="auto"/>
              <w:jc w:val="center"/>
              <w:rPr>
                <w:rFonts w:ascii="Times New Roman" w:hAnsi="Times New Roman" w:cs="Times New Roman"/>
                <w:sz w:val="24"/>
                <w:szCs w:val="24"/>
              </w:rPr>
            </w:pPr>
            <w:r w:rsidRPr="00807D09">
              <w:rPr>
                <w:rFonts w:ascii="Times New Roman" w:hAnsi="Times New Roman" w:cs="Times New Roman"/>
                <w:sz w:val="24"/>
                <w:szCs w:val="24"/>
              </w:rPr>
              <w:t>Протягом року</w:t>
            </w:r>
          </w:p>
        </w:tc>
        <w:tc>
          <w:tcPr>
            <w:tcW w:w="1933" w:type="dxa"/>
          </w:tcPr>
          <w:p w:rsidR="00807D09" w:rsidRPr="00987A39" w:rsidRDefault="00807D09" w:rsidP="00987A39">
            <w:pPr>
              <w:spacing w:after="0" w:line="240" w:lineRule="auto"/>
              <w:jc w:val="center"/>
              <w:rPr>
                <w:rFonts w:ascii="Times New Roman" w:hAnsi="Times New Roman" w:cs="Times New Roman"/>
                <w:sz w:val="24"/>
                <w:szCs w:val="24"/>
              </w:rPr>
            </w:pPr>
            <w:r w:rsidRPr="00807D09">
              <w:rPr>
                <w:rFonts w:ascii="Times New Roman" w:hAnsi="Times New Roman" w:cs="Times New Roman"/>
                <w:sz w:val="24"/>
                <w:szCs w:val="24"/>
              </w:rPr>
              <w:t>Вихователь-методист</w:t>
            </w:r>
          </w:p>
        </w:tc>
        <w:tc>
          <w:tcPr>
            <w:tcW w:w="2087" w:type="dxa"/>
          </w:tcPr>
          <w:p w:rsidR="00807D09" w:rsidRDefault="00807D09" w:rsidP="000E6DC1">
            <w:pPr>
              <w:spacing w:after="0" w:line="240" w:lineRule="auto"/>
              <w:jc w:val="both"/>
              <w:rPr>
                <w:rFonts w:ascii="Times New Roman" w:hAnsi="Times New Roman" w:cs="Times New Roman"/>
                <w:b/>
                <w:sz w:val="24"/>
                <w:szCs w:val="24"/>
              </w:rPr>
            </w:pPr>
          </w:p>
        </w:tc>
      </w:tr>
      <w:tr w:rsidR="00807D09" w:rsidTr="00807D09">
        <w:trPr>
          <w:trHeight w:val="288"/>
        </w:trPr>
        <w:tc>
          <w:tcPr>
            <w:tcW w:w="768" w:type="dxa"/>
          </w:tcPr>
          <w:p w:rsidR="00807D09" w:rsidRPr="001B5757" w:rsidRDefault="00807D09"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807D09" w:rsidRDefault="00807D09" w:rsidP="003E69AF">
            <w:pPr>
              <w:spacing w:after="0" w:line="240" w:lineRule="auto"/>
              <w:jc w:val="both"/>
              <w:rPr>
                <w:rFonts w:ascii="Times New Roman" w:hAnsi="Times New Roman" w:cs="Times New Roman"/>
                <w:sz w:val="24"/>
                <w:szCs w:val="24"/>
              </w:rPr>
            </w:pPr>
            <w:r w:rsidRPr="00807D09">
              <w:rPr>
                <w:rFonts w:ascii="Times New Roman" w:hAnsi="Times New Roman" w:cs="Times New Roman"/>
                <w:sz w:val="24"/>
                <w:szCs w:val="24"/>
              </w:rPr>
              <w:t>Оновлення методичного та атестаційного куточків</w:t>
            </w:r>
          </w:p>
          <w:p w:rsidR="00A70CDC" w:rsidRPr="00807D09" w:rsidRDefault="00A70CDC" w:rsidP="003E69AF">
            <w:pPr>
              <w:spacing w:after="0" w:line="240" w:lineRule="auto"/>
              <w:jc w:val="both"/>
              <w:rPr>
                <w:rFonts w:ascii="Times New Roman" w:hAnsi="Times New Roman" w:cs="Times New Roman"/>
                <w:sz w:val="24"/>
                <w:szCs w:val="24"/>
              </w:rPr>
            </w:pPr>
          </w:p>
        </w:tc>
        <w:tc>
          <w:tcPr>
            <w:tcW w:w="1641" w:type="dxa"/>
          </w:tcPr>
          <w:p w:rsidR="00807D09" w:rsidRPr="00807D09" w:rsidRDefault="00807D09" w:rsidP="00987A39">
            <w:pPr>
              <w:spacing w:after="0" w:line="240" w:lineRule="auto"/>
              <w:jc w:val="center"/>
              <w:rPr>
                <w:rFonts w:ascii="Times New Roman" w:hAnsi="Times New Roman" w:cs="Times New Roman"/>
                <w:sz w:val="24"/>
                <w:szCs w:val="24"/>
              </w:rPr>
            </w:pPr>
            <w:r w:rsidRPr="00807D09">
              <w:rPr>
                <w:rFonts w:ascii="Times New Roman" w:hAnsi="Times New Roman" w:cs="Times New Roman"/>
                <w:sz w:val="24"/>
                <w:szCs w:val="24"/>
              </w:rPr>
              <w:t>Протягом року</w:t>
            </w:r>
          </w:p>
        </w:tc>
        <w:tc>
          <w:tcPr>
            <w:tcW w:w="1933" w:type="dxa"/>
          </w:tcPr>
          <w:p w:rsidR="00807D09" w:rsidRPr="00807D09" w:rsidRDefault="00807D09" w:rsidP="00987A39">
            <w:pPr>
              <w:spacing w:after="0" w:line="240" w:lineRule="auto"/>
              <w:jc w:val="center"/>
              <w:rPr>
                <w:rFonts w:ascii="Times New Roman" w:hAnsi="Times New Roman" w:cs="Times New Roman"/>
                <w:sz w:val="24"/>
                <w:szCs w:val="24"/>
              </w:rPr>
            </w:pPr>
            <w:r w:rsidRPr="00807D09">
              <w:rPr>
                <w:rFonts w:ascii="Times New Roman" w:hAnsi="Times New Roman" w:cs="Times New Roman"/>
                <w:sz w:val="24"/>
                <w:szCs w:val="24"/>
              </w:rPr>
              <w:t>Вихователь-методист</w:t>
            </w:r>
          </w:p>
        </w:tc>
        <w:tc>
          <w:tcPr>
            <w:tcW w:w="2087" w:type="dxa"/>
          </w:tcPr>
          <w:p w:rsidR="00807D09" w:rsidRPr="00807D09" w:rsidRDefault="00807D09" w:rsidP="000E6DC1">
            <w:pPr>
              <w:spacing w:after="0" w:line="240" w:lineRule="auto"/>
              <w:jc w:val="both"/>
              <w:rPr>
                <w:rFonts w:ascii="Times New Roman" w:hAnsi="Times New Roman" w:cs="Times New Roman"/>
                <w:bCs/>
                <w:sz w:val="24"/>
                <w:szCs w:val="24"/>
              </w:rPr>
            </w:pPr>
            <w:r w:rsidRPr="00807D09">
              <w:rPr>
                <w:rFonts w:ascii="Times New Roman" w:hAnsi="Times New Roman" w:cs="Times New Roman"/>
                <w:bCs/>
                <w:sz w:val="24"/>
                <w:szCs w:val="24"/>
              </w:rPr>
              <w:t>Жовтень — атестаційний</w:t>
            </w:r>
          </w:p>
        </w:tc>
      </w:tr>
      <w:tr w:rsidR="00807D09" w:rsidTr="00807D09">
        <w:trPr>
          <w:trHeight w:val="288"/>
        </w:trPr>
        <w:tc>
          <w:tcPr>
            <w:tcW w:w="768" w:type="dxa"/>
          </w:tcPr>
          <w:p w:rsidR="00807D09" w:rsidRPr="001B5757" w:rsidRDefault="00807D09"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807D09" w:rsidRDefault="00807D09" w:rsidP="003E69AF">
            <w:pPr>
              <w:spacing w:after="0" w:line="240" w:lineRule="auto"/>
              <w:jc w:val="both"/>
              <w:rPr>
                <w:rFonts w:ascii="Times New Roman" w:hAnsi="Times New Roman" w:cs="Times New Roman"/>
                <w:sz w:val="24"/>
                <w:szCs w:val="24"/>
              </w:rPr>
            </w:pPr>
            <w:r w:rsidRPr="00807D09">
              <w:rPr>
                <w:rFonts w:ascii="Times New Roman" w:hAnsi="Times New Roman" w:cs="Times New Roman"/>
                <w:sz w:val="24"/>
                <w:szCs w:val="24"/>
              </w:rPr>
              <w:t xml:space="preserve">Створення та збереження банку презентацій та </w:t>
            </w:r>
            <w:proofErr w:type="spellStart"/>
            <w:r w:rsidRPr="00807D09">
              <w:rPr>
                <w:rFonts w:ascii="Times New Roman" w:hAnsi="Times New Roman" w:cs="Times New Roman"/>
                <w:sz w:val="24"/>
                <w:szCs w:val="24"/>
              </w:rPr>
              <w:t>відеоресурсів</w:t>
            </w:r>
            <w:proofErr w:type="spellEnd"/>
            <w:r w:rsidRPr="00807D09">
              <w:rPr>
                <w:rFonts w:ascii="Times New Roman" w:hAnsi="Times New Roman" w:cs="Times New Roman"/>
                <w:sz w:val="24"/>
                <w:szCs w:val="24"/>
              </w:rPr>
              <w:t xml:space="preserve"> для методичних заходів</w:t>
            </w:r>
          </w:p>
          <w:p w:rsidR="00A70CDC" w:rsidRPr="00807D09" w:rsidRDefault="00A70CDC" w:rsidP="003E69AF">
            <w:pPr>
              <w:spacing w:after="0" w:line="240" w:lineRule="auto"/>
              <w:jc w:val="both"/>
              <w:rPr>
                <w:rFonts w:ascii="Times New Roman" w:hAnsi="Times New Roman" w:cs="Times New Roman"/>
                <w:sz w:val="24"/>
                <w:szCs w:val="24"/>
              </w:rPr>
            </w:pPr>
          </w:p>
        </w:tc>
        <w:tc>
          <w:tcPr>
            <w:tcW w:w="1641" w:type="dxa"/>
          </w:tcPr>
          <w:p w:rsidR="00807D09" w:rsidRPr="00807D09" w:rsidRDefault="00807D09" w:rsidP="00987A39">
            <w:pPr>
              <w:spacing w:after="0" w:line="240" w:lineRule="auto"/>
              <w:jc w:val="center"/>
              <w:rPr>
                <w:rFonts w:ascii="Times New Roman" w:hAnsi="Times New Roman" w:cs="Times New Roman"/>
                <w:sz w:val="24"/>
                <w:szCs w:val="24"/>
              </w:rPr>
            </w:pPr>
            <w:r w:rsidRPr="00807D09">
              <w:rPr>
                <w:rFonts w:ascii="Times New Roman" w:hAnsi="Times New Roman" w:cs="Times New Roman"/>
                <w:sz w:val="24"/>
                <w:szCs w:val="24"/>
              </w:rPr>
              <w:t>Протягом року</w:t>
            </w:r>
          </w:p>
        </w:tc>
        <w:tc>
          <w:tcPr>
            <w:tcW w:w="1933" w:type="dxa"/>
          </w:tcPr>
          <w:p w:rsidR="00807D09" w:rsidRPr="00807D09" w:rsidRDefault="00807D09" w:rsidP="00987A39">
            <w:pPr>
              <w:spacing w:after="0" w:line="240" w:lineRule="auto"/>
              <w:jc w:val="center"/>
              <w:rPr>
                <w:rFonts w:ascii="Times New Roman" w:hAnsi="Times New Roman" w:cs="Times New Roman"/>
                <w:sz w:val="24"/>
                <w:szCs w:val="24"/>
              </w:rPr>
            </w:pPr>
            <w:r w:rsidRPr="00807D09">
              <w:rPr>
                <w:rFonts w:ascii="Times New Roman" w:hAnsi="Times New Roman" w:cs="Times New Roman"/>
                <w:sz w:val="24"/>
                <w:szCs w:val="24"/>
              </w:rPr>
              <w:t>Вихователь-методист</w:t>
            </w:r>
          </w:p>
        </w:tc>
        <w:tc>
          <w:tcPr>
            <w:tcW w:w="2087" w:type="dxa"/>
          </w:tcPr>
          <w:p w:rsidR="00807D09" w:rsidRPr="00807D09" w:rsidRDefault="00807D09" w:rsidP="000E6DC1">
            <w:pPr>
              <w:spacing w:after="0" w:line="240" w:lineRule="auto"/>
              <w:jc w:val="both"/>
              <w:rPr>
                <w:rFonts w:ascii="Times New Roman" w:hAnsi="Times New Roman" w:cs="Times New Roman"/>
                <w:bCs/>
                <w:sz w:val="24"/>
                <w:szCs w:val="24"/>
              </w:rPr>
            </w:pPr>
          </w:p>
        </w:tc>
      </w:tr>
      <w:tr w:rsidR="00807D09" w:rsidTr="00807D09">
        <w:trPr>
          <w:trHeight w:val="288"/>
        </w:trPr>
        <w:tc>
          <w:tcPr>
            <w:tcW w:w="768" w:type="dxa"/>
          </w:tcPr>
          <w:p w:rsidR="00807D09" w:rsidRPr="001B5757" w:rsidRDefault="00807D09"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807D09" w:rsidRDefault="00807D09" w:rsidP="003E69AF">
            <w:pPr>
              <w:spacing w:after="0" w:line="240" w:lineRule="auto"/>
              <w:jc w:val="both"/>
              <w:rPr>
                <w:rFonts w:ascii="Times New Roman" w:hAnsi="Times New Roman" w:cs="Times New Roman"/>
                <w:sz w:val="24"/>
                <w:szCs w:val="24"/>
              </w:rPr>
            </w:pPr>
            <w:r w:rsidRPr="00807D09">
              <w:rPr>
                <w:rFonts w:ascii="Times New Roman" w:hAnsi="Times New Roman" w:cs="Times New Roman"/>
                <w:sz w:val="24"/>
                <w:szCs w:val="24"/>
              </w:rPr>
              <w:t>Проведення серії тематичних методичних «ранкових кав» — неформальні зустрічі педагогів для обміну практиками</w:t>
            </w:r>
            <w:r w:rsidR="00743FC0">
              <w:rPr>
                <w:rFonts w:ascii="Times New Roman" w:hAnsi="Times New Roman" w:cs="Times New Roman"/>
                <w:sz w:val="24"/>
                <w:szCs w:val="24"/>
              </w:rPr>
              <w:t>.</w:t>
            </w:r>
          </w:p>
          <w:p w:rsidR="00A70CDC" w:rsidRPr="00807D09" w:rsidRDefault="00A70CDC" w:rsidP="003E69AF">
            <w:pPr>
              <w:spacing w:after="0" w:line="240" w:lineRule="auto"/>
              <w:jc w:val="both"/>
              <w:rPr>
                <w:rFonts w:ascii="Times New Roman" w:hAnsi="Times New Roman" w:cs="Times New Roman"/>
                <w:sz w:val="24"/>
                <w:szCs w:val="24"/>
              </w:rPr>
            </w:pPr>
          </w:p>
        </w:tc>
        <w:tc>
          <w:tcPr>
            <w:tcW w:w="1641" w:type="dxa"/>
          </w:tcPr>
          <w:p w:rsidR="00807D09" w:rsidRPr="00807D09" w:rsidRDefault="00743FC0"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Щомісяця</w:t>
            </w:r>
          </w:p>
        </w:tc>
        <w:tc>
          <w:tcPr>
            <w:tcW w:w="1933" w:type="dxa"/>
          </w:tcPr>
          <w:p w:rsidR="00807D09" w:rsidRPr="00807D09" w:rsidRDefault="00743FC0" w:rsidP="00987A39">
            <w:pPr>
              <w:spacing w:after="0" w:line="240" w:lineRule="auto"/>
              <w:jc w:val="center"/>
              <w:rPr>
                <w:rFonts w:ascii="Times New Roman" w:hAnsi="Times New Roman" w:cs="Times New Roman"/>
                <w:sz w:val="24"/>
                <w:szCs w:val="24"/>
              </w:rPr>
            </w:pPr>
            <w:r w:rsidRPr="00743FC0">
              <w:rPr>
                <w:rFonts w:ascii="Times New Roman" w:hAnsi="Times New Roman" w:cs="Times New Roman"/>
                <w:sz w:val="24"/>
                <w:szCs w:val="24"/>
              </w:rPr>
              <w:t>Вихователь-методист</w:t>
            </w:r>
          </w:p>
        </w:tc>
        <w:tc>
          <w:tcPr>
            <w:tcW w:w="2087" w:type="dxa"/>
          </w:tcPr>
          <w:p w:rsidR="00807D09" w:rsidRPr="00807D09" w:rsidRDefault="00743FC0" w:rsidP="000E6DC1">
            <w:pPr>
              <w:spacing w:after="0" w:line="240" w:lineRule="auto"/>
              <w:jc w:val="both"/>
              <w:rPr>
                <w:rFonts w:ascii="Times New Roman" w:hAnsi="Times New Roman" w:cs="Times New Roman"/>
                <w:bCs/>
                <w:sz w:val="24"/>
                <w:szCs w:val="24"/>
              </w:rPr>
            </w:pPr>
            <w:r w:rsidRPr="00743FC0">
              <w:rPr>
                <w:rFonts w:ascii="Times New Roman" w:hAnsi="Times New Roman" w:cs="Times New Roman"/>
                <w:bCs/>
                <w:sz w:val="24"/>
                <w:szCs w:val="24"/>
              </w:rPr>
              <w:t>Формат колегіальної підтримки</w:t>
            </w:r>
          </w:p>
        </w:tc>
      </w:tr>
      <w:tr w:rsidR="00743FC0" w:rsidTr="00807D09">
        <w:trPr>
          <w:trHeight w:val="288"/>
        </w:trPr>
        <w:tc>
          <w:tcPr>
            <w:tcW w:w="768" w:type="dxa"/>
          </w:tcPr>
          <w:p w:rsidR="00743FC0" w:rsidRPr="001B5757" w:rsidRDefault="00743FC0" w:rsidP="00E25F8D">
            <w:pPr>
              <w:pStyle w:val="a3"/>
              <w:numPr>
                <w:ilvl w:val="0"/>
                <w:numId w:val="16"/>
              </w:numPr>
              <w:spacing w:after="0" w:line="240" w:lineRule="auto"/>
              <w:jc w:val="both"/>
              <w:rPr>
                <w:rFonts w:ascii="Times New Roman" w:hAnsi="Times New Roman" w:cs="Times New Roman"/>
                <w:b/>
                <w:sz w:val="24"/>
                <w:szCs w:val="24"/>
              </w:rPr>
            </w:pPr>
          </w:p>
        </w:tc>
        <w:tc>
          <w:tcPr>
            <w:tcW w:w="3932" w:type="dxa"/>
          </w:tcPr>
          <w:p w:rsidR="00A70CDC" w:rsidRPr="00807D09" w:rsidRDefault="00743FC0" w:rsidP="003E69AF">
            <w:pPr>
              <w:spacing w:after="0" w:line="240" w:lineRule="auto"/>
              <w:jc w:val="both"/>
              <w:rPr>
                <w:rFonts w:ascii="Times New Roman" w:hAnsi="Times New Roman" w:cs="Times New Roman"/>
                <w:sz w:val="24"/>
                <w:szCs w:val="24"/>
              </w:rPr>
            </w:pPr>
            <w:r w:rsidRPr="00743FC0">
              <w:rPr>
                <w:rFonts w:ascii="Times New Roman" w:hAnsi="Times New Roman" w:cs="Times New Roman"/>
                <w:sz w:val="24"/>
                <w:szCs w:val="24"/>
              </w:rPr>
              <w:t xml:space="preserve">Організація та підтримка педагогічного </w:t>
            </w:r>
            <w:proofErr w:type="spellStart"/>
            <w:r>
              <w:rPr>
                <w:rFonts w:ascii="Times New Roman" w:hAnsi="Times New Roman" w:cs="Times New Roman"/>
                <w:sz w:val="24"/>
                <w:szCs w:val="24"/>
                <w:lang w:val="en-US"/>
              </w:rPr>
              <w:t>viber</w:t>
            </w:r>
            <w:proofErr w:type="spellEnd"/>
            <w:r w:rsidRPr="00743FC0">
              <w:rPr>
                <w:rFonts w:ascii="Times New Roman" w:hAnsi="Times New Roman" w:cs="Times New Roman"/>
                <w:sz w:val="24"/>
                <w:szCs w:val="24"/>
              </w:rPr>
              <w:t>-каналу</w:t>
            </w:r>
            <w:r>
              <w:rPr>
                <w:rFonts w:ascii="Times New Roman" w:hAnsi="Times New Roman" w:cs="Times New Roman"/>
                <w:sz w:val="24"/>
                <w:szCs w:val="24"/>
              </w:rPr>
              <w:t xml:space="preserve"> ЗДО</w:t>
            </w:r>
            <w:r w:rsidRPr="00743FC0">
              <w:rPr>
                <w:rFonts w:ascii="Times New Roman" w:hAnsi="Times New Roman" w:cs="Times New Roman"/>
                <w:sz w:val="24"/>
                <w:szCs w:val="24"/>
              </w:rPr>
              <w:t xml:space="preserve"> для внутрішньої комунікації та поширення досвіду</w:t>
            </w:r>
            <w:r>
              <w:rPr>
                <w:rFonts w:ascii="Times New Roman" w:hAnsi="Times New Roman" w:cs="Times New Roman"/>
                <w:sz w:val="24"/>
                <w:szCs w:val="24"/>
              </w:rPr>
              <w:t>.</w:t>
            </w:r>
          </w:p>
        </w:tc>
        <w:tc>
          <w:tcPr>
            <w:tcW w:w="1641" w:type="dxa"/>
          </w:tcPr>
          <w:p w:rsidR="00743FC0" w:rsidRDefault="00743FC0" w:rsidP="00987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743FC0" w:rsidRPr="00743FC0" w:rsidRDefault="00743FC0" w:rsidP="00987A39">
            <w:pPr>
              <w:spacing w:after="0" w:line="240" w:lineRule="auto"/>
              <w:jc w:val="center"/>
              <w:rPr>
                <w:rFonts w:ascii="Times New Roman" w:hAnsi="Times New Roman" w:cs="Times New Roman"/>
                <w:sz w:val="24"/>
                <w:szCs w:val="24"/>
              </w:rPr>
            </w:pPr>
            <w:r w:rsidRPr="00743FC0">
              <w:rPr>
                <w:rFonts w:ascii="Times New Roman" w:hAnsi="Times New Roman" w:cs="Times New Roman"/>
                <w:sz w:val="24"/>
                <w:szCs w:val="24"/>
              </w:rPr>
              <w:t>Вихователь-методист</w:t>
            </w:r>
          </w:p>
        </w:tc>
        <w:tc>
          <w:tcPr>
            <w:tcW w:w="2087" w:type="dxa"/>
          </w:tcPr>
          <w:p w:rsidR="00743FC0" w:rsidRPr="00743FC0" w:rsidRDefault="00743FC0" w:rsidP="000E6DC1">
            <w:pPr>
              <w:spacing w:after="0" w:line="240" w:lineRule="auto"/>
              <w:jc w:val="both"/>
              <w:rPr>
                <w:rFonts w:ascii="Times New Roman" w:hAnsi="Times New Roman" w:cs="Times New Roman"/>
                <w:bCs/>
                <w:sz w:val="24"/>
                <w:szCs w:val="24"/>
              </w:rPr>
            </w:pPr>
          </w:p>
        </w:tc>
      </w:tr>
    </w:tbl>
    <w:p w:rsidR="00A70CDC" w:rsidRDefault="00A70CDC" w:rsidP="000E6DC1">
      <w:pPr>
        <w:spacing w:after="0" w:line="240" w:lineRule="auto"/>
        <w:jc w:val="both"/>
        <w:rPr>
          <w:rFonts w:ascii="Times New Roman" w:hAnsi="Times New Roman" w:cs="Times New Roman"/>
          <w:b/>
          <w:sz w:val="24"/>
          <w:szCs w:val="24"/>
        </w:rPr>
      </w:pPr>
    </w:p>
    <w:p w:rsidR="00A70CDC" w:rsidRDefault="00A70CDC" w:rsidP="000E6DC1">
      <w:pPr>
        <w:spacing w:after="0" w:line="240" w:lineRule="auto"/>
        <w:jc w:val="both"/>
        <w:rPr>
          <w:rFonts w:ascii="Times New Roman" w:hAnsi="Times New Roman" w:cs="Times New Roman"/>
          <w:b/>
          <w:sz w:val="24"/>
          <w:szCs w:val="24"/>
        </w:rPr>
      </w:pPr>
    </w:p>
    <w:tbl>
      <w:tblPr>
        <w:tblW w:w="1033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7"/>
        <w:gridCol w:w="2755"/>
        <w:gridCol w:w="1416"/>
        <w:gridCol w:w="1933"/>
        <w:gridCol w:w="1321"/>
      </w:tblGrid>
      <w:tr w:rsidR="00A45FDD" w:rsidTr="0072288A">
        <w:trPr>
          <w:trHeight w:val="612"/>
        </w:trPr>
        <w:tc>
          <w:tcPr>
            <w:tcW w:w="10332" w:type="dxa"/>
            <w:gridSpan w:val="5"/>
          </w:tcPr>
          <w:p w:rsidR="00A45FDD" w:rsidRDefault="00A45FDD" w:rsidP="00A45F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Розділ 5. Адміністративно-господарська діяльність</w:t>
            </w:r>
          </w:p>
        </w:tc>
      </w:tr>
      <w:tr w:rsidR="003F696B" w:rsidTr="0072288A">
        <w:trPr>
          <w:trHeight w:val="684"/>
        </w:trPr>
        <w:tc>
          <w:tcPr>
            <w:tcW w:w="2907" w:type="dxa"/>
          </w:tcPr>
          <w:p w:rsidR="00A45FDD" w:rsidRDefault="00A45FDD" w:rsidP="00A45F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Номер та назва блоку</w:t>
            </w:r>
          </w:p>
        </w:tc>
        <w:tc>
          <w:tcPr>
            <w:tcW w:w="2755" w:type="dxa"/>
          </w:tcPr>
          <w:p w:rsidR="00A45FDD" w:rsidRDefault="00A45FDD" w:rsidP="00A45F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 (зміст) заходів</w:t>
            </w:r>
          </w:p>
        </w:tc>
        <w:tc>
          <w:tcPr>
            <w:tcW w:w="1416" w:type="dxa"/>
          </w:tcPr>
          <w:p w:rsidR="00A45FDD" w:rsidRDefault="00A45FDD" w:rsidP="00A45F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Термін виконання</w:t>
            </w:r>
          </w:p>
        </w:tc>
        <w:tc>
          <w:tcPr>
            <w:tcW w:w="1933" w:type="dxa"/>
          </w:tcPr>
          <w:p w:rsidR="00A45FDD" w:rsidRDefault="00A45FDD" w:rsidP="00A45F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Відповідальний</w:t>
            </w:r>
          </w:p>
        </w:tc>
        <w:tc>
          <w:tcPr>
            <w:tcW w:w="1321" w:type="dxa"/>
          </w:tcPr>
          <w:p w:rsidR="00A45FDD" w:rsidRDefault="00A45FDD" w:rsidP="00A45F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Примітка</w:t>
            </w:r>
          </w:p>
        </w:tc>
      </w:tr>
      <w:tr w:rsidR="00696479" w:rsidTr="0072288A">
        <w:trPr>
          <w:trHeight w:val="780"/>
        </w:trPr>
        <w:tc>
          <w:tcPr>
            <w:tcW w:w="2907" w:type="dxa"/>
            <w:vMerge w:val="restart"/>
          </w:tcPr>
          <w:p w:rsidR="00696479" w:rsidRPr="0039691E" w:rsidRDefault="0039691E" w:rsidP="0039691E">
            <w:pPr>
              <w:spacing w:after="0" w:line="240" w:lineRule="auto"/>
              <w:ind w:left="22"/>
              <w:jc w:val="center"/>
              <w:rPr>
                <w:rFonts w:ascii="Times New Roman" w:hAnsi="Times New Roman" w:cs="Times New Roman"/>
                <w:b/>
                <w:sz w:val="24"/>
                <w:szCs w:val="24"/>
              </w:rPr>
            </w:pPr>
            <w:r>
              <w:rPr>
                <w:rFonts w:ascii="Times New Roman" w:hAnsi="Times New Roman" w:cs="Times New Roman"/>
                <w:b/>
                <w:sz w:val="24"/>
                <w:szCs w:val="24"/>
              </w:rPr>
              <w:t xml:space="preserve">5.1. </w:t>
            </w:r>
            <w:r w:rsidR="00696479" w:rsidRPr="0039691E">
              <w:rPr>
                <w:rFonts w:ascii="Times New Roman" w:hAnsi="Times New Roman" w:cs="Times New Roman"/>
                <w:b/>
                <w:sz w:val="24"/>
                <w:szCs w:val="24"/>
              </w:rPr>
              <w:t>Безпека та укриття</w:t>
            </w:r>
          </w:p>
        </w:tc>
        <w:tc>
          <w:tcPr>
            <w:tcW w:w="2755" w:type="dxa"/>
          </w:tcPr>
          <w:p w:rsidR="00696479" w:rsidRPr="003639F6" w:rsidRDefault="00696479" w:rsidP="000E6DC1">
            <w:pPr>
              <w:spacing w:after="0" w:line="240" w:lineRule="auto"/>
              <w:jc w:val="both"/>
              <w:rPr>
                <w:rFonts w:ascii="Times New Roman" w:hAnsi="Times New Roman" w:cs="Times New Roman"/>
                <w:sz w:val="24"/>
                <w:szCs w:val="24"/>
              </w:rPr>
            </w:pPr>
            <w:r w:rsidRPr="005D4CFC">
              <w:rPr>
                <w:rFonts w:ascii="Times New Roman" w:hAnsi="Times New Roman" w:cs="Times New Roman"/>
                <w:sz w:val="24"/>
                <w:szCs w:val="24"/>
              </w:rPr>
              <w:t>Актуалізація паспорта безпеки ЗДО відповідно до чинних вимог МОН та ДСНС</w:t>
            </w:r>
            <w:r>
              <w:rPr>
                <w:rFonts w:ascii="Times New Roman" w:hAnsi="Times New Roman" w:cs="Times New Roman"/>
                <w:sz w:val="24"/>
                <w:szCs w:val="24"/>
              </w:rPr>
              <w:t>.</w:t>
            </w:r>
          </w:p>
        </w:tc>
        <w:tc>
          <w:tcPr>
            <w:tcW w:w="1416" w:type="dxa"/>
          </w:tcPr>
          <w:p w:rsidR="00696479" w:rsidRPr="001D0116" w:rsidRDefault="00696479"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933" w:type="dxa"/>
          </w:tcPr>
          <w:p w:rsidR="00696479" w:rsidRPr="001D0116" w:rsidRDefault="00322903" w:rsidP="003229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1321" w:type="dxa"/>
          </w:tcPr>
          <w:p w:rsidR="00696479" w:rsidRPr="001D0116" w:rsidRDefault="00696479" w:rsidP="001D0116">
            <w:pPr>
              <w:spacing w:after="0" w:line="240" w:lineRule="auto"/>
              <w:jc w:val="center"/>
              <w:rPr>
                <w:rFonts w:ascii="Times New Roman" w:hAnsi="Times New Roman" w:cs="Times New Roman"/>
                <w:sz w:val="24"/>
                <w:szCs w:val="24"/>
              </w:rPr>
            </w:pPr>
            <w:r w:rsidRPr="005D4CFC">
              <w:rPr>
                <w:rFonts w:ascii="Times New Roman" w:hAnsi="Times New Roman" w:cs="Times New Roman"/>
                <w:sz w:val="24"/>
                <w:szCs w:val="24"/>
              </w:rPr>
              <w:t>Врахувати лист МОН №1/8820-23</w:t>
            </w:r>
          </w:p>
        </w:tc>
      </w:tr>
      <w:tr w:rsidR="00696479" w:rsidTr="0072288A">
        <w:trPr>
          <w:trHeight w:val="780"/>
        </w:trPr>
        <w:tc>
          <w:tcPr>
            <w:tcW w:w="2907" w:type="dxa"/>
            <w:vMerge/>
          </w:tcPr>
          <w:p w:rsidR="00696479" w:rsidRPr="003639F6" w:rsidRDefault="00696479" w:rsidP="003639F6">
            <w:pPr>
              <w:pStyle w:val="a3"/>
              <w:spacing w:after="0" w:line="240" w:lineRule="auto"/>
              <w:ind w:left="382"/>
              <w:jc w:val="both"/>
              <w:rPr>
                <w:rFonts w:ascii="Times New Roman" w:hAnsi="Times New Roman" w:cs="Times New Roman"/>
                <w:b/>
                <w:sz w:val="24"/>
                <w:szCs w:val="24"/>
              </w:rPr>
            </w:pPr>
          </w:p>
        </w:tc>
        <w:tc>
          <w:tcPr>
            <w:tcW w:w="2755" w:type="dxa"/>
          </w:tcPr>
          <w:p w:rsidR="00696479" w:rsidRPr="003639F6" w:rsidRDefault="00696479" w:rsidP="000E6DC1">
            <w:pPr>
              <w:spacing w:after="0" w:line="240" w:lineRule="auto"/>
              <w:jc w:val="both"/>
              <w:rPr>
                <w:rFonts w:ascii="Times New Roman" w:hAnsi="Times New Roman" w:cs="Times New Roman"/>
                <w:sz w:val="24"/>
                <w:szCs w:val="24"/>
              </w:rPr>
            </w:pPr>
            <w:r w:rsidRPr="005D4CFC">
              <w:rPr>
                <w:rFonts w:ascii="Times New Roman" w:hAnsi="Times New Roman" w:cs="Times New Roman"/>
                <w:sz w:val="24"/>
                <w:szCs w:val="24"/>
              </w:rPr>
              <w:t>Проведення техогляду укриття з оформленням акту відповідності</w:t>
            </w:r>
          </w:p>
        </w:tc>
        <w:tc>
          <w:tcPr>
            <w:tcW w:w="1416" w:type="dxa"/>
          </w:tcPr>
          <w:p w:rsidR="00696479" w:rsidRPr="001D0116" w:rsidRDefault="00696479"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Вересень</w:t>
            </w:r>
          </w:p>
        </w:tc>
        <w:tc>
          <w:tcPr>
            <w:tcW w:w="1933" w:type="dxa"/>
          </w:tcPr>
          <w:p w:rsidR="00696479" w:rsidRPr="001D0116" w:rsidRDefault="00322903" w:rsidP="003229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1321" w:type="dxa"/>
          </w:tcPr>
          <w:p w:rsidR="00696479" w:rsidRDefault="00696479" w:rsidP="000E6DC1">
            <w:pPr>
              <w:spacing w:after="0" w:line="240" w:lineRule="auto"/>
              <w:jc w:val="both"/>
              <w:rPr>
                <w:rFonts w:ascii="Times New Roman" w:hAnsi="Times New Roman" w:cs="Times New Roman"/>
                <w:b/>
                <w:sz w:val="24"/>
                <w:szCs w:val="24"/>
              </w:rPr>
            </w:pPr>
          </w:p>
        </w:tc>
      </w:tr>
      <w:tr w:rsidR="00696479" w:rsidTr="0072288A">
        <w:trPr>
          <w:trHeight w:val="780"/>
        </w:trPr>
        <w:tc>
          <w:tcPr>
            <w:tcW w:w="2907" w:type="dxa"/>
            <w:vMerge/>
          </w:tcPr>
          <w:p w:rsidR="00696479" w:rsidRPr="003639F6" w:rsidRDefault="00696479" w:rsidP="003639F6">
            <w:pPr>
              <w:pStyle w:val="a3"/>
              <w:spacing w:after="0" w:line="240" w:lineRule="auto"/>
              <w:ind w:left="382"/>
              <w:jc w:val="both"/>
              <w:rPr>
                <w:rFonts w:ascii="Times New Roman" w:hAnsi="Times New Roman" w:cs="Times New Roman"/>
                <w:b/>
                <w:sz w:val="24"/>
                <w:szCs w:val="24"/>
              </w:rPr>
            </w:pPr>
          </w:p>
        </w:tc>
        <w:tc>
          <w:tcPr>
            <w:tcW w:w="2755" w:type="dxa"/>
          </w:tcPr>
          <w:p w:rsidR="00696479" w:rsidRPr="003639F6" w:rsidRDefault="00696479" w:rsidP="000E6D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Оновлення</w:t>
            </w:r>
            <w:r w:rsidRPr="005D4CFC">
              <w:rPr>
                <w:rFonts w:ascii="Times New Roman" w:hAnsi="Times New Roman" w:cs="Times New Roman"/>
                <w:sz w:val="24"/>
                <w:szCs w:val="24"/>
              </w:rPr>
              <w:t xml:space="preserve"> інструкцій та маршрутів евакуації, стендів «Поведінка у разі НС»</w:t>
            </w:r>
            <w:r>
              <w:rPr>
                <w:rFonts w:ascii="Times New Roman" w:hAnsi="Times New Roman" w:cs="Times New Roman"/>
                <w:sz w:val="24"/>
                <w:szCs w:val="24"/>
              </w:rPr>
              <w:t>.</w:t>
            </w:r>
          </w:p>
        </w:tc>
        <w:tc>
          <w:tcPr>
            <w:tcW w:w="1416" w:type="dxa"/>
          </w:tcPr>
          <w:p w:rsidR="00696479" w:rsidRPr="001D0116" w:rsidRDefault="00696479"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Вересень</w:t>
            </w:r>
          </w:p>
        </w:tc>
        <w:tc>
          <w:tcPr>
            <w:tcW w:w="1933" w:type="dxa"/>
          </w:tcPr>
          <w:p w:rsidR="00696479" w:rsidRPr="001D0116" w:rsidRDefault="00696479" w:rsidP="00322903">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Директор,</w:t>
            </w:r>
            <w:r w:rsidR="00322903">
              <w:rPr>
                <w:rFonts w:ascii="Times New Roman" w:hAnsi="Times New Roman" w:cs="Times New Roman"/>
                <w:sz w:val="24"/>
                <w:szCs w:val="24"/>
              </w:rPr>
              <w:t xml:space="preserve"> вихователь-методист</w:t>
            </w:r>
          </w:p>
        </w:tc>
        <w:tc>
          <w:tcPr>
            <w:tcW w:w="1321" w:type="dxa"/>
          </w:tcPr>
          <w:p w:rsidR="00696479" w:rsidRDefault="00696479" w:rsidP="000E6DC1">
            <w:pPr>
              <w:spacing w:after="0" w:line="240" w:lineRule="auto"/>
              <w:jc w:val="both"/>
              <w:rPr>
                <w:rFonts w:ascii="Times New Roman" w:hAnsi="Times New Roman" w:cs="Times New Roman"/>
                <w:b/>
                <w:sz w:val="24"/>
                <w:szCs w:val="24"/>
              </w:rPr>
            </w:pPr>
          </w:p>
        </w:tc>
      </w:tr>
      <w:tr w:rsidR="00696479" w:rsidTr="0072288A">
        <w:trPr>
          <w:trHeight w:val="950"/>
        </w:trPr>
        <w:tc>
          <w:tcPr>
            <w:tcW w:w="2907" w:type="dxa"/>
            <w:vMerge/>
          </w:tcPr>
          <w:p w:rsidR="00696479" w:rsidRPr="003639F6" w:rsidRDefault="00696479" w:rsidP="003639F6">
            <w:pPr>
              <w:pStyle w:val="a3"/>
              <w:spacing w:after="0" w:line="240" w:lineRule="auto"/>
              <w:ind w:left="382"/>
              <w:jc w:val="both"/>
              <w:rPr>
                <w:rFonts w:ascii="Times New Roman" w:hAnsi="Times New Roman" w:cs="Times New Roman"/>
                <w:b/>
                <w:sz w:val="24"/>
                <w:szCs w:val="24"/>
              </w:rPr>
            </w:pPr>
          </w:p>
        </w:tc>
        <w:tc>
          <w:tcPr>
            <w:tcW w:w="2755" w:type="dxa"/>
          </w:tcPr>
          <w:p w:rsidR="00696479" w:rsidRPr="003639F6" w:rsidRDefault="00696479" w:rsidP="000E6DC1">
            <w:pPr>
              <w:spacing w:after="0" w:line="240" w:lineRule="auto"/>
              <w:jc w:val="both"/>
              <w:rPr>
                <w:rFonts w:ascii="Times New Roman" w:hAnsi="Times New Roman" w:cs="Times New Roman"/>
                <w:sz w:val="24"/>
                <w:szCs w:val="24"/>
              </w:rPr>
            </w:pPr>
            <w:r w:rsidRPr="000454FD">
              <w:rPr>
                <w:rFonts w:ascii="Times New Roman" w:hAnsi="Times New Roman" w:cs="Times New Roman"/>
                <w:sz w:val="24"/>
                <w:szCs w:val="24"/>
              </w:rPr>
              <w:t xml:space="preserve">Створення </w:t>
            </w:r>
            <w:proofErr w:type="spellStart"/>
            <w:r w:rsidRPr="000454FD">
              <w:rPr>
                <w:rFonts w:ascii="Times New Roman" w:hAnsi="Times New Roman" w:cs="Times New Roman"/>
                <w:sz w:val="24"/>
                <w:szCs w:val="24"/>
              </w:rPr>
              <w:t>освітньо</w:t>
            </w:r>
            <w:proofErr w:type="spellEnd"/>
            <w:r w:rsidRPr="000454FD">
              <w:rPr>
                <w:rFonts w:ascii="Times New Roman" w:hAnsi="Times New Roman" w:cs="Times New Roman"/>
                <w:sz w:val="24"/>
                <w:szCs w:val="24"/>
              </w:rPr>
              <w:t>-інформаційного стенду для дітей «Безпечний простір»</w:t>
            </w:r>
          </w:p>
        </w:tc>
        <w:tc>
          <w:tcPr>
            <w:tcW w:w="1416" w:type="dxa"/>
          </w:tcPr>
          <w:p w:rsidR="00696479" w:rsidRPr="001D0116" w:rsidRDefault="00696479"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Вересень</w:t>
            </w:r>
          </w:p>
        </w:tc>
        <w:tc>
          <w:tcPr>
            <w:tcW w:w="1933" w:type="dxa"/>
          </w:tcPr>
          <w:p w:rsidR="00696479" w:rsidRPr="001D0116" w:rsidRDefault="00696479"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1321" w:type="dxa"/>
          </w:tcPr>
          <w:p w:rsidR="00696479" w:rsidRDefault="00696479" w:rsidP="000E6DC1">
            <w:pPr>
              <w:spacing w:after="0" w:line="240" w:lineRule="auto"/>
              <w:jc w:val="both"/>
              <w:rPr>
                <w:rFonts w:ascii="Times New Roman" w:hAnsi="Times New Roman" w:cs="Times New Roman"/>
                <w:b/>
                <w:sz w:val="24"/>
                <w:szCs w:val="24"/>
              </w:rPr>
            </w:pPr>
          </w:p>
        </w:tc>
      </w:tr>
      <w:tr w:rsidR="00696479" w:rsidTr="0072288A">
        <w:trPr>
          <w:trHeight w:val="1326"/>
        </w:trPr>
        <w:tc>
          <w:tcPr>
            <w:tcW w:w="2907" w:type="dxa"/>
            <w:vMerge/>
          </w:tcPr>
          <w:p w:rsidR="00696479" w:rsidRPr="003639F6" w:rsidRDefault="00696479" w:rsidP="003639F6">
            <w:pPr>
              <w:pStyle w:val="a3"/>
              <w:spacing w:after="0" w:line="240" w:lineRule="auto"/>
              <w:ind w:left="382"/>
              <w:jc w:val="both"/>
              <w:rPr>
                <w:rFonts w:ascii="Times New Roman" w:hAnsi="Times New Roman" w:cs="Times New Roman"/>
                <w:b/>
                <w:sz w:val="24"/>
                <w:szCs w:val="24"/>
              </w:rPr>
            </w:pPr>
          </w:p>
        </w:tc>
        <w:tc>
          <w:tcPr>
            <w:tcW w:w="2755" w:type="dxa"/>
          </w:tcPr>
          <w:p w:rsidR="00696479" w:rsidRPr="000454FD" w:rsidRDefault="00696479" w:rsidP="000E6DC1">
            <w:pPr>
              <w:spacing w:after="0" w:line="240" w:lineRule="auto"/>
              <w:jc w:val="both"/>
              <w:rPr>
                <w:rFonts w:ascii="Times New Roman" w:hAnsi="Times New Roman" w:cs="Times New Roman"/>
                <w:sz w:val="24"/>
                <w:szCs w:val="24"/>
              </w:rPr>
            </w:pPr>
            <w:r w:rsidRPr="00633EB4">
              <w:rPr>
                <w:rFonts w:ascii="Times New Roman" w:hAnsi="Times New Roman" w:cs="Times New Roman"/>
                <w:sz w:val="24"/>
                <w:szCs w:val="24"/>
              </w:rPr>
              <w:t>Оснащення укриття меблями, іграми, санітарними наборами та індивідуальними пакетами для дітей</w:t>
            </w:r>
          </w:p>
        </w:tc>
        <w:tc>
          <w:tcPr>
            <w:tcW w:w="1416" w:type="dxa"/>
          </w:tcPr>
          <w:p w:rsidR="00696479" w:rsidRPr="001D0116" w:rsidRDefault="00696479"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696479" w:rsidRDefault="00322903" w:rsidP="0032290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 вихователь-методист,</w:t>
            </w:r>
          </w:p>
          <w:p w:rsidR="00696479" w:rsidRDefault="00696479" w:rsidP="00633EB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1321" w:type="dxa"/>
          </w:tcPr>
          <w:p w:rsidR="00696479" w:rsidRDefault="00696479" w:rsidP="000E6DC1">
            <w:pPr>
              <w:spacing w:after="0" w:line="240" w:lineRule="auto"/>
              <w:jc w:val="both"/>
              <w:rPr>
                <w:rFonts w:ascii="Times New Roman" w:hAnsi="Times New Roman" w:cs="Times New Roman"/>
                <w:b/>
                <w:sz w:val="24"/>
                <w:szCs w:val="24"/>
              </w:rPr>
            </w:pPr>
          </w:p>
        </w:tc>
      </w:tr>
      <w:tr w:rsidR="000454FD" w:rsidTr="0072288A">
        <w:trPr>
          <w:trHeight w:val="822"/>
        </w:trPr>
        <w:tc>
          <w:tcPr>
            <w:tcW w:w="2907" w:type="dxa"/>
            <w:vMerge w:val="restart"/>
          </w:tcPr>
          <w:p w:rsidR="000454FD" w:rsidRPr="000454FD" w:rsidRDefault="00A27C61" w:rsidP="003969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5.2</w:t>
            </w:r>
            <w:r w:rsidR="0039691E">
              <w:rPr>
                <w:rFonts w:ascii="Times New Roman" w:hAnsi="Times New Roman" w:cs="Times New Roman"/>
                <w:b/>
                <w:sz w:val="24"/>
                <w:szCs w:val="24"/>
              </w:rPr>
              <w:t xml:space="preserve">. </w:t>
            </w:r>
            <w:r w:rsidR="000454FD" w:rsidRPr="000454FD">
              <w:rPr>
                <w:rFonts w:ascii="Times New Roman" w:hAnsi="Times New Roman" w:cs="Times New Roman"/>
                <w:b/>
                <w:sz w:val="24"/>
                <w:szCs w:val="24"/>
              </w:rPr>
              <w:t>Територія та благоустрій</w:t>
            </w:r>
          </w:p>
        </w:tc>
        <w:tc>
          <w:tcPr>
            <w:tcW w:w="2755" w:type="dxa"/>
          </w:tcPr>
          <w:p w:rsidR="000454FD" w:rsidRPr="000454FD" w:rsidRDefault="000454FD" w:rsidP="000E6DC1">
            <w:pPr>
              <w:spacing w:after="0" w:line="240" w:lineRule="auto"/>
              <w:jc w:val="both"/>
              <w:rPr>
                <w:rFonts w:ascii="Times New Roman" w:hAnsi="Times New Roman" w:cs="Times New Roman"/>
                <w:sz w:val="24"/>
                <w:szCs w:val="24"/>
              </w:rPr>
            </w:pPr>
            <w:r w:rsidRPr="000454FD">
              <w:rPr>
                <w:rFonts w:ascii="Times New Roman" w:hAnsi="Times New Roman" w:cs="Times New Roman"/>
                <w:sz w:val="24"/>
                <w:szCs w:val="24"/>
              </w:rPr>
              <w:t>Озеленення ділянок, посадка кущів/квітів, оформлення міні</w:t>
            </w:r>
            <w:r w:rsidR="002A2660">
              <w:rPr>
                <w:rFonts w:ascii="Times New Roman" w:hAnsi="Times New Roman" w:cs="Times New Roman"/>
                <w:sz w:val="24"/>
                <w:szCs w:val="24"/>
              </w:rPr>
              <w:t xml:space="preserve"> </w:t>
            </w:r>
            <w:r w:rsidRPr="000454FD">
              <w:rPr>
                <w:rFonts w:ascii="Times New Roman" w:hAnsi="Times New Roman" w:cs="Times New Roman"/>
                <w:sz w:val="24"/>
                <w:szCs w:val="24"/>
              </w:rPr>
              <w:t>клумб</w:t>
            </w:r>
          </w:p>
        </w:tc>
        <w:tc>
          <w:tcPr>
            <w:tcW w:w="1416" w:type="dxa"/>
          </w:tcPr>
          <w:p w:rsidR="000454FD" w:rsidRDefault="000454FD"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0454FD" w:rsidRPr="000454FD" w:rsidRDefault="00AE5EF3" w:rsidP="00A27C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r w:rsidR="000454FD">
              <w:rPr>
                <w:rFonts w:ascii="Times New Roman" w:hAnsi="Times New Roman" w:cs="Times New Roman"/>
                <w:sz w:val="24"/>
                <w:szCs w:val="24"/>
              </w:rPr>
              <w:t>, вихователі</w:t>
            </w:r>
            <w:r w:rsidR="002A2660">
              <w:rPr>
                <w:rFonts w:ascii="Times New Roman" w:hAnsi="Times New Roman" w:cs="Times New Roman"/>
                <w:sz w:val="24"/>
                <w:szCs w:val="24"/>
              </w:rPr>
              <w:t>, технічні працівники</w:t>
            </w:r>
          </w:p>
        </w:tc>
        <w:tc>
          <w:tcPr>
            <w:tcW w:w="1321" w:type="dxa"/>
          </w:tcPr>
          <w:p w:rsidR="000454FD" w:rsidRPr="000454FD" w:rsidRDefault="000454FD" w:rsidP="000E6DC1">
            <w:pPr>
              <w:spacing w:after="0" w:line="240" w:lineRule="auto"/>
              <w:jc w:val="both"/>
              <w:rPr>
                <w:rFonts w:ascii="Times New Roman" w:hAnsi="Times New Roman" w:cs="Times New Roman"/>
                <w:bCs/>
                <w:sz w:val="24"/>
                <w:szCs w:val="24"/>
              </w:rPr>
            </w:pPr>
            <w:r w:rsidRPr="000454FD">
              <w:rPr>
                <w:rFonts w:ascii="Times New Roman" w:hAnsi="Times New Roman" w:cs="Times New Roman"/>
                <w:bCs/>
                <w:sz w:val="24"/>
                <w:szCs w:val="24"/>
              </w:rPr>
              <w:t>Залучення батьків</w:t>
            </w:r>
          </w:p>
        </w:tc>
      </w:tr>
      <w:tr w:rsidR="00696479" w:rsidTr="0072288A">
        <w:trPr>
          <w:trHeight w:val="699"/>
        </w:trPr>
        <w:tc>
          <w:tcPr>
            <w:tcW w:w="2907" w:type="dxa"/>
            <w:vMerge/>
          </w:tcPr>
          <w:p w:rsidR="00696479" w:rsidRPr="000454FD" w:rsidRDefault="00696479" w:rsidP="000454FD">
            <w:pPr>
              <w:spacing w:after="0" w:line="240" w:lineRule="auto"/>
              <w:jc w:val="both"/>
              <w:rPr>
                <w:rFonts w:ascii="Times New Roman" w:hAnsi="Times New Roman" w:cs="Times New Roman"/>
                <w:b/>
                <w:sz w:val="24"/>
                <w:szCs w:val="24"/>
              </w:rPr>
            </w:pPr>
          </w:p>
        </w:tc>
        <w:tc>
          <w:tcPr>
            <w:tcW w:w="2755" w:type="dxa"/>
          </w:tcPr>
          <w:p w:rsidR="00696479" w:rsidRPr="000454FD" w:rsidRDefault="00696479" w:rsidP="000E6DC1">
            <w:pPr>
              <w:spacing w:after="0" w:line="240" w:lineRule="auto"/>
              <w:jc w:val="both"/>
              <w:rPr>
                <w:rFonts w:ascii="Times New Roman" w:hAnsi="Times New Roman" w:cs="Times New Roman"/>
                <w:sz w:val="24"/>
                <w:szCs w:val="24"/>
              </w:rPr>
            </w:pPr>
            <w:r w:rsidRPr="00696479">
              <w:rPr>
                <w:rFonts w:ascii="Times New Roman" w:hAnsi="Times New Roman" w:cs="Times New Roman"/>
                <w:sz w:val="24"/>
                <w:szCs w:val="24"/>
              </w:rPr>
              <w:t>Упорядкування доріжок, бордюрів, пандусів</w:t>
            </w:r>
          </w:p>
        </w:tc>
        <w:tc>
          <w:tcPr>
            <w:tcW w:w="1416" w:type="dxa"/>
          </w:tcPr>
          <w:p w:rsidR="00696479" w:rsidRDefault="00696479"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696479" w:rsidRDefault="00DA09DA" w:rsidP="00A27C6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r w:rsidR="00696479" w:rsidRPr="00696479">
              <w:rPr>
                <w:rFonts w:ascii="Times New Roman" w:hAnsi="Times New Roman" w:cs="Times New Roman"/>
                <w:sz w:val="24"/>
                <w:szCs w:val="24"/>
              </w:rPr>
              <w:t xml:space="preserve">, </w:t>
            </w:r>
            <w:r w:rsidR="002A2660">
              <w:rPr>
                <w:rFonts w:ascii="Times New Roman" w:hAnsi="Times New Roman" w:cs="Times New Roman"/>
                <w:sz w:val="24"/>
                <w:szCs w:val="24"/>
              </w:rPr>
              <w:t>Підсобний працівник</w:t>
            </w:r>
          </w:p>
        </w:tc>
        <w:tc>
          <w:tcPr>
            <w:tcW w:w="1321" w:type="dxa"/>
          </w:tcPr>
          <w:p w:rsidR="00696479" w:rsidRPr="000454FD" w:rsidRDefault="00696479" w:rsidP="000E6DC1">
            <w:pPr>
              <w:spacing w:after="0" w:line="240" w:lineRule="auto"/>
              <w:jc w:val="both"/>
              <w:rPr>
                <w:rFonts w:ascii="Times New Roman" w:hAnsi="Times New Roman" w:cs="Times New Roman"/>
                <w:bCs/>
                <w:sz w:val="24"/>
                <w:szCs w:val="24"/>
              </w:rPr>
            </w:pPr>
          </w:p>
        </w:tc>
      </w:tr>
      <w:tr w:rsidR="00696479" w:rsidTr="0072288A">
        <w:trPr>
          <w:trHeight w:val="699"/>
        </w:trPr>
        <w:tc>
          <w:tcPr>
            <w:tcW w:w="2907" w:type="dxa"/>
            <w:vMerge/>
          </w:tcPr>
          <w:p w:rsidR="00696479" w:rsidRPr="000454FD" w:rsidRDefault="00696479" w:rsidP="000454FD">
            <w:pPr>
              <w:spacing w:after="0" w:line="240" w:lineRule="auto"/>
              <w:jc w:val="both"/>
              <w:rPr>
                <w:rFonts w:ascii="Times New Roman" w:hAnsi="Times New Roman" w:cs="Times New Roman"/>
                <w:b/>
                <w:sz w:val="24"/>
                <w:szCs w:val="24"/>
              </w:rPr>
            </w:pPr>
          </w:p>
        </w:tc>
        <w:tc>
          <w:tcPr>
            <w:tcW w:w="2755" w:type="dxa"/>
          </w:tcPr>
          <w:p w:rsidR="00696479" w:rsidRPr="00696479" w:rsidRDefault="00696479" w:rsidP="000E6DC1">
            <w:pPr>
              <w:spacing w:after="0" w:line="240" w:lineRule="auto"/>
              <w:jc w:val="both"/>
              <w:rPr>
                <w:rFonts w:ascii="Times New Roman" w:hAnsi="Times New Roman" w:cs="Times New Roman"/>
                <w:sz w:val="24"/>
                <w:szCs w:val="24"/>
              </w:rPr>
            </w:pPr>
            <w:r w:rsidRPr="00696479">
              <w:rPr>
                <w:rFonts w:ascii="Times New Roman" w:hAnsi="Times New Roman" w:cs="Times New Roman"/>
                <w:sz w:val="24"/>
                <w:szCs w:val="24"/>
              </w:rPr>
              <w:t>Регулярне косіння трави, видалення бур’янів, обрізка гілок дерев</w:t>
            </w:r>
            <w:r>
              <w:rPr>
                <w:rFonts w:ascii="Times New Roman" w:hAnsi="Times New Roman" w:cs="Times New Roman"/>
                <w:sz w:val="24"/>
                <w:szCs w:val="24"/>
              </w:rPr>
              <w:t>.</w:t>
            </w:r>
          </w:p>
        </w:tc>
        <w:tc>
          <w:tcPr>
            <w:tcW w:w="1416" w:type="dxa"/>
          </w:tcPr>
          <w:p w:rsidR="00696479" w:rsidRDefault="00696479"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696479" w:rsidRPr="00696479" w:rsidRDefault="002A2660"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Підсобний працівник</w:t>
            </w:r>
          </w:p>
        </w:tc>
        <w:tc>
          <w:tcPr>
            <w:tcW w:w="1321" w:type="dxa"/>
          </w:tcPr>
          <w:p w:rsidR="00696479" w:rsidRPr="000454FD" w:rsidRDefault="00696479" w:rsidP="000E6DC1">
            <w:pPr>
              <w:spacing w:after="0" w:line="240" w:lineRule="auto"/>
              <w:jc w:val="both"/>
              <w:rPr>
                <w:rFonts w:ascii="Times New Roman" w:hAnsi="Times New Roman" w:cs="Times New Roman"/>
                <w:bCs/>
                <w:sz w:val="24"/>
                <w:szCs w:val="24"/>
              </w:rPr>
            </w:pPr>
          </w:p>
        </w:tc>
      </w:tr>
      <w:tr w:rsidR="000454FD" w:rsidTr="0072288A">
        <w:trPr>
          <w:trHeight w:val="1326"/>
        </w:trPr>
        <w:tc>
          <w:tcPr>
            <w:tcW w:w="2907" w:type="dxa"/>
            <w:vMerge/>
          </w:tcPr>
          <w:p w:rsidR="000454FD" w:rsidRPr="000454FD" w:rsidRDefault="000454FD" w:rsidP="000454FD">
            <w:pPr>
              <w:spacing w:after="0" w:line="240" w:lineRule="auto"/>
              <w:jc w:val="both"/>
              <w:rPr>
                <w:rFonts w:ascii="Times New Roman" w:hAnsi="Times New Roman" w:cs="Times New Roman"/>
                <w:b/>
                <w:sz w:val="24"/>
                <w:szCs w:val="24"/>
              </w:rPr>
            </w:pPr>
          </w:p>
        </w:tc>
        <w:tc>
          <w:tcPr>
            <w:tcW w:w="2755" w:type="dxa"/>
          </w:tcPr>
          <w:p w:rsidR="000454FD" w:rsidRPr="000454FD" w:rsidRDefault="000454FD" w:rsidP="000E6DC1">
            <w:pPr>
              <w:spacing w:after="0" w:line="240" w:lineRule="auto"/>
              <w:jc w:val="both"/>
              <w:rPr>
                <w:rFonts w:ascii="Times New Roman" w:hAnsi="Times New Roman" w:cs="Times New Roman"/>
                <w:sz w:val="24"/>
                <w:szCs w:val="24"/>
              </w:rPr>
            </w:pPr>
            <w:r w:rsidRPr="000454FD">
              <w:rPr>
                <w:rFonts w:ascii="Times New Roman" w:hAnsi="Times New Roman" w:cs="Times New Roman"/>
                <w:sz w:val="24"/>
                <w:szCs w:val="24"/>
              </w:rPr>
              <w:t xml:space="preserve">Розміщення інформаційних табличок на території ЗДО (напрями, </w:t>
            </w:r>
            <w:r>
              <w:rPr>
                <w:rFonts w:ascii="Times New Roman" w:hAnsi="Times New Roman" w:cs="Times New Roman"/>
                <w:sz w:val="24"/>
                <w:szCs w:val="24"/>
              </w:rPr>
              <w:t xml:space="preserve">укриття, </w:t>
            </w:r>
            <w:r w:rsidRPr="000454FD">
              <w:rPr>
                <w:rFonts w:ascii="Times New Roman" w:hAnsi="Times New Roman" w:cs="Times New Roman"/>
                <w:sz w:val="24"/>
                <w:szCs w:val="24"/>
              </w:rPr>
              <w:t>, правила БЖД).</w:t>
            </w:r>
          </w:p>
        </w:tc>
        <w:tc>
          <w:tcPr>
            <w:tcW w:w="1416" w:type="dxa"/>
          </w:tcPr>
          <w:p w:rsidR="000454FD" w:rsidRDefault="000454FD"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0454FD"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Діловод </w:t>
            </w:r>
          </w:p>
        </w:tc>
        <w:tc>
          <w:tcPr>
            <w:tcW w:w="1321" w:type="dxa"/>
          </w:tcPr>
          <w:p w:rsidR="000454FD" w:rsidRPr="000454FD" w:rsidRDefault="000454FD" w:rsidP="000E6DC1">
            <w:pPr>
              <w:spacing w:after="0" w:line="240" w:lineRule="auto"/>
              <w:jc w:val="both"/>
              <w:rPr>
                <w:rFonts w:ascii="Times New Roman" w:hAnsi="Times New Roman" w:cs="Times New Roman"/>
                <w:bCs/>
                <w:sz w:val="24"/>
                <w:szCs w:val="24"/>
              </w:rPr>
            </w:pPr>
          </w:p>
        </w:tc>
      </w:tr>
      <w:tr w:rsidR="00696479" w:rsidTr="0072288A">
        <w:trPr>
          <w:trHeight w:val="844"/>
        </w:trPr>
        <w:tc>
          <w:tcPr>
            <w:tcW w:w="2907" w:type="dxa"/>
            <w:vMerge/>
          </w:tcPr>
          <w:p w:rsidR="00696479" w:rsidRPr="000454FD" w:rsidRDefault="00696479" w:rsidP="000454FD">
            <w:pPr>
              <w:spacing w:after="0" w:line="240" w:lineRule="auto"/>
              <w:jc w:val="both"/>
              <w:rPr>
                <w:rFonts w:ascii="Times New Roman" w:hAnsi="Times New Roman" w:cs="Times New Roman"/>
                <w:b/>
                <w:sz w:val="24"/>
                <w:szCs w:val="24"/>
              </w:rPr>
            </w:pPr>
          </w:p>
        </w:tc>
        <w:tc>
          <w:tcPr>
            <w:tcW w:w="2755" w:type="dxa"/>
          </w:tcPr>
          <w:p w:rsidR="00696479" w:rsidRPr="000454FD" w:rsidRDefault="00696479" w:rsidP="000E6DC1">
            <w:pPr>
              <w:spacing w:after="0" w:line="240" w:lineRule="auto"/>
              <w:jc w:val="both"/>
              <w:rPr>
                <w:rFonts w:ascii="Times New Roman" w:hAnsi="Times New Roman" w:cs="Times New Roman"/>
                <w:sz w:val="24"/>
                <w:szCs w:val="24"/>
              </w:rPr>
            </w:pPr>
            <w:r w:rsidRPr="00696479">
              <w:rPr>
                <w:rFonts w:ascii="Times New Roman" w:hAnsi="Times New Roman" w:cs="Times New Roman"/>
                <w:sz w:val="24"/>
                <w:szCs w:val="24"/>
              </w:rPr>
              <w:t>Ремонт та фарбування ігрових конструкцій, огорожі, воріт</w:t>
            </w:r>
          </w:p>
        </w:tc>
        <w:tc>
          <w:tcPr>
            <w:tcW w:w="1416" w:type="dxa"/>
          </w:tcPr>
          <w:p w:rsidR="00696479" w:rsidRDefault="00696479"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Серпень</w:t>
            </w:r>
          </w:p>
        </w:tc>
        <w:tc>
          <w:tcPr>
            <w:tcW w:w="1933" w:type="dxa"/>
          </w:tcPr>
          <w:p w:rsidR="00696479"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r w:rsidRPr="00696479">
              <w:rPr>
                <w:rFonts w:ascii="Times New Roman" w:hAnsi="Times New Roman" w:cs="Times New Roman"/>
                <w:sz w:val="24"/>
                <w:szCs w:val="24"/>
              </w:rPr>
              <w:t xml:space="preserve"> </w:t>
            </w:r>
            <w:r w:rsidR="00696479" w:rsidRPr="00696479">
              <w:rPr>
                <w:rFonts w:ascii="Times New Roman" w:hAnsi="Times New Roman" w:cs="Times New Roman"/>
                <w:sz w:val="24"/>
                <w:szCs w:val="24"/>
              </w:rPr>
              <w:t>вихователі</w:t>
            </w:r>
          </w:p>
        </w:tc>
        <w:tc>
          <w:tcPr>
            <w:tcW w:w="1321" w:type="dxa"/>
          </w:tcPr>
          <w:p w:rsidR="00696479" w:rsidRPr="000454FD" w:rsidRDefault="00696479" w:rsidP="000E6DC1">
            <w:pPr>
              <w:spacing w:after="0" w:line="240" w:lineRule="auto"/>
              <w:jc w:val="both"/>
              <w:rPr>
                <w:rFonts w:ascii="Times New Roman" w:hAnsi="Times New Roman" w:cs="Times New Roman"/>
                <w:bCs/>
                <w:sz w:val="24"/>
                <w:szCs w:val="24"/>
              </w:rPr>
            </w:pPr>
            <w:r w:rsidRPr="00696479">
              <w:rPr>
                <w:rFonts w:ascii="Times New Roman" w:hAnsi="Times New Roman" w:cs="Times New Roman"/>
                <w:bCs/>
                <w:sz w:val="24"/>
                <w:szCs w:val="24"/>
              </w:rPr>
              <w:t>Залучення батьків</w:t>
            </w:r>
          </w:p>
        </w:tc>
      </w:tr>
      <w:tr w:rsidR="00696479" w:rsidTr="0072288A">
        <w:trPr>
          <w:trHeight w:val="975"/>
        </w:trPr>
        <w:tc>
          <w:tcPr>
            <w:tcW w:w="2907" w:type="dxa"/>
            <w:vMerge/>
          </w:tcPr>
          <w:p w:rsidR="00696479" w:rsidRPr="000454FD" w:rsidRDefault="00696479" w:rsidP="000454FD">
            <w:pPr>
              <w:spacing w:after="0" w:line="240" w:lineRule="auto"/>
              <w:jc w:val="both"/>
              <w:rPr>
                <w:rFonts w:ascii="Times New Roman" w:hAnsi="Times New Roman" w:cs="Times New Roman"/>
                <w:b/>
                <w:sz w:val="24"/>
                <w:szCs w:val="24"/>
              </w:rPr>
            </w:pPr>
          </w:p>
        </w:tc>
        <w:tc>
          <w:tcPr>
            <w:tcW w:w="2755" w:type="dxa"/>
          </w:tcPr>
          <w:p w:rsidR="00696479" w:rsidRPr="00696479" w:rsidRDefault="00696479" w:rsidP="000E6DC1">
            <w:pPr>
              <w:spacing w:after="0" w:line="240" w:lineRule="auto"/>
              <w:jc w:val="both"/>
              <w:rPr>
                <w:rFonts w:ascii="Times New Roman" w:hAnsi="Times New Roman" w:cs="Times New Roman"/>
                <w:sz w:val="24"/>
                <w:szCs w:val="24"/>
              </w:rPr>
            </w:pPr>
            <w:r w:rsidRPr="00696479">
              <w:rPr>
                <w:rFonts w:ascii="Times New Roman" w:hAnsi="Times New Roman" w:cs="Times New Roman"/>
                <w:sz w:val="24"/>
                <w:szCs w:val="24"/>
              </w:rPr>
              <w:t>Проведення толоки за участі батьківської громади.</w:t>
            </w:r>
          </w:p>
        </w:tc>
        <w:tc>
          <w:tcPr>
            <w:tcW w:w="1416" w:type="dxa"/>
          </w:tcPr>
          <w:p w:rsidR="00696479" w:rsidRDefault="00696479"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 квітень</w:t>
            </w:r>
          </w:p>
        </w:tc>
        <w:tc>
          <w:tcPr>
            <w:tcW w:w="1933" w:type="dxa"/>
          </w:tcPr>
          <w:p w:rsidR="00696479" w:rsidRPr="00696479"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r w:rsidRPr="00696479">
              <w:rPr>
                <w:rFonts w:ascii="Times New Roman" w:hAnsi="Times New Roman" w:cs="Times New Roman"/>
                <w:sz w:val="24"/>
                <w:szCs w:val="24"/>
              </w:rPr>
              <w:t xml:space="preserve"> </w:t>
            </w:r>
            <w:r w:rsidR="00696479" w:rsidRPr="00696479">
              <w:rPr>
                <w:rFonts w:ascii="Times New Roman" w:hAnsi="Times New Roman" w:cs="Times New Roman"/>
                <w:sz w:val="24"/>
                <w:szCs w:val="24"/>
              </w:rPr>
              <w:t>вихователі</w:t>
            </w:r>
            <w:r w:rsidR="00696479">
              <w:rPr>
                <w:rFonts w:ascii="Times New Roman" w:hAnsi="Times New Roman" w:cs="Times New Roman"/>
                <w:sz w:val="24"/>
                <w:szCs w:val="24"/>
              </w:rPr>
              <w:t>, батьки</w:t>
            </w:r>
          </w:p>
        </w:tc>
        <w:tc>
          <w:tcPr>
            <w:tcW w:w="1321" w:type="dxa"/>
          </w:tcPr>
          <w:p w:rsidR="00696479" w:rsidRPr="00696479" w:rsidRDefault="00696479" w:rsidP="000E6DC1">
            <w:pPr>
              <w:spacing w:after="0" w:line="240" w:lineRule="auto"/>
              <w:jc w:val="both"/>
              <w:rPr>
                <w:rFonts w:ascii="Times New Roman" w:hAnsi="Times New Roman" w:cs="Times New Roman"/>
                <w:bCs/>
                <w:sz w:val="24"/>
                <w:szCs w:val="24"/>
              </w:rPr>
            </w:pPr>
          </w:p>
        </w:tc>
      </w:tr>
      <w:tr w:rsidR="000454FD" w:rsidTr="0072288A">
        <w:trPr>
          <w:trHeight w:val="995"/>
        </w:trPr>
        <w:tc>
          <w:tcPr>
            <w:tcW w:w="2907" w:type="dxa"/>
            <w:vMerge/>
          </w:tcPr>
          <w:p w:rsidR="000454FD" w:rsidRPr="000454FD" w:rsidRDefault="000454FD" w:rsidP="000454FD">
            <w:pPr>
              <w:spacing w:after="0" w:line="240" w:lineRule="auto"/>
              <w:jc w:val="both"/>
              <w:rPr>
                <w:rFonts w:ascii="Times New Roman" w:hAnsi="Times New Roman" w:cs="Times New Roman"/>
                <w:b/>
                <w:sz w:val="24"/>
                <w:szCs w:val="24"/>
              </w:rPr>
            </w:pPr>
          </w:p>
        </w:tc>
        <w:tc>
          <w:tcPr>
            <w:tcW w:w="2755" w:type="dxa"/>
          </w:tcPr>
          <w:p w:rsidR="000454FD" w:rsidRDefault="000454FD" w:rsidP="000E6DC1">
            <w:pPr>
              <w:spacing w:after="0" w:line="240" w:lineRule="auto"/>
              <w:jc w:val="both"/>
              <w:rPr>
                <w:rFonts w:ascii="Times New Roman" w:hAnsi="Times New Roman" w:cs="Times New Roman"/>
                <w:sz w:val="24"/>
                <w:szCs w:val="24"/>
              </w:rPr>
            </w:pPr>
            <w:r w:rsidRPr="000454FD">
              <w:rPr>
                <w:rFonts w:ascii="Times New Roman" w:hAnsi="Times New Roman" w:cs="Times New Roman"/>
                <w:sz w:val="24"/>
                <w:szCs w:val="24"/>
              </w:rPr>
              <w:t>Щоквартальна перевірка справності ігрового обладнання, антисептичної обробки.</w:t>
            </w:r>
          </w:p>
          <w:p w:rsidR="00B93D44" w:rsidRPr="000454FD" w:rsidRDefault="00B93D44" w:rsidP="000E6DC1">
            <w:pPr>
              <w:spacing w:after="0" w:line="240" w:lineRule="auto"/>
              <w:jc w:val="both"/>
              <w:rPr>
                <w:rFonts w:ascii="Times New Roman" w:hAnsi="Times New Roman" w:cs="Times New Roman"/>
                <w:sz w:val="24"/>
                <w:szCs w:val="24"/>
              </w:rPr>
            </w:pPr>
          </w:p>
        </w:tc>
        <w:tc>
          <w:tcPr>
            <w:tcW w:w="1416" w:type="dxa"/>
          </w:tcPr>
          <w:p w:rsidR="000454FD" w:rsidRDefault="000454FD"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0454FD"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1321" w:type="dxa"/>
          </w:tcPr>
          <w:p w:rsidR="000454FD" w:rsidRPr="000454FD" w:rsidRDefault="000454FD" w:rsidP="000E6DC1">
            <w:pPr>
              <w:spacing w:after="0" w:line="240" w:lineRule="auto"/>
              <w:jc w:val="both"/>
              <w:rPr>
                <w:rFonts w:ascii="Times New Roman" w:hAnsi="Times New Roman" w:cs="Times New Roman"/>
                <w:bCs/>
                <w:sz w:val="24"/>
                <w:szCs w:val="24"/>
              </w:rPr>
            </w:pPr>
          </w:p>
        </w:tc>
      </w:tr>
      <w:tr w:rsidR="004039CC" w:rsidTr="0072288A">
        <w:trPr>
          <w:trHeight w:val="1326"/>
        </w:trPr>
        <w:tc>
          <w:tcPr>
            <w:tcW w:w="2907" w:type="dxa"/>
            <w:vMerge w:val="restart"/>
          </w:tcPr>
          <w:p w:rsidR="004039CC" w:rsidRPr="000454FD" w:rsidRDefault="00C76570" w:rsidP="003969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5.3</w:t>
            </w:r>
            <w:r w:rsidR="0039691E">
              <w:rPr>
                <w:rFonts w:ascii="Times New Roman" w:hAnsi="Times New Roman" w:cs="Times New Roman"/>
                <w:b/>
                <w:sz w:val="24"/>
                <w:szCs w:val="24"/>
              </w:rPr>
              <w:t xml:space="preserve">. </w:t>
            </w:r>
            <w:r w:rsidR="004039CC" w:rsidRPr="000454FD">
              <w:rPr>
                <w:rFonts w:ascii="Times New Roman" w:hAnsi="Times New Roman" w:cs="Times New Roman"/>
                <w:b/>
                <w:sz w:val="24"/>
                <w:szCs w:val="24"/>
              </w:rPr>
              <w:t>Інклюзивне середовище</w:t>
            </w:r>
          </w:p>
        </w:tc>
        <w:tc>
          <w:tcPr>
            <w:tcW w:w="2755" w:type="dxa"/>
          </w:tcPr>
          <w:p w:rsidR="004039CC" w:rsidRPr="000454FD" w:rsidRDefault="004039CC" w:rsidP="000E6DC1">
            <w:pPr>
              <w:spacing w:after="0" w:line="240" w:lineRule="auto"/>
              <w:jc w:val="both"/>
              <w:rPr>
                <w:rFonts w:ascii="Times New Roman" w:hAnsi="Times New Roman" w:cs="Times New Roman"/>
                <w:sz w:val="24"/>
                <w:szCs w:val="24"/>
              </w:rPr>
            </w:pPr>
            <w:r w:rsidRPr="000454FD">
              <w:rPr>
                <w:rFonts w:ascii="Times New Roman" w:hAnsi="Times New Roman" w:cs="Times New Roman"/>
                <w:sz w:val="24"/>
                <w:szCs w:val="24"/>
              </w:rPr>
              <w:t>Забезпечення безперешкодного доступу до приміщень для дітей з ООП (маркування, пандуси, контрастні елементи)</w:t>
            </w:r>
            <w:r>
              <w:rPr>
                <w:rFonts w:ascii="Times New Roman" w:hAnsi="Times New Roman" w:cs="Times New Roman"/>
                <w:sz w:val="24"/>
                <w:szCs w:val="24"/>
              </w:rPr>
              <w:t>.</w:t>
            </w:r>
          </w:p>
        </w:tc>
        <w:tc>
          <w:tcPr>
            <w:tcW w:w="1416" w:type="dxa"/>
          </w:tcPr>
          <w:p w:rsidR="004039CC" w:rsidRDefault="004039CC"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Жовтень-грудень</w:t>
            </w:r>
          </w:p>
        </w:tc>
        <w:tc>
          <w:tcPr>
            <w:tcW w:w="1933" w:type="dxa"/>
          </w:tcPr>
          <w:p w:rsidR="004039CC"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4039CC" w:rsidTr="0072288A">
        <w:trPr>
          <w:trHeight w:val="1122"/>
        </w:trPr>
        <w:tc>
          <w:tcPr>
            <w:tcW w:w="2907" w:type="dxa"/>
            <w:vMerge/>
          </w:tcPr>
          <w:p w:rsidR="004039CC" w:rsidRPr="000454FD" w:rsidRDefault="004039CC" w:rsidP="000454FD">
            <w:pPr>
              <w:spacing w:after="0" w:line="240" w:lineRule="auto"/>
              <w:jc w:val="both"/>
              <w:rPr>
                <w:rFonts w:ascii="Times New Roman" w:hAnsi="Times New Roman" w:cs="Times New Roman"/>
                <w:b/>
                <w:sz w:val="24"/>
                <w:szCs w:val="24"/>
              </w:rPr>
            </w:pPr>
          </w:p>
        </w:tc>
        <w:tc>
          <w:tcPr>
            <w:tcW w:w="2755" w:type="dxa"/>
          </w:tcPr>
          <w:p w:rsidR="004039CC" w:rsidRPr="000454FD" w:rsidRDefault="004039CC" w:rsidP="000E6DC1">
            <w:pPr>
              <w:spacing w:after="0" w:line="240" w:lineRule="auto"/>
              <w:jc w:val="both"/>
              <w:rPr>
                <w:rFonts w:ascii="Times New Roman" w:hAnsi="Times New Roman" w:cs="Times New Roman"/>
                <w:sz w:val="24"/>
                <w:szCs w:val="24"/>
              </w:rPr>
            </w:pPr>
            <w:r w:rsidRPr="000454FD">
              <w:rPr>
                <w:rFonts w:ascii="Times New Roman" w:hAnsi="Times New Roman" w:cs="Times New Roman"/>
                <w:sz w:val="24"/>
                <w:szCs w:val="24"/>
              </w:rPr>
              <w:t>Оновлення середовища у групах для реалізації принципів універсального дизайну.</w:t>
            </w:r>
          </w:p>
        </w:tc>
        <w:tc>
          <w:tcPr>
            <w:tcW w:w="1416" w:type="dxa"/>
          </w:tcPr>
          <w:p w:rsidR="004039CC" w:rsidRDefault="004039CC"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4039CC"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r w:rsidR="004039CC">
              <w:rPr>
                <w:rFonts w:ascii="Times New Roman" w:hAnsi="Times New Roman" w:cs="Times New Roman"/>
                <w:sz w:val="24"/>
                <w:szCs w:val="24"/>
              </w:rPr>
              <w:t>, вихователь-методист</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4039CC" w:rsidTr="0072288A">
        <w:trPr>
          <w:trHeight w:val="1056"/>
        </w:trPr>
        <w:tc>
          <w:tcPr>
            <w:tcW w:w="2907" w:type="dxa"/>
            <w:vMerge/>
          </w:tcPr>
          <w:p w:rsidR="004039CC" w:rsidRPr="000454FD" w:rsidRDefault="004039CC" w:rsidP="000454FD">
            <w:pPr>
              <w:spacing w:after="0" w:line="240" w:lineRule="auto"/>
              <w:jc w:val="both"/>
              <w:rPr>
                <w:rFonts w:ascii="Times New Roman" w:hAnsi="Times New Roman" w:cs="Times New Roman"/>
                <w:b/>
                <w:sz w:val="24"/>
                <w:szCs w:val="24"/>
              </w:rPr>
            </w:pPr>
          </w:p>
        </w:tc>
        <w:tc>
          <w:tcPr>
            <w:tcW w:w="2755" w:type="dxa"/>
          </w:tcPr>
          <w:p w:rsidR="004039CC" w:rsidRDefault="004039CC"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Створення інклюзивного стенду (емоційна палітра, піктограми, правила)</w:t>
            </w:r>
            <w:r w:rsidR="00B93D44">
              <w:rPr>
                <w:rFonts w:ascii="Times New Roman" w:hAnsi="Times New Roman" w:cs="Times New Roman"/>
                <w:sz w:val="24"/>
                <w:szCs w:val="24"/>
              </w:rPr>
              <w:t>.</w:t>
            </w:r>
          </w:p>
          <w:p w:rsidR="00B93D44" w:rsidRPr="000454FD" w:rsidRDefault="00B93D44" w:rsidP="000E6DC1">
            <w:pPr>
              <w:spacing w:after="0" w:line="240" w:lineRule="auto"/>
              <w:jc w:val="both"/>
              <w:rPr>
                <w:rFonts w:ascii="Times New Roman" w:hAnsi="Times New Roman" w:cs="Times New Roman"/>
                <w:sz w:val="24"/>
                <w:szCs w:val="24"/>
              </w:rPr>
            </w:pPr>
          </w:p>
        </w:tc>
        <w:tc>
          <w:tcPr>
            <w:tcW w:w="1416" w:type="dxa"/>
          </w:tcPr>
          <w:p w:rsidR="004039CC" w:rsidRDefault="004039CC"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Листопад-грудень</w:t>
            </w:r>
          </w:p>
        </w:tc>
        <w:tc>
          <w:tcPr>
            <w:tcW w:w="1933" w:type="dxa"/>
          </w:tcPr>
          <w:p w:rsidR="004039CC"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r w:rsidR="004039CC" w:rsidRPr="004039CC">
              <w:rPr>
                <w:rFonts w:ascii="Times New Roman" w:hAnsi="Times New Roman" w:cs="Times New Roman"/>
                <w:sz w:val="24"/>
                <w:szCs w:val="24"/>
              </w:rPr>
              <w:t>, вихователь-методист</w:t>
            </w:r>
            <w:r>
              <w:rPr>
                <w:rFonts w:ascii="Times New Roman" w:hAnsi="Times New Roman" w:cs="Times New Roman"/>
                <w:sz w:val="24"/>
                <w:szCs w:val="24"/>
              </w:rPr>
              <w:t>, практичний психолог</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4039CC" w:rsidTr="0072288A">
        <w:trPr>
          <w:trHeight w:val="1131"/>
        </w:trPr>
        <w:tc>
          <w:tcPr>
            <w:tcW w:w="2907" w:type="dxa"/>
            <w:vMerge w:val="restart"/>
          </w:tcPr>
          <w:p w:rsidR="004039CC" w:rsidRPr="000454FD" w:rsidRDefault="00C76570" w:rsidP="0039691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5.4</w:t>
            </w:r>
            <w:r w:rsidR="0039691E">
              <w:rPr>
                <w:rFonts w:ascii="Times New Roman" w:hAnsi="Times New Roman" w:cs="Times New Roman"/>
                <w:b/>
                <w:sz w:val="24"/>
                <w:szCs w:val="24"/>
              </w:rPr>
              <w:t xml:space="preserve">. </w:t>
            </w:r>
            <w:proofErr w:type="spellStart"/>
            <w:r w:rsidR="004039CC" w:rsidRPr="004039CC">
              <w:rPr>
                <w:rFonts w:ascii="Times New Roman" w:hAnsi="Times New Roman" w:cs="Times New Roman"/>
                <w:b/>
                <w:sz w:val="24"/>
                <w:szCs w:val="24"/>
              </w:rPr>
              <w:t>Освітньо</w:t>
            </w:r>
            <w:proofErr w:type="spellEnd"/>
            <w:r w:rsidR="004039CC" w:rsidRPr="004039CC">
              <w:rPr>
                <w:rFonts w:ascii="Times New Roman" w:hAnsi="Times New Roman" w:cs="Times New Roman"/>
                <w:b/>
                <w:sz w:val="24"/>
                <w:szCs w:val="24"/>
              </w:rPr>
              <w:t>-розвивальне середовище</w:t>
            </w:r>
          </w:p>
        </w:tc>
        <w:tc>
          <w:tcPr>
            <w:tcW w:w="2755" w:type="dxa"/>
          </w:tcPr>
          <w:p w:rsidR="004039CC" w:rsidRPr="004039CC" w:rsidRDefault="004039CC"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Створення «Куточка дитини»: інформація про права, символіку групи, календар подій</w:t>
            </w:r>
            <w:r>
              <w:rPr>
                <w:rFonts w:ascii="Times New Roman" w:hAnsi="Times New Roman" w:cs="Times New Roman"/>
                <w:sz w:val="24"/>
                <w:szCs w:val="24"/>
              </w:rPr>
              <w:t>.</w:t>
            </w:r>
          </w:p>
        </w:tc>
        <w:tc>
          <w:tcPr>
            <w:tcW w:w="1416" w:type="dxa"/>
          </w:tcPr>
          <w:p w:rsidR="004039CC" w:rsidRDefault="004039CC"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Вересень-листопад</w:t>
            </w:r>
          </w:p>
        </w:tc>
        <w:tc>
          <w:tcPr>
            <w:tcW w:w="1933" w:type="dxa"/>
          </w:tcPr>
          <w:p w:rsidR="004039CC" w:rsidRPr="004039CC" w:rsidRDefault="004039CC"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 вихователі</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4039CC" w:rsidTr="00B93D44">
        <w:trPr>
          <w:trHeight w:val="575"/>
        </w:trPr>
        <w:tc>
          <w:tcPr>
            <w:tcW w:w="2907" w:type="dxa"/>
            <w:vMerge/>
          </w:tcPr>
          <w:p w:rsidR="004039CC" w:rsidRPr="004039CC" w:rsidRDefault="004039CC" w:rsidP="000454FD">
            <w:pPr>
              <w:spacing w:after="0" w:line="240" w:lineRule="auto"/>
              <w:jc w:val="both"/>
              <w:rPr>
                <w:rFonts w:ascii="Times New Roman" w:hAnsi="Times New Roman" w:cs="Times New Roman"/>
                <w:b/>
                <w:sz w:val="24"/>
                <w:szCs w:val="24"/>
              </w:rPr>
            </w:pPr>
          </w:p>
        </w:tc>
        <w:tc>
          <w:tcPr>
            <w:tcW w:w="2755" w:type="dxa"/>
          </w:tcPr>
          <w:p w:rsidR="004039CC" w:rsidRPr="004039CC" w:rsidRDefault="004039CC" w:rsidP="00B93D44">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Оснащення груп осінньо-зимовими</w:t>
            </w:r>
            <w:r w:rsidR="00B93D44">
              <w:rPr>
                <w:rFonts w:ascii="Times New Roman" w:hAnsi="Times New Roman" w:cs="Times New Roman"/>
                <w:sz w:val="24"/>
                <w:szCs w:val="24"/>
              </w:rPr>
              <w:t xml:space="preserve"> </w:t>
            </w:r>
            <w:r w:rsidRPr="004039CC">
              <w:rPr>
                <w:rFonts w:ascii="Times New Roman" w:hAnsi="Times New Roman" w:cs="Times New Roman"/>
                <w:sz w:val="24"/>
                <w:szCs w:val="24"/>
              </w:rPr>
              <w:t>розвивальними матеріалами.</w:t>
            </w:r>
          </w:p>
        </w:tc>
        <w:tc>
          <w:tcPr>
            <w:tcW w:w="1416" w:type="dxa"/>
          </w:tcPr>
          <w:p w:rsidR="004039CC" w:rsidRDefault="004039CC"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Жовтень-грудень</w:t>
            </w:r>
          </w:p>
        </w:tc>
        <w:tc>
          <w:tcPr>
            <w:tcW w:w="1933" w:type="dxa"/>
          </w:tcPr>
          <w:p w:rsidR="004039CC" w:rsidRPr="004039CC" w:rsidRDefault="004039CC" w:rsidP="000454FD">
            <w:pPr>
              <w:spacing w:after="0" w:line="240" w:lineRule="auto"/>
              <w:jc w:val="center"/>
              <w:rPr>
                <w:rFonts w:ascii="Times New Roman" w:hAnsi="Times New Roman" w:cs="Times New Roman"/>
                <w:sz w:val="24"/>
                <w:szCs w:val="24"/>
              </w:rPr>
            </w:pPr>
            <w:r w:rsidRPr="004039CC">
              <w:rPr>
                <w:rFonts w:ascii="Times New Roman" w:hAnsi="Times New Roman" w:cs="Times New Roman"/>
                <w:sz w:val="24"/>
                <w:szCs w:val="24"/>
              </w:rPr>
              <w:t>Вихователь-методист, вихователі</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633EB4" w:rsidTr="0072288A">
        <w:trPr>
          <w:trHeight w:val="886"/>
        </w:trPr>
        <w:tc>
          <w:tcPr>
            <w:tcW w:w="2907" w:type="dxa"/>
            <w:vMerge/>
          </w:tcPr>
          <w:p w:rsidR="00633EB4" w:rsidRPr="004039CC" w:rsidRDefault="00633EB4" w:rsidP="000454FD">
            <w:pPr>
              <w:spacing w:after="0" w:line="240" w:lineRule="auto"/>
              <w:jc w:val="both"/>
              <w:rPr>
                <w:rFonts w:ascii="Times New Roman" w:hAnsi="Times New Roman" w:cs="Times New Roman"/>
                <w:b/>
                <w:sz w:val="24"/>
                <w:szCs w:val="24"/>
              </w:rPr>
            </w:pPr>
          </w:p>
        </w:tc>
        <w:tc>
          <w:tcPr>
            <w:tcW w:w="2755" w:type="dxa"/>
          </w:tcPr>
          <w:p w:rsidR="00633EB4" w:rsidRPr="004039CC" w:rsidRDefault="00633EB4" w:rsidP="000E6DC1">
            <w:pPr>
              <w:spacing w:after="0" w:line="240" w:lineRule="auto"/>
              <w:jc w:val="both"/>
              <w:rPr>
                <w:rFonts w:ascii="Times New Roman" w:hAnsi="Times New Roman" w:cs="Times New Roman"/>
                <w:sz w:val="24"/>
                <w:szCs w:val="24"/>
              </w:rPr>
            </w:pPr>
            <w:r w:rsidRPr="00633EB4">
              <w:rPr>
                <w:rFonts w:ascii="Times New Roman" w:hAnsi="Times New Roman" w:cs="Times New Roman"/>
                <w:sz w:val="24"/>
                <w:szCs w:val="24"/>
              </w:rPr>
              <w:t xml:space="preserve">Створення </w:t>
            </w:r>
            <w:proofErr w:type="spellStart"/>
            <w:r w:rsidRPr="00633EB4">
              <w:rPr>
                <w:rFonts w:ascii="Times New Roman" w:hAnsi="Times New Roman" w:cs="Times New Roman"/>
                <w:sz w:val="24"/>
                <w:szCs w:val="24"/>
              </w:rPr>
              <w:t>інфостендів</w:t>
            </w:r>
            <w:proofErr w:type="spellEnd"/>
            <w:r w:rsidRPr="00633EB4">
              <w:rPr>
                <w:rFonts w:ascii="Times New Roman" w:hAnsi="Times New Roman" w:cs="Times New Roman"/>
                <w:sz w:val="24"/>
                <w:szCs w:val="24"/>
              </w:rPr>
              <w:t xml:space="preserve"> «Життя групи», «Новини ЗДО», «Наші досягнення»</w:t>
            </w:r>
            <w:r>
              <w:rPr>
                <w:rFonts w:ascii="Times New Roman" w:hAnsi="Times New Roman" w:cs="Times New Roman"/>
                <w:sz w:val="24"/>
                <w:szCs w:val="24"/>
              </w:rPr>
              <w:t>.</w:t>
            </w:r>
          </w:p>
        </w:tc>
        <w:tc>
          <w:tcPr>
            <w:tcW w:w="1416" w:type="dxa"/>
          </w:tcPr>
          <w:p w:rsidR="00633EB4" w:rsidRDefault="00633EB4"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633EB4" w:rsidRPr="004039CC" w:rsidRDefault="00633EB4"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1321" w:type="dxa"/>
          </w:tcPr>
          <w:p w:rsidR="00633EB4" w:rsidRPr="000454FD" w:rsidRDefault="00633EB4" w:rsidP="000E6DC1">
            <w:pPr>
              <w:spacing w:after="0" w:line="240" w:lineRule="auto"/>
              <w:jc w:val="both"/>
              <w:rPr>
                <w:rFonts w:ascii="Times New Roman" w:hAnsi="Times New Roman" w:cs="Times New Roman"/>
                <w:bCs/>
                <w:sz w:val="24"/>
                <w:szCs w:val="24"/>
              </w:rPr>
            </w:pPr>
          </w:p>
        </w:tc>
      </w:tr>
      <w:tr w:rsidR="004039CC" w:rsidTr="0072288A">
        <w:trPr>
          <w:trHeight w:val="1326"/>
        </w:trPr>
        <w:tc>
          <w:tcPr>
            <w:tcW w:w="2907" w:type="dxa"/>
            <w:vMerge/>
          </w:tcPr>
          <w:p w:rsidR="004039CC" w:rsidRPr="004039CC" w:rsidRDefault="004039CC" w:rsidP="000454FD">
            <w:pPr>
              <w:spacing w:after="0" w:line="240" w:lineRule="auto"/>
              <w:jc w:val="both"/>
              <w:rPr>
                <w:rFonts w:ascii="Times New Roman" w:hAnsi="Times New Roman" w:cs="Times New Roman"/>
                <w:b/>
                <w:sz w:val="24"/>
                <w:szCs w:val="24"/>
              </w:rPr>
            </w:pPr>
          </w:p>
        </w:tc>
        <w:tc>
          <w:tcPr>
            <w:tcW w:w="2755" w:type="dxa"/>
          </w:tcPr>
          <w:p w:rsidR="004039CC" w:rsidRPr="004039CC" w:rsidRDefault="004039CC"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 xml:space="preserve">Оснащення </w:t>
            </w:r>
            <w:r>
              <w:rPr>
                <w:rFonts w:ascii="Times New Roman" w:hAnsi="Times New Roman" w:cs="Times New Roman"/>
                <w:sz w:val="24"/>
                <w:szCs w:val="24"/>
              </w:rPr>
              <w:t>куточків</w:t>
            </w:r>
            <w:r w:rsidRPr="004039CC">
              <w:rPr>
                <w:rFonts w:ascii="Times New Roman" w:hAnsi="Times New Roman" w:cs="Times New Roman"/>
                <w:sz w:val="24"/>
                <w:szCs w:val="24"/>
              </w:rPr>
              <w:t xml:space="preserve"> активності відповідно до </w:t>
            </w:r>
            <w:proofErr w:type="spellStart"/>
            <w:r w:rsidRPr="004039CC">
              <w:rPr>
                <w:rFonts w:ascii="Times New Roman" w:hAnsi="Times New Roman" w:cs="Times New Roman"/>
                <w:sz w:val="24"/>
                <w:szCs w:val="24"/>
              </w:rPr>
              <w:t>компетентнісного</w:t>
            </w:r>
            <w:proofErr w:type="spellEnd"/>
            <w:r w:rsidRPr="004039CC">
              <w:rPr>
                <w:rFonts w:ascii="Times New Roman" w:hAnsi="Times New Roman" w:cs="Times New Roman"/>
                <w:sz w:val="24"/>
                <w:szCs w:val="24"/>
              </w:rPr>
              <w:t xml:space="preserve"> підходу (напрями: пізнання, дослідження, творчість, рухова активність, читання).</w:t>
            </w:r>
          </w:p>
        </w:tc>
        <w:tc>
          <w:tcPr>
            <w:tcW w:w="1416" w:type="dxa"/>
          </w:tcPr>
          <w:p w:rsidR="004039CC" w:rsidRDefault="004039CC"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4039CC" w:rsidRPr="004039CC" w:rsidRDefault="004039CC" w:rsidP="000454FD">
            <w:pPr>
              <w:spacing w:after="0" w:line="240" w:lineRule="auto"/>
              <w:jc w:val="center"/>
              <w:rPr>
                <w:rFonts w:ascii="Times New Roman" w:hAnsi="Times New Roman" w:cs="Times New Roman"/>
                <w:sz w:val="24"/>
                <w:szCs w:val="24"/>
              </w:rPr>
            </w:pPr>
            <w:r w:rsidRPr="004039CC">
              <w:rPr>
                <w:rFonts w:ascii="Times New Roman" w:hAnsi="Times New Roman" w:cs="Times New Roman"/>
                <w:sz w:val="24"/>
                <w:szCs w:val="24"/>
              </w:rPr>
              <w:t>Вихователь-методист, вихователі</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633EB4" w:rsidTr="0072288A">
        <w:trPr>
          <w:trHeight w:val="1326"/>
        </w:trPr>
        <w:tc>
          <w:tcPr>
            <w:tcW w:w="2907" w:type="dxa"/>
            <w:vMerge/>
          </w:tcPr>
          <w:p w:rsidR="00633EB4" w:rsidRPr="004039CC" w:rsidRDefault="00633EB4" w:rsidP="000454FD">
            <w:pPr>
              <w:spacing w:after="0" w:line="240" w:lineRule="auto"/>
              <w:jc w:val="both"/>
              <w:rPr>
                <w:rFonts w:ascii="Times New Roman" w:hAnsi="Times New Roman" w:cs="Times New Roman"/>
                <w:b/>
                <w:sz w:val="24"/>
                <w:szCs w:val="24"/>
              </w:rPr>
            </w:pPr>
          </w:p>
        </w:tc>
        <w:tc>
          <w:tcPr>
            <w:tcW w:w="2755" w:type="dxa"/>
          </w:tcPr>
          <w:p w:rsidR="00633EB4" w:rsidRPr="004039CC" w:rsidRDefault="00633EB4" w:rsidP="002A2660">
            <w:pPr>
              <w:spacing w:after="0" w:line="240" w:lineRule="auto"/>
              <w:jc w:val="both"/>
              <w:rPr>
                <w:rFonts w:ascii="Times New Roman" w:hAnsi="Times New Roman" w:cs="Times New Roman"/>
                <w:sz w:val="24"/>
                <w:szCs w:val="24"/>
              </w:rPr>
            </w:pPr>
            <w:r w:rsidRPr="00633EB4">
              <w:rPr>
                <w:rFonts w:ascii="Times New Roman" w:hAnsi="Times New Roman" w:cs="Times New Roman"/>
                <w:sz w:val="24"/>
                <w:szCs w:val="24"/>
              </w:rPr>
              <w:t xml:space="preserve">Створення мобільних куточків безпеки у </w:t>
            </w:r>
            <w:r w:rsidR="002A2660">
              <w:rPr>
                <w:rFonts w:ascii="Times New Roman" w:hAnsi="Times New Roman" w:cs="Times New Roman"/>
                <w:sz w:val="24"/>
                <w:szCs w:val="24"/>
              </w:rPr>
              <w:t>групах: аптечка, ліхтарик, вода.</w:t>
            </w:r>
          </w:p>
        </w:tc>
        <w:tc>
          <w:tcPr>
            <w:tcW w:w="1416" w:type="dxa"/>
          </w:tcPr>
          <w:p w:rsidR="00633EB4" w:rsidRDefault="00633EB4"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633EB4" w:rsidRPr="004039CC" w:rsidRDefault="00633EB4" w:rsidP="000454FD">
            <w:pPr>
              <w:spacing w:after="0" w:line="240" w:lineRule="auto"/>
              <w:jc w:val="center"/>
              <w:rPr>
                <w:rFonts w:ascii="Times New Roman" w:hAnsi="Times New Roman" w:cs="Times New Roman"/>
                <w:sz w:val="24"/>
                <w:szCs w:val="24"/>
              </w:rPr>
            </w:pPr>
            <w:r w:rsidRPr="00633EB4">
              <w:rPr>
                <w:rFonts w:ascii="Times New Roman" w:hAnsi="Times New Roman" w:cs="Times New Roman"/>
                <w:sz w:val="24"/>
                <w:szCs w:val="24"/>
              </w:rPr>
              <w:t>Вихователь-методист, вихователі</w:t>
            </w:r>
          </w:p>
        </w:tc>
        <w:tc>
          <w:tcPr>
            <w:tcW w:w="1321" w:type="dxa"/>
          </w:tcPr>
          <w:p w:rsidR="00633EB4" w:rsidRPr="000454FD" w:rsidRDefault="00633EB4" w:rsidP="000E6DC1">
            <w:pPr>
              <w:spacing w:after="0" w:line="240" w:lineRule="auto"/>
              <w:jc w:val="both"/>
              <w:rPr>
                <w:rFonts w:ascii="Times New Roman" w:hAnsi="Times New Roman" w:cs="Times New Roman"/>
                <w:bCs/>
                <w:sz w:val="24"/>
                <w:szCs w:val="24"/>
              </w:rPr>
            </w:pPr>
          </w:p>
        </w:tc>
      </w:tr>
      <w:tr w:rsidR="00633EB4" w:rsidTr="0072288A">
        <w:trPr>
          <w:trHeight w:val="1160"/>
        </w:trPr>
        <w:tc>
          <w:tcPr>
            <w:tcW w:w="2907" w:type="dxa"/>
            <w:vMerge/>
          </w:tcPr>
          <w:p w:rsidR="00633EB4" w:rsidRPr="004039CC" w:rsidRDefault="00633EB4" w:rsidP="000454FD">
            <w:pPr>
              <w:spacing w:after="0" w:line="240" w:lineRule="auto"/>
              <w:jc w:val="both"/>
              <w:rPr>
                <w:rFonts w:ascii="Times New Roman" w:hAnsi="Times New Roman" w:cs="Times New Roman"/>
                <w:b/>
                <w:sz w:val="24"/>
                <w:szCs w:val="24"/>
              </w:rPr>
            </w:pPr>
          </w:p>
        </w:tc>
        <w:tc>
          <w:tcPr>
            <w:tcW w:w="2755" w:type="dxa"/>
          </w:tcPr>
          <w:p w:rsidR="00633EB4" w:rsidRPr="00633EB4" w:rsidRDefault="00633EB4" w:rsidP="000E6DC1">
            <w:pPr>
              <w:spacing w:after="0" w:line="240" w:lineRule="auto"/>
              <w:jc w:val="both"/>
              <w:rPr>
                <w:rFonts w:ascii="Times New Roman" w:hAnsi="Times New Roman" w:cs="Times New Roman"/>
                <w:sz w:val="24"/>
                <w:szCs w:val="24"/>
              </w:rPr>
            </w:pPr>
            <w:r w:rsidRPr="00633EB4">
              <w:rPr>
                <w:rFonts w:ascii="Times New Roman" w:hAnsi="Times New Roman" w:cs="Times New Roman"/>
                <w:sz w:val="24"/>
                <w:szCs w:val="24"/>
              </w:rPr>
              <w:t>Інструктажі з педагогами про використання цих ресурсів у НС.</w:t>
            </w:r>
          </w:p>
        </w:tc>
        <w:tc>
          <w:tcPr>
            <w:tcW w:w="1416" w:type="dxa"/>
          </w:tcPr>
          <w:p w:rsidR="00633EB4" w:rsidRDefault="00633EB4"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633EB4" w:rsidRPr="00633EB4" w:rsidRDefault="00633EB4"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1321" w:type="dxa"/>
          </w:tcPr>
          <w:p w:rsidR="00633EB4" w:rsidRPr="000454FD" w:rsidRDefault="00633EB4" w:rsidP="000E6DC1">
            <w:pPr>
              <w:spacing w:after="0" w:line="240" w:lineRule="auto"/>
              <w:jc w:val="both"/>
              <w:rPr>
                <w:rFonts w:ascii="Times New Roman" w:hAnsi="Times New Roman" w:cs="Times New Roman"/>
                <w:bCs/>
                <w:sz w:val="24"/>
                <w:szCs w:val="24"/>
              </w:rPr>
            </w:pPr>
          </w:p>
        </w:tc>
      </w:tr>
      <w:tr w:rsidR="004039CC" w:rsidTr="0072288A">
        <w:trPr>
          <w:trHeight w:val="1082"/>
        </w:trPr>
        <w:tc>
          <w:tcPr>
            <w:tcW w:w="2907" w:type="dxa"/>
            <w:vMerge/>
          </w:tcPr>
          <w:p w:rsidR="004039CC" w:rsidRPr="004039CC" w:rsidRDefault="004039CC" w:rsidP="000454FD">
            <w:pPr>
              <w:spacing w:after="0" w:line="240" w:lineRule="auto"/>
              <w:jc w:val="both"/>
              <w:rPr>
                <w:rFonts w:ascii="Times New Roman" w:hAnsi="Times New Roman" w:cs="Times New Roman"/>
                <w:b/>
                <w:sz w:val="24"/>
                <w:szCs w:val="24"/>
              </w:rPr>
            </w:pPr>
          </w:p>
        </w:tc>
        <w:tc>
          <w:tcPr>
            <w:tcW w:w="2755" w:type="dxa"/>
          </w:tcPr>
          <w:p w:rsidR="004039CC" w:rsidRDefault="004039CC"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Організація «тихої зони» з можливістю сенсорного розвантаження.</w:t>
            </w:r>
          </w:p>
          <w:p w:rsidR="00B93D44" w:rsidRPr="004039CC" w:rsidRDefault="00B93D44" w:rsidP="000E6DC1">
            <w:pPr>
              <w:spacing w:after="0" w:line="240" w:lineRule="auto"/>
              <w:jc w:val="both"/>
              <w:rPr>
                <w:rFonts w:ascii="Times New Roman" w:hAnsi="Times New Roman" w:cs="Times New Roman"/>
                <w:sz w:val="24"/>
                <w:szCs w:val="24"/>
              </w:rPr>
            </w:pPr>
          </w:p>
        </w:tc>
        <w:tc>
          <w:tcPr>
            <w:tcW w:w="1416" w:type="dxa"/>
          </w:tcPr>
          <w:p w:rsidR="004039CC" w:rsidRDefault="004039CC"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w:t>
            </w:r>
            <w:r w:rsidR="00633EB4">
              <w:rPr>
                <w:rFonts w:ascii="Times New Roman" w:hAnsi="Times New Roman" w:cs="Times New Roman"/>
                <w:sz w:val="24"/>
                <w:szCs w:val="24"/>
              </w:rPr>
              <w:t>я</w:t>
            </w:r>
            <w:r>
              <w:rPr>
                <w:rFonts w:ascii="Times New Roman" w:hAnsi="Times New Roman" w:cs="Times New Roman"/>
                <w:sz w:val="24"/>
                <w:szCs w:val="24"/>
              </w:rPr>
              <w:t>гом року</w:t>
            </w:r>
          </w:p>
        </w:tc>
        <w:tc>
          <w:tcPr>
            <w:tcW w:w="1933" w:type="dxa"/>
          </w:tcPr>
          <w:p w:rsidR="004039CC" w:rsidRPr="004039CC" w:rsidRDefault="004039CC" w:rsidP="000454FD">
            <w:pPr>
              <w:spacing w:after="0" w:line="240" w:lineRule="auto"/>
              <w:jc w:val="center"/>
              <w:rPr>
                <w:rFonts w:ascii="Times New Roman" w:hAnsi="Times New Roman" w:cs="Times New Roman"/>
                <w:sz w:val="24"/>
                <w:szCs w:val="24"/>
              </w:rPr>
            </w:pPr>
            <w:r w:rsidRPr="004039CC">
              <w:rPr>
                <w:rFonts w:ascii="Times New Roman" w:hAnsi="Times New Roman" w:cs="Times New Roman"/>
                <w:sz w:val="24"/>
                <w:szCs w:val="24"/>
              </w:rPr>
              <w:t>Вихователь-методист, вихователі</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4039CC" w:rsidTr="0072288A">
        <w:trPr>
          <w:trHeight w:val="569"/>
        </w:trPr>
        <w:tc>
          <w:tcPr>
            <w:tcW w:w="2907" w:type="dxa"/>
            <w:vMerge w:val="restart"/>
          </w:tcPr>
          <w:p w:rsidR="004039CC" w:rsidRPr="004039CC" w:rsidRDefault="00C76570" w:rsidP="000454F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5.5</w:t>
            </w:r>
            <w:r w:rsidR="00B93D44">
              <w:rPr>
                <w:rFonts w:ascii="Times New Roman" w:hAnsi="Times New Roman" w:cs="Times New Roman"/>
                <w:b/>
                <w:sz w:val="24"/>
                <w:szCs w:val="24"/>
              </w:rPr>
              <w:t xml:space="preserve">. </w:t>
            </w:r>
            <w:r w:rsidR="004039CC" w:rsidRPr="004039CC">
              <w:rPr>
                <w:rFonts w:ascii="Times New Roman" w:hAnsi="Times New Roman" w:cs="Times New Roman"/>
                <w:b/>
                <w:sz w:val="24"/>
                <w:szCs w:val="24"/>
              </w:rPr>
              <w:t>Документаційне та ресурсне забезпечення</w:t>
            </w:r>
          </w:p>
        </w:tc>
        <w:tc>
          <w:tcPr>
            <w:tcW w:w="2755" w:type="dxa"/>
          </w:tcPr>
          <w:p w:rsidR="004039CC" w:rsidRPr="004039CC" w:rsidRDefault="004039CC"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Оновлення технічної документації та інвентаризаційних списків відповідно до</w:t>
            </w:r>
            <w:r>
              <w:rPr>
                <w:rFonts w:ascii="Times New Roman" w:hAnsi="Times New Roman" w:cs="Times New Roman"/>
                <w:sz w:val="24"/>
                <w:szCs w:val="24"/>
              </w:rPr>
              <w:t xml:space="preserve"> нової</w:t>
            </w:r>
            <w:r w:rsidRPr="004039CC">
              <w:rPr>
                <w:rFonts w:ascii="Times New Roman" w:hAnsi="Times New Roman" w:cs="Times New Roman"/>
                <w:sz w:val="24"/>
                <w:szCs w:val="24"/>
              </w:rPr>
              <w:t xml:space="preserve"> Інструкції з діловодства</w:t>
            </w:r>
            <w:r>
              <w:rPr>
                <w:rFonts w:ascii="Times New Roman" w:hAnsi="Times New Roman" w:cs="Times New Roman"/>
                <w:sz w:val="24"/>
                <w:szCs w:val="24"/>
              </w:rPr>
              <w:t>.</w:t>
            </w:r>
          </w:p>
        </w:tc>
        <w:tc>
          <w:tcPr>
            <w:tcW w:w="1416" w:type="dxa"/>
          </w:tcPr>
          <w:p w:rsidR="004039CC" w:rsidRDefault="004039CC"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Вересень-жовтень</w:t>
            </w:r>
          </w:p>
        </w:tc>
        <w:tc>
          <w:tcPr>
            <w:tcW w:w="1933" w:type="dxa"/>
          </w:tcPr>
          <w:p w:rsidR="004039CC" w:rsidRPr="004039CC"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Діловод</w:t>
            </w:r>
            <w:r w:rsidR="002A2660">
              <w:rPr>
                <w:rFonts w:ascii="Times New Roman" w:hAnsi="Times New Roman" w:cs="Times New Roman"/>
                <w:sz w:val="24"/>
                <w:szCs w:val="24"/>
              </w:rPr>
              <w:t xml:space="preserve">, бухгалтер. </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4039CC" w:rsidTr="0072288A">
        <w:trPr>
          <w:trHeight w:val="1326"/>
        </w:trPr>
        <w:tc>
          <w:tcPr>
            <w:tcW w:w="2907" w:type="dxa"/>
            <w:vMerge/>
          </w:tcPr>
          <w:p w:rsidR="004039CC" w:rsidRPr="004039CC" w:rsidRDefault="004039CC" w:rsidP="000454FD">
            <w:pPr>
              <w:spacing w:after="0" w:line="240" w:lineRule="auto"/>
              <w:jc w:val="both"/>
              <w:rPr>
                <w:rFonts w:ascii="Times New Roman" w:hAnsi="Times New Roman" w:cs="Times New Roman"/>
                <w:b/>
                <w:sz w:val="24"/>
                <w:szCs w:val="24"/>
              </w:rPr>
            </w:pPr>
          </w:p>
        </w:tc>
        <w:tc>
          <w:tcPr>
            <w:tcW w:w="2755" w:type="dxa"/>
          </w:tcPr>
          <w:p w:rsidR="004039CC" w:rsidRPr="004039CC" w:rsidRDefault="004039CC"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Систематизація документації електронного обліку (облік техніки, меблів, засобів захисту).</w:t>
            </w:r>
          </w:p>
        </w:tc>
        <w:tc>
          <w:tcPr>
            <w:tcW w:w="1416" w:type="dxa"/>
          </w:tcPr>
          <w:p w:rsidR="004039CC" w:rsidRDefault="004039CC"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4039CC" w:rsidRPr="004039CC"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Діловод</w:t>
            </w:r>
            <w:r w:rsidR="002A2660">
              <w:rPr>
                <w:rFonts w:ascii="Times New Roman" w:hAnsi="Times New Roman" w:cs="Times New Roman"/>
                <w:sz w:val="24"/>
                <w:szCs w:val="24"/>
              </w:rPr>
              <w:t>, бухгалтер.</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4039CC" w:rsidTr="0072288A">
        <w:trPr>
          <w:trHeight w:val="806"/>
        </w:trPr>
        <w:tc>
          <w:tcPr>
            <w:tcW w:w="2907" w:type="dxa"/>
            <w:vMerge/>
          </w:tcPr>
          <w:p w:rsidR="004039CC" w:rsidRPr="004039CC" w:rsidRDefault="004039CC" w:rsidP="000454FD">
            <w:pPr>
              <w:spacing w:after="0" w:line="240" w:lineRule="auto"/>
              <w:jc w:val="both"/>
              <w:rPr>
                <w:rFonts w:ascii="Times New Roman" w:hAnsi="Times New Roman" w:cs="Times New Roman"/>
                <w:b/>
                <w:sz w:val="24"/>
                <w:szCs w:val="24"/>
              </w:rPr>
            </w:pPr>
          </w:p>
        </w:tc>
        <w:tc>
          <w:tcPr>
            <w:tcW w:w="2755" w:type="dxa"/>
          </w:tcPr>
          <w:p w:rsidR="004039CC" w:rsidRDefault="004039CC"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 xml:space="preserve">Закупівля друкованої, методичної, </w:t>
            </w:r>
            <w:r>
              <w:rPr>
                <w:rFonts w:ascii="Times New Roman" w:hAnsi="Times New Roman" w:cs="Times New Roman"/>
                <w:sz w:val="24"/>
                <w:szCs w:val="24"/>
              </w:rPr>
              <w:t>канцелярської</w:t>
            </w:r>
            <w:r w:rsidRPr="004039CC">
              <w:rPr>
                <w:rFonts w:ascii="Times New Roman" w:hAnsi="Times New Roman" w:cs="Times New Roman"/>
                <w:sz w:val="24"/>
                <w:szCs w:val="24"/>
              </w:rPr>
              <w:t xml:space="preserve"> продукції.</w:t>
            </w:r>
          </w:p>
          <w:p w:rsidR="00B93D44" w:rsidRPr="004039CC" w:rsidRDefault="00B93D44" w:rsidP="000E6DC1">
            <w:pPr>
              <w:spacing w:after="0" w:line="240" w:lineRule="auto"/>
              <w:jc w:val="both"/>
              <w:rPr>
                <w:rFonts w:ascii="Times New Roman" w:hAnsi="Times New Roman" w:cs="Times New Roman"/>
                <w:sz w:val="24"/>
                <w:szCs w:val="24"/>
              </w:rPr>
            </w:pPr>
          </w:p>
        </w:tc>
        <w:tc>
          <w:tcPr>
            <w:tcW w:w="1416" w:type="dxa"/>
          </w:tcPr>
          <w:p w:rsidR="004039CC" w:rsidRDefault="004039CC"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4039CC" w:rsidRPr="004039CC"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Діловод</w:t>
            </w:r>
            <w:r w:rsidR="002A2660">
              <w:rPr>
                <w:rFonts w:ascii="Times New Roman" w:hAnsi="Times New Roman" w:cs="Times New Roman"/>
                <w:sz w:val="24"/>
                <w:szCs w:val="24"/>
              </w:rPr>
              <w:t>, бухгалтер.</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4039CC" w:rsidTr="0072288A">
        <w:trPr>
          <w:trHeight w:val="1118"/>
        </w:trPr>
        <w:tc>
          <w:tcPr>
            <w:tcW w:w="2907" w:type="dxa"/>
            <w:vMerge w:val="restart"/>
          </w:tcPr>
          <w:p w:rsidR="004039CC" w:rsidRPr="004039CC" w:rsidRDefault="00C76570" w:rsidP="000454F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5.6</w:t>
            </w:r>
            <w:r w:rsidR="00B93D44">
              <w:rPr>
                <w:rFonts w:ascii="Times New Roman" w:hAnsi="Times New Roman" w:cs="Times New Roman"/>
                <w:b/>
                <w:sz w:val="24"/>
                <w:szCs w:val="24"/>
              </w:rPr>
              <w:t xml:space="preserve">. </w:t>
            </w:r>
            <w:r w:rsidR="004039CC" w:rsidRPr="004039CC">
              <w:rPr>
                <w:rFonts w:ascii="Times New Roman" w:hAnsi="Times New Roman" w:cs="Times New Roman"/>
                <w:b/>
                <w:sz w:val="24"/>
                <w:szCs w:val="24"/>
              </w:rPr>
              <w:t>Профілактичні та санітарно-гігієнічні заходи</w:t>
            </w:r>
          </w:p>
        </w:tc>
        <w:tc>
          <w:tcPr>
            <w:tcW w:w="2755" w:type="dxa"/>
          </w:tcPr>
          <w:p w:rsidR="004039CC" w:rsidRPr="004039CC" w:rsidRDefault="004039CC"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Закупівля засобів гігієни, дезінфекції, медичних наборів для груп</w:t>
            </w:r>
          </w:p>
        </w:tc>
        <w:tc>
          <w:tcPr>
            <w:tcW w:w="1416" w:type="dxa"/>
          </w:tcPr>
          <w:p w:rsidR="004039CC" w:rsidRDefault="004039CC"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Вересень-жовтень</w:t>
            </w:r>
          </w:p>
        </w:tc>
        <w:tc>
          <w:tcPr>
            <w:tcW w:w="1933" w:type="dxa"/>
          </w:tcPr>
          <w:p w:rsidR="004039CC" w:rsidRDefault="006240B6" w:rsidP="00DA09D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4039CC" w:rsidTr="0072288A">
        <w:trPr>
          <w:trHeight w:val="1207"/>
        </w:trPr>
        <w:tc>
          <w:tcPr>
            <w:tcW w:w="2907" w:type="dxa"/>
            <w:vMerge/>
          </w:tcPr>
          <w:p w:rsidR="004039CC" w:rsidRPr="004039CC" w:rsidRDefault="004039CC" w:rsidP="000454FD">
            <w:pPr>
              <w:spacing w:after="0" w:line="240" w:lineRule="auto"/>
              <w:jc w:val="both"/>
              <w:rPr>
                <w:rFonts w:ascii="Times New Roman" w:hAnsi="Times New Roman" w:cs="Times New Roman"/>
                <w:b/>
                <w:sz w:val="24"/>
                <w:szCs w:val="24"/>
              </w:rPr>
            </w:pPr>
          </w:p>
        </w:tc>
        <w:tc>
          <w:tcPr>
            <w:tcW w:w="2755" w:type="dxa"/>
          </w:tcPr>
          <w:p w:rsidR="004039CC" w:rsidRPr="004039CC" w:rsidRDefault="004039CC"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Організація обстеження технічного стану сантехнічного обладнання</w:t>
            </w:r>
          </w:p>
        </w:tc>
        <w:tc>
          <w:tcPr>
            <w:tcW w:w="1416" w:type="dxa"/>
          </w:tcPr>
          <w:p w:rsidR="004039CC" w:rsidRDefault="004039CC" w:rsidP="001D0116">
            <w:pPr>
              <w:spacing w:after="0" w:line="240" w:lineRule="auto"/>
              <w:jc w:val="center"/>
              <w:rPr>
                <w:rFonts w:ascii="Times New Roman" w:hAnsi="Times New Roman" w:cs="Times New Roman"/>
                <w:sz w:val="24"/>
                <w:szCs w:val="24"/>
              </w:rPr>
            </w:pPr>
            <w:r w:rsidRPr="004039CC">
              <w:rPr>
                <w:rFonts w:ascii="Times New Roman" w:hAnsi="Times New Roman" w:cs="Times New Roman"/>
                <w:sz w:val="24"/>
                <w:szCs w:val="24"/>
              </w:rPr>
              <w:t>Протягом року</w:t>
            </w:r>
            <w:r>
              <w:t xml:space="preserve"> </w:t>
            </w:r>
            <w:r w:rsidRPr="004039CC">
              <w:rPr>
                <w:rFonts w:ascii="Times New Roman" w:hAnsi="Times New Roman" w:cs="Times New Roman"/>
                <w:sz w:val="24"/>
                <w:szCs w:val="24"/>
              </w:rPr>
              <w:t>Протягом року</w:t>
            </w:r>
          </w:p>
        </w:tc>
        <w:tc>
          <w:tcPr>
            <w:tcW w:w="1933" w:type="dxa"/>
          </w:tcPr>
          <w:p w:rsidR="004039CC" w:rsidRDefault="006240B6"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4039CC" w:rsidTr="0072288A">
        <w:trPr>
          <w:trHeight w:val="1142"/>
        </w:trPr>
        <w:tc>
          <w:tcPr>
            <w:tcW w:w="2907" w:type="dxa"/>
            <w:vMerge/>
          </w:tcPr>
          <w:p w:rsidR="004039CC" w:rsidRPr="004039CC" w:rsidRDefault="004039CC" w:rsidP="000454FD">
            <w:pPr>
              <w:spacing w:after="0" w:line="240" w:lineRule="auto"/>
              <w:jc w:val="both"/>
              <w:rPr>
                <w:rFonts w:ascii="Times New Roman" w:hAnsi="Times New Roman" w:cs="Times New Roman"/>
                <w:b/>
                <w:sz w:val="24"/>
                <w:szCs w:val="24"/>
              </w:rPr>
            </w:pPr>
          </w:p>
        </w:tc>
        <w:tc>
          <w:tcPr>
            <w:tcW w:w="2755" w:type="dxa"/>
          </w:tcPr>
          <w:p w:rsidR="004039CC" w:rsidRPr="004039CC" w:rsidRDefault="004039CC"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Проведення днів чистоти: прибирання приміщень та території за графіком.</w:t>
            </w:r>
          </w:p>
        </w:tc>
        <w:tc>
          <w:tcPr>
            <w:tcW w:w="1416" w:type="dxa"/>
          </w:tcPr>
          <w:p w:rsidR="004039CC" w:rsidRDefault="004039CC" w:rsidP="001D0116">
            <w:pPr>
              <w:spacing w:after="0" w:line="240" w:lineRule="auto"/>
              <w:jc w:val="center"/>
              <w:rPr>
                <w:rFonts w:ascii="Times New Roman" w:hAnsi="Times New Roman" w:cs="Times New Roman"/>
                <w:sz w:val="24"/>
                <w:szCs w:val="24"/>
              </w:rPr>
            </w:pPr>
            <w:r w:rsidRPr="004039CC">
              <w:rPr>
                <w:rFonts w:ascii="Times New Roman" w:hAnsi="Times New Roman" w:cs="Times New Roman"/>
                <w:sz w:val="24"/>
                <w:szCs w:val="24"/>
              </w:rPr>
              <w:t>Протягом року</w:t>
            </w:r>
          </w:p>
        </w:tc>
        <w:tc>
          <w:tcPr>
            <w:tcW w:w="1933" w:type="dxa"/>
          </w:tcPr>
          <w:p w:rsidR="004039CC" w:rsidRDefault="006240B6"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4039CC" w:rsidTr="0072288A">
        <w:trPr>
          <w:trHeight w:val="1218"/>
        </w:trPr>
        <w:tc>
          <w:tcPr>
            <w:tcW w:w="2907" w:type="dxa"/>
            <w:vMerge/>
          </w:tcPr>
          <w:p w:rsidR="004039CC" w:rsidRPr="004039CC" w:rsidRDefault="004039CC" w:rsidP="000454FD">
            <w:pPr>
              <w:spacing w:after="0" w:line="240" w:lineRule="auto"/>
              <w:jc w:val="both"/>
              <w:rPr>
                <w:rFonts w:ascii="Times New Roman" w:hAnsi="Times New Roman" w:cs="Times New Roman"/>
                <w:b/>
                <w:sz w:val="24"/>
                <w:szCs w:val="24"/>
              </w:rPr>
            </w:pPr>
          </w:p>
        </w:tc>
        <w:tc>
          <w:tcPr>
            <w:tcW w:w="2755" w:type="dxa"/>
          </w:tcPr>
          <w:p w:rsidR="004039CC" w:rsidRPr="004039CC" w:rsidRDefault="004039CC"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Контроль за дотриманням санітарно-епідеміологічного режиму.</w:t>
            </w:r>
          </w:p>
        </w:tc>
        <w:tc>
          <w:tcPr>
            <w:tcW w:w="1416" w:type="dxa"/>
          </w:tcPr>
          <w:p w:rsidR="004039CC" w:rsidRDefault="004039CC" w:rsidP="001D0116">
            <w:pPr>
              <w:spacing w:after="0" w:line="240" w:lineRule="auto"/>
              <w:jc w:val="center"/>
              <w:rPr>
                <w:rFonts w:ascii="Times New Roman" w:hAnsi="Times New Roman" w:cs="Times New Roman"/>
                <w:sz w:val="24"/>
                <w:szCs w:val="24"/>
              </w:rPr>
            </w:pPr>
            <w:r w:rsidRPr="004039CC">
              <w:rPr>
                <w:rFonts w:ascii="Times New Roman" w:hAnsi="Times New Roman" w:cs="Times New Roman"/>
                <w:sz w:val="24"/>
                <w:szCs w:val="24"/>
              </w:rPr>
              <w:t>Протягом року</w:t>
            </w:r>
          </w:p>
        </w:tc>
        <w:tc>
          <w:tcPr>
            <w:tcW w:w="1933" w:type="dxa"/>
          </w:tcPr>
          <w:p w:rsidR="004039CC"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Медична сестра.</w:t>
            </w:r>
            <w:r w:rsidR="004039CC">
              <w:rPr>
                <w:rFonts w:ascii="Times New Roman" w:hAnsi="Times New Roman" w:cs="Times New Roman"/>
                <w:sz w:val="24"/>
                <w:szCs w:val="24"/>
              </w:rPr>
              <w:t xml:space="preserve"> </w:t>
            </w:r>
            <w:r>
              <w:rPr>
                <w:rFonts w:ascii="Times New Roman" w:hAnsi="Times New Roman" w:cs="Times New Roman"/>
                <w:sz w:val="24"/>
                <w:szCs w:val="24"/>
              </w:rPr>
              <w:t>Директор</w:t>
            </w:r>
          </w:p>
        </w:tc>
        <w:tc>
          <w:tcPr>
            <w:tcW w:w="1321" w:type="dxa"/>
          </w:tcPr>
          <w:p w:rsidR="004039CC" w:rsidRPr="000454FD" w:rsidRDefault="004039CC" w:rsidP="000E6DC1">
            <w:pPr>
              <w:spacing w:after="0" w:line="240" w:lineRule="auto"/>
              <w:jc w:val="both"/>
              <w:rPr>
                <w:rFonts w:ascii="Times New Roman" w:hAnsi="Times New Roman" w:cs="Times New Roman"/>
                <w:bCs/>
                <w:sz w:val="24"/>
                <w:szCs w:val="24"/>
              </w:rPr>
            </w:pPr>
          </w:p>
        </w:tc>
      </w:tr>
      <w:tr w:rsidR="00633EB4" w:rsidTr="0072288A">
        <w:trPr>
          <w:trHeight w:val="1326"/>
        </w:trPr>
        <w:tc>
          <w:tcPr>
            <w:tcW w:w="2907" w:type="dxa"/>
            <w:vMerge w:val="restart"/>
          </w:tcPr>
          <w:p w:rsidR="00633EB4" w:rsidRPr="004039CC" w:rsidRDefault="00C76570" w:rsidP="00B93D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5.7</w:t>
            </w:r>
            <w:r w:rsidR="00B93D44">
              <w:rPr>
                <w:rFonts w:ascii="Times New Roman" w:hAnsi="Times New Roman" w:cs="Times New Roman"/>
                <w:b/>
                <w:sz w:val="24"/>
                <w:szCs w:val="24"/>
              </w:rPr>
              <w:t xml:space="preserve">. </w:t>
            </w:r>
            <w:r w:rsidR="00633EB4" w:rsidRPr="004039CC">
              <w:rPr>
                <w:rFonts w:ascii="Times New Roman" w:hAnsi="Times New Roman" w:cs="Times New Roman"/>
                <w:b/>
                <w:sz w:val="24"/>
                <w:szCs w:val="24"/>
              </w:rPr>
              <w:t>Пожежна безпека та охорона праці</w:t>
            </w:r>
          </w:p>
        </w:tc>
        <w:tc>
          <w:tcPr>
            <w:tcW w:w="2755" w:type="dxa"/>
          </w:tcPr>
          <w:p w:rsidR="00633EB4" w:rsidRPr="004039CC" w:rsidRDefault="00633EB4"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Проведення щоквартального контролю за станом пожежної сигналізації, вогнегасників, евакуаційних виходів.</w:t>
            </w:r>
          </w:p>
        </w:tc>
        <w:tc>
          <w:tcPr>
            <w:tcW w:w="1416" w:type="dxa"/>
          </w:tcPr>
          <w:p w:rsidR="00633EB4" w:rsidRPr="004039CC" w:rsidRDefault="00633EB4" w:rsidP="001D0116">
            <w:pPr>
              <w:spacing w:after="0" w:line="240" w:lineRule="auto"/>
              <w:jc w:val="center"/>
              <w:rPr>
                <w:rFonts w:ascii="Times New Roman" w:hAnsi="Times New Roman" w:cs="Times New Roman"/>
                <w:sz w:val="24"/>
                <w:szCs w:val="24"/>
              </w:rPr>
            </w:pPr>
            <w:r w:rsidRPr="004039CC">
              <w:rPr>
                <w:rFonts w:ascii="Times New Roman" w:hAnsi="Times New Roman" w:cs="Times New Roman"/>
                <w:sz w:val="24"/>
                <w:szCs w:val="24"/>
              </w:rPr>
              <w:t>Протягом року</w:t>
            </w:r>
          </w:p>
        </w:tc>
        <w:tc>
          <w:tcPr>
            <w:tcW w:w="1933" w:type="dxa"/>
          </w:tcPr>
          <w:p w:rsidR="00633EB4"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1321" w:type="dxa"/>
          </w:tcPr>
          <w:p w:rsidR="00633EB4" w:rsidRPr="000454FD" w:rsidRDefault="00633EB4" w:rsidP="000E6DC1">
            <w:pPr>
              <w:spacing w:after="0" w:line="240" w:lineRule="auto"/>
              <w:jc w:val="both"/>
              <w:rPr>
                <w:rFonts w:ascii="Times New Roman" w:hAnsi="Times New Roman" w:cs="Times New Roman"/>
                <w:bCs/>
                <w:sz w:val="24"/>
                <w:szCs w:val="24"/>
              </w:rPr>
            </w:pPr>
          </w:p>
        </w:tc>
      </w:tr>
      <w:tr w:rsidR="00633EB4" w:rsidTr="0072288A">
        <w:trPr>
          <w:trHeight w:val="1136"/>
        </w:trPr>
        <w:tc>
          <w:tcPr>
            <w:tcW w:w="2907" w:type="dxa"/>
            <w:vMerge/>
          </w:tcPr>
          <w:p w:rsidR="00633EB4" w:rsidRPr="004039CC" w:rsidRDefault="00633EB4" w:rsidP="000454FD">
            <w:pPr>
              <w:spacing w:after="0" w:line="240" w:lineRule="auto"/>
              <w:jc w:val="both"/>
              <w:rPr>
                <w:rFonts w:ascii="Times New Roman" w:hAnsi="Times New Roman" w:cs="Times New Roman"/>
                <w:b/>
                <w:sz w:val="24"/>
                <w:szCs w:val="24"/>
              </w:rPr>
            </w:pPr>
          </w:p>
        </w:tc>
        <w:tc>
          <w:tcPr>
            <w:tcW w:w="2755" w:type="dxa"/>
          </w:tcPr>
          <w:p w:rsidR="00633EB4" w:rsidRPr="004039CC" w:rsidRDefault="00633EB4"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Організація навчання працівників з питань охорони праці та пожежної безпеки.</w:t>
            </w:r>
          </w:p>
        </w:tc>
        <w:tc>
          <w:tcPr>
            <w:tcW w:w="1416" w:type="dxa"/>
          </w:tcPr>
          <w:p w:rsidR="00633EB4" w:rsidRPr="004039CC" w:rsidRDefault="00633EB4"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графіком</w:t>
            </w:r>
          </w:p>
        </w:tc>
        <w:tc>
          <w:tcPr>
            <w:tcW w:w="1933" w:type="dxa"/>
          </w:tcPr>
          <w:p w:rsidR="00633EB4" w:rsidRDefault="00633EB4"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Відповідальна особа з охорони праці</w:t>
            </w:r>
          </w:p>
        </w:tc>
        <w:tc>
          <w:tcPr>
            <w:tcW w:w="1321" w:type="dxa"/>
          </w:tcPr>
          <w:p w:rsidR="00633EB4" w:rsidRPr="000454FD" w:rsidRDefault="00633EB4" w:rsidP="000E6DC1">
            <w:pPr>
              <w:spacing w:after="0" w:line="240" w:lineRule="auto"/>
              <w:jc w:val="both"/>
              <w:rPr>
                <w:rFonts w:ascii="Times New Roman" w:hAnsi="Times New Roman" w:cs="Times New Roman"/>
                <w:bCs/>
                <w:sz w:val="24"/>
                <w:szCs w:val="24"/>
              </w:rPr>
            </w:pPr>
          </w:p>
        </w:tc>
      </w:tr>
      <w:tr w:rsidR="00633EB4" w:rsidTr="0072288A">
        <w:trPr>
          <w:trHeight w:val="1226"/>
        </w:trPr>
        <w:tc>
          <w:tcPr>
            <w:tcW w:w="2907" w:type="dxa"/>
            <w:vMerge/>
          </w:tcPr>
          <w:p w:rsidR="00633EB4" w:rsidRPr="004039CC" w:rsidRDefault="00633EB4" w:rsidP="000454FD">
            <w:pPr>
              <w:spacing w:after="0" w:line="240" w:lineRule="auto"/>
              <w:jc w:val="both"/>
              <w:rPr>
                <w:rFonts w:ascii="Times New Roman" w:hAnsi="Times New Roman" w:cs="Times New Roman"/>
                <w:b/>
                <w:sz w:val="24"/>
                <w:szCs w:val="24"/>
              </w:rPr>
            </w:pPr>
          </w:p>
        </w:tc>
        <w:tc>
          <w:tcPr>
            <w:tcW w:w="2755" w:type="dxa"/>
          </w:tcPr>
          <w:p w:rsidR="00633EB4" w:rsidRPr="004039CC" w:rsidRDefault="00633EB4" w:rsidP="000E6DC1">
            <w:pPr>
              <w:spacing w:after="0" w:line="240" w:lineRule="auto"/>
              <w:jc w:val="both"/>
              <w:rPr>
                <w:rFonts w:ascii="Times New Roman" w:hAnsi="Times New Roman" w:cs="Times New Roman"/>
                <w:sz w:val="24"/>
                <w:szCs w:val="24"/>
              </w:rPr>
            </w:pPr>
            <w:r w:rsidRPr="004039CC">
              <w:rPr>
                <w:rFonts w:ascii="Times New Roman" w:hAnsi="Times New Roman" w:cs="Times New Roman"/>
                <w:sz w:val="24"/>
                <w:szCs w:val="24"/>
              </w:rPr>
              <w:t>Облаштування інформаційних стендів «Пожежна безпека» у приміщеннях ЗДО.</w:t>
            </w:r>
          </w:p>
        </w:tc>
        <w:tc>
          <w:tcPr>
            <w:tcW w:w="1416" w:type="dxa"/>
          </w:tcPr>
          <w:p w:rsidR="00633EB4" w:rsidRPr="004039CC" w:rsidRDefault="00633EB4" w:rsidP="001D0116">
            <w:pPr>
              <w:spacing w:after="0" w:line="240" w:lineRule="auto"/>
              <w:jc w:val="center"/>
              <w:rPr>
                <w:rFonts w:ascii="Times New Roman" w:hAnsi="Times New Roman" w:cs="Times New Roman"/>
                <w:sz w:val="24"/>
                <w:szCs w:val="24"/>
              </w:rPr>
            </w:pPr>
            <w:r w:rsidRPr="004039CC">
              <w:rPr>
                <w:rFonts w:ascii="Times New Roman" w:hAnsi="Times New Roman" w:cs="Times New Roman"/>
                <w:sz w:val="24"/>
                <w:szCs w:val="24"/>
              </w:rPr>
              <w:t>Протягом року</w:t>
            </w:r>
          </w:p>
        </w:tc>
        <w:tc>
          <w:tcPr>
            <w:tcW w:w="1933" w:type="dxa"/>
          </w:tcPr>
          <w:p w:rsidR="00633EB4" w:rsidRDefault="00DA09DA" w:rsidP="000454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r w:rsidR="00633EB4">
              <w:rPr>
                <w:rFonts w:ascii="Times New Roman" w:hAnsi="Times New Roman" w:cs="Times New Roman"/>
                <w:sz w:val="24"/>
                <w:szCs w:val="24"/>
              </w:rPr>
              <w:t>,</w:t>
            </w:r>
            <w:r w:rsidR="00633EB4">
              <w:t xml:space="preserve"> в</w:t>
            </w:r>
            <w:r w:rsidR="00633EB4" w:rsidRPr="00633EB4">
              <w:rPr>
                <w:rFonts w:ascii="Times New Roman" w:hAnsi="Times New Roman" w:cs="Times New Roman"/>
                <w:sz w:val="24"/>
                <w:szCs w:val="24"/>
              </w:rPr>
              <w:t>ідповідальна особа з охорони праці</w:t>
            </w:r>
          </w:p>
        </w:tc>
        <w:tc>
          <w:tcPr>
            <w:tcW w:w="1321" w:type="dxa"/>
          </w:tcPr>
          <w:p w:rsidR="00633EB4" w:rsidRPr="000454FD" w:rsidRDefault="00633EB4" w:rsidP="000E6DC1">
            <w:pPr>
              <w:spacing w:after="0" w:line="240" w:lineRule="auto"/>
              <w:jc w:val="both"/>
              <w:rPr>
                <w:rFonts w:ascii="Times New Roman" w:hAnsi="Times New Roman" w:cs="Times New Roman"/>
                <w:bCs/>
                <w:sz w:val="24"/>
                <w:szCs w:val="24"/>
              </w:rPr>
            </w:pPr>
          </w:p>
        </w:tc>
      </w:tr>
      <w:tr w:rsidR="003F696B" w:rsidTr="0072288A">
        <w:trPr>
          <w:trHeight w:val="780"/>
        </w:trPr>
        <w:tc>
          <w:tcPr>
            <w:tcW w:w="2907" w:type="dxa"/>
            <w:vMerge w:val="restart"/>
          </w:tcPr>
          <w:p w:rsidR="003F696B" w:rsidRPr="00B93D44" w:rsidRDefault="00C76570" w:rsidP="00B93D4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5.8</w:t>
            </w:r>
            <w:r w:rsidR="00B93D44">
              <w:rPr>
                <w:rFonts w:ascii="Times New Roman" w:hAnsi="Times New Roman" w:cs="Times New Roman"/>
                <w:b/>
                <w:sz w:val="24"/>
                <w:szCs w:val="24"/>
              </w:rPr>
              <w:t xml:space="preserve">. </w:t>
            </w:r>
            <w:r w:rsidR="003F696B" w:rsidRPr="00B93D44">
              <w:rPr>
                <w:rFonts w:ascii="Times New Roman" w:hAnsi="Times New Roman" w:cs="Times New Roman"/>
                <w:b/>
                <w:sz w:val="24"/>
                <w:szCs w:val="24"/>
              </w:rPr>
              <w:t>Інструктажі  з питань охорони праці, безпеки життєдіяльності тощо</w:t>
            </w:r>
          </w:p>
        </w:tc>
        <w:tc>
          <w:tcPr>
            <w:tcW w:w="2755" w:type="dxa"/>
          </w:tcPr>
          <w:p w:rsidR="003F696B" w:rsidRPr="003F696B" w:rsidRDefault="003F696B" w:rsidP="003F696B">
            <w:pPr>
              <w:spacing w:after="0" w:line="240" w:lineRule="auto"/>
              <w:jc w:val="both"/>
              <w:rPr>
                <w:rFonts w:ascii="Times New Roman" w:hAnsi="Times New Roman" w:cs="Times New Roman"/>
                <w:sz w:val="24"/>
                <w:szCs w:val="24"/>
              </w:rPr>
            </w:pPr>
            <w:r w:rsidRPr="003F696B">
              <w:rPr>
                <w:rFonts w:ascii="Times New Roman" w:hAnsi="Times New Roman" w:cs="Times New Roman"/>
                <w:sz w:val="24"/>
                <w:szCs w:val="24"/>
              </w:rPr>
              <w:t>Оновлення інструкцій з охорони праці та безпеки життєдіяльності для усіх служб у відповідності до вимог правового режиму воєнного стану в Україні.</w:t>
            </w:r>
          </w:p>
        </w:tc>
        <w:tc>
          <w:tcPr>
            <w:tcW w:w="1416" w:type="dxa"/>
          </w:tcPr>
          <w:p w:rsidR="003F696B" w:rsidRPr="001D0116" w:rsidRDefault="00716030"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Вересень</w:t>
            </w:r>
          </w:p>
        </w:tc>
        <w:tc>
          <w:tcPr>
            <w:tcW w:w="1933" w:type="dxa"/>
          </w:tcPr>
          <w:p w:rsidR="003F696B" w:rsidRPr="001D0116" w:rsidRDefault="00716030"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Вихователь-методист</w:t>
            </w:r>
            <w:r w:rsidR="006240B6">
              <w:rPr>
                <w:rFonts w:ascii="Times New Roman" w:hAnsi="Times New Roman" w:cs="Times New Roman"/>
                <w:sz w:val="24"/>
                <w:szCs w:val="24"/>
              </w:rPr>
              <w:t>, діловод.</w:t>
            </w:r>
          </w:p>
        </w:tc>
        <w:tc>
          <w:tcPr>
            <w:tcW w:w="1321" w:type="dxa"/>
          </w:tcPr>
          <w:p w:rsidR="003F696B" w:rsidRDefault="003F696B" w:rsidP="000E6DC1">
            <w:pPr>
              <w:spacing w:after="0" w:line="240" w:lineRule="auto"/>
              <w:jc w:val="both"/>
              <w:rPr>
                <w:rFonts w:ascii="Times New Roman" w:hAnsi="Times New Roman" w:cs="Times New Roman"/>
                <w:b/>
                <w:sz w:val="24"/>
                <w:szCs w:val="24"/>
              </w:rPr>
            </w:pPr>
          </w:p>
        </w:tc>
      </w:tr>
      <w:tr w:rsidR="003F696B" w:rsidTr="0072288A">
        <w:trPr>
          <w:trHeight w:val="780"/>
        </w:trPr>
        <w:tc>
          <w:tcPr>
            <w:tcW w:w="2907" w:type="dxa"/>
            <w:vMerge/>
          </w:tcPr>
          <w:p w:rsidR="003F696B" w:rsidRPr="003F696B" w:rsidRDefault="003F696B" w:rsidP="003F696B">
            <w:pPr>
              <w:pStyle w:val="a3"/>
              <w:spacing w:after="0" w:line="240" w:lineRule="auto"/>
              <w:ind w:left="382"/>
              <w:jc w:val="both"/>
              <w:rPr>
                <w:rFonts w:ascii="Times New Roman" w:hAnsi="Times New Roman" w:cs="Times New Roman"/>
                <w:b/>
                <w:sz w:val="24"/>
                <w:szCs w:val="24"/>
              </w:rPr>
            </w:pPr>
          </w:p>
        </w:tc>
        <w:tc>
          <w:tcPr>
            <w:tcW w:w="2755" w:type="dxa"/>
          </w:tcPr>
          <w:p w:rsidR="003F696B" w:rsidRPr="003F696B" w:rsidRDefault="003F696B" w:rsidP="003F696B">
            <w:pPr>
              <w:spacing w:after="0" w:line="240" w:lineRule="auto"/>
              <w:jc w:val="both"/>
              <w:rPr>
                <w:rFonts w:ascii="Times New Roman" w:hAnsi="Times New Roman" w:cs="Times New Roman"/>
                <w:sz w:val="24"/>
                <w:szCs w:val="24"/>
              </w:rPr>
            </w:pPr>
            <w:r w:rsidRPr="003F696B">
              <w:rPr>
                <w:rFonts w:ascii="Times New Roman" w:hAnsi="Times New Roman" w:cs="Times New Roman"/>
                <w:sz w:val="24"/>
                <w:szCs w:val="24"/>
              </w:rPr>
              <w:t>Проведення інструктажів з охорони праці та безпеки життєдіяльності перед початком роботи і почергового відкриття груп у ЗДО після літнього періоду. в умовах воєнного стану в Україні.</w:t>
            </w:r>
          </w:p>
        </w:tc>
        <w:tc>
          <w:tcPr>
            <w:tcW w:w="1416" w:type="dxa"/>
          </w:tcPr>
          <w:p w:rsidR="003F696B" w:rsidRPr="001D0116" w:rsidRDefault="00716030"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Червень-серпень</w:t>
            </w:r>
          </w:p>
        </w:tc>
        <w:tc>
          <w:tcPr>
            <w:tcW w:w="1933" w:type="dxa"/>
          </w:tcPr>
          <w:p w:rsidR="003F696B" w:rsidRPr="001D0116" w:rsidRDefault="00716030"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Вихователь-методист</w:t>
            </w:r>
            <w:r w:rsidR="006240B6">
              <w:rPr>
                <w:rFonts w:ascii="Times New Roman" w:hAnsi="Times New Roman" w:cs="Times New Roman"/>
                <w:sz w:val="24"/>
                <w:szCs w:val="24"/>
              </w:rPr>
              <w:t>, діловод.</w:t>
            </w:r>
          </w:p>
        </w:tc>
        <w:tc>
          <w:tcPr>
            <w:tcW w:w="1321" w:type="dxa"/>
          </w:tcPr>
          <w:p w:rsidR="003F696B" w:rsidRDefault="003F696B" w:rsidP="000E6DC1">
            <w:pPr>
              <w:spacing w:after="0" w:line="240" w:lineRule="auto"/>
              <w:jc w:val="both"/>
              <w:rPr>
                <w:rFonts w:ascii="Times New Roman" w:hAnsi="Times New Roman" w:cs="Times New Roman"/>
                <w:b/>
                <w:sz w:val="24"/>
                <w:szCs w:val="24"/>
              </w:rPr>
            </w:pPr>
          </w:p>
        </w:tc>
      </w:tr>
      <w:tr w:rsidR="00696479" w:rsidTr="0072288A">
        <w:trPr>
          <w:trHeight w:val="1932"/>
        </w:trPr>
        <w:tc>
          <w:tcPr>
            <w:tcW w:w="2907" w:type="dxa"/>
            <w:vMerge/>
          </w:tcPr>
          <w:p w:rsidR="00696479" w:rsidRPr="003F696B" w:rsidRDefault="00696479" w:rsidP="003F696B">
            <w:pPr>
              <w:pStyle w:val="a3"/>
              <w:spacing w:after="0" w:line="240" w:lineRule="auto"/>
              <w:ind w:left="382"/>
              <w:jc w:val="both"/>
              <w:rPr>
                <w:rFonts w:ascii="Times New Roman" w:hAnsi="Times New Roman" w:cs="Times New Roman"/>
                <w:b/>
                <w:sz w:val="24"/>
                <w:szCs w:val="24"/>
              </w:rPr>
            </w:pPr>
          </w:p>
        </w:tc>
        <w:tc>
          <w:tcPr>
            <w:tcW w:w="2755" w:type="dxa"/>
          </w:tcPr>
          <w:p w:rsidR="00696479" w:rsidRPr="003F696B" w:rsidRDefault="00696479" w:rsidP="003F696B">
            <w:pPr>
              <w:spacing w:after="0" w:line="240" w:lineRule="auto"/>
              <w:jc w:val="both"/>
              <w:rPr>
                <w:rFonts w:ascii="Times New Roman" w:hAnsi="Times New Roman" w:cs="Times New Roman"/>
                <w:sz w:val="24"/>
                <w:szCs w:val="24"/>
              </w:rPr>
            </w:pPr>
            <w:r w:rsidRPr="003F696B">
              <w:rPr>
                <w:rFonts w:ascii="Times New Roman" w:hAnsi="Times New Roman" w:cs="Times New Roman"/>
                <w:sz w:val="24"/>
                <w:szCs w:val="24"/>
              </w:rPr>
              <w:t>Проведення цільового інструктажу</w:t>
            </w:r>
          </w:p>
          <w:p w:rsidR="00696479" w:rsidRPr="003F696B" w:rsidRDefault="00696479" w:rsidP="003F696B">
            <w:pPr>
              <w:spacing w:after="0" w:line="240" w:lineRule="auto"/>
              <w:jc w:val="both"/>
              <w:rPr>
                <w:rFonts w:ascii="Times New Roman" w:hAnsi="Times New Roman" w:cs="Times New Roman"/>
                <w:sz w:val="24"/>
                <w:szCs w:val="24"/>
              </w:rPr>
            </w:pPr>
            <w:r w:rsidRPr="003F696B">
              <w:rPr>
                <w:rFonts w:ascii="Times New Roman" w:hAnsi="Times New Roman" w:cs="Times New Roman"/>
                <w:sz w:val="24"/>
                <w:szCs w:val="24"/>
              </w:rPr>
              <w:t>для педагогічних працівників на випадок надзвичайної ситуації в умовах воєнного стану в Україні.</w:t>
            </w:r>
          </w:p>
        </w:tc>
        <w:tc>
          <w:tcPr>
            <w:tcW w:w="1416" w:type="dxa"/>
          </w:tcPr>
          <w:p w:rsidR="00696479" w:rsidRPr="001D0116" w:rsidRDefault="00696479"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 xml:space="preserve">До </w:t>
            </w:r>
            <w:r>
              <w:rPr>
                <w:rFonts w:ascii="Times New Roman" w:hAnsi="Times New Roman" w:cs="Times New Roman"/>
                <w:sz w:val="24"/>
                <w:szCs w:val="24"/>
              </w:rPr>
              <w:t>0</w:t>
            </w:r>
            <w:r w:rsidRPr="001D0116">
              <w:rPr>
                <w:rFonts w:ascii="Times New Roman" w:hAnsi="Times New Roman" w:cs="Times New Roman"/>
                <w:sz w:val="24"/>
                <w:szCs w:val="24"/>
              </w:rPr>
              <w:t>2.09</w:t>
            </w:r>
          </w:p>
        </w:tc>
        <w:tc>
          <w:tcPr>
            <w:tcW w:w="1933" w:type="dxa"/>
          </w:tcPr>
          <w:p w:rsidR="00696479" w:rsidRPr="001D0116" w:rsidRDefault="00696479"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Директор,</w:t>
            </w:r>
          </w:p>
          <w:p w:rsidR="00696479" w:rsidRPr="001D0116" w:rsidRDefault="00696479"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Вихователь-методист</w:t>
            </w:r>
          </w:p>
        </w:tc>
        <w:tc>
          <w:tcPr>
            <w:tcW w:w="1321" w:type="dxa"/>
          </w:tcPr>
          <w:p w:rsidR="00696479" w:rsidRDefault="00696479" w:rsidP="000E6DC1">
            <w:pPr>
              <w:spacing w:after="0" w:line="240" w:lineRule="auto"/>
              <w:jc w:val="both"/>
              <w:rPr>
                <w:rFonts w:ascii="Times New Roman" w:hAnsi="Times New Roman" w:cs="Times New Roman"/>
                <w:b/>
                <w:sz w:val="24"/>
                <w:szCs w:val="24"/>
              </w:rPr>
            </w:pPr>
          </w:p>
        </w:tc>
      </w:tr>
      <w:tr w:rsidR="003F696B" w:rsidTr="0072288A">
        <w:trPr>
          <w:trHeight w:val="780"/>
        </w:trPr>
        <w:tc>
          <w:tcPr>
            <w:tcW w:w="2907" w:type="dxa"/>
            <w:vMerge/>
          </w:tcPr>
          <w:p w:rsidR="003F696B" w:rsidRPr="003F696B" w:rsidRDefault="003F696B" w:rsidP="003F696B">
            <w:pPr>
              <w:pStyle w:val="a3"/>
              <w:spacing w:after="0" w:line="240" w:lineRule="auto"/>
              <w:ind w:left="382"/>
              <w:jc w:val="both"/>
              <w:rPr>
                <w:rFonts w:ascii="Times New Roman" w:hAnsi="Times New Roman" w:cs="Times New Roman"/>
                <w:b/>
                <w:sz w:val="24"/>
                <w:szCs w:val="24"/>
              </w:rPr>
            </w:pPr>
          </w:p>
        </w:tc>
        <w:tc>
          <w:tcPr>
            <w:tcW w:w="2755" w:type="dxa"/>
          </w:tcPr>
          <w:p w:rsidR="003F696B" w:rsidRPr="003F696B" w:rsidRDefault="003F696B" w:rsidP="003F696B">
            <w:pPr>
              <w:spacing w:after="0" w:line="240" w:lineRule="auto"/>
              <w:jc w:val="both"/>
              <w:rPr>
                <w:rFonts w:ascii="Times New Roman" w:hAnsi="Times New Roman" w:cs="Times New Roman"/>
                <w:sz w:val="24"/>
                <w:szCs w:val="24"/>
              </w:rPr>
            </w:pPr>
            <w:r w:rsidRPr="003F696B">
              <w:rPr>
                <w:rFonts w:ascii="Times New Roman" w:hAnsi="Times New Roman" w:cs="Times New Roman"/>
                <w:sz w:val="24"/>
                <w:szCs w:val="24"/>
              </w:rPr>
              <w:t>Проведення вступного інструктажу з охорони праці та безпеки життєдіяльності при прийомі працівників на роботу.</w:t>
            </w:r>
          </w:p>
        </w:tc>
        <w:tc>
          <w:tcPr>
            <w:tcW w:w="1416" w:type="dxa"/>
          </w:tcPr>
          <w:p w:rsidR="003F696B" w:rsidRPr="001D0116" w:rsidRDefault="00716030"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За потре</w:t>
            </w:r>
            <w:r w:rsidR="00696479">
              <w:rPr>
                <w:rFonts w:ascii="Times New Roman" w:hAnsi="Times New Roman" w:cs="Times New Roman"/>
                <w:sz w:val="24"/>
                <w:szCs w:val="24"/>
              </w:rPr>
              <w:t>б</w:t>
            </w:r>
            <w:r w:rsidRPr="001D0116">
              <w:rPr>
                <w:rFonts w:ascii="Times New Roman" w:hAnsi="Times New Roman" w:cs="Times New Roman"/>
                <w:sz w:val="24"/>
                <w:szCs w:val="24"/>
              </w:rPr>
              <w:t>и</w:t>
            </w:r>
          </w:p>
        </w:tc>
        <w:tc>
          <w:tcPr>
            <w:tcW w:w="1933" w:type="dxa"/>
          </w:tcPr>
          <w:p w:rsidR="00716030" w:rsidRPr="001D0116" w:rsidRDefault="00716030"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Директор,</w:t>
            </w:r>
          </w:p>
          <w:p w:rsidR="003F696B" w:rsidRPr="001D0116" w:rsidRDefault="00716030"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Вихователь-методист</w:t>
            </w:r>
          </w:p>
        </w:tc>
        <w:tc>
          <w:tcPr>
            <w:tcW w:w="1321" w:type="dxa"/>
          </w:tcPr>
          <w:p w:rsidR="003F696B" w:rsidRDefault="003F696B" w:rsidP="000E6DC1">
            <w:pPr>
              <w:spacing w:after="0" w:line="240" w:lineRule="auto"/>
              <w:jc w:val="both"/>
              <w:rPr>
                <w:rFonts w:ascii="Times New Roman" w:hAnsi="Times New Roman" w:cs="Times New Roman"/>
                <w:b/>
                <w:sz w:val="24"/>
                <w:szCs w:val="24"/>
              </w:rPr>
            </w:pPr>
          </w:p>
        </w:tc>
      </w:tr>
      <w:tr w:rsidR="00716030" w:rsidTr="0072288A">
        <w:trPr>
          <w:trHeight w:val="2484"/>
        </w:trPr>
        <w:tc>
          <w:tcPr>
            <w:tcW w:w="2907" w:type="dxa"/>
            <w:vMerge/>
          </w:tcPr>
          <w:p w:rsidR="00716030" w:rsidRPr="003F696B" w:rsidRDefault="00716030" w:rsidP="003F696B">
            <w:pPr>
              <w:pStyle w:val="a3"/>
              <w:spacing w:after="0" w:line="240" w:lineRule="auto"/>
              <w:ind w:left="382"/>
              <w:jc w:val="both"/>
              <w:rPr>
                <w:rFonts w:ascii="Times New Roman" w:hAnsi="Times New Roman" w:cs="Times New Roman"/>
                <w:b/>
                <w:sz w:val="24"/>
                <w:szCs w:val="24"/>
              </w:rPr>
            </w:pPr>
          </w:p>
        </w:tc>
        <w:tc>
          <w:tcPr>
            <w:tcW w:w="2755" w:type="dxa"/>
          </w:tcPr>
          <w:p w:rsidR="00716030" w:rsidRPr="003F696B" w:rsidRDefault="00716030" w:rsidP="003F696B">
            <w:pPr>
              <w:spacing w:after="0" w:line="240" w:lineRule="auto"/>
              <w:jc w:val="both"/>
              <w:rPr>
                <w:rFonts w:ascii="Times New Roman" w:hAnsi="Times New Roman" w:cs="Times New Roman"/>
                <w:sz w:val="24"/>
                <w:szCs w:val="24"/>
              </w:rPr>
            </w:pPr>
            <w:r w:rsidRPr="003F696B">
              <w:rPr>
                <w:rFonts w:ascii="Times New Roman" w:hAnsi="Times New Roman" w:cs="Times New Roman"/>
                <w:sz w:val="24"/>
                <w:szCs w:val="24"/>
              </w:rPr>
              <w:t>Ведення журналів реєстрації інструктажів з питань охорони праці та безпеки життєдіяльності на робочому місці:</w:t>
            </w:r>
          </w:p>
          <w:p w:rsidR="00716030" w:rsidRPr="003F696B" w:rsidRDefault="00716030" w:rsidP="003F696B">
            <w:pPr>
              <w:spacing w:after="0" w:line="240" w:lineRule="auto"/>
              <w:jc w:val="both"/>
              <w:rPr>
                <w:rFonts w:ascii="Times New Roman" w:hAnsi="Times New Roman" w:cs="Times New Roman"/>
                <w:sz w:val="24"/>
                <w:szCs w:val="24"/>
              </w:rPr>
            </w:pPr>
            <w:r w:rsidRPr="003F696B">
              <w:rPr>
                <w:rFonts w:ascii="Times New Roman" w:hAnsi="Times New Roman" w:cs="Times New Roman"/>
                <w:sz w:val="24"/>
                <w:szCs w:val="24"/>
              </w:rPr>
              <w:t>-</w:t>
            </w:r>
            <w:r w:rsidRPr="003F696B">
              <w:rPr>
                <w:rFonts w:ascii="Times New Roman" w:hAnsi="Times New Roman" w:cs="Times New Roman"/>
                <w:sz w:val="24"/>
                <w:szCs w:val="24"/>
              </w:rPr>
              <w:tab/>
              <w:t>педагогічних працівників</w:t>
            </w:r>
            <w:r>
              <w:rPr>
                <w:rFonts w:ascii="Times New Roman" w:hAnsi="Times New Roman" w:cs="Times New Roman"/>
                <w:sz w:val="24"/>
                <w:szCs w:val="24"/>
              </w:rPr>
              <w:t>;</w:t>
            </w:r>
          </w:p>
          <w:p w:rsidR="00716030" w:rsidRPr="003F696B" w:rsidRDefault="00716030" w:rsidP="003F696B">
            <w:pPr>
              <w:spacing w:after="0" w:line="240" w:lineRule="auto"/>
              <w:jc w:val="both"/>
              <w:rPr>
                <w:rFonts w:ascii="Times New Roman" w:hAnsi="Times New Roman" w:cs="Times New Roman"/>
                <w:sz w:val="24"/>
                <w:szCs w:val="24"/>
              </w:rPr>
            </w:pPr>
            <w:r w:rsidRPr="003F696B">
              <w:rPr>
                <w:rFonts w:ascii="Times New Roman" w:hAnsi="Times New Roman" w:cs="Times New Roman"/>
                <w:sz w:val="24"/>
                <w:szCs w:val="24"/>
              </w:rPr>
              <w:t>-</w:t>
            </w:r>
            <w:r w:rsidRPr="003F696B">
              <w:rPr>
                <w:rFonts w:ascii="Times New Roman" w:hAnsi="Times New Roman" w:cs="Times New Roman"/>
                <w:sz w:val="24"/>
                <w:szCs w:val="24"/>
              </w:rPr>
              <w:tab/>
              <w:t>обслуговуючого персоналу</w:t>
            </w:r>
            <w:r>
              <w:rPr>
                <w:rFonts w:ascii="Times New Roman" w:hAnsi="Times New Roman" w:cs="Times New Roman"/>
                <w:sz w:val="24"/>
                <w:szCs w:val="24"/>
              </w:rPr>
              <w:t>.</w:t>
            </w:r>
          </w:p>
        </w:tc>
        <w:tc>
          <w:tcPr>
            <w:tcW w:w="1416" w:type="dxa"/>
          </w:tcPr>
          <w:p w:rsidR="00716030" w:rsidRPr="001D0116" w:rsidRDefault="00716030"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2 р/рік,</w:t>
            </w:r>
          </w:p>
          <w:p w:rsidR="00716030" w:rsidRPr="001D0116" w:rsidRDefault="00716030"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за потреби</w:t>
            </w:r>
          </w:p>
        </w:tc>
        <w:tc>
          <w:tcPr>
            <w:tcW w:w="1933" w:type="dxa"/>
          </w:tcPr>
          <w:p w:rsidR="00716030" w:rsidRPr="001D0116" w:rsidRDefault="00716030"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Директор,</w:t>
            </w:r>
          </w:p>
          <w:p w:rsidR="00716030" w:rsidRPr="001D0116" w:rsidRDefault="00716030"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Вихователь-методист</w:t>
            </w:r>
            <w:r w:rsidR="006240B6">
              <w:rPr>
                <w:rFonts w:ascii="Times New Roman" w:hAnsi="Times New Roman" w:cs="Times New Roman"/>
                <w:sz w:val="24"/>
                <w:szCs w:val="24"/>
              </w:rPr>
              <w:t>, діловод</w:t>
            </w:r>
          </w:p>
        </w:tc>
        <w:tc>
          <w:tcPr>
            <w:tcW w:w="1321" w:type="dxa"/>
          </w:tcPr>
          <w:p w:rsidR="00716030" w:rsidRDefault="00716030" w:rsidP="000E6DC1">
            <w:pPr>
              <w:spacing w:after="0" w:line="240" w:lineRule="auto"/>
              <w:jc w:val="both"/>
              <w:rPr>
                <w:rFonts w:ascii="Times New Roman" w:hAnsi="Times New Roman" w:cs="Times New Roman"/>
                <w:b/>
                <w:sz w:val="24"/>
                <w:szCs w:val="24"/>
              </w:rPr>
            </w:pPr>
          </w:p>
        </w:tc>
      </w:tr>
      <w:tr w:rsidR="00AB2EA4" w:rsidTr="0072288A">
        <w:trPr>
          <w:trHeight w:val="1347"/>
        </w:trPr>
        <w:tc>
          <w:tcPr>
            <w:tcW w:w="2907" w:type="dxa"/>
            <w:vMerge/>
          </w:tcPr>
          <w:p w:rsidR="00AB2EA4" w:rsidRPr="003F696B" w:rsidRDefault="00AB2EA4" w:rsidP="003F696B">
            <w:pPr>
              <w:pStyle w:val="a3"/>
              <w:spacing w:after="0" w:line="240" w:lineRule="auto"/>
              <w:ind w:left="382"/>
              <w:jc w:val="both"/>
              <w:rPr>
                <w:rFonts w:ascii="Times New Roman" w:hAnsi="Times New Roman" w:cs="Times New Roman"/>
                <w:b/>
                <w:sz w:val="24"/>
                <w:szCs w:val="24"/>
              </w:rPr>
            </w:pPr>
          </w:p>
        </w:tc>
        <w:tc>
          <w:tcPr>
            <w:tcW w:w="2755" w:type="dxa"/>
          </w:tcPr>
          <w:p w:rsidR="00AB2EA4" w:rsidRDefault="00AB2EA4" w:rsidP="003F696B">
            <w:pPr>
              <w:spacing w:after="0" w:line="240" w:lineRule="auto"/>
              <w:jc w:val="both"/>
              <w:rPr>
                <w:rFonts w:ascii="Times New Roman" w:hAnsi="Times New Roman" w:cs="Times New Roman"/>
                <w:sz w:val="24"/>
                <w:szCs w:val="24"/>
              </w:rPr>
            </w:pPr>
            <w:r w:rsidRPr="003F696B">
              <w:rPr>
                <w:rFonts w:ascii="Times New Roman" w:hAnsi="Times New Roman" w:cs="Times New Roman"/>
                <w:sz w:val="24"/>
                <w:szCs w:val="24"/>
              </w:rPr>
              <w:t>Проведення навчань з охорони праці та безпеки життєдіяльності, цивільного захисту.</w:t>
            </w:r>
          </w:p>
          <w:p w:rsidR="00B93D44" w:rsidRPr="003F696B" w:rsidRDefault="00B93D44" w:rsidP="003F696B">
            <w:pPr>
              <w:spacing w:after="0" w:line="240" w:lineRule="auto"/>
              <w:jc w:val="both"/>
              <w:rPr>
                <w:rFonts w:ascii="Times New Roman" w:hAnsi="Times New Roman" w:cs="Times New Roman"/>
                <w:sz w:val="24"/>
                <w:szCs w:val="24"/>
              </w:rPr>
            </w:pPr>
          </w:p>
        </w:tc>
        <w:tc>
          <w:tcPr>
            <w:tcW w:w="1416" w:type="dxa"/>
          </w:tcPr>
          <w:p w:rsidR="00AB2EA4" w:rsidRPr="001D0116" w:rsidRDefault="00AB2EA4" w:rsidP="001D011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графіком</w:t>
            </w:r>
          </w:p>
        </w:tc>
        <w:tc>
          <w:tcPr>
            <w:tcW w:w="1933" w:type="dxa"/>
          </w:tcPr>
          <w:p w:rsidR="00AB2EA4" w:rsidRPr="001D0116" w:rsidRDefault="00AB2EA4"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Директор,</w:t>
            </w:r>
          </w:p>
          <w:p w:rsidR="00AB2EA4" w:rsidRPr="001D0116" w:rsidRDefault="00AB2EA4" w:rsidP="001D0116">
            <w:pPr>
              <w:spacing w:after="0" w:line="240" w:lineRule="auto"/>
              <w:jc w:val="center"/>
              <w:rPr>
                <w:rFonts w:ascii="Times New Roman" w:hAnsi="Times New Roman" w:cs="Times New Roman"/>
                <w:sz w:val="24"/>
                <w:szCs w:val="24"/>
              </w:rPr>
            </w:pPr>
            <w:r w:rsidRPr="001D0116">
              <w:rPr>
                <w:rFonts w:ascii="Times New Roman" w:hAnsi="Times New Roman" w:cs="Times New Roman"/>
                <w:sz w:val="24"/>
                <w:szCs w:val="24"/>
              </w:rPr>
              <w:t>Вихователь-методист</w:t>
            </w:r>
          </w:p>
        </w:tc>
        <w:tc>
          <w:tcPr>
            <w:tcW w:w="1321" w:type="dxa"/>
          </w:tcPr>
          <w:p w:rsidR="00AB2EA4" w:rsidRDefault="00AB2EA4" w:rsidP="000E6DC1">
            <w:pPr>
              <w:spacing w:after="0" w:line="240" w:lineRule="auto"/>
              <w:jc w:val="both"/>
              <w:rPr>
                <w:rFonts w:ascii="Times New Roman" w:hAnsi="Times New Roman" w:cs="Times New Roman"/>
                <w:b/>
                <w:sz w:val="24"/>
                <w:szCs w:val="24"/>
              </w:rPr>
            </w:pPr>
          </w:p>
        </w:tc>
      </w:tr>
      <w:tr w:rsidR="002E3CC5" w:rsidTr="0072288A">
        <w:trPr>
          <w:trHeight w:val="780"/>
        </w:trPr>
        <w:tc>
          <w:tcPr>
            <w:tcW w:w="2907" w:type="dxa"/>
            <w:vMerge w:val="restart"/>
          </w:tcPr>
          <w:p w:rsidR="002E3CC5" w:rsidRPr="00B93D44" w:rsidRDefault="00C76570" w:rsidP="00B93D44">
            <w:pPr>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lastRenderedPageBreak/>
              <w:t>5.9</w:t>
            </w:r>
            <w:r w:rsidR="00B93D44">
              <w:rPr>
                <w:rFonts w:ascii="Times New Roman" w:hAnsi="Times New Roman" w:cs="Times New Roman"/>
                <w:b/>
                <w:sz w:val="24"/>
                <w:szCs w:val="24"/>
              </w:rPr>
              <w:t xml:space="preserve">. </w:t>
            </w:r>
            <w:r w:rsidR="002E3CC5" w:rsidRPr="00B93D44">
              <w:rPr>
                <w:rFonts w:ascii="Times New Roman" w:hAnsi="Times New Roman" w:cs="Times New Roman"/>
                <w:b/>
                <w:sz w:val="24"/>
                <w:szCs w:val="24"/>
              </w:rPr>
              <w:t>Санітарно-просвітницька робота</w:t>
            </w:r>
          </w:p>
        </w:tc>
        <w:tc>
          <w:tcPr>
            <w:tcW w:w="2755" w:type="dxa"/>
          </w:tcPr>
          <w:p w:rsidR="002E3CC5" w:rsidRPr="003F696B" w:rsidRDefault="00AB2EA4" w:rsidP="00D64EDC">
            <w:pPr>
              <w:spacing w:after="0" w:line="240" w:lineRule="auto"/>
              <w:jc w:val="both"/>
              <w:rPr>
                <w:rFonts w:ascii="Times New Roman" w:hAnsi="Times New Roman" w:cs="Times New Roman"/>
                <w:sz w:val="24"/>
                <w:szCs w:val="24"/>
              </w:rPr>
            </w:pPr>
            <w:r w:rsidRPr="00AB2EA4">
              <w:rPr>
                <w:rFonts w:ascii="Times New Roman" w:hAnsi="Times New Roman" w:cs="Times New Roman"/>
                <w:sz w:val="24"/>
                <w:szCs w:val="24"/>
              </w:rPr>
              <w:t xml:space="preserve">Розробка інформаційних листівок, стендів і відеоматеріалів для педагогів з тем: «Перша психологічна та </w:t>
            </w:r>
            <w:proofErr w:type="spellStart"/>
            <w:r w:rsidRPr="00AB2EA4">
              <w:rPr>
                <w:rFonts w:ascii="Times New Roman" w:hAnsi="Times New Roman" w:cs="Times New Roman"/>
                <w:sz w:val="24"/>
                <w:szCs w:val="24"/>
              </w:rPr>
              <w:t>домедична</w:t>
            </w:r>
            <w:proofErr w:type="spellEnd"/>
            <w:r w:rsidRPr="00AB2EA4">
              <w:rPr>
                <w:rFonts w:ascii="Times New Roman" w:hAnsi="Times New Roman" w:cs="Times New Roman"/>
                <w:sz w:val="24"/>
                <w:szCs w:val="24"/>
              </w:rPr>
              <w:t xml:space="preserve"> допомога», «Гігієна в умовах НС», «Антистресова поведінка в дітей</w:t>
            </w:r>
            <w:r>
              <w:rPr>
                <w:rFonts w:ascii="Times New Roman" w:hAnsi="Times New Roman" w:cs="Times New Roman"/>
                <w:sz w:val="24"/>
                <w:szCs w:val="24"/>
              </w:rPr>
              <w:t>».</w:t>
            </w:r>
          </w:p>
        </w:tc>
        <w:tc>
          <w:tcPr>
            <w:tcW w:w="1416" w:type="dxa"/>
          </w:tcPr>
          <w:p w:rsidR="002E3CC5" w:rsidRPr="00CA42B9" w:rsidRDefault="00AB2EA4"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2E3CC5" w:rsidRPr="00CA42B9" w:rsidRDefault="00CA42B9" w:rsidP="00CA42B9">
            <w:pPr>
              <w:spacing w:after="0" w:line="240" w:lineRule="auto"/>
              <w:jc w:val="center"/>
              <w:rPr>
                <w:rFonts w:ascii="Times New Roman" w:hAnsi="Times New Roman" w:cs="Times New Roman"/>
                <w:sz w:val="24"/>
                <w:szCs w:val="24"/>
              </w:rPr>
            </w:pPr>
            <w:r w:rsidRPr="00CA42B9">
              <w:rPr>
                <w:rFonts w:ascii="Times New Roman" w:hAnsi="Times New Roman" w:cs="Times New Roman"/>
                <w:sz w:val="24"/>
                <w:szCs w:val="24"/>
              </w:rPr>
              <w:t>Медсестра,</w:t>
            </w:r>
          </w:p>
          <w:p w:rsidR="00CA42B9" w:rsidRPr="00CA42B9" w:rsidRDefault="00AB2EA4"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00CA42B9" w:rsidRPr="00CA42B9">
              <w:rPr>
                <w:rFonts w:ascii="Times New Roman" w:hAnsi="Times New Roman" w:cs="Times New Roman"/>
                <w:sz w:val="24"/>
                <w:szCs w:val="24"/>
              </w:rPr>
              <w:t>ихователь-методист</w:t>
            </w:r>
          </w:p>
        </w:tc>
        <w:tc>
          <w:tcPr>
            <w:tcW w:w="1321" w:type="dxa"/>
          </w:tcPr>
          <w:p w:rsidR="002E3CC5" w:rsidRDefault="002E3CC5" w:rsidP="000E6DC1">
            <w:pPr>
              <w:spacing w:after="0" w:line="240" w:lineRule="auto"/>
              <w:jc w:val="both"/>
              <w:rPr>
                <w:rFonts w:ascii="Times New Roman" w:hAnsi="Times New Roman" w:cs="Times New Roman"/>
                <w:b/>
                <w:sz w:val="24"/>
                <w:szCs w:val="24"/>
              </w:rPr>
            </w:pPr>
          </w:p>
        </w:tc>
      </w:tr>
      <w:tr w:rsidR="002E3CC5" w:rsidTr="0072288A">
        <w:trPr>
          <w:trHeight w:val="569"/>
        </w:trPr>
        <w:tc>
          <w:tcPr>
            <w:tcW w:w="2907" w:type="dxa"/>
            <w:vMerge/>
          </w:tcPr>
          <w:p w:rsidR="002E3CC5" w:rsidRPr="003F696B" w:rsidRDefault="002E3CC5" w:rsidP="00D64EDC">
            <w:pPr>
              <w:pStyle w:val="a3"/>
              <w:spacing w:after="0" w:line="240" w:lineRule="auto"/>
              <w:ind w:left="382"/>
              <w:jc w:val="both"/>
              <w:rPr>
                <w:rFonts w:ascii="Times New Roman" w:hAnsi="Times New Roman" w:cs="Times New Roman"/>
                <w:b/>
                <w:sz w:val="24"/>
                <w:szCs w:val="24"/>
              </w:rPr>
            </w:pPr>
          </w:p>
        </w:tc>
        <w:tc>
          <w:tcPr>
            <w:tcW w:w="2755" w:type="dxa"/>
          </w:tcPr>
          <w:p w:rsidR="002E3CC5" w:rsidRPr="00D64EDC" w:rsidRDefault="00AB2EA4" w:rsidP="00D64EDC">
            <w:pPr>
              <w:spacing w:after="0" w:line="240" w:lineRule="auto"/>
              <w:jc w:val="both"/>
              <w:rPr>
                <w:rFonts w:ascii="Times New Roman" w:hAnsi="Times New Roman" w:cs="Times New Roman"/>
                <w:sz w:val="24"/>
                <w:szCs w:val="24"/>
              </w:rPr>
            </w:pPr>
            <w:r w:rsidRPr="00AB2EA4">
              <w:rPr>
                <w:rFonts w:ascii="Times New Roman" w:hAnsi="Times New Roman" w:cs="Times New Roman"/>
                <w:sz w:val="24"/>
                <w:szCs w:val="24"/>
              </w:rPr>
              <w:t>Створення інтерактивного куточка здоров’я в кожній віковій групі: ігрові матеріали, міні-оповідання, піктограми.</w:t>
            </w:r>
          </w:p>
        </w:tc>
        <w:tc>
          <w:tcPr>
            <w:tcW w:w="1416" w:type="dxa"/>
          </w:tcPr>
          <w:p w:rsidR="002E3CC5" w:rsidRPr="00716030" w:rsidRDefault="00716030" w:rsidP="00716030">
            <w:pPr>
              <w:spacing w:after="0" w:line="240" w:lineRule="auto"/>
              <w:jc w:val="center"/>
              <w:rPr>
                <w:rFonts w:ascii="Times New Roman" w:hAnsi="Times New Roman" w:cs="Times New Roman"/>
                <w:sz w:val="24"/>
                <w:szCs w:val="24"/>
              </w:rPr>
            </w:pPr>
            <w:r w:rsidRPr="00716030">
              <w:rPr>
                <w:rFonts w:ascii="Times New Roman" w:hAnsi="Times New Roman" w:cs="Times New Roman"/>
                <w:sz w:val="24"/>
                <w:szCs w:val="24"/>
              </w:rPr>
              <w:t>Жовтень</w:t>
            </w:r>
          </w:p>
        </w:tc>
        <w:tc>
          <w:tcPr>
            <w:tcW w:w="1933" w:type="dxa"/>
          </w:tcPr>
          <w:p w:rsidR="002E3CC5" w:rsidRPr="00716030" w:rsidRDefault="00AB2EA4" w:rsidP="007160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Медична сестра, в</w:t>
            </w:r>
            <w:r w:rsidR="00716030" w:rsidRPr="00716030">
              <w:rPr>
                <w:rFonts w:ascii="Times New Roman" w:hAnsi="Times New Roman" w:cs="Times New Roman"/>
                <w:sz w:val="24"/>
                <w:szCs w:val="24"/>
              </w:rPr>
              <w:t>ихователь-методист</w:t>
            </w:r>
          </w:p>
        </w:tc>
        <w:tc>
          <w:tcPr>
            <w:tcW w:w="1321" w:type="dxa"/>
          </w:tcPr>
          <w:p w:rsidR="002E3CC5" w:rsidRDefault="002E3CC5" w:rsidP="000E6DC1">
            <w:pPr>
              <w:spacing w:after="0" w:line="240" w:lineRule="auto"/>
              <w:jc w:val="both"/>
              <w:rPr>
                <w:rFonts w:ascii="Times New Roman" w:hAnsi="Times New Roman" w:cs="Times New Roman"/>
                <w:b/>
                <w:sz w:val="24"/>
                <w:szCs w:val="24"/>
              </w:rPr>
            </w:pPr>
          </w:p>
        </w:tc>
      </w:tr>
      <w:tr w:rsidR="002E3CC5" w:rsidTr="0072288A">
        <w:trPr>
          <w:trHeight w:val="570"/>
        </w:trPr>
        <w:tc>
          <w:tcPr>
            <w:tcW w:w="2907" w:type="dxa"/>
            <w:vMerge/>
          </w:tcPr>
          <w:p w:rsidR="002E3CC5" w:rsidRPr="003F696B" w:rsidRDefault="002E3CC5" w:rsidP="00D64EDC">
            <w:pPr>
              <w:pStyle w:val="a3"/>
              <w:spacing w:after="0" w:line="240" w:lineRule="auto"/>
              <w:ind w:left="382"/>
              <w:jc w:val="both"/>
              <w:rPr>
                <w:rFonts w:ascii="Times New Roman" w:hAnsi="Times New Roman" w:cs="Times New Roman"/>
                <w:b/>
                <w:sz w:val="24"/>
                <w:szCs w:val="24"/>
              </w:rPr>
            </w:pPr>
          </w:p>
        </w:tc>
        <w:tc>
          <w:tcPr>
            <w:tcW w:w="2755" w:type="dxa"/>
          </w:tcPr>
          <w:p w:rsidR="002E3CC5" w:rsidRPr="00D64EDC" w:rsidRDefault="00AB2EA4" w:rsidP="00D64EDC">
            <w:pPr>
              <w:spacing w:after="0" w:line="240" w:lineRule="auto"/>
              <w:jc w:val="both"/>
              <w:rPr>
                <w:rFonts w:ascii="Times New Roman" w:hAnsi="Times New Roman" w:cs="Times New Roman"/>
                <w:sz w:val="24"/>
                <w:szCs w:val="24"/>
              </w:rPr>
            </w:pPr>
            <w:r w:rsidRPr="00AB2EA4">
              <w:rPr>
                <w:rFonts w:ascii="Times New Roman" w:hAnsi="Times New Roman" w:cs="Times New Roman"/>
                <w:sz w:val="24"/>
                <w:szCs w:val="24"/>
              </w:rPr>
              <w:t>Проведення циклу тематичних методичних консультацій щодо профілактики інфекційних захворювань, догляду за іграшками, гігієни рук</w:t>
            </w:r>
            <w:r>
              <w:rPr>
                <w:rFonts w:ascii="Times New Roman" w:hAnsi="Times New Roman" w:cs="Times New Roman"/>
                <w:sz w:val="24"/>
                <w:szCs w:val="24"/>
              </w:rPr>
              <w:t>.</w:t>
            </w:r>
          </w:p>
        </w:tc>
        <w:tc>
          <w:tcPr>
            <w:tcW w:w="1416" w:type="dxa"/>
          </w:tcPr>
          <w:p w:rsidR="002E3CC5" w:rsidRPr="00716030" w:rsidRDefault="00716030" w:rsidP="00716030">
            <w:pPr>
              <w:spacing w:after="0" w:line="240" w:lineRule="auto"/>
              <w:jc w:val="center"/>
              <w:rPr>
                <w:rFonts w:ascii="Times New Roman" w:hAnsi="Times New Roman" w:cs="Times New Roman"/>
                <w:sz w:val="24"/>
                <w:szCs w:val="24"/>
              </w:rPr>
            </w:pPr>
            <w:r w:rsidRPr="00716030">
              <w:rPr>
                <w:rFonts w:ascii="Times New Roman" w:hAnsi="Times New Roman" w:cs="Times New Roman"/>
                <w:sz w:val="24"/>
                <w:szCs w:val="24"/>
              </w:rPr>
              <w:t>Листопад</w:t>
            </w:r>
          </w:p>
        </w:tc>
        <w:tc>
          <w:tcPr>
            <w:tcW w:w="1933" w:type="dxa"/>
          </w:tcPr>
          <w:p w:rsidR="002E3CC5" w:rsidRPr="00716030" w:rsidRDefault="00716030" w:rsidP="00716030">
            <w:pPr>
              <w:spacing w:after="0" w:line="240" w:lineRule="auto"/>
              <w:jc w:val="center"/>
              <w:rPr>
                <w:rFonts w:ascii="Times New Roman" w:hAnsi="Times New Roman" w:cs="Times New Roman"/>
                <w:sz w:val="24"/>
                <w:szCs w:val="24"/>
              </w:rPr>
            </w:pPr>
            <w:r w:rsidRPr="00716030">
              <w:rPr>
                <w:rFonts w:ascii="Times New Roman" w:hAnsi="Times New Roman" w:cs="Times New Roman"/>
                <w:sz w:val="24"/>
                <w:szCs w:val="24"/>
              </w:rPr>
              <w:t>Вихователь-методист,</w:t>
            </w:r>
          </w:p>
          <w:p w:rsidR="00716030" w:rsidRPr="00716030" w:rsidRDefault="00AB2EA4" w:rsidP="007160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w:t>
            </w:r>
            <w:r w:rsidR="00716030" w:rsidRPr="00716030">
              <w:rPr>
                <w:rFonts w:ascii="Times New Roman" w:hAnsi="Times New Roman" w:cs="Times New Roman"/>
                <w:sz w:val="24"/>
                <w:szCs w:val="24"/>
              </w:rPr>
              <w:t>едсестра</w:t>
            </w:r>
          </w:p>
        </w:tc>
        <w:tc>
          <w:tcPr>
            <w:tcW w:w="1321" w:type="dxa"/>
          </w:tcPr>
          <w:p w:rsidR="002E3CC5" w:rsidRDefault="002E3CC5" w:rsidP="000E6DC1">
            <w:pPr>
              <w:spacing w:after="0" w:line="240" w:lineRule="auto"/>
              <w:jc w:val="both"/>
              <w:rPr>
                <w:rFonts w:ascii="Times New Roman" w:hAnsi="Times New Roman" w:cs="Times New Roman"/>
                <w:b/>
                <w:sz w:val="24"/>
                <w:szCs w:val="24"/>
              </w:rPr>
            </w:pPr>
          </w:p>
        </w:tc>
      </w:tr>
      <w:tr w:rsidR="002E3CC5" w:rsidTr="0072288A">
        <w:trPr>
          <w:trHeight w:val="780"/>
        </w:trPr>
        <w:tc>
          <w:tcPr>
            <w:tcW w:w="2907" w:type="dxa"/>
            <w:vMerge/>
          </w:tcPr>
          <w:p w:rsidR="002E3CC5" w:rsidRPr="003F696B" w:rsidRDefault="002E3CC5" w:rsidP="00D64EDC">
            <w:pPr>
              <w:pStyle w:val="a3"/>
              <w:spacing w:after="0" w:line="240" w:lineRule="auto"/>
              <w:ind w:left="382"/>
              <w:jc w:val="both"/>
              <w:rPr>
                <w:rFonts w:ascii="Times New Roman" w:hAnsi="Times New Roman" w:cs="Times New Roman"/>
                <w:b/>
                <w:sz w:val="24"/>
                <w:szCs w:val="24"/>
              </w:rPr>
            </w:pPr>
          </w:p>
        </w:tc>
        <w:tc>
          <w:tcPr>
            <w:tcW w:w="2755" w:type="dxa"/>
          </w:tcPr>
          <w:p w:rsidR="002E3CC5" w:rsidRPr="00D64EDC" w:rsidRDefault="00AB2EA4" w:rsidP="00D64EDC">
            <w:pPr>
              <w:spacing w:after="0" w:line="240" w:lineRule="auto"/>
              <w:jc w:val="both"/>
              <w:rPr>
                <w:rFonts w:ascii="Times New Roman" w:hAnsi="Times New Roman" w:cs="Times New Roman"/>
                <w:sz w:val="24"/>
                <w:szCs w:val="24"/>
              </w:rPr>
            </w:pPr>
            <w:r w:rsidRPr="00AB2EA4">
              <w:rPr>
                <w:rFonts w:ascii="Times New Roman" w:hAnsi="Times New Roman" w:cs="Times New Roman"/>
                <w:sz w:val="24"/>
                <w:szCs w:val="24"/>
              </w:rPr>
              <w:t xml:space="preserve">Щомісячне інформування батьків через інформаційні табло, </w:t>
            </w:r>
            <w:proofErr w:type="spellStart"/>
            <w:r w:rsidRPr="00AB2EA4">
              <w:rPr>
                <w:rFonts w:ascii="Times New Roman" w:hAnsi="Times New Roman" w:cs="Times New Roman"/>
                <w:sz w:val="24"/>
                <w:szCs w:val="24"/>
              </w:rPr>
              <w:t>вайбер</w:t>
            </w:r>
            <w:proofErr w:type="spellEnd"/>
            <w:r w:rsidRPr="00AB2EA4">
              <w:rPr>
                <w:rFonts w:ascii="Times New Roman" w:hAnsi="Times New Roman" w:cs="Times New Roman"/>
                <w:sz w:val="24"/>
                <w:szCs w:val="24"/>
              </w:rPr>
              <w:t>-групи та сайти ЗДО з тем безпечної поведінки, харчування, вакцинації тощо</w:t>
            </w:r>
            <w:r>
              <w:rPr>
                <w:rFonts w:ascii="Times New Roman" w:hAnsi="Times New Roman" w:cs="Times New Roman"/>
                <w:sz w:val="24"/>
                <w:szCs w:val="24"/>
              </w:rPr>
              <w:t>.</w:t>
            </w:r>
          </w:p>
        </w:tc>
        <w:tc>
          <w:tcPr>
            <w:tcW w:w="1416" w:type="dxa"/>
          </w:tcPr>
          <w:p w:rsidR="002E3CC5" w:rsidRPr="00716030" w:rsidRDefault="00AB2EA4" w:rsidP="0071603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AB2EA4" w:rsidRPr="00AB2EA4" w:rsidRDefault="00AB2EA4" w:rsidP="00AB2EA4">
            <w:pPr>
              <w:spacing w:after="0" w:line="240" w:lineRule="auto"/>
              <w:jc w:val="center"/>
              <w:rPr>
                <w:rFonts w:ascii="Times New Roman" w:hAnsi="Times New Roman" w:cs="Times New Roman"/>
                <w:sz w:val="24"/>
                <w:szCs w:val="24"/>
              </w:rPr>
            </w:pPr>
            <w:r w:rsidRPr="00AB2EA4">
              <w:rPr>
                <w:rFonts w:ascii="Times New Roman" w:hAnsi="Times New Roman" w:cs="Times New Roman"/>
                <w:sz w:val="24"/>
                <w:szCs w:val="24"/>
              </w:rPr>
              <w:t>Вихователь-методист,</w:t>
            </w:r>
          </w:p>
          <w:p w:rsidR="00716030" w:rsidRDefault="00AB2EA4" w:rsidP="00AB2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медична сестра</w:t>
            </w:r>
          </w:p>
          <w:p w:rsidR="00AB2EA4" w:rsidRPr="00716030" w:rsidRDefault="00AB2EA4" w:rsidP="00AB2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1321" w:type="dxa"/>
          </w:tcPr>
          <w:p w:rsidR="002E3CC5" w:rsidRDefault="002E3CC5" w:rsidP="000E6DC1">
            <w:pPr>
              <w:spacing w:after="0" w:line="240" w:lineRule="auto"/>
              <w:jc w:val="both"/>
              <w:rPr>
                <w:rFonts w:ascii="Times New Roman" w:hAnsi="Times New Roman" w:cs="Times New Roman"/>
                <w:b/>
                <w:sz w:val="24"/>
                <w:szCs w:val="24"/>
              </w:rPr>
            </w:pPr>
          </w:p>
        </w:tc>
      </w:tr>
      <w:tr w:rsidR="002E3CC5" w:rsidTr="0072288A">
        <w:trPr>
          <w:trHeight w:val="780"/>
        </w:trPr>
        <w:tc>
          <w:tcPr>
            <w:tcW w:w="2907" w:type="dxa"/>
            <w:vMerge/>
          </w:tcPr>
          <w:p w:rsidR="002E3CC5" w:rsidRPr="003F696B" w:rsidRDefault="002E3CC5" w:rsidP="00D64EDC">
            <w:pPr>
              <w:pStyle w:val="a3"/>
              <w:spacing w:after="0" w:line="240" w:lineRule="auto"/>
              <w:ind w:left="382"/>
              <w:jc w:val="both"/>
              <w:rPr>
                <w:rFonts w:ascii="Times New Roman" w:hAnsi="Times New Roman" w:cs="Times New Roman"/>
                <w:b/>
                <w:sz w:val="24"/>
                <w:szCs w:val="24"/>
              </w:rPr>
            </w:pPr>
          </w:p>
        </w:tc>
        <w:tc>
          <w:tcPr>
            <w:tcW w:w="2755" w:type="dxa"/>
          </w:tcPr>
          <w:p w:rsidR="002E3CC5" w:rsidRPr="00AB2EA4" w:rsidRDefault="00AB2EA4" w:rsidP="00AB2EA4">
            <w:pPr>
              <w:spacing w:after="0" w:line="240" w:lineRule="auto"/>
              <w:jc w:val="both"/>
              <w:rPr>
                <w:rFonts w:ascii="Times New Roman" w:hAnsi="Times New Roman" w:cs="Times New Roman"/>
                <w:sz w:val="24"/>
                <w:szCs w:val="24"/>
              </w:rPr>
            </w:pPr>
            <w:r w:rsidRPr="00AB2EA4">
              <w:rPr>
                <w:rFonts w:ascii="Times New Roman" w:hAnsi="Times New Roman" w:cs="Times New Roman"/>
                <w:sz w:val="24"/>
                <w:szCs w:val="24"/>
              </w:rPr>
              <w:t xml:space="preserve">Організація тренінгу </w:t>
            </w:r>
            <w:r>
              <w:rPr>
                <w:rFonts w:ascii="Times New Roman" w:hAnsi="Times New Roman" w:cs="Times New Roman"/>
                <w:sz w:val="24"/>
                <w:szCs w:val="24"/>
              </w:rPr>
              <w:t xml:space="preserve"> для педагогів </w:t>
            </w:r>
            <w:r w:rsidRPr="00AB2EA4">
              <w:rPr>
                <w:rFonts w:ascii="Times New Roman" w:hAnsi="Times New Roman" w:cs="Times New Roman"/>
                <w:sz w:val="24"/>
                <w:szCs w:val="24"/>
              </w:rPr>
              <w:t>з гігієни харчування, питної води та запобігання алергічним реакція</w:t>
            </w:r>
            <w:r>
              <w:rPr>
                <w:rFonts w:ascii="Times New Roman" w:hAnsi="Times New Roman" w:cs="Times New Roman"/>
                <w:sz w:val="24"/>
                <w:szCs w:val="24"/>
              </w:rPr>
              <w:t>.</w:t>
            </w:r>
          </w:p>
        </w:tc>
        <w:tc>
          <w:tcPr>
            <w:tcW w:w="1416" w:type="dxa"/>
          </w:tcPr>
          <w:p w:rsidR="00716030" w:rsidRPr="00716030" w:rsidRDefault="00AB2EA4" w:rsidP="00AB2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p w:rsidR="00716030" w:rsidRPr="00716030" w:rsidRDefault="00716030" w:rsidP="00716030">
            <w:pPr>
              <w:spacing w:after="0" w:line="240" w:lineRule="auto"/>
              <w:jc w:val="center"/>
              <w:rPr>
                <w:rFonts w:ascii="Times New Roman" w:hAnsi="Times New Roman" w:cs="Times New Roman"/>
                <w:sz w:val="24"/>
                <w:szCs w:val="24"/>
              </w:rPr>
            </w:pPr>
          </w:p>
          <w:p w:rsidR="00716030" w:rsidRPr="00716030" w:rsidRDefault="00716030" w:rsidP="00716030">
            <w:pPr>
              <w:spacing w:after="0" w:line="240" w:lineRule="auto"/>
              <w:jc w:val="center"/>
              <w:rPr>
                <w:rFonts w:ascii="Times New Roman" w:hAnsi="Times New Roman" w:cs="Times New Roman"/>
                <w:sz w:val="24"/>
                <w:szCs w:val="24"/>
              </w:rPr>
            </w:pPr>
          </w:p>
          <w:p w:rsidR="00716030" w:rsidRPr="00716030" w:rsidRDefault="00716030" w:rsidP="00716030">
            <w:pPr>
              <w:spacing w:after="0" w:line="240" w:lineRule="auto"/>
              <w:jc w:val="center"/>
              <w:rPr>
                <w:rFonts w:ascii="Times New Roman" w:hAnsi="Times New Roman" w:cs="Times New Roman"/>
                <w:sz w:val="24"/>
                <w:szCs w:val="24"/>
              </w:rPr>
            </w:pPr>
          </w:p>
        </w:tc>
        <w:tc>
          <w:tcPr>
            <w:tcW w:w="1933" w:type="dxa"/>
          </w:tcPr>
          <w:p w:rsidR="00716030" w:rsidRPr="00716030" w:rsidRDefault="00AB2EA4" w:rsidP="00AB2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Медична сестра</w:t>
            </w:r>
          </w:p>
        </w:tc>
        <w:tc>
          <w:tcPr>
            <w:tcW w:w="1321" w:type="dxa"/>
          </w:tcPr>
          <w:p w:rsidR="002E3CC5" w:rsidRDefault="002E3CC5" w:rsidP="000E6DC1">
            <w:pPr>
              <w:spacing w:after="0" w:line="240" w:lineRule="auto"/>
              <w:jc w:val="both"/>
              <w:rPr>
                <w:rFonts w:ascii="Times New Roman" w:hAnsi="Times New Roman" w:cs="Times New Roman"/>
                <w:b/>
                <w:sz w:val="24"/>
                <w:szCs w:val="24"/>
              </w:rPr>
            </w:pPr>
          </w:p>
        </w:tc>
      </w:tr>
      <w:tr w:rsidR="00DE6CBE" w:rsidTr="0072288A">
        <w:trPr>
          <w:trHeight w:val="780"/>
        </w:trPr>
        <w:tc>
          <w:tcPr>
            <w:tcW w:w="2907" w:type="dxa"/>
            <w:vMerge/>
          </w:tcPr>
          <w:p w:rsidR="00DE6CBE" w:rsidRPr="003F696B" w:rsidRDefault="00DE6CBE" w:rsidP="00D64EDC">
            <w:pPr>
              <w:pStyle w:val="a3"/>
              <w:spacing w:after="0" w:line="240" w:lineRule="auto"/>
              <w:ind w:left="382"/>
              <w:jc w:val="both"/>
              <w:rPr>
                <w:rFonts w:ascii="Times New Roman" w:hAnsi="Times New Roman" w:cs="Times New Roman"/>
                <w:b/>
                <w:sz w:val="24"/>
                <w:szCs w:val="24"/>
              </w:rPr>
            </w:pPr>
          </w:p>
        </w:tc>
        <w:tc>
          <w:tcPr>
            <w:tcW w:w="2755" w:type="dxa"/>
          </w:tcPr>
          <w:p w:rsidR="00DE6CBE" w:rsidRPr="00AB2EA4" w:rsidRDefault="00DE6CBE" w:rsidP="00AB2EA4">
            <w:pPr>
              <w:spacing w:after="0" w:line="240" w:lineRule="auto"/>
              <w:jc w:val="both"/>
              <w:rPr>
                <w:rFonts w:ascii="Times New Roman" w:hAnsi="Times New Roman" w:cs="Times New Roman"/>
                <w:sz w:val="24"/>
                <w:szCs w:val="24"/>
              </w:rPr>
            </w:pPr>
            <w:r w:rsidRPr="00DE6CBE">
              <w:rPr>
                <w:rFonts w:ascii="Times New Roman" w:hAnsi="Times New Roman" w:cs="Times New Roman"/>
                <w:sz w:val="24"/>
                <w:szCs w:val="24"/>
              </w:rPr>
              <w:t>Методичний діалог: «Побутова санітарія: вимоги до чистоти, дезінфекції, зберігання засобів»</w:t>
            </w:r>
            <w:r>
              <w:rPr>
                <w:rFonts w:ascii="Times New Roman" w:hAnsi="Times New Roman" w:cs="Times New Roman"/>
                <w:sz w:val="24"/>
                <w:szCs w:val="24"/>
              </w:rPr>
              <w:t>.</w:t>
            </w:r>
          </w:p>
        </w:tc>
        <w:tc>
          <w:tcPr>
            <w:tcW w:w="1416" w:type="dxa"/>
          </w:tcPr>
          <w:p w:rsidR="00DE6CBE" w:rsidRDefault="00DE6CBE" w:rsidP="00AB2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933" w:type="dxa"/>
          </w:tcPr>
          <w:p w:rsidR="00DE6CBE" w:rsidRDefault="00DA09DA" w:rsidP="00AB2EA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Медична </w:t>
            </w:r>
            <w:r w:rsidR="00DE6CBE">
              <w:rPr>
                <w:rFonts w:ascii="Times New Roman" w:hAnsi="Times New Roman" w:cs="Times New Roman"/>
                <w:sz w:val="24"/>
                <w:szCs w:val="24"/>
              </w:rPr>
              <w:t>сестра</w:t>
            </w:r>
          </w:p>
        </w:tc>
        <w:tc>
          <w:tcPr>
            <w:tcW w:w="1321" w:type="dxa"/>
          </w:tcPr>
          <w:p w:rsidR="00DE6CBE" w:rsidRPr="00DE6CBE" w:rsidRDefault="00DE6CBE" w:rsidP="000E6DC1">
            <w:pPr>
              <w:spacing w:after="0" w:line="240" w:lineRule="auto"/>
              <w:jc w:val="both"/>
              <w:rPr>
                <w:rFonts w:ascii="Times New Roman" w:hAnsi="Times New Roman" w:cs="Times New Roman"/>
                <w:bCs/>
                <w:sz w:val="24"/>
                <w:szCs w:val="24"/>
              </w:rPr>
            </w:pPr>
            <w:r w:rsidRPr="00DE6CBE">
              <w:rPr>
                <w:rFonts w:ascii="Times New Roman" w:hAnsi="Times New Roman" w:cs="Times New Roman"/>
                <w:bCs/>
                <w:sz w:val="24"/>
                <w:szCs w:val="24"/>
              </w:rPr>
              <w:t>Особливо для технічного персоналу</w:t>
            </w:r>
          </w:p>
        </w:tc>
      </w:tr>
      <w:tr w:rsidR="002E3CC5" w:rsidTr="0072288A">
        <w:trPr>
          <w:trHeight w:val="569"/>
        </w:trPr>
        <w:tc>
          <w:tcPr>
            <w:tcW w:w="2907" w:type="dxa"/>
            <w:vMerge/>
          </w:tcPr>
          <w:p w:rsidR="002E3CC5" w:rsidRPr="003F696B" w:rsidRDefault="002E3CC5" w:rsidP="00D64EDC">
            <w:pPr>
              <w:pStyle w:val="a3"/>
              <w:spacing w:after="0" w:line="240" w:lineRule="auto"/>
              <w:ind w:left="382"/>
              <w:jc w:val="both"/>
              <w:rPr>
                <w:rFonts w:ascii="Times New Roman" w:hAnsi="Times New Roman" w:cs="Times New Roman"/>
                <w:b/>
                <w:sz w:val="24"/>
                <w:szCs w:val="24"/>
              </w:rPr>
            </w:pPr>
          </w:p>
        </w:tc>
        <w:tc>
          <w:tcPr>
            <w:tcW w:w="2755" w:type="dxa"/>
          </w:tcPr>
          <w:p w:rsidR="002E3CC5" w:rsidRPr="00AB2EA4" w:rsidRDefault="00AB2EA4" w:rsidP="00AB2EA4">
            <w:pPr>
              <w:spacing w:after="0" w:line="240" w:lineRule="auto"/>
              <w:jc w:val="both"/>
              <w:rPr>
                <w:rFonts w:ascii="Times New Roman" w:hAnsi="Times New Roman" w:cs="Times New Roman"/>
                <w:sz w:val="24"/>
                <w:szCs w:val="24"/>
              </w:rPr>
            </w:pPr>
            <w:r w:rsidRPr="00AB2EA4">
              <w:rPr>
                <w:rFonts w:ascii="Times New Roman" w:hAnsi="Times New Roman" w:cs="Times New Roman"/>
                <w:sz w:val="24"/>
                <w:szCs w:val="24"/>
              </w:rPr>
              <w:t>Підготовка серії пам’яток для батьків: «Що має знати дитина про укриття», «Вакцинація: аргументи фахівців», «Сон, прогулянка, їжа – все за режимом».</w:t>
            </w:r>
          </w:p>
        </w:tc>
        <w:tc>
          <w:tcPr>
            <w:tcW w:w="1416" w:type="dxa"/>
          </w:tcPr>
          <w:p w:rsidR="00C556C4" w:rsidRPr="00C556C4" w:rsidRDefault="00AB2EA4" w:rsidP="00AB2EA4">
            <w:pPr>
              <w:spacing w:after="0" w:line="240" w:lineRule="auto"/>
              <w:rPr>
                <w:rFonts w:ascii="Times New Roman" w:hAnsi="Times New Roman" w:cs="Times New Roman"/>
                <w:sz w:val="24"/>
                <w:szCs w:val="24"/>
              </w:rPr>
            </w:pPr>
            <w:r>
              <w:rPr>
                <w:rFonts w:ascii="Times New Roman" w:hAnsi="Times New Roman" w:cs="Times New Roman"/>
                <w:sz w:val="24"/>
                <w:szCs w:val="24"/>
              </w:rPr>
              <w:t>Жовтень-грудень</w:t>
            </w:r>
          </w:p>
        </w:tc>
        <w:tc>
          <w:tcPr>
            <w:tcW w:w="1933" w:type="dxa"/>
          </w:tcPr>
          <w:p w:rsidR="00AB0482" w:rsidRPr="00AB2EA4" w:rsidRDefault="00AB2EA4" w:rsidP="00AB2EA4">
            <w:pPr>
              <w:spacing w:after="0" w:line="240" w:lineRule="auto"/>
              <w:jc w:val="center"/>
              <w:rPr>
                <w:rFonts w:ascii="Times New Roman" w:hAnsi="Times New Roman" w:cs="Times New Roman"/>
                <w:bCs/>
                <w:sz w:val="24"/>
                <w:szCs w:val="24"/>
              </w:rPr>
            </w:pPr>
            <w:r w:rsidRPr="00AB2EA4">
              <w:rPr>
                <w:rFonts w:ascii="Times New Roman" w:hAnsi="Times New Roman" w:cs="Times New Roman"/>
                <w:bCs/>
                <w:sz w:val="24"/>
                <w:szCs w:val="24"/>
              </w:rPr>
              <w:t>Медична сестра, вихователі</w:t>
            </w:r>
          </w:p>
        </w:tc>
        <w:tc>
          <w:tcPr>
            <w:tcW w:w="1321" w:type="dxa"/>
          </w:tcPr>
          <w:p w:rsidR="002E3CC5" w:rsidRDefault="002E3CC5" w:rsidP="000E6DC1">
            <w:pPr>
              <w:spacing w:after="0" w:line="240" w:lineRule="auto"/>
              <w:jc w:val="both"/>
              <w:rPr>
                <w:rFonts w:ascii="Times New Roman" w:hAnsi="Times New Roman" w:cs="Times New Roman"/>
                <w:b/>
                <w:sz w:val="24"/>
                <w:szCs w:val="24"/>
              </w:rPr>
            </w:pPr>
          </w:p>
        </w:tc>
      </w:tr>
      <w:tr w:rsidR="002E3CC5" w:rsidTr="0072288A">
        <w:trPr>
          <w:trHeight w:val="780"/>
        </w:trPr>
        <w:tc>
          <w:tcPr>
            <w:tcW w:w="2907" w:type="dxa"/>
            <w:vMerge/>
          </w:tcPr>
          <w:p w:rsidR="002E3CC5" w:rsidRPr="003F696B" w:rsidRDefault="002E3CC5" w:rsidP="00D64EDC">
            <w:pPr>
              <w:pStyle w:val="a3"/>
              <w:spacing w:after="0" w:line="240" w:lineRule="auto"/>
              <w:ind w:left="382"/>
              <w:jc w:val="both"/>
              <w:rPr>
                <w:rFonts w:ascii="Times New Roman" w:hAnsi="Times New Roman" w:cs="Times New Roman"/>
                <w:b/>
                <w:sz w:val="24"/>
                <w:szCs w:val="24"/>
              </w:rPr>
            </w:pPr>
          </w:p>
        </w:tc>
        <w:tc>
          <w:tcPr>
            <w:tcW w:w="2755" w:type="dxa"/>
          </w:tcPr>
          <w:p w:rsidR="002E3CC5" w:rsidRPr="00D64EDC" w:rsidRDefault="00AB2EA4" w:rsidP="00D64EDC">
            <w:pPr>
              <w:spacing w:after="0" w:line="240" w:lineRule="auto"/>
              <w:jc w:val="both"/>
              <w:rPr>
                <w:rFonts w:ascii="Times New Roman" w:hAnsi="Times New Roman" w:cs="Times New Roman"/>
                <w:sz w:val="24"/>
                <w:szCs w:val="24"/>
              </w:rPr>
            </w:pPr>
            <w:r w:rsidRPr="00AB2EA4">
              <w:rPr>
                <w:rFonts w:ascii="Times New Roman" w:hAnsi="Times New Roman" w:cs="Times New Roman"/>
                <w:sz w:val="24"/>
                <w:szCs w:val="24"/>
              </w:rPr>
              <w:t xml:space="preserve">Залучення до санітарно-просвітницьких заходів </w:t>
            </w:r>
            <w:r>
              <w:rPr>
                <w:rFonts w:ascii="Times New Roman" w:hAnsi="Times New Roman" w:cs="Times New Roman"/>
                <w:sz w:val="24"/>
                <w:szCs w:val="24"/>
              </w:rPr>
              <w:t xml:space="preserve">в ЗДО </w:t>
            </w:r>
            <w:r w:rsidRPr="00AB2EA4">
              <w:rPr>
                <w:rFonts w:ascii="Times New Roman" w:hAnsi="Times New Roman" w:cs="Times New Roman"/>
                <w:sz w:val="24"/>
                <w:szCs w:val="24"/>
              </w:rPr>
              <w:t xml:space="preserve">медичних </w:t>
            </w:r>
            <w:r w:rsidRPr="00AB2EA4">
              <w:rPr>
                <w:rFonts w:ascii="Times New Roman" w:hAnsi="Times New Roman" w:cs="Times New Roman"/>
                <w:sz w:val="24"/>
                <w:szCs w:val="24"/>
              </w:rPr>
              <w:lastRenderedPageBreak/>
              <w:t>працівників громади, представників ДСНС, психологів</w:t>
            </w:r>
            <w:r>
              <w:rPr>
                <w:rFonts w:ascii="Times New Roman" w:hAnsi="Times New Roman" w:cs="Times New Roman"/>
                <w:sz w:val="24"/>
                <w:szCs w:val="24"/>
              </w:rPr>
              <w:t xml:space="preserve"> тощо.</w:t>
            </w:r>
          </w:p>
        </w:tc>
        <w:tc>
          <w:tcPr>
            <w:tcW w:w="1416" w:type="dxa"/>
          </w:tcPr>
          <w:p w:rsidR="002E3CC5" w:rsidRPr="00AB0482" w:rsidRDefault="00AB2EA4" w:rsidP="00AB0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Протягом року</w:t>
            </w:r>
          </w:p>
        </w:tc>
        <w:tc>
          <w:tcPr>
            <w:tcW w:w="1933" w:type="dxa"/>
          </w:tcPr>
          <w:p w:rsidR="002E3CC5" w:rsidRDefault="00AB2EA4" w:rsidP="00AB0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Медична сестра,</w:t>
            </w:r>
          </w:p>
          <w:p w:rsidR="00AB2EA4" w:rsidRPr="00AB0482" w:rsidRDefault="00AB2EA4" w:rsidP="00AB0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1321" w:type="dxa"/>
          </w:tcPr>
          <w:p w:rsidR="002E3CC5" w:rsidRDefault="002E3CC5" w:rsidP="000E6DC1">
            <w:pPr>
              <w:spacing w:after="0" w:line="240" w:lineRule="auto"/>
              <w:jc w:val="both"/>
              <w:rPr>
                <w:rFonts w:ascii="Times New Roman" w:hAnsi="Times New Roman" w:cs="Times New Roman"/>
                <w:b/>
                <w:sz w:val="24"/>
                <w:szCs w:val="24"/>
              </w:rPr>
            </w:pPr>
          </w:p>
        </w:tc>
      </w:tr>
      <w:tr w:rsidR="002E3CC5" w:rsidTr="0072288A">
        <w:trPr>
          <w:trHeight w:val="780"/>
        </w:trPr>
        <w:tc>
          <w:tcPr>
            <w:tcW w:w="2907" w:type="dxa"/>
            <w:vMerge/>
          </w:tcPr>
          <w:p w:rsidR="002E3CC5" w:rsidRPr="003F696B" w:rsidRDefault="002E3CC5" w:rsidP="00D64EDC">
            <w:pPr>
              <w:pStyle w:val="a3"/>
              <w:spacing w:after="0" w:line="240" w:lineRule="auto"/>
              <w:ind w:left="382"/>
              <w:jc w:val="both"/>
              <w:rPr>
                <w:rFonts w:ascii="Times New Roman" w:hAnsi="Times New Roman" w:cs="Times New Roman"/>
                <w:b/>
                <w:sz w:val="24"/>
                <w:szCs w:val="24"/>
              </w:rPr>
            </w:pPr>
          </w:p>
        </w:tc>
        <w:tc>
          <w:tcPr>
            <w:tcW w:w="2755" w:type="dxa"/>
          </w:tcPr>
          <w:p w:rsidR="002E3CC5" w:rsidRPr="00D64EDC" w:rsidRDefault="00AB2EA4" w:rsidP="00D64EDC">
            <w:pPr>
              <w:spacing w:after="0" w:line="240" w:lineRule="auto"/>
              <w:jc w:val="both"/>
              <w:rPr>
                <w:rFonts w:ascii="Times New Roman" w:hAnsi="Times New Roman" w:cs="Times New Roman"/>
                <w:sz w:val="24"/>
                <w:szCs w:val="24"/>
              </w:rPr>
            </w:pPr>
            <w:r w:rsidRPr="00AB2EA4">
              <w:rPr>
                <w:rFonts w:ascii="Times New Roman" w:hAnsi="Times New Roman" w:cs="Times New Roman"/>
                <w:sz w:val="24"/>
                <w:szCs w:val="24"/>
              </w:rPr>
              <w:t>Підготовка мультфільмів або слайд-шоу для дітей з тем безпеки та гігієни.</w:t>
            </w:r>
          </w:p>
        </w:tc>
        <w:tc>
          <w:tcPr>
            <w:tcW w:w="1416" w:type="dxa"/>
          </w:tcPr>
          <w:p w:rsidR="002E3CC5" w:rsidRPr="00AB0482" w:rsidRDefault="00AB2EA4" w:rsidP="00AB0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AB0482" w:rsidRPr="00AB0482" w:rsidRDefault="00AB0482" w:rsidP="00AB0482">
            <w:pPr>
              <w:spacing w:after="0" w:line="240" w:lineRule="auto"/>
              <w:jc w:val="center"/>
              <w:rPr>
                <w:rFonts w:ascii="Times New Roman" w:hAnsi="Times New Roman" w:cs="Times New Roman"/>
                <w:sz w:val="24"/>
                <w:szCs w:val="24"/>
              </w:rPr>
            </w:pPr>
            <w:r w:rsidRPr="00AB0482">
              <w:rPr>
                <w:rFonts w:ascii="Times New Roman" w:hAnsi="Times New Roman" w:cs="Times New Roman"/>
                <w:sz w:val="24"/>
                <w:szCs w:val="24"/>
              </w:rPr>
              <w:t>Вихователі,</w:t>
            </w:r>
          </w:p>
          <w:p w:rsidR="002E3CC5" w:rsidRDefault="00AB2EA4" w:rsidP="00AB0482">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медична сестра</w:t>
            </w:r>
          </w:p>
        </w:tc>
        <w:tc>
          <w:tcPr>
            <w:tcW w:w="1321" w:type="dxa"/>
          </w:tcPr>
          <w:p w:rsidR="002E3CC5" w:rsidRDefault="002E3CC5" w:rsidP="000E6DC1">
            <w:pPr>
              <w:spacing w:after="0" w:line="240" w:lineRule="auto"/>
              <w:jc w:val="both"/>
              <w:rPr>
                <w:rFonts w:ascii="Times New Roman" w:hAnsi="Times New Roman" w:cs="Times New Roman"/>
                <w:b/>
                <w:sz w:val="24"/>
                <w:szCs w:val="24"/>
              </w:rPr>
            </w:pPr>
          </w:p>
        </w:tc>
      </w:tr>
      <w:tr w:rsidR="002E3CC5" w:rsidTr="0072288A">
        <w:trPr>
          <w:trHeight w:val="780"/>
        </w:trPr>
        <w:tc>
          <w:tcPr>
            <w:tcW w:w="2907" w:type="dxa"/>
            <w:vMerge/>
          </w:tcPr>
          <w:p w:rsidR="002E3CC5" w:rsidRPr="003F696B" w:rsidRDefault="002E3CC5" w:rsidP="00D64EDC">
            <w:pPr>
              <w:pStyle w:val="a3"/>
              <w:spacing w:after="0" w:line="240" w:lineRule="auto"/>
              <w:ind w:left="382"/>
              <w:jc w:val="both"/>
              <w:rPr>
                <w:rFonts w:ascii="Times New Roman" w:hAnsi="Times New Roman" w:cs="Times New Roman"/>
                <w:b/>
                <w:sz w:val="24"/>
                <w:szCs w:val="24"/>
              </w:rPr>
            </w:pPr>
          </w:p>
        </w:tc>
        <w:tc>
          <w:tcPr>
            <w:tcW w:w="2755" w:type="dxa"/>
          </w:tcPr>
          <w:p w:rsidR="002E3CC5" w:rsidRPr="00D64EDC" w:rsidRDefault="00DE6CBE" w:rsidP="00D64EDC">
            <w:pPr>
              <w:spacing w:after="0" w:line="240" w:lineRule="auto"/>
              <w:jc w:val="both"/>
              <w:rPr>
                <w:rFonts w:ascii="Times New Roman" w:hAnsi="Times New Roman" w:cs="Times New Roman"/>
                <w:sz w:val="24"/>
                <w:szCs w:val="24"/>
              </w:rPr>
            </w:pPr>
            <w:r w:rsidRPr="00DE6CBE">
              <w:rPr>
                <w:rFonts w:ascii="Times New Roman" w:hAnsi="Times New Roman" w:cs="Times New Roman"/>
                <w:sz w:val="24"/>
                <w:szCs w:val="24"/>
              </w:rPr>
              <w:t>Проведення дитячих занять «Як я дбаю про своє тіло» з демонстрацією предметів гігієни.</w:t>
            </w:r>
          </w:p>
        </w:tc>
        <w:tc>
          <w:tcPr>
            <w:tcW w:w="1416" w:type="dxa"/>
          </w:tcPr>
          <w:p w:rsidR="002E3CC5" w:rsidRPr="00AB0482" w:rsidRDefault="00DE6CBE" w:rsidP="00AB0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1933" w:type="dxa"/>
          </w:tcPr>
          <w:p w:rsidR="00DE6CBE" w:rsidRPr="00AB0482" w:rsidRDefault="00AB0482" w:rsidP="00DE6CBE">
            <w:pPr>
              <w:spacing w:after="0" w:line="240" w:lineRule="auto"/>
              <w:jc w:val="center"/>
              <w:rPr>
                <w:rFonts w:ascii="Times New Roman" w:hAnsi="Times New Roman" w:cs="Times New Roman"/>
                <w:sz w:val="24"/>
                <w:szCs w:val="24"/>
              </w:rPr>
            </w:pPr>
            <w:r w:rsidRPr="00AB0482">
              <w:rPr>
                <w:rFonts w:ascii="Times New Roman" w:hAnsi="Times New Roman" w:cs="Times New Roman"/>
                <w:sz w:val="24"/>
                <w:szCs w:val="24"/>
              </w:rPr>
              <w:t>Вихователі</w:t>
            </w:r>
          </w:p>
          <w:p w:rsidR="002E3CC5" w:rsidRPr="00AB0482" w:rsidRDefault="002E3CC5" w:rsidP="00AB0482">
            <w:pPr>
              <w:spacing w:after="0" w:line="240" w:lineRule="auto"/>
              <w:jc w:val="center"/>
              <w:rPr>
                <w:rFonts w:ascii="Times New Roman" w:hAnsi="Times New Roman" w:cs="Times New Roman"/>
                <w:sz w:val="24"/>
                <w:szCs w:val="24"/>
              </w:rPr>
            </w:pPr>
          </w:p>
        </w:tc>
        <w:tc>
          <w:tcPr>
            <w:tcW w:w="1321" w:type="dxa"/>
          </w:tcPr>
          <w:p w:rsidR="002E3CC5" w:rsidRDefault="002E3CC5" w:rsidP="000E6DC1">
            <w:pPr>
              <w:spacing w:after="0" w:line="240" w:lineRule="auto"/>
              <w:jc w:val="both"/>
              <w:rPr>
                <w:rFonts w:ascii="Times New Roman" w:hAnsi="Times New Roman" w:cs="Times New Roman"/>
                <w:b/>
                <w:sz w:val="24"/>
                <w:szCs w:val="24"/>
              </w:rPr>
            </w:pPr>
          </w:p>
        </w:tc>
      </w:tr>
      <w:tr w:rsidR="002E3CC5" w:rsidTr="0072288A">
        <w:trPr>
          <w:trHeight w:val="780"/>
        </w:trPr>
        <w:tc>
          <w:tcPr>
            <w:tcW w:w="2907" w:type="dxa"/>
            <w:vMerge/>
          </w:tcPr>
          <w:p w:rsidR="002E3CC5" w:rsidRPr="003F696B" w:rsidRDefault="002E3CC5" w:rsidP="00D64EDC">
            <w:pPr>
              <w:pStyle w:val="a3"/>
              <w:spacing w:after="0" w:line="240" w:lineRule="auto"/>
              <w:ind w:left="382"/>
              <w:jc w:val="both"/>
              <w:rPr>
                <w:rFonts w:ascii="Times New Roman" w:hAnsi="Times New Roman" w:cs="Times New Roman"/>
                <w:b/>
                <w:sz w:val="24"/>
                <w:szCs w:val="24"/>
              </w:rPr>
            </w:pPr>
          </w:p>
        </w:tc>
        <w:tc>
          <w:tcPr>
            <w:tcW w:w="2755" w:type="dxa"/>
          </w:tcPr>
          <w:p w:rsidR="002E3CC5" w:rsidRPr="00D64EDC" w:rsidRDefault="00DE6CBE" w:rsidP="00D64EDC">
            <w:pPr>
              <w:spacing w:after="0" w:line="240" w:lineRule="auto"/>
              <w:jc w:val="both"/>
              <w:rPr>
                <w:rFonts w:ascii="Times New Roman" w:hAnsi="Times New Roman" w:cs="Times New Roman"/>
                <w:sz w:val="24"/>
                <w:szCs w:val="24"/>
              </w:rPr>
            </w:pPr>
            <w:r w:rsidRPr="00DE6CBE">
              <w:rPr>
                <w:rFonts w:ascii="Times New Roman" w:hAnsi="Times New Roman" w:cs="Times New Roman"/>
                <w:sz w:val="24"/>
                <w:szCs w:val="24"/>
              </w:rPr>
              <w:t>Підготовка чек-листів для батьків: «Гігієна вдома перед садочком», «Що має бути в наплічнику дитини».</w:t>
            </w:r>
          </w:p>
        </w:tc>
        <w:tc>
          <w:tcPr>
            <w:tcW w:w="1416" w:type="dxa"/>
          </w:tcPr>
          <w:p w:rsidR="002E3CC5" w:rsidRPr="00AB0482" w:rsidRDefault="00DE6CBE" w:rsidP="00AB0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Вересень-жовтень</w:t>
            </w:r>
          </w:p>
        </w:tc>
        <w:tc>
          <w:tcPr>
            <w:tcW w:w="1933" w:type="dxa"/>
          </w:tcPr>
          <w:p w:rsidR="00DE6CBE" w:rsidRPr="00AB0482" w:rsidRDefault="00AB0482" w:rsidP="00DE6CBE">
            <w:pPr>
              <w:spacing w:after="0" w:line="240" w:lineRule="auto"/>
              <w:jc w:val="center"/>
              <w:rPr>
                <w:rFonts w:ascii="Times New Roman" w:hAnsi="Times New Roman" w:cs="Times New Roman"/>
                <w:sz w:val="24"/>
                <w:szCs w:val="24"/>
              </w:rPr>
            </w:pPr>
            <w:r w:rsidRPr="00AB0482">
              <w:rPr>
                <w:rFonts w:ascii="Times New Roman" w:hAnsi="Times New Roman" w:cs="Times New Roman"/>
                <w:sz w:val="24"/>
                <w:szCs w:val="24"/>
              </w:rPr>
              <w:t>Вихователі</w:t>
            </w:r>
          </w:p>
          <w:p w:rsidR="002E3CC5" w:rsidRPr="00AB0482" w:rsidRDefault="002E3CC5" w:rsidP="00AB0482">
            <w:pPr>
              <w:spacing w:after="0" w:line="240" w:lineRule="auto"/>
              <w:jc w:val="center"/>
              <w:rPr>
                <w:rFonts w:ascii="Times New Roman" w:hAnsi="Times New Roman" w:cs="Times New Roman"/>
                <w:sz w:val="24"/>
                <w:szCs w:val="24"/>
              </w:rPr>
            </w:pPr>
          </w:p>
        </w:tc>
        <w:tc>
          <w:tcPr>
            <w:tcW w:w="1321" w:type="dxa"/>
          </w:tcPr>
          <w:p w:rsidR="002E3CC5" w:rsidRDefault="002E3CC5" w:rsidP="000E6DC1">
            <w:pPr>
              <w:spacing w:after="0" w:line="240" w:lineRule="auto"/>
              <w:jc w:val="both"/>
              <w:rPr>
                <w:rFonts w:ascii="Times New Roman" w:hAnsi="Times New Roman" w:cs="Times New Roman"/>
                <w:b/>
                <w:sz w:val="24"/>
                <w:szCs w:val="24"/>
              </w:rPr>
            </w:pPr>
          </w:p>
        </w:tc>
      </w:tr>
      <w:tr w:rsidR="002E3CC5" w:rsidTr="0072288A">
        <w:trPr>
          <w:trHeight w:val="780"/>
        </w:trPr>
        <w:tc>
          <w:tcPr>
            <w:tcW w:w="2907" w:type="dxa"/>
            <w:vMerge/>
          </w:tcPr>
          <w:p w:rsidR="002E3CC5" w:rsidRPr="003F696B" w:rsidRDefault="002E3CC5" w:rsidP="00D64EDC">
            <w:pPr>
              <w:pStyle w:val="a3"/>
              <w:spacing w:after="0" w:line="240" w:lineRule="auto"/>
              <w:ind w:left="382"/>
              <w:jc w:val="both"/>
              <w:rPr>
                <w:rFonts w:ascii="Times New Roman" w:hAnsi="Times New Roman" w:cs="Times New Roman"/>
                <w:b/>
                <w:sz w:val="24"/>
                <w:szCs w:val="24"/>
              </w:rPr>
            </w:pPr>
          </w:p>
        </w:tc>
        <w:tc>
          <w:tcPr>
            <w:tcW w:w="2755" w:type="dxa"/>
          </w:tcPr>
          <w:p w:rsidR="002E3CC5" w:rsidRPr="002E3CC5" w:rsidRDefault="00DE6CBE" w:rsidP="00D64EDC">
            <w:pPr>
              <w:spacing w:after="0" w:line="240" w:lineRule="auto"/>
              <w:jc w:val="both"/>
              <w:rPr>
                <w:rFonts w:ascii="Times New Roman" w:hAnsi="Times New Roman" w:cs="Times New Roman"/>
                <w:sz w:val="24"/>
                <w:szCs w:val="24"/>
              </w:rPr>
            </w:pPr>
            <w:r w:rsidRPr="00DE6CBE">
              <w:rPr>
                <w:rFonts w:ascii="Times New Roman" w:hAnsi="Times New Roman" w:cs="Times New Roman"/>
                <w:sz w:val="24"/>
                <w:szCs w:val="24"/>
              </w:rPr>
              <w:t>Онлайн-консультація для батьків: «Вітаміни, вода і баланс»</w:t>
            </w:r>
            <w:r>
              <w:rPr>
                <w:rFonts w:ascii="Times New Roman" w:hAnsi="Times New Roman" w:cs="Times New Roman"/>
                <w:sz w:val="24"/>
                <w:szCs w:val="24"/>
              </w:rPr>
              <w:t>.</w:t>
            </w:r>
          </w:p>
        </w:tc>
        <w:tc>
          <w:tcPr>
            <w:tcW w:w="1416" w:type="dxa"/>
          </w:tcPr>
          <w:p w:rsidR="002E3CC5" w:rsidRPr="00AB0482" w:rsidRDefault="00DE6CBE" w:rsidP="00AB0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933" w:type="dxa"/>
          </w:tcPr>
          <w:p w:rsidR="002E3CC5" w:rsidRPr="00AB0482" w:rsidRDefault="00DE6CBE" w:rsidP="00AB04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Медична сестра</w:t>
            </w:r>
          </w:p>
        </w:tc>
        <w:tc>
          <w:tcPr>
            <w:tcW w:w="1321" w:type="dxa"/>
          </w:tcPr>
          <w:p w:rsidR="002E3CC5" w:rsidRDefault="002E3CC5" w:rsidP="000E6DC1">
            <w:pPr>
              <w:spacing w:after="0" w:line="240" w:lineRule="auto"/>
              <w:jc w:val="both"/>
              <w:rPr>
                <w:rFonts w:ascii="Times New Roman" w:hAnsi="Times New Roman" w:cs="Times New Roman"/>
                <w:b/>
                <w:sz w:val="24"/>
                <w:szCs w:val="24"/>
              </w:rPr>
            </w:pPr>
          </w:p>
        </w:tc>
      </w:tr>
    </w:tbl>
    <w:p w:rsidR="0072288A" w:rsidRDefault="0072288A" w:rsidP="000E6DC1">
      <w:pPr>
        <w:spacing w:after="0" w:line="240" w:lineRule="auto"/>
        <w:jc w:val="both"/>
        <w:rPr>
          <w:rFonts w:ascii="Times New Roman" w:hAnsi="Times New Roman" w:cs="Times New Roman"/>
          <w:b/>
          <w:sz w:val="24"/>
          <w:szCs w:val="24"/>
        </w:rPr>
      </w:pPr>
    </w:p>
    <w:p w:rsidR="0072288A" w:rsidRDefault="0072288A" w:rsidP="000E6DC1">
      <w:pPr>
        <w:spacing w:after="0" w:line="240" w:lineRule="auto"/>
        <w:jc w:val="both"/>
        <w:rPr>
          <w:rFonts w:ascii="Times New Roman" w:hAnsi="Times New Roman" w:cs="Times New Roman"/>
          <w:b/>
          <w:sz w:val="24"/>
          <w:szCs w:val="24"/>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1718"/>
        <w:gridCol w:w="2410"/>
        <w:gridCol w:w="1417"/>
        <w:gridCol w:w="2109"/>
        <w:gridCol w:w="993"/>
      </w:tblGrid>
      <w:tr w:rsidR="00FA7139" w:rsidTr="009D0FC0">
        <w:trPr>
          <w:trHeight w:val="612"/>
        </w:trPr>
        <w:tc>
          <w:tcPr>
            <w:tcW w:w="10916" w:type="dxa"/>
            <w:gridSpan w:val="6"/>
          </w:tcPr>
          <w:p w:rsidR="00FA7139" w:rsidRDefault="0023444F" w:rsidP="0023444F">
            <w:pPr>
              <w:spacing w:after="0" w:line="240" w:lineRule="auto"/>
              <w:jc w:val="center"/>
              <w:rPr>
                <w:rFonts w:ascii="Times New Roman" w:hAnsi="Times New Roman" w:cs="Times New Roman"/>
                <w:b/>
                <w:sz w:val="24"/>
                <w:szCs w:val="24"/>
              </w:rPr>
            </w:pPr>
            <w:r w:rsidRPr="0023444F">
              <w:rPr>
                <w:rFonts w:ascii="Times New Roman" w:hAnsi="Times New Roman" w:cs="Times New Roman"/>
                <w:b/>
                <w:sz w:val="24"/>
                <w:szCs w:val="24"/>
              </w:rPr>
              <w:t>Розділ 6. Організаційно-педагогічна діяльність</w:t>
            </w:r>
          </w:p>
        </w:tc>
      </w:tr>
      <w:tr w:rsidR="0023444F" w:rsidTr="00CA42B9">
        <w:trPr>
          <w:trHeight w:val="588"/>
        </w:trPr>
        <w:tc>
          <w:tcPr>
            <w:tcW w:w="2269" w:type="dxa"/>
          </w:tcPr>
          <w:p w:rsidR="00FA7139" w:rsidRDefault="0023444F" w:rsidP="00234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Номер та назва блоку</w:t>
            </w:r>
          </w:p>
        </w:tc>
        <w:tc>
          <w:tcPr>
            <w:tcW w:w="1718" w:type="dxa"/>
          </w:tcPr>
          <w:p w:rsidR="00FA7139" w:rsidRDefault="0023444F" w:rsidP="00234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 роботи</w:t>
            </w:r>
          </w:p>
        </w:tc>
        <w:tc>
          <w:tcPr>
            <w:tcW w:w="2410" w:type="dxa"/>
          </w:tcPr>
          <w:p w:rsidR="00FA7139" w:rsidRDefault="0023444F" w:rsidP="00234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 (зміст) заходів</w:t>
            </w:r>
          </w:p>
        </w:tc>
        <w:tc>
          <w:tcPr>
            <w:tcW w:w="1417" w:type="dxa"/>
          </w:tcPr>
          <w:p w:rsidR="00FA7139" w:rsidRDefault="0023444F" w:rsidP="00234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Термін виконання</w:t>
            </w:r>
          </w:p>
        </w:tc>
        <w:tc>
          <w:tcPr>
            <w:tcW w:w="2109" w:type="dxa"/>
          </w:tcPr>
          <w:p w:rsidR="00FA7139" w:rsidRDefault="0023444F" w:rsidP="00234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Відповідальний</w:t>
            </w:r>
          </w:p>
        </w:tc>
        <w:tc>
          <w:tcPr>
            <w:tcW w:w="993" w:type="dxa"/>
          </w:tcPr>
          <w:p w:rsidR="00FA7139" w:rsidRDefault="0023444F" w:rsidP="00234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w:t>
            </w:r>
            <w:r w:rsidR="00CA42B9">
              <w:rPr>
                <w:rFonts w:ascii="Times New Roman" w:hAnsi="Times New Roman" w:cs="Times New Roman"/>
                <w:b/>
                <w:sz w:val="24"/>
                <w:szCs w:val="24"/>
              </w:rPr>
              <w:t>-</w:t>
            </w:r>
            <w:r>
              <w:rPr>
                <w:rFonts w:ascii="Times New Roman" w:hAnsi="Times New Roman" w:cs="Times New Roman"/>
                <w:b/>
                <w:sz w:val="24"/>
                <w:szCs w:val="24"/>
              </w:rPr>
              <w:t>мітки</w:t>
            </w:r>
          </w:p>
        </w:tc>
      </w:tr>
      <w:tr w:rsidR="000B3973" w:rsidTr="00CA42B9">
        <w:trPr>
          <w:trHeight w:val="516"/>
        </w:trPr>
        <w:tc>
          <w:tcPr>
            <w:tcW w:w="2269" w:type="dxa"/>
            <w:vMerge w:val="restart"/>
          </w:tcPr>
          <w:p w:rsidR="000B3973" w:rsidRPr="00B93D44" w:rsidRDefault="00B93D44" w:rsidP="00B93D4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6.1. </w:t>
            </w:r>
            <w:r w:rsidR="000B3973" w:rsidRPr="00B93D44">
              <w:rPr>
                <w:rFonts w:ascii="Times New Roman" w:hAnsi="Times New Roman" w:cs="Times New Roman"/>
                <w:b/>
                <w:sz w:val="24"/>
                <w:szCs w:val="24"/>
              </w:rPr>
              <w:t>Взаємодія з батьками, законними представниками, органом батьківського самоврядування</w:t>
            </w:r>
          </w:p>
        </w:tc>
        <w:tc>
          <w:tcPr>
            <w:tcW w:w="1718" w:type="dxa"/>
            <w:vMerge w:val="restart"/>
          </w:tcPr>
          <w:p w:rsidR="000B3973" w:rsidRDefault="000B3973" w:rsidP="0023444F">
            <w:pPr>
              <w:spacing w:after="0" w:line="240" w:lineRule="auto"/>
              <w:jc w:val="center"/>
              <w:rPr>
                <w:rFonts w:ascii="Times New Roman" w:hAnsi="Times New Roman" w:cs="Times New Roman"/>
                <w:b/>
                <w:sz w:val="24"/>
                <w:szCs w:val="24"/>
              </w:rPr>
            </w:pPr>
            <w:r w:rsidRPr="0083063A">
              <w:rPr>
                <w:rFonts w:ascii="Times New Roman" w:hAnsi="Times New Roman" w:cs="Times New Roman"/>
                <w:b/>
                <w:sz w:val="24"/>
                <w:szCs w:val="24"/>
              </w:rPr>
              <w:t>Електронна взаємодія, онлайн-платформи</w:t>
            </w:r>
          </w:p>
        </w:tc>
        <w:tc>
          <w:tcPr>
            <w:tcW w:w="2410" w:type="dxa"/>
          </w:tcPr>
          <w:p w:rsidR="000B3973" w:rsidRPr="0083063A" w:rsidRDefault="000B3973" w:rsidP="0083063A">
            <w:pPr>
              <w:spacing w:after="0" w:line="240" w:lineRule="auto"/>
              <w:jc w:val="both"/>
              <w:rPr>
                <w:rFonts w:ascii="Times New Roman" w:hAnsi="Times New Roman" w:cs="Times New Roman"/>
                <w:sz w:val="24"/>
                <w:szCs w:val="24"/>
              </w:rPr>
            </w:pPr>
            <w:r w:rsidRPr="0083063A">
              <w:rPr>
                <w:rFonts w:ascii="Times New Roman" w:hAnsi="Times New Roman" w:cs="Times New Roman"/>
                <w:sz w:val="24"/>
                <w:szCs w:val="24"/>
              </w:rPr>
              <w:t xml:space="preserve">Розширення електронного середовища для комунікації: </w:t>
            </w:r>
            <w:r>
              <w:rPr>
                <w:rFonts w:ascii="Times New Roman" w:hAnsi="Times New Roman" w:cs="Times New Roman"/>
                <w:sz w:val="24"/>
                <w:szCs w:val="24"/>
              </w:rPr>
              <w:t xml:space="preserve">створення груп в </w:t>
            </w:r>
            <w:r w:rsidRPr="0083063A">
              <w:rPr>
                <w:rFonts w:ascii="Times New Roman" w:hAnsi="Times New Roman" w:cs="Times New Roman"/>
                <w:sz w:val="24"/>
                <w:szCs w:val="24"/>
              </w:rPr>
              <w:t xml:space="preserve"> </w:t>
            </w:r>
            <w:proofErr w:type="spellStart"/>
            <w:r w:rsidRPr="0083063A">
              <w:rPr>
                <w:rFonts w:ascii="Times New Roman" w:hAnsi="Times New Roman" w:cs="Times New Roman"/>
                <w:sz w:val="24"/>
                <w:szCs w:val="24"/>
              </w:rPr>
              <w:t>месенджера</w:t>
            </w:r>
            <w:r>
              <w:rPr>
                <w:rFonts w:ascii="Times New Roman" w:hAnsi="Times New Roman" w:cs="Times New Roman"/>
                <w:sz w:val="24"/>
                <w:szCs w:val="24"/>
              </w:rPr>
              <w:t>х</w:t>
            </w:r>
            <w:proofErr w:type="spellEnd"/>
            <w:r>
              <w:rPr>
                <w:rFonts w:ascii="Times New Roman" w:hAnsi="Times New Roman" w:cs="Times New Roman"/>
                <w:sz w:val="24"/>
                <w:szCs w:val="24"/>
              </w:rPr>
              <w:t xml:space="preserve"> </w:t>
            </w:r>
            <w:r w:rsidRPr="0083063A">
              <w:rPr>
                <w:rFonts w:ascii="Times New Roman" w:hAnsi="Times New Roman" w:cs="Times New Roman"/>
                <w:sz w:val="24"/>
                <w:szCs w:val="24"/>
              </w:rPr>
              <w:t>(</w:t>
            </w:r>
            <w:proofErr w:type="spellStart"/>
            <w:r w:rsidRPr="0083063A">
              <w:rPr>
                <w:rFonts w:ascii="Times New Roman" w:hAnsi="Times New Roman" w:cs="Times New Roman"/>
                <w:sz w:val="24"/>
                <w:szCs w:val="24"/>
              </w:rPr>
              <w:t>Viber</w:t>
            </w:r>
            <w:proofErr w:type="spellEnd"/>
            <w:r w:rsidRPr="0083063A">
              <w:rPr>
                <w:rFonts w:ascii="Times New Roman" w:hAnsi="Times New Roman" w:cs="Times New Roman"/>
                <w:sz w:val="24"/>
                <w:szCs w:val="24"/>
              </w:rPr>
              <w:t>/</w:t>
            </w:r>
            <w:proofErr w:type="spellStart"/>
            <w:r w:rsidRPr="0083063A">
              <w:rPr>
                <w:rFonts w:ascii="Times New Roman" w:hAnsi="Times New Roman" w:cs="Times New Roman"/>
                <w:sz w:val="24"/>
                <w:szCs w:val="24"/>
              </w:rPr>
              <w:t>Telegram</w:t>
            </w:r>
            <w:proofErr w:type="spellEnd"/>
            <w:r w:rsidRPr="0083063A">
              <w:rPr>
                <w:rFonts w:ascii="Times New Roman" w:hAnsi="Times New Roman" w:cs="Times New Roman"/>
                <w:sz w:val="24"/>
                <w:szCs w:val="24"/>
              </w:rPr>
              <w:t>) та інформаційни</w:t>
            </w:r>
            <w:r>
              <w:rPr>
                <w:rFonts w:ascii="Times New Roman" w:hAnsi="Times New Roman" w:cs="Times New Roman"/>
                <w:sz w:val="24"/>
                <w:szCs w:val="24"/>
              </w:rPr>
              <w:t>х</w:t>
            </w:r>
            <w:r w:rsidRPr="0083063A">
              <w:rPr>
                <w:rFonts w:ascii="Times New Roman" w:hAnsi="Times New Roman" w:cs="Times New Roman"/>
                <w:sz w:val="24"/>
                <w:szCs w:val="24"/>
              </w:rPr>
              <w:t xml:space="preserve"> канал</w:t>
            </w:r>
            <w:r>
              <w:rPr>
                <w:rFonts w:ascii="Times New Roman" w:hAnsi="Times New Roman" w:cs="Times New Roman"/>
                <w:sz w:val="24"/>
                <w:szCs w:val="24"/>
              </w:rPr>
              <w:t xml:space="preserve">ів </w:t>
            </w:r>
            <w:r w:rsidRPr="0083063A">
              <w:rPr>
                <w:rFonts w:ascii="Times New Roman" w:hAnsi="Times New Roman" w:cs="Times New Roman"/>
                <w:sz w:val="24"/>
                <w:szCs w:val="24"/>
              </w:rPr>
              <w:t>закладу.</w:t>
            </w:r>
          </w:p>
        </w:tc>
        <w:tc>
          <w:tcPr>
            <w:tcW w:w="1417"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Серпень,</w:t>
            </w:r>
          </w:p>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r w:rsidRPr="00CA42B9">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83063A" w:rsidRDefault="000B3973" w:rsidP="00E25F8D">
            <w:pPr>
              <w:pStyle w:val="a3"/>
              <w:numPr>
                <w:ilvl w:val="1"/>
                <w:numId w:val="15"/>
              </w:numPr>
              <w:spacing w:after="0" w:line="240" w:lineRule="auto"/>
              <w:ind w:left="476" w:hanging="476"/>
              <w:rPr>
                <w:rFonts w:ascii="Times New Roman" w:hAnsi="Times New Roman" w:cs="Times New Roman"/>
                <w:b/>
                <w:sz w:val="24"/>
                <w:szCs w:val="24"/>
              </w:rPr>
            </w:pPr>
          </w:p>
        </w:tc>
        <w:tc>
          <w:tcPr>
            <w:tcW w:w="1718" w:type="dxa"/>
            <w:vMerge/>
          </w:tcPr>
          <w:p w:rsidR="000B3973" w:rsidRPr="0083063A"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83063A" w:rsidRDefault="006240B6" w:rsidP="0083063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0B3973" w:rsidRPr="0083063A">
              <w:rPr>
                <w:rFonts w:ascii="Times New Roman" w:hAnsi="Times New Roman" w:cs="Times New Roman"/>
                <w:sz w:val="24"/>
                <w:szCs w:val="24"/>
              </w:rPr>
              <w:t xml:space="preserve">знайомлення батьків з режимом дня, графіком </w:t>
            </w:r>
            <w:proofErr w:type="spellStart"/>
            <w:r w:rsidR="000B3973" w:rsidRPr="0083063A">
              <w:rPr>
                <w:rFonts w:ascii="Times New Roman" w:hAnsi="Times New Roman" w:cs="Times New Roman"/>
                <w:sz w:val="24"/>
                <w:szCs w:val="24"/>
              </w:rPr>
              <w:t>активностей</w:t>
            </w:r>
            <w:proofErr w:type="spellEnd"/>
            <w:r w:rsidR="000B3973">
              <w:rPr>
                <w:rFonts w:ascii="Times New Roman" w:hAnsi="Times New Roman" w:cs="Times New Roman"/>
                <w:sz w:val="24"/>
                <w:szCs w:val="24"/>
              </w:rPr>
              <w:t>.</w:t>
            </w:r>
          </w:p>
        </w:tc>
        <w:tc>
          <w:tcPr>
            <w:tcW w:w="1417"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2109"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83063A" w:rsidRDefault="000B3973" w:rsidP="00E25F8D">
            <w:pPr>
              <w:pStyle w:val="a3"/>
              <w:numPr>
                <w:ilvl w:val="1"/>
                <w:numId w:val="15"/>
              </w:numPr>
              <w:spacing w:after="0" w:line="240" w:lineRule="auto"/>
              <w:ind w:left="476" w:hanging="476"/>
              <w:rPr>
                <w:rFonts w:ascii="Times New Roman" w:hAnsi="Times New Roman" w:cs="Times New Roman"/>
                <w:b/>
                <w:sz w:val="24"/>
                <w:szCs w:val="24"/>
              </w:rPr>
            </w:pPr>
          </w:p>
        </w:tc>
        <w:tc>
          <w:tcPr>
            <w:tcW w:w="1718" w:type="dxa"/>
            <w:vMerge/>
          </w:tcPr>
          <w:p w:rsidR="000B3973" w:rsidRPr="0083063A"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83063A" w:rsidRDefault="000B3973" w:rsidP="0083063A">
            <w:pPr>
              <w:spacing w:after="0" w:line="240" w:lineRule="auto"/>
              <w:jc w:val="both"/>
              <w:rPr>
                <w:rFonts w:ascii="Times New Roman" w:hAnsi="Times New Roman" w:cs="Times New Roman"/>
                <w:sz w:val="24"/>
                <w:szCs w:val="24"/>
              </w:rPr>
            </w:pPr>
            <w:r w:rsidRPr="0083063A">
              <w:rPr>
                <w:rFonts w:ascii="Times New Roman" w:hAnsi="Times New Roman" w:cs="Times New Roman"/>
                <w:sz w:val="24"/>
                <w:szCs w:val="24"/>
              </w:rPr>
              <w:t>Онлайн-анкетування: зворотний зв’язок, пропозиції, тривоги родин.</w:t>
            </w:r>
          </w:p>
        </w:tc>
        <w:tc>
          <w:tcPr>
            <w:tcW w:w="1417"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Pr>
          <w:p w:rsidR="000B3973" w:rsidRPr="0083063A" w:rsidRDefault="000B3973" w:rsidP="0083063A">
            <w:pPr>
              <w:spacing w:after="0" w:line="240" w:lineRule="auto"/>
              <w:jc w:val="center"/>
              <w:rPr>
                <w:rFonts w:ascii="Times New Roman" w:hAnsi="Times New Roman" w:cs="Times New Roman"/>
                <w:sz w:val="24"/>
                <w:szCs w:val="24"/>
              </w:rPr>
            </w:pPr>
            <w:r w:rsidRPr="0083063A">
              <w:rPr>
                <w:rFonts w:ascii="Times New Roman" w:hAnsi="Times New Roman" w:cs="Times New Roman"/>
                <w:sz w:val="24"/>
                <w:szCs w:val="24"/>
              </w:rPr>
              <w:t>Вихователь-методист,</w:t>
            </w:r>
          </w:p>
          <w:p w:rsidR="000B3973" w:rsidRDefault="000B3973" w:rsidP="0083063A">
            <w:pPr>
              <w:spacing w:after="0" w:line="240" w:lineRule="auto"/>
              <w:jc w:val="center"/>
              <w:rPr>
                <w:rFonts w:ascii="Times New Roman" w:hAnsi="Times New Roman" w:cs="Times New Roman"/>
                <w:sz w:val="24"/>
                <w:szCs w:val="24"/>
              </w:rPr>
            </w:pPr>
            <w:r w:rsidRPr="0083063A">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83063A" w:rsidRDefault="000B3973" w:rsidP="00E25F8D">
            <w:pPr>
              <w:pStyle w:val="a3"/>
              <w:numPr>
                <w:ilvl w:val="1"/>
                <w:numId w:val="15"/>
              </w:numPr>
              <w:spacing w:after="0" w:line="240" w:lineRule="auto"/>
              <w:ind w:left="476" w:hanging="476"/>
              <w:rPr>
                <w:rFonts w:ascii="Times New Roman" w:hAnsi="Times New Roman" w:cs="Times New Roman"/>
                <w:b/>
                <w:sz w:val="24"/>
                <w:szCs w:val="24"/>
              </w:rPr>
            </w:pPr>
          </w:p>
        </w:tc>
        <w:tc>
          <w:tcPr>
            <w:tcW w:w="1718" w:type="dxa"/>
            <w:vMerge/>
          </w:tcPr>
          <w:p w:rsidR="000B3973" w:rsidRPr="0083063A"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83063A" w:rsidRDefault="000B3973" w:rsidP="0083063A">
            <w:pPr>
              <w:spacing w:after="0" w:line="240" w:lineRule="auto"/>
              <w:jc w:val="both"/>
              <w:rPr>
                <w:rFonts w:ascii="Times New Roman" w:hAnsi="Times New Roman" w:cs="Times New Roman"/>
                <w:sz w:val="24"/>
                <w:szCs w:val="24"/>
              </w:rPr>
            </w:pPr>
            <w:r w:rsidRPr="0083063A">
              <w:rPr>
                <w:rFonts w:ascii="Times New Roman" w:hAnsi="Times New Roman" w:cs="Times New Roman"/>
                <w:sz w:val="24"/>
                <w:szCs w:val="24"/>
              </w:rPr>
              <w:t>Публікація відео/фото-звітів заходів у захищеному форматі (</w:t>
            </w:r>
            <w:proofErr w:type="spellStart"/>
            <w:r w:rsidRPr="0083063A">
              <w:rPr>
                <w:rFonts w:ascii="Times New Roman" w:hAnsi="Times New Roman" w:cs="Times New Roman"/>
                <w:sz w:val="24"/>
                <w:szCs w:val="24"/>
              </w:rPr>
              <w:t>Google</w:t>
            </w:r>
            <w:proofErr w:type="spellEnd"/>
            <w:r w:rsidRPr="0083063A">
              <w:rPr>
                <w:rFonts w:ascii="Times New Roman" w:hAnsi="Times New Roman" w:cs="Times New Roman"/>
                <w:sz w:val="24"/>
                <w:szCs w:val="24"/>
              </w:rPr>
              <w:t xml:space="preserve"> </w:t>
            </w:r>
            <w:proofErr w:type="spellStart"/>
            <w:r w:rsidRPr="0083063A">
              <w:rPr>
                <w:rFonts w:ascii="Times New Roman" w:hAnsi="Times New Roman" w:cs="Times New Roman"/>
                <w:sz w:val="24"/>
                <w:szCs w:val="24"/>
              </w:rPr>
              <w:t>Drive</w:t>
            </w:r>
            <w:proofErr w:type="spellEnd"/>
            <w:r w:rsidRPr="0083063A">
              <w:rPr>
                <w:rFonts w:ascii="Times New Roman" w:hAnsi="Times New Roman" w:cs="Times New Roman"/>
                <w:sz w:val="24"/>
                <w:szCs w:val="24"/>
              </w:rPr>
              <w:t>, приватні групи).</w:t>
            </w:r>
          </w:p>
        </w:tc>
        <w:tc>
          <w:tcPr>
            <w:tcW w:w="1417"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Pr>
          <w:p w:rsidR="000B3973" w:rsidRPr="0083063A" w:rsidRDefault="000B3973" w:rsidP="008306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83063A" w:rsidRDefault="000B3973" w:rsidP="00E25F8D">
            <w:pPr>
              <w:pStyle w:val="a3"/>
              <w:numPr>
                <w:ilvl w:val="1"/>
                <w:numId w:val="15"/>
              </w:numPr>
              <w:spacing w:after="0" w:line="240" w:lineRule="auto"/>
              <w:ind w:left="476" w:hanging="476"/>
              <w:rPr>
                <w:rFonts w:ascii="Times New Roman" w:hAnsi="Times New Roman" w:cs="Times New Roman"/>
                <w:b/>
                <w:sz w:val="24"/>
                <w:szCs w:val="24"/>
              </w:rPr>
            </w:pPr>
          </w:p>
        </w:tc>
        <w:tc>
          <w:tcPr>
            <w:tcW w:w="1718" w:type="dxa"/>
            <w:vMerge/>
          </w:tcPr>
          <w:p w:rsidR="000B3973" w:rsidRPr="0083063A"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83063A" w:rsidRDefault="000B3973" w:rsidP="0083063A">
            <w:pPr>
              <w:spacing w:after="0" w:line="240" w:lineRule="auto"/>
              <w:jc w:val="both"/>
              <w:rPr>
                <w:rFonts w:ascii="Times New Roman" w:hAnsi="Times New Roman" w:cs="Times New Roman"/>
                <w:sz w:val="24"/>
                <w:szCs w:val="24"/>
              </w:rPr>
            </w:pPr>
            <w:proofErr w:type="spellStart"/>
            <w:r w:rsidRPr="0083063A">
              <w:rPr>
                <w:rFonts w:ascii="Times New Roman" w:hAnsi="Times New Roman" w:cs="Times New Roman"/>
                <w:sz w:val="24"/>
                <w:szCs w:val="24"/>
              </w:rPr>
              <w:t>Оцифрування</w:t>
            </w:r>
            <w:proofErr w:type="spellEnd"/>
            <w:r w:rsidRPr="0083063A">
              <w:rPr>
                <w:rFonts w:ascii="Times New Roman" w:hAnsi="Times New Roman" w:cs="Times New Roman"/>
                <w:sz w:val="24"/>
                <w:szCs w:val="24"/>
              </w:rPr>
              <w:t xml:space="preserve"> матеріалів для </w:t>
            </w:r>
            <w:r w:rsidRPr="0083063A">
              <w:rPr>
                <w:rFonts w:ascii="Times New Roman" w:hAnsi="Times New Roman" w:cs="Times New Roman"/>
                <w:sz w:val="24"/>
                <w:szCs w:val="24"/>
              </w:rPr>
              <w:lastRenderedPageBreak/>
              <w:t>домашньої взаємодії: рекомендації, казки, завдання.</w:t>
            </w:r>
          </w:p>
        </w:tc>
        <w:tc>
          <w:tcPr>
            <w:tcW w:w="1417"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Протягом року</w:t>
            </w:r>
          </w:p>
        </w:tc>
        <w:tc>
          <w:tcPr>
            <w:tcW w:w="2109" w:type="dxa"/>
          </w:tcPr>
          <w:p w:rsidR="000B3973" w:rsidRDefault="000B3973" w:rsidP="0083063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val="restart"/>
          </w:tcPr>
          <w:p w:rsidR="000B3973" w:rsidRDefault="000B3973" w:rsidP="0023444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Дні відкритих дверей</w:t>
            </w:r>
          </w:p>
        </w:tc>
        <w:tc>
          <w:tcPr>
            <w:tcW w:w="2410" w:type="dxa"/>
          </w:tcPr>
          <w:p w:rsidR="000B3973" w:rsidRPr="00607F35" w:rsidRDefault="000B3973" w:rsidP="00607F35">
            <w:pPr>
              <w:spacing w:after="0" w:line="240" w:lineRule="auto"/>
              <w:jc w:val="both"/>
              <w:rPr>
                <w:rFonts w:ascii="Times New Roman" w:hAnsi="Times New Roman" w:cs="Times New Roman"/>
                <w:sz w:val="24"/>
                <w:szCs w:val="24"/>
              </w:rPr>
            </w:pPr>
            <w:r w:rsidRPr="0083063A">
              <w:rPr>
                <w:rFonts w:ascii="Times New Roman" w:hAnsi="Times New Roman" w:cs="Times New Roman"/>
                <w:sz w:val="24"/>
                <w:szCs w:val="24"/>
              </w:rPr>
              <w:t>Ознайомлення родин із освітнім простором закладу: екскурсія приміщеннями, укриттям, інклюзивною зоною, сенсорними куточками тощо.</w:t>
            </w:r>
          </w:p>
        </w:tc>
        <w:tc>
          <w:tcPr>
            <w:tcW w:w="1417" w:type="dxa"/>
          </w:tcPr>
          <w:p w:rsidR="000B3973" w:rsidRDefault="000B3973" w:rsidP="00CA42B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w:t>
            </w:r>
            <w:r w:rsidRPr="00CA42B9">
              <w:rPr>
                <w:rFonts w:ascii="Times New Roman" w:hAnsi="Times New Roman" w:cs="Times New Roman"/>
                <w:sz w:val="24"/>
                <w:szCs w:val="24"/>
              </w:rPr>
              <w:t>ерпень</w:t>
            </w: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r w:rsidRPr="00CA42B9">
              <w:rPr>
                <w:rFonts w:ascii="Times New Roman" w:hAnsi="Times New Roman" w:cs="Times New Roman"/>
                <w:sz w:val="24"/>
                <w:szCs w:val="24"/>
              </w:rPr>
              <w:t>Директор,</w:t>
            </w:r>
          </w:p>
          <w:p w:rsidR="000B3973" w:rsidRPr="00CA42B9" w:rsidRDefault="000B3973" w:rsidP="00CA42B9">
            <w:pPr>
              <w:spacing w:after="0" w:line="240" w:lineRule="auto"/>
              <w:jc w:val="center"/>
              <w:rPr>
                <w:rFonts w:ascii="Times New Roman" w:hAnsi="Times New Roman" w:cs="Times New Roman"/>
                <w:sz w:val="24"/>
                <w:szCs w:val="24"/>
              </w:rPr>
            </w:pPr>
            <w:r w:rsidRPr="00CA42B9">
              <w:rPr>
                <w:rFonts w:ascii="Times New Roman" w:hAnsi="Times New Roman" w:cs="Times New Roman"/>
                <w:sz w:val="24"/>
                <w:szCs w:val="24"/>
              </w:rPr>
              <w:t>Вихователь-методист,</w:t>
            </w:r>
          </w:p>
          <w:p w:rsidR="000B3973" w:rsidRDefault="000B3973" w:rsidP="00CA42B9">
            <w:pPr>
              <w:spacing w:after="0" w:line="240" w:lineRule="auto"/>
              <w:jc w:val="center"/>
              <w:rPr>
                <w:rFonts w:ascii="Times New Roman" w:hAnsi="Times New Roman" w:cs="Times New Roman"/>
                <w:b/>
                <w:sz w:val="24"/>
                <w:szCs w:val="24"/>
              </w:rPr>
            </w:pPr>
            <w:r w:rsidRPr="00CA42B9">
              <w:rPr>
                <w:rFonts w:ascii="Times New Roman" w:hAnsi="Times New Roman" w:cs="Times New Roman"/>
                <w:sz w:val="24"/>
                <w:szCs w:val="24"/>
              </w:rPr>
              <w:t>Вихователі</w:t>
            </w:r>
            <w:r>
              <w:rPr>
                <w:rFonts w:ascii="Times New Roman" w:hAnsi="Times New Roman" w:cs="Times New Roman"/>
                <w:b/>
                <w:sz w:val="24"/>
                <w:szCs w:val="24"/>
              </w:rPr>
              <w:t xml:space="preserve"> </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83063A" w:rsidRDefault="000B3973" w:rsidP="00607F35">
            <w:pPr>
              <w:spacing w:after="0" w:line="240" w:lineRule="auto"/>
              <w:jc w:val="both"/>
              <w:rPr>
                <w:rFonts w:ascii="Times New Roman" w:hAnsi="Times New Roman" w:cs="Times New Roman"/>
                <w:sz w:val="24"/>
                <w:szCs w:val="24"/>
              </w:rPr>
            </w:pPr>
            <w:r w:rsidRPr="0083063A">
              <w:rPr>
                <w:rFonts w:ascii="Times New Roman" w:hAnsi="Times New Roman" w:cs="Times New Roman"/>
                <w:sz w:val="24"/>
                <w:szCs w:val="24"/>
              </w:rPr>
              <w:t>Інтерактивний міні-форум для батьків: «Питання – відповіді – партнерство».</w:t>
            </w:r>
          </w:p>
        </w:tc>
        <w:tc>
          <w:tcPr>
            <w:tcW w:w="1417" w:type="dxa"/>
          </w:tcPr>
          <w:p w:rsidR="000B3973" w:rsidRPr="00CB0BC6" w:rsidRDefault="000B3973" w:rsidP="00CA42B9">
            <w:pPr>
              <w:spacing w:after="0" w:line="240" w:lineRule="auto"/>
              <w:jc w:val="center"/>
              <w:rPr>
                <w:rFonts w:ascii="Times New Roman" w:hAnsi="Times New Roman" w:cs="Times New Roman"/>
                <w:bCs/>
                <w:sz w:val="24"/>
                <w:szCs w:val="24"/>
              </w:rPr>
            </w:pPr>
            <w:r w:rsidRPr="00CB0BC6">
              <w:rPr>
                <w:rFonts w:ascii="Times New Roman" w:hAnsi="Times New Roman" w:cs="Times New Roman"/>
                <w:bCs/>
                <w:sz w:val="24"/>
                <w:szCs w:val="24"/>
              </w:rPr>
              <w:t>Вересень</w:t>
            </w: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B0BC6">
        <w:trPr>
          <w:trHeight w:val="1567"/>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val="restart"/>
          </w:tcPr>
          <w:p w:rsidR="000B3973" w:rsidRDefault="000B3973" w:rsidP="0023444F">
            <w:pPr>
              <w:spacing w:after="0" w:line="240" w:lineRule="auto"/>
              <w:jc w:val="center"/>
              <w:rPr>
                <w:rFonts w:ascii="Times New Roman" w:hAnsi="Times New Roman" w:cs="Times New Roman"/>
                <w:b/>
                <w:sz w:val="24"/>
                <w:szCs w:val="24"/>
              </w:rPr>
            </w:pPr>
            <w:r w:rsidRPr="00CB0BC6">
              <w:rPr>
                <w:rFonts w:ascii="Times New Roman" w:hAnsi="Times New Roman" w:cs="Times New Roman"/>
                <w:b/>
                <w:sz w:val="24"/>
                <w:szCs w:val="24"/>
              </w:rPr>
              <w:t>Свята, розваги, тематичні дні</w:t>
            </w: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sidRPr="00CB0BC6">
              <w:rPr>
                <w:rFonts w:ascii="Times New Roman" w:hAnsi="Times New Roman" w:cs="Times New Roman"/>
                <w:sz w:val="24"/>
                <w:szCs w:val="24"/>
              </w:rPr>
              <w:t>Свято Знань: урочисте відкриття навчального року, родинні обереги, прапор України.</w:t>
            </w:r>
          </w:p>
        </w:tc>
        <w:tc>
          <w:tcPr>
            <w:tcW w:w="1417" w:type="dxa"/>
          </w:tcPr>
          <w:p w:rsidR="000B3973" w:rsidRDefault="000B3973" w:rsidP="00CA42B9">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Вересень</w:t>
            </w:r>
          </w:p>
        </w:tc>
        <w:tc>
          <w:tcPr>
            <w:tcW w:w="2109" w:type="dxa"/>
          </w:tcPr>
          <w:p w:rsidR="000B3973" w:rsidRDefault="000B3973" w:rsidP="00CA42B9">
            <w:pPr>
              <w:spacing w:after="0" w:line="240" w:lineRule="auto"/>
              <w:jc w:val="center"/>
              <w:rPr>
                <w:rFonts w:ascii="Times New Roman" w:hAnsi="Times New Roman" w:cs="Times New Roman"/>
                <w:sz w:val="24"/>
                <w:szCs w:val="24"/>
              </w:rPr>
            </w:pPr>
            <w:r w:rsidRPr="00CA42B9">
              <w:rPr>
                <w:rFonts w:ascii="Times New Roman" w:hAnsi="Times New Roman" w:cs="Times New Roman"/>
                <w:sz w:val="24"/>
                <w:szCs w:val="24"/>
              </w:rPr>
              <w:t>Вихователь-методист</w:t>
            </w:r>
            <w:r>
              <w:rPr>
                <w:rFonts w:ascii="Times New Roman" w:hAnsi="Times New Roman" w:cs="Times New Roman"/>
                <w:sz w:val="24"/>
                <w:szCs w:val="24"/>
              </w:rPr>
              <w:t>,</w:t>
            </w:r>
          </w:p>
          <w:p w:rsidR="000B3973" w:rsidRDefault="000B3973" w:rsidP="00CB0B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педагоги</w:t>
            </w:r>
          </w:p>
          <w:p w:rsidR="000B3973" w:rsidRPr="00CA42B9" w:rsidRDefault="000B3973" w:rsidP="00CA42B9">
            <w:pPr>
              <w:spacing w:after="0" w:line="240" w:lineRule="auto"/>
              <w:jc w:val="center"/>
              <w:rPr>
                <w:rFonts w:ascii="Times New Roman" w:hAnsi="Times New Roman" w:cs="Times New Roman"/>
                <w:sz w:val="24"/>
                <w:szCs w:val="24"/>
              </w:rPr>
            </w:pP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B0BC6">
        <w:trPr>
          <w:trHeight w:val="1567"/>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sidRPr="00CB0BC6">
              <w:rPr>
                <w:rFonts w:ascii="Times New Roman" w:hAnsi="Times New Roman" w:cs="Times New Roman"/>
                <w:sz w:val="24"/>
                <w:szCs w:val="24"/>
              </w:rPr>
              <w:t xml:space="preserve">День Захисників і Захисниць України: вшанування героїв, малюнки-подяки, патріотичний </w:t>
            </w:r>
            <w:proofErr w:type="spellStart"/>
            <w:r w:rsidRPr="00CB0BC6">
              <w:rPr>
                <w:rFonts w:ascii="Times New Roman" w:hAnsi="Times New Roman" w:cs="Times New Roman"/>
                <w:sz w:val="24"/>
                <w:szCs w:val="24"/>
              </w:rPr>
              <w:t>флешмоб</w:t>
            </w:r>
            <w:proofErr w:type="spellEnd"/>
            <w:r w:rsidRPr="00CB0BC6">
              <w:rPr>
                <w:rFonts w:ascii="Times New Roman" w:hAnsi="Times New Roman" w:cs="Times New Roman"/>
                <w:sz w:val="24"/>
                <w:szCs w:val="24"/>
              </w:rPr>
              <w:t xml:space="preserve"> з родинами</w:t>
            </w:r>
          </w:p>
        </w:tc>
        <w:tc>
          <w:tcPr>
            <w:tcW w:w="1417"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2109" w:type="dxa"/>
          </w:tcPr>
          <w:p w:rsidR="000B3973" w:rsidRPr="00A238DE" w:rsidRDefault="000B3973" w:rsidP="00A238DE">
            <w:pPr>
              <w:spacing w:after="0" w:line="240" w:lineRule="auto"/>
              <w:jc w:val="center"/>
              <w:rPr>
                <w:rFonts w:ascii="Times New Roman" w:hAnsi="Times New Roman" w:cs="Times New Roman"/>
                <w:sz w:val="24"/>
                <w:szCs w:val="24"/>
              </w:rPr>
            </w:pPr>
            <w:r w:rsidRPr="00A238DE">
              <w:rPr>
                <w:rFonts w:ascii="Times New Roman" w:hAnsi="Times New Roman" w:cs="Times New Roman"/>
                <w:sz w:val="24"/>
                <w:szCs w:val="24"/>
              </w:rPr>
              <w:t>Вихователь-методист,</w:t>
            </w:r>
          </w:p>
          <w:p w:rsidR="000B3973" w:rsidRPr="00CA42B9" w:rsidRDefault="000B3973" w:rsidP="00A238DE">
            <w:pPr>
              <w:spacing w:after="0" w:line="240" w:lineRule="auto"/>
              <w:jc w:val="center"/>
              <w:rPr>
                <w:rFonts w:ascii="Times New Roman" w:hAnsi="Times New Roman" w:cs="Times New Roman"/>
                <w:sz w:val="24"/>
                <w:szCs w:val="24"/>
              </w:rPr>
            </w:pPr>
            <w:r w:rsidRPr="00A238DE">
              <w:rPr>
                <w:rFonts w:ascii="Times New Roman" w:hAnsi="Times New Roman" w:cs="Times New Roman"/>
                <w:sz w:val="24"/>
                <w:szCs w:val="24"/>
              </w:rPr>
              <w:t>педагоги</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B0BC6">
        <w:trPr>
          <w:trHeight w:val="1567"/>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sidRPr="00CB0BC6">
              <w:rPr>
                <w:rFonts w:ascii="Times New Roman" w:hAnsi="Times New Roman" w:cs="Times New Roman"/>
                <w:sz w:val="24"/>
                <w:szCs w:val="24"/>
              </w:rPr>
              <w:t>День Української Мови та Писемності: виставка дитячих малюнків «Моя мова барвиста», декламація</w:t>
            </w:r>
            <w:r>
              <w:rPr>
                <w:rFonts w:ascii="Times New Roman" w:hAnsi="Times New Roman" w:cs="Times New Roman"/>
                <w:sz w:val="24"/>
                <w:szCs w:val="24"/>
              </w:rPr>
              <w:t xml:space="preserve"> віршів родинами</w:t>
            </w:r>
            <w:r w:rsidRPr="00CB0BC6">
              <w:rPr>
                <w:rFonts w:ascii="Times New Roman" w:hAnsi="Times New Roman" w:cs="Times New Roman"/>
                <w:sz w:val="24"/>
                <w:szCs w:val="24"/>
              </w:rPr>
              <w:t>.</w:t>
            </w:r>
          </w:p>
        </w:tc>
        <w:tc>
          <w:tcPr>
            <w:tcW w:w="1417"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2109" w:type="dxa"/>
          </w:tcPr>
          <w:p w:rsidR="000B3973" w:rsidRPr="00A238DE" w:rsidRDefault="000B3973" w:rsidP="00A238DE">
            <w:pPr>
              <w:spacing w:after="0" w:line="240" w:lineRule="auto"/>
              <w:jc w:val="center"/>
              <w:rPr>
                <w:rFonts w:ascii="Times New Roman" w:hAnsi="Times New Roman" w:cs="Times New Roman"/>
                <w:sz w:val="24"/>
                <w:szCs w:val="24"/>
              </w:rPr>
            </w:pPr>
            <w:r w:rsidRPr="00A238DE">
              <w:rPr>
                <w:rFonts w:ascii="Times New Roman" w:hAnsi="Times New Roman" w:cs="Times New Roman"/>
                <w:sz w:val="24"/>
                <w:szCs w:val="24"/>
              </w:rPr>
              <w:t>Вихователь-методист,</w:t>
            </w:r>
          </w:p>
          <w:p w:rsidR="000B3973" w:rsidRPr="00CA42B9" w:rsidRDefault="000B3973" w:rsidP="00A238DE">
            <w:pPr>
              <w:spacing w:after="0" w:line="240" w:lineRule="auto"/>
              <w:jc w:val="center"/>
              <w:rPr>
                <w:rFonts w:ascii="Times New Roman" w:hAnsi="Times New Roman" w:cs="Times New Roman"/>
                <w:sz w:val="24"/>
                <w:szCs w:val="24"/>
              </w:rPr>
            </w:pPr>
            <w:r w:rsidRPr="00A238DE">
              <w:rPr>
                <w:rFonts w:ascii="Times New Roman" w:hAnsi="Times New Roman" w:cs="Times New Roman"/>
                <w:sz w:val="24"/>
                <w:szCs w:val="24"/>
              </w:rPr>
              <w:t>педагоги</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B0BC6">
        <w:trPr>
          <w:trHeight w:val="1567"/>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sidRPr="00CB0BC6">
              <w:rPr>
                <w:rFonts w:ascii="Times New Roman" w:hAnsi="Times New Roman" w:cs="Times New Roman"/>
                <w:sz w:val="24"/>
                <w:szCs w:val="24"/>
              </w:rPr>
              <w:t>Святий Миколай у садочку: спільна акція</w:t>
            </w:r>
            <w:r>
              <w:rPr>
                <w:rFonts w:ascii="Times New Roman" w:hAnsi="Times New Roman" w:cs="Times New Roman"/>
                <w:sz w:val="24"/>
                <w:szCs w:val="24"/>
              </w:rPr>
              <w:t xml:space="preserve"> за участю батьків</w:t>
            </w:r>
            <w:r w:rsidRPr="00CB0BC6">
              <w:rPr>
                <w:rFonts w:ascii="Times New Roman" w:hAnsi="Times New Roman" w:cs="Times New Roman"/>
                <w:sz w:val="24"/>
                <w:szCs w:val="24"/>
              </w:rPr>
              <w:t xml:space="preserve"> «Подарунок добрих справ».</w:t>
            </w:r>
          </w:p>
        </w:tc>
        <w:tc>
          <w:tcPr>
            <w:tcW w:w="1417"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2109" w:type="dxa"/>
          </w:tcPr>
          <w:p w:rsidR="000B3973" w:rsidRPr="00A238DE" w:rsidRDefault="000B3973" w:rsidP="00A238DE">
            <w:pPr>
              <w:spacing w:after="0" w:line="240" w:lineRule="auto"/>
              <w:jc w:val="center"/>
              <w:rPr>
                <w:rFonts w:ascii="Times New Roman" w:hAnsi="Times New Roman" w:cs="Times New Roman"/>
                <w:sz w:val="24"/>
                <w:szCs w:val="24"/>
              </w:rPr>
            </w:pPr>
            <w:r w:rsidRPr="00A238DE">
              <w:rPr>
                <w:rFonts w:ascii="Times New Roman" w:hAnsi="Times New Roman" w:cs="Times New Roman"/>
                <w:sz w:val="24"/>
                <w:szCs w:val="24"/>
              </w:rPr>
              <w:t>Вихователь-методист,</w:t>
            </w:r>
          </w:p>
          <w:p w:rsidR="000B3973" w:rsidRPr="00CA42B9" w:rsidRDefault="000B3973" w:rsidP="00A238DE">
            <w:pPr>
              <w:spacing w:after="0" w:line="240" w:lineRule="auto"/>
              <w:jc w:val="center"/>
              <w:rPr>
                <w:rFonts w:ascii="Times New Roman" w:hAnsi="Times New Roman" w:cs="Times New Roman"/>
                <w:sz w:val="24"/>
                <w:szCs w:val="24"/>
              </w:rPr>
            </w:pPr>
            <w:r w:rsidRPr="00A238DE">
              <w:rPr>
                <w:rFonts w:ascii="Times New Roman" w:hAnsi="Times New Roman" w:cs="Times New Roman"/>
                <w:sz w:val="24"/>
                <w:szCs w:val="24"/>
              </w:rPr>
              <w:t>педагоги</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B0BC6">
        <w:trPr>
          <w:trHeight w:val="1567"/>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sidRPr="00CB0BC6">
              <w:rPr>
                <w:rFonts w:ascii="Times New Roman" w:hAnsi="Times New Roman" w:cs="Times New Roman"/>
                <w:sz w:val="24"/>
                <w:szCs w:val="24"/>
              </w:rPr>
              <w:t>Різдвяна Зустріч: родинне колядування, майстерка «Янгол миру».</w:t>
            </w:r>
          </w:p>
        </w:tc>
        <w:tc>
          <w:tcPr>
            <w:tcW w:w="1417"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2109" w:type="dxa"/>
          </w:tcPr>
          <w:p w:rsidR="000B3973" w:rsidRPr="00A238DE" w:rsidRDefault="000B3973" w:rsidP="00A238DE">
            <w:pPr>
              <w:spacing w:after="0" w:line="240" w:lineRule="auto"/>
              <w:jc w:val="center"/>
              <w:rPr>
                <w:rFonts w:ascii="Times New Roman" w:hAnsi="Times New Roman" w:cs="Times New Roman"/>
                <w:sz w:val="24"/>
                <w:szCs w:val="24"/>
              </w:rPr>
            </w:pPr>
            <w:r w:rsidRPr="00A238DE">
              <w:rPr>
                <w:rFonts w:ascii="Times New Roman" w:hAnsi="Times New Roman" w:cs="Times New Roman"/>
                <w:sz w:val="24"/>
                <w:szCs w:val="24"/>
              </w:rPr>
              <w:t>Вихователь-методист,</w:t>
            </w:r>
          </w:p>
          <w:p w:rsidR="000B3973" w:rsidRPr="00CA42B9" w:rsidRDefault="000B3973" w:rsidP="00A238DE">
            <w:pPr>
              <w:spacing w:after="0" w:line="240" w:lineRule="auto"/>
              <w:jc w:val="center"/>
              <w:rPr>
                <w:rFonts w:ascii="Times New Roman" w:hAnsi="Times New Roman" w:cs="Times New Roman"/>
                <w:sz w:val="24"/>
                <w:szCs w:val="24"/>
              </w:rPr>
            </w:pPr>
            <w:r w:rsidRPr="00A238DE">
              <w:rPr>
                <w:rFonts w:ascii="Times New Roman" w:hAnsi="Times New Roman" w:cs="Times New Roman"/>
                <w:sz w:val="24"/>
                <w:szCs w:val="24"/>
              </w:rPr>
              <w:t>педагоги</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B0BC6">
        <w:trPr>
          <w:trHeight w:val="1567"/>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sidRPr="00CB0BC6">
              <w:rPr>
                <w:rFonts w:ascii="Times New Roman" w:hAnsi="Times New Roman" w:cs="Times New Roman"/>
                <w:sz w:val="24"/>
                <w:szCs w:val="24"/>
              </w:rPr>
              <w:t>День Соборності України: ланцюг єдності з батьками, обмін листівками єдності.</w:t>
            </w:r>
          </w:p>
        </w:tc>
        <w:tc>
          <w:tcPr>
            <w:tcW w:w="1417"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2109" w:type="dxa"/>
          </w:tcPr>
          <w:p w:rsidR="000B3973" w:rsidRPr="00A238DE" w:rsidRDefault="000B3973" w:rsidP="00A238DE">
            <w:pPr>
              <w:spacing w:after="0" w:line="240" w:lineRule="auto"/>
              <w:jc w:val="center"/>
              <w:rPr>
                <w:rFonts w:ascii="Times New Roman" w:hAnsi="Times New Roman" w:cs="Times New Roman"/>
                <w:sz w:val="24"/>
                <w:szCs w:val="24"/>
              </w:rPr>
            </w:pPr>
            <w:r w:rsidRPr="00A238DE">
              <w:rPr>
                <w:rFonts w:ascii="Times New Roman" w:hAnsi="Times New Roman" w:cs="Times New Roman"/>
                <w:sz w:val="24"/>
                <w:szCs w:val="24"/>
              </w:rPr>
              <w:t>Вихователь-методист,</w:t>
            </w:r>
          </w:p>
          <w:p w:rsidR="000B3973" w:rsidRPr="00CA42B9" w:rsidRDefault="000B3973" w:rsidP="00A238DE">
            <w:pPr>
              <w:spacing w:after="0" w:line="240" w:lineRule="auto"/>
              <w:jc w:val="center"/>
              <w:rPr>
                <w:rFonts w:ascii="Times New Roman" w:hAnsi="Times New Roman" w:cs="Times New Roman"/>
                <w:sz w:val="24"/>
                <w:szCs w:val="24"/>
              </w:rPr>
            </w:pPr>
            <w:r w:rsidRPr="00A238DE">
              <w:rPr>
                <w:rFonts w:ascii="Times New Roman" w:hAnsi="Times New Roman" w:cs="Times New Roman"/>
                <w:sz w:val="24"/>
                <w:szCs w:val="24"/>
              </w:rPr>
              <w:t>педагоги</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B0BC6">
        <w:trPr>
          <w:trHeight w:val="1567"/>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sidRPr="00CB0BC6">
              <w:rPr>
                <w:rFonts w:ascii="Times New Roman" w:hAnsi="Times New Roman" w:cs="Times New Roman"/>
                <w:sz w:val="24"/>
                <w:szCs w:val="24"/>
              </w:rPr>
              <w:t>Великдень: писанкарство у родинах, символічні кошики доброти від кожної сім’ї.</w:t>
            </w:r>
          </w:p>
        </w:tc>
        <w:tc>
          <w:tcPr>
            <w:tcW w:w="1417"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2109" w:type="dxa"/>
          </w:tcPr>
          <w:p w:rsidR="000B3973" w:rsidRPr="00A238DE" w:rsidRDefault="000B3973" w:rsidP="00A238DE">
            <w:pPr>
              <w:spacing w:after="0" w:line="240" w:lineRule="auto"/>
              <w:jc w:val="center"/>
              <w:rPr>
                <w:rFonts w:ascii="Times New Roman" w:hAnsi="Times New Roman" w:cs="Times New Roman"/>
                <w:sz w:val="24"/>
                <w:szCs w:val="24"/>
              </w:rPr>
            </w:pPr>
            <w:r w:rsidRPr="00A238DE">
              <w:rPr>
                <w:rFonts w:ascii="Times New Roman" w:hAnsi="Times New Roman" w:cs="Times New Roman"/>
                <w:sz w:val="24"/>
                <w:szCs w:val="24"/>
              </w:rPr>
              <w:t>Вихователь-методист,</w:t>
            </w:r>
          </w:p>
          <w:p w:rsidR="000B3973" w:rsidRPr="00CA42B9" w:rsidRDefault="000B3973" w:rsidP="00A238DE">
            <w:pPr>
              <w:spacing w:after="0" w:line="240" w:lineRule="auto"/>
              <w:jc w:val="center"/>
              <w:rPr>
                <w:rFonts w:ascii="Times New Roman" w:hAnsi="Times New Roman" w:cs="Times New Roman"/>
                <w:sz w:val="24"/>
                <w:szCs w:val="24"/>
              </w:rPr>
            </w:pPr>
            <w:r w:rsidRPr="00A238DE">
              <w:rPr>
                <w:rFonts w:ascii="Times New Roman" w:hAnsi="Times New Roman" w:cs="Times New Roman"/>
                <w:sz w:val="24"/>
                <w:szCs w:val="24"/>
              </w:rPr>
              <w:t>педагоги</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72288A">
        <w:trPr>
          <w:trHeight w:val="1137"/>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val="restart"/>
          </w:tcPr>
          <w:p w:rsidR="000B3973" w:rsidRDefault="000B3973" w:rsidP="0023444F">
            <w:pPr>
              <w:spacing w:after="0" w:line="240" w:lineRule="auto"/>
              <w:jc w:val="center"/>
              <w:rPr>
                <w:rFonts w:ascii="Times New Roman" w:hAnsi="Times New Roman" w:cs="Times New Roman"/>
                <w:b/>
                <w:sz w:val="24"/>
                <w:szCs w:val="24"/>
              </w:rPr>
            </w:pPr>
            <w:r w:rsidRPr="00CB0BC6">
              <w:rPr>
                <w:rFonts w:ascii="Times New Roman" w:hAnsi="Times New Roman" w:cs="Times New Roman"/>
                <w:b/>
                <w:sz w:val="24"/>
                <w:szCs w:val="24"/>
              </w:rPr>
              <w:t>Консультації, методичні поради</w:t>
            </w: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sidRPr="00CB0BC6">
              <w:rPr>
                <w:rFonts w:ascii="Times New Roman" w:hAnsi="Times New Roman" w:cs="Times New Roman"/>
                <w:sz w:val="24"/>
                <w:szCs w:val="24"/>
              </w:rPr>
              <w:t>Консультація: «Психологічна грамотність батьків у кризовий період».</w:t>
            </w:r>
          </w:p>
        </w:tc>
        <w:tc>
          <w:tcPr>
            <w:tcW w:w="1417" w:type="dxa"/>
          </w:tcPr>
          <w:p w:rsidR="000B3973" w:rsidRPr="00CA42B9" w:rsidRDefault="000B3973" w:rsidP="0072288A">
            <w:pPr>
              <w:spacing w:after="0" w:line="240" w:lineRule="auto"/>
              <w:jc w:val="center"/>
              <w:rPr>
                <w:rFonts w:ascii="Times New Roman" w:hAnsi="Times New Roman" w:cs="Times New Roman"/>
                <w:sz w:val="24"/>
                <w:szCs w:val="24"/>
              </w:rPr>
            </w:pPr>
            <w:r w:rsidRPr="00CA42B9">
              <w:rPr>
                <w:rFonts w:ascii="Times New Roman" w:hAnsi="Times New Roman" w:cs="Times New Roman"/>
                <w:sz w:val="24"/>
                <w:szCs w:val="24"/>
              </w:rPr>
              <w:t>Вересень</w:t>
            </w:r>
          </w:p>
        </w:tc>
        <w:tc>
          <w:tcPr>
            <w:tcW w:w="2109" w:type="dxa"/>
          </w:tcPr>
          <w:p w:rsidR="000B3973" w:rsidRDefault="000B3973" w:rsidP="00CA42B9">
            <w:pPr>
              <w:spacing w:after="0" w:line="240" w:lineRule="auto"/>
              <w:jc w:val="center"/>
              <w:rPr>
                <w:rFonts w:ascii="Times New Roman" w:hAnsi="Times New Roman" w:cs="Times New Roman"/>
                <w:sz w:val="24"/>
                <w:szCs w:val="24"/>
              </w:rPr>
            </w:pPr>
            <w:r w:rsidRPr="00CA42B9">
              <w:rPr>
                <w:rFonts w:ascii="Times New Roman" w:hAnsi="Times New Roman" w:cs="Times New Roman"/>
                <w:sz w:val="24"/>
                <w:szCs w:val="24"/>
              </w:rPr>
              <w:t>Вихователь-методист</w:t>
            </w:r>
            <w:r>
              <w:rPr>
                <w:rFonts w:ascii="Times New Roman" w:hAnsi="Times New Roman" w:cs="Times New Roman"/>
                <w:sz w:val="24"/>
                <w:szCs w:val="24"/>
              </w:rPr>
              <w:t>,</w:t>
            </w:r>
          </w:p>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педагоги</w:t>
            </w:r>
          </w:p>
          <w:p w:rsidR="000B3973" w:rsidRPr="00CA42B9" w:rsidRDefault="000B3973" w:rsidP="0072288A">
            <w:pPr>
              <w:spacing w:after="0" w:line="240" w:lineRule="auto"/>
              <w:rPr>
                <w:rFonts w:ascii="Times New Roman" w:hAnsi="Times New Roman" w:cs="Times New Roman"/>
                <w:sz w:val="24"/>
                <w:szCs w:val="24"/>
              </w:rPr>
            </w:pP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sidRPr="00CB0BC6">
              <w:rPr>
                <w:rFonts w:ascii="Times New Roman" w:hAnsi="Times New Roman" w:cs="Times New Roman"/>
                <w:sz w:val="24"/>
                <w:szCs w:val="24"/>
              </w:rPr>
              <w:t>Онлайн-порада: «Чим зайняти дитину під час тривоги: безпечні ідеї для укриття»</w:t>
            </w:r>
          </w:p>
        </w:tc>
        <w:tc>
          <w:tcPr>
            <w:tcW w:w="1417"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Консультація</w:t>
            </w:r>
            <w:r w:rsidRPr="00CB0BC6">
              <w:rPr>
                <w:rFonts w:ascii="Times New Roman" w:hAnsi="Times New Roman" w:cs="Times New Roman"/>
                <w:sz w:val="24"/>
                <w:szCs w:val="24"/>
              </w:rPr>
              <w:t>: «Домашнє середовище для розвитку: як зробити простір безпечним і стимулюючим»</w:t>
            </w:r>
          </w:p>
        </w:tc>
        <w:tc>
          <w:tcPr>
            <w:tcW w:w="1417"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sidRPr="00A238DE">
              <w:rPr>
                <w:rFonts w:ascii="Times New Roman" w:hAnsi="Times New Roman" w:cs="Times New Roman"/>
                <w:sz w:val="24"/>
                <w:szCs w:val="24"/>
              </w:rPr>
              <w:t xml:space="preserve">Консультація: «Як уникати </w:t>
            </w:r>
            <w:proofErr w:type="spellStart"/>
            <w:r w:rsidRPr="00A238DE">
              <w:rPr>
                <w:rFonts w:ascii="Times New Roman" w:hAnsi="Times New Roman" w:cs="Times New Roman"/>
                <w:sz w:val="24"/>
                <w:szCs w:val="24"/>
              </w:rPr>
              <w:t>гіперопіки</w:t>
            </w:r>
            <w:proofErr w:type="spellEnd"/>
            <w:r w:rsidRPr="00A238DE">
              <w:rPr>
                <w:rFonts w:ascii="Times New Roman" w:hAnsi="Times New Roman" w:cs="Times New Roman"/>
                <w:sz w:val="24"/>
                <w:szCs w:val="24"/>
              </w:rPr>
              <w:t xml:space="preserve"> і підтримати самостійність дитини вдома»</w:t>
            </w:r>
          </w:p>
        </w:tc>
        <w:tc>
          <w:tcPr>
            <w:tcW w:w="1417"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A238DE" w:rsidRDefault="000B3973" w:rsidP="00CB0B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Консультація: </w:t>
            </w:r>
            <w:r w:rsidRPr="00A238DE">
              <w:rPr>
                <w:rFonts w:ascii="Times New Roman" w:hAnsi="Times New Roman" w:cs="Times New Roman"/>
                <w:sz w:val="24"/>
                <w:szCs w:val="24"/>
              </w:rPr>
              <w:t>«Гра як емоційний ресурс у період стресу».</w:t>
            </w:r>
          </w:p>
        </w:tc>
        <w:tc>
          <w:tcPr>
            <w:tcW w:w="1417"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A238DE" w:rsidRDefault="000B3973" w:rsidP="00CB0BC6">
            <w:pPr>
              <w:spacing w:after="0" w:line="240" w:lineRule="auto"/>
              <w:jc w:val="both"/>
              <w:rPr>
                <w:rFonts w:ascii="Times New Roman" w:hAnsi="Times New Roman" w:cs="Times New Roman"/>
                <w:sz w:val="24"/>
                <w:szCs w:val="24"/>
              </w:rPr>
            </w:pPr>
            <w:r w:rsidRPr="00A238DE">
              <w:rPr>
                <w:rFonts w:ascii="Times New Roman" w:hAnsi="Times New Roman" w:cs="Times New Roman"/>
                <w:sz w:val="24"/>
                <w:szCs w:val="24"/>
              </w:rPr>
              <w:t>Консультація: «Формування здорових звичок у родинному середовищі».</w:t>
            </w:r>
          </w:p>
        </w:tc>
        <w:tc>
          <w:tcPr>
            <w:tcW w:w="1417"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A238DE" w:rsidRDefault="000B3973" w:rsidP="00CB0BC6">
            <w:pPr>
              <w:spacing w:after="0" w:line="240" w:lineRule="auto"/>
              <w:jc w:val="both"/>
              <w:rPr>
                <w:rFonts w:ascii="Times New Roman" w:hAnsi="Times New Roman" w:cs="Times New Roman"/>
                <w:sz w:val="24"/>
                <w:szCs w:val="24"/>
              </w:rPr>
            </w:pPr>
            <w:r w:rsidRPr="00A238DE">
              <w:rPr>
                <w:rFonts w:ascii="Times New Roman" w:hAnsi="Times New Roman" w:cs="Times New Roman"/>
                <w:sz w:val="24"/>
                <w:szCs w:val="24"/>
              </w:rPr>
              <w:t>Онлайн-презентація: «Цифрова безпека дошкільника: що має знати батько і мати»</w:t>
            </w:r>
          </w:p>
        </w:tc>
        <w:tc>
          <w:tcPr>
            <w:tcW w:w="1417"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A238DE" w:rsidRDefault="000B3973" w:rsidP="00CB0BC6">
            <w:pPr>
              <w:spacing w:after="0" w:line="240" w:lineRule="auto"/>
              <w:jc w:val="both"/>
              <w:rPr>
                <w:rFonts w:ascii="Times New Roman" w:hAnsi="Times New Roman" w:cs="Times New Roman"/>
                <w:sz w:val="24"/>
                <w:szCs w:val="24"/>
              </w:rPr>
            </w:pPr>
            <w:r w:rsidRPr="00A238DE">
              <w:rPr>
                <w:rFonts w:ascii="Times New Roman" w:hAnsi="Times New Roman" w:cs="Times New Roman"/>
                <w:sz w:val="24"/>
                <w:szCs w:val="24"/>
              </w:rPr>
              <w:t xml:space="preserve">Інформаційна </w:t>
            </w:r>
            <w:proofErr w:type="spellStart"/>
            <w:r w:rsidRPr="00A238DE">
              <w:rPr>
                <w:rFonts w:ascii="Times New Roman" w:hAnsi="Times New Roman" w:cs="Times New Roman"/>
                <w:sz w:val="24"/>
                <w:szCs w:val="24"/>
              </w:rPr>
              <w:t>памʼятка</w:t>
            </w:r>
            <w:proofErr w:type="spellEnd"/>
            <w:r w:rsidRPr="00A238DE">
              <w:rPr>
                <w:rFonts w:ascii="Times New Roman" w:hAnsi="Times New Roman" w:cs="Times New Roman"/>
                <w:sz w:val="24"/>
                <w:szCs w:val="24"/>
              </w:rPr>
              <w:t>: «Як реагувати на дитячі страхи: поради для батьків».</w:t>
            </w:r>
          </w:p>
        </w:tc>
        <w:tc>
          <w:tcPr>
            <w:tcW w:w="1417"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A238DE" w:rsidRDefault="000B3973" w:rsidP="00CB0BC6">
            <w:pPr>
              <w:spacing w:after="0" w:line="240" w:lineRule="auto"/>
              <w:jc w:val="both"/>
              <w:rPr>
                <w:rFonts w:ascii="Times New Roman" w:hAnsi="Times New Roman" w:cs="Times New Roman"/>
                <w:sz w:val="24"/>
                <w:szCs w:val="24"/>
              </w:rPr>
            </w:pPr>
            <w:r w:rsidRPr="00A238DE">
              <w:rPr>
                <w:rFonts w:ascii="Times New Roman" w:hAnsi="Times New Roman" w:cs="Times New Roman"/>
                <w:sz w:val="24"/>
                <w:szCs w:val="24"/>
              </w:rPr>
              <w:t xml:space="preserve">Консультація: «Режим дня в умовах </w:t>
            </w:r>
            <w:r w:rsidRPr="00A238DE">
              <w:rPr>
                <w:rFonts w:ascii="Times New Roman" w:hAnsi="Times New Roman" w:cs="Times New Roman"/>
                <w:sz w:val="24"/>
                <w:szCs w:val="24"/>
              </w:rPr>
              <w:lastRenderedPageBreak/>
              <w:t>частих змін: як зберегти сталість для дитини».</w:t>
            </w:r>
          </w:p>
        </w:tc>
        <w:tc>
          <w:tcPr>
            <w:tcW w:w="1417"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Квітень</w:t>
            </w: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A238DE" w:rsidRDefault="000B3973" w:rsidP="00CB0BC6">
            <w:pPr>
              <w:spacing w:after="0" w:line="240" w:lineRule="auto"/>
              <w:jc w:val="both"/>
              <w:rPr>
                <w:rFonts w:ascii="Times New Roman" w:hAnsi="Times New Roman" w:cs="Times New Roman"/>
                <w:sz w:val="24"/>
                <w:szCs w:val="24"/>
              </w:rPr>
            </w:pPr>
            <w:r w:rsidRPr="00A238DE">
              <w:rPr>
                <w:rFonts w:ascii="Times New Roman" w:hAnsi="Times New Roman" w:cs="Times New Roman"/>
                <w:sz w:val="24"/>
                <w:szCs w:val="24"/>
              </w:rPr>
              <w:t>Методична порада: «Використання казки як інструменту підтримки у кризовий період».</w:t>
            </w:r>
          </w:p>
        </w:tc>
        <w:tc>
          <w:tcPr>
            <w:tcW w:w="1417"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72288A">
        <w:trPr>
          <w:trHeight w:val="58"/>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val="restart"/>
          </w:tcPr>
          <w:p w:rsidR="000B3973" w:rsidRDefault="000B3973" w:rsidP="0023444F">
            <w:pPr>
              <w:spacing w:after="0" w:line="240" w:lineRule="auto"/>
              <w:jc w:val="center"/>
              <w:rPr>
                <w:rFonts w:ascii="Times New Roman" w:hAnsi="Times New Roman" w:cs="Times New Roman"/>
                <w:b/>
                <w:sz w:val="24"/>
                <w:szCs w:val="24"/>
              </w:rPr>
            </w:pPr>
            <w:r w:rsidRPr="00CB0BC6">
              <w:rPr>
                <w:rFonts w:ascii="Times New Roman" w:hAnsi="Times New Roman" w:cs="Times New Roman"/>
                <w:b/>
                <w:sz w:val="24"/>
                <w:szCs w:val="24"/>
              </w:rPr>
              <w:t>Анкетування, опитування</w:t>
            </w: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sidRPr="00CB0BC6">
              <w:rPr>
                <w:rFonts w:ascii="Times New Roman" w:hAnsi="Times New Roman" w:cs="Times New Roman"/>
                <w:sz w:val="24"/>
                <w:szCs w:val="24"/>
              </w:rPr>
              <w:t>Анкетування: «Якість взаємодії з педагогами»</w:t>
            </w:r>
            <w:r>
              <w:rPr>
                <w:rFonts w:ascii="Times New Roman" w:hAnsi="Times New Roman" w:cs="Times New Roman"/>
                <w:sz w:val="24"/>
                <w:szCs w:val="24"/>
              </w:rPr>
              <w:t>.</w:t>
            </w:r>
          </w:p>
        </w:tc>
        <w:tc>
          <w:tcPr>
            <w:tcW w:w="1417"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w:t>
            </w:r>
          </w:p>
          <w:p w:rsidR="000B3973" w:rsidRDefault="000B3973" w:rsidP="00CA42B9">
            <w:pPr>
              <w:spacing w:after="0" w:line="240" w:lineRule="auto"/>
              <w:jc w:val="center"/>
              <w:rPr>
                <w:rFonts w:ascii="Times New Roman" w:hAnsi="Times New Roman" w:cs="Times New Roman"/>
                <w:sz w:val="24"/>
                <w:szCs w:val="24"/>
              </w:rPr>
            </w:pPr>
          </w:p>
          <w:p w:rsidR="000B3973" w:rsidRDefault="000B3973" w:rsidP="00CA42B9">
            <w:pPr>
              <w:spacing w:after="0" w:line="240" w:lineRule="auto"/>
              <w:jc w:val="center"/>
              <w:rPr>
                <w:rFonts w:ascii="Times New Roman" w:hAnsi="Times New Roman" w:cs="Times New Roman"/>
                <w:sz w:val="24"/>
                <w:szCs w:val="24"/>
              </w:rPr>
            </w:pPr>
          </w:p>
          <w:p w:rsidR="000B3973" w:rsidRPr="00CA42B9" w:rsidRDefault="000B3973" w:rsidP="00CA42B9">
            <w:pPr>
              <w:spacing w:after="0" w:line="240" w:lineRule="auto"/>
              <w:jc w:val="center"/>
              <w:rPr>
                <w:rFonts w:ascii="Times New Roman" w:hAnsi="Times New Roman" w:cs="Times New Roman"/>
                <w:sz w:val="24"/>
                <w:szCs w:val="24"/>
              </w:rPr>
            </w:pPr>
          </w:p>
        </w:tc>
        <w:tc>
          <w:tcPr>
            <w:tcW w:w="2109"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sidRPr="00CB0BC6">
              <w:rPr>
                <w:rFonts w:ascii="Times New Roman" w:hAnsi="Times New Roman" w:cs="Times New Roman"/>
                <w:sz w:val="24"/>
                <w:szCs w:val="24"/>
              </w:rPr>
              <w:t>Опитування: «Психоемоційний стан дитини вдома: що важливо повідомити вихователю»</w:t>
            </w:r>
          </w:p>
        </w:tc>
        <w:tc>
          <w:tcPr>
            <w:tcW w:w="1417"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2109"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Pr="00CB0BC6" w:rsidRDefault="000B3973" w:rsidP="00CB0BC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Анкетування</w:t>
            </w:r>
            <w:r w:rsidRPr="00CB0BC6">
              <w:rPr>
                <w:rFonts w:ascii="Times New Roman" w:hAnsi="Times New Roman" w:cs="Times New Roman"/>
                <w:sz w:val="24"/>
                <w:szCs w:val="24"/>
              </w:rPr>
              <w:t>: «Батьківські очікування від освітнього процесу»</w:t>
            </w:r>
          </w:p>
        </w:tc>
        <w:tc>
          <w:tcPr>
            <w:tcW w:w="1417"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2109" w:type="dxa"/>
          </w:tcPr>
          <w:p w:rsidR="000B3973" w:rsidRDefault="000B3973" w:rsidP="00CA42B9">
            <w:pPr>
              <w:spacing w:after="0" w:line="240" w:lineRule="auto"/>
              <w:jc w:val="center"/>
              <w:rPr>
                <w:rFonts w:ascii="Times New Roman" w:hAnsi="Times New Roman" w:cs="Times New Roman"/>
                <w:sz w:val="24"/>
                <w:szCs w:val="24"/>
              </w:rPr>
            </w:pPr>
            <w:r w:rsidRPr="00CB0BC6">
              <w:rPr>
                <w:rFonts w:ascii="Times New Roman" w:hAnsi="Times New Roman" w:cs="Times New Roman"/>
                <w:sz w:val="24"/>
                <w:szCs w:val="24"/>
              </w:rPr>
              <w:t>Вихователь-методист</w:t>
            </w:r>
            <w:r>
              <w:rPr>
                <w:rFonts w:ascii="Times New Roman" w:hAnsi="Times New Roman" w:cs="Times New Roman"/>
                <w:sz w:val="24"/>
                <w:szCs w:val="24"/>
              </w:rPr>
              <w:t>, вихователі</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vMerge/>
          </w:tcPr>
          <w:p w:rsidR="000B3973" w:rsidRPr="00CB0BC6" w:rsidRDefault="000B3973" w:rsidP="0023444F">
            <w:pPr>
              <w:spacing w:after="0" w:line="240" w:lineRule="auto"/>
              <w:jc w:val="center"/>
              <w:rPr>
                <w:rFonts w:ascii="Times New Roman" w:hAnsi="Times New Roman" w:cs="Times New Roman"/>
                <w:b/>
                <w:sz w:val="24"/>
                <w:szCs w:val="24"/>
              </w:rPr>
            </w:pPr>
          </w:p>
        </w:tc>
        <w:tc>
          <w:tcPr>
            <w:tcW w:w="2410" w:type="dxa"/>
          </w:tcPr>
          <w:p w:rsidR="000B3973" w:rsidRDefault="000B3973" w:rsidP="00CB0BC6">
            <w:pPr>
              <w:spacing w:after="0" w:line="240" w:lineRule="auto"/>
              <w:jc w:val="both"/>
              <w:rPr>
                <w:rFonts w:ascii="Times New Roman" w:hAnsi="Times New Roman" w:cs="Times New Roman"/>
                <w:sz w:val="24"/>
                <w:szCs w:val="24"/>
              </w:rPr>
            </w:pPr>
            <w:r w:rsidRPr="00CB0BC6">
              <w:rPr>
                <w:rFonts w:ascii="Times New Roman" w:hAnsi="Times New Roman" w:cs="Times New Roman"/>
                <w:sz w:val="24"/>
                <w:szCs w:val="24"/>
              </w:rPr>
              <w:t xml:space="preserve">Експрес-опитування після свят/зустрічей: короткий </w:t>
            </w:r>
            <w:proofErr w:type="spellStart"/>
            <w:r w:rsidRPr="00CB0BC6">
              <w:rPr>
                <w:rFonts w:ascii="Times New Roman" w:hAnsi="Times New Roman" w:cs="Times New Roman"/>
                <w:sz w:val="24"/>
                <w:szCs w:val="24"/>
              </w:rPr>
              <w:t>фідбек</w:t>
            </w:r>
            <w:proofErr w:type="spellEnd"/>
            <w:r w:rsidRPr="00CB0BC6">
              <w:rPr>
                <w:rFonts w:ascii="Times New Roman" w:hAnsi="Times New Roman" w:cs="Times New Roman"/>
                <w:sz w:val="24"/>
                <w:szCs w:val="24"/>
              </w:rPr>
              <w:t>.</w:t>
            </w:r>
          </w:p>
        </w:tc>
        <w:tc>
          <w:tcPr>
            <w:tcW w:w="1417" w:type="dxa"/>
          </w:tcPr>
          <w:p w:rsidR="000B3973" w:rsidRPr="00CA42B9"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Pr>
          <w:p w:rsidR="000B3973" w:rsidRDefault="000B3973" w:rsidP="00CA42B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Вихователі </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CA42B9">
        <w:trPr>
          <w:trHeight w:val="516"/>
        </w:trPr>
        <w:tc>
          <w:tcPr>
            <w:tcW w:w="2269" w:type="dxa"/>
            <w:vMerge/>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tcPr>
          <w:p w:rsidR="000B3973" w:rsidRPr="009A2E20" w:rsidRDefault="000B3973" w:rsidP="0023444F">
            <w:pPr>
              <w:spacing w:after="0" w:line="240" w:lineRule="auto"/>
              <w:jc w:val="center"/>
              <w:rPr>
                <w:rFonts w:ascii="Times New Roman" w:hAnsi="Times New Roman" w:cs="Times New Roman"/>
                <w:b/>
                <w:sz w:val="24"/>
                <w:szCs w:val="24"/>
              </w:rPr>
            </w:pPr>
            <w:r w:rsidRPr="009A2E20">
              <w:rPr>
                <w:rFonts w:ascii="Times New Roman" w:hAnsi="Times New Roman" w:cs="Times New Roman"/>
                <w:b/>
                <w:sz w:val="24"/>
                <w:szCs w:val="24"/>
              </w:rPr>
              <w:t>Батьківські збори</w:t>
            </w:r>
          </w:p>
        </w:tc>
        <w:tc>
          <w:tcPr>
            <w:tcW w:w="2410" w:type="dxa"/>
          </w:tcPr>
          <w:p w:rsidR="000B3973" w:rsidRPr="00A229CB" w:rsidRDefault="000B3973" w:rsidP="00A229CB">
            <w:pPr>
              <w:spacing w:after="0" w:line="240" w:lineRule="auto"/>
              <w:jc w:val="both"/>
              <w:rPr>
                <w:rFonts w:ascii="Times New Roman" w:hAnsi="Times New Roman" w:cs="Times New Roman"/>
                <w:b/>
                <w:sz w:val="24"/>
                <w:szCs w:val="24"/>
              </w:rPr>
            </w:pPr>
            <w:r w:rsidRPr="00A229CB">
              <w:rPr>
                <w:rFonts w:ascii="Times New Roman" w:hAnsi="Times New Roman" w:cs="Times New Roman"/>
                <w:b/>
                <w:sz w:val="24"/>
                <w:szCs w:val="24"/>
              </w:rPr>
              <w:t>Загальні батьківські збори</w:t>
            </w:r>
            <w:r w:rsidR="008076DD">
              <w:rPr>
                <w:rFonts w:ascii="Times New Roman" w:hAnsi="Times New Roman" w:cs="Times New Roman"/>
                <w:b/>
                <w:sz w:val="24"/>
                <w:szCs w:val="24"/>
              </w:rPr>
              <w:t xml:space="preserve"> № 1</w:t>
            </w:r>
            <w:r w:rsidRPr="00A229CB">
              <w:rPr>
                <w:rFonts w:ascii="Times New Roman" w:hAnsi="Times New Roman" w:cs="Times New Roman"/>
                <w:b/>
                <w:sz w:val="24"/>
                <w:szCs w:val="24"/>
              </w:rPr>
              <w:t>:</w:t>
            </w:r>
          </w:p>
          <w:p w:rsidR="000B3973" w:rsidRDefault="000B3973" w:rsidP="00A238DE">
            <w:pPr>
              <w:spacing w:after="0" w:line="240" w:lineRule="auto"/>
              <w:jc w:val="both"/>
              <w:rPr>
                <w:rFonts w:ascii="Times New Roman" w:hAnsi="Times New Roman" w:cs="Times New Roman"/>
                <w:sz w:val="24"/>
                <w:szCs w:val="24"/>
              </w:rPr>
            </w:pPr>
            <w:r w:rsidRPr="00A238DE">
              <w:rPr>
                <w:rFonts w:ascii="Times New Roman" w:hAnsi="Times New Roman" w:cs="Times New Roman"/>
                <w:sz w:val="24"/>
                <w:szCs w:val="24"/>
              </w:rPr>
              <w:t>«Нова дошкільна освіта: права, обов’язки, партнерство у світлі нового законодавства»</w:t>
            </w:r>
            <w:r>
              <w:rPr>
                <w:rFonts w:ascii="Times New Roman" w:hAnsi="Times New Roman" w:cs="Times New Roman"/>
                <w:sz w:val="24"/>
                <w:szCs w:val="24"/>
              </w:rPr>
              <w:t>:</w:t>
            </w:r>
          </w:p>
          <w:p w:rsidR="000B3973" w:rsidRDefault="000B3973" w:rsidP="00E25F8D">
            <w:pPr>
              <w:pStyle w:val="a3"/>
              <w:numPr>
                <w:ilvl w:val="0"/>
                <w:numId w:val="17"/>
              </w:numPr>
              <w:spacing w:after="0" w:line="240" w:lineRule="auto"/>
              <w:ind w:left="304" w:hanging="283"/>
              <w:jc w:val="both"/>
              <w:rPr>
                <w:rFonts w:ascii="Times New Roman" w:hAnsi="Times New Roman" w:cs="Times New Roman"/>
                <w:sz w:val="24"/>
                <w:szCs w:val="24"/>
              </w:rPr>
            </w:pPr>
            <w:r w:rsidRPr="00A238DE">
              <w:rPr>
                <w:rFonts w:ascii="Times New Roman" w:hAnsi="Times New Roman" w:cs="Times New Roman"/>
                <w:sz w:val="24"/>
                <w:szCs w:val="24"/>
              </w:rPr>
              <w:t>Дошкільна освіта — обов’язкова для всіх дітей старше 5 років (ст. 6 Закону)</w:t>
            </w:r>
            <w:r w:rsidR="0072288A">
              <w:rPr>
                <w:rFonts w:ascii="Times New Roman" w:hAnsi="Times New Roman" w:cs="Times New Roman"/>
                <w:sz w:val="24"/>
                <w:szCs w:val="24"/>
              </w:rPr>
              <w:t>.</w:t>
            </w:r>
          </w:p>
          <w:p w:rsidR="000B3973" w:rsidRDefault="000B3973" w:rsidP="00E25F8D">
            <w:pPr>
              <w:pStyle w:val="a3"/>
              <w:numPr>
                <w:ilvl w:val="0"/>
                <w:numId w:val="17"/>
              </w:numPr>
              <w:spacing w:after="0" w:line="240" w:lineRule="auto"/>
              <w:ind w:left="304" w:hanging="283"/>
              <w:jc w:val="both"/>
              <w:rPr>
                <w:rFonts w:ascii="Times New Roman" w:hAnsi="Times New Roman" w:cs="Times New Roman"/>
                <w:sz w:val="24"/>
                <w:szCs w:val="24"/>
              </w:rPr>
            </w:pPr>
            <w:r w:rsidRPr="00A238DE">
              <w:rPr>
                <w:rFonts w:ascii="Times New Roman" w:hAnsi="Times New Roman" w:cs="Times New Roman"/>
                <w:sz w:val="24"/>
                <w:szCs w:val="24"/>
              </w:rPr>
              <w:t>Право дитини на якісну, безпечну та доступну дошкільну освіту</w:t>
            </w:r>
            <w:r>
              <w:rPr>
                <w:rFonts w:ascii="Times New Roman" w:hAnsi="Times New Roman" w:cs="Times New Roman"/>
                <w:sz w:val="24"/>
                <w:szCs w:val="24"/>
              </w:rPr>
              <w:t>.</w:t>
            </w:r>
          </w:p>
          <w:p w:rsidR="000B3973" w:rsidRDefault="000B3973" w:rsidP="00E25F8D">
            <w:pPr>
              <w:pStyle w:val="a3"/>
              <w:numPr>
                <w:ilvl w:val="0"/>
                <w:numId w:val="17"/>
              </w:numPr>
              <w:spacing w:after="0" w:line="240" w:lineRule="auto"/>
              <w:ind w:left="304" w:hanging="283"/>
              <w:jc w:val="both"/>
              <w:rPr>
                <w:rFonts w:ascii="Times New Roman" w:hAnsi="Times New Roman" w:cs="Times New Roman"/>
                <w:sz w:val="24"/>
                <w:szCs w:val="24"/>
              </w:rPr>
            </w:pPr>
            <w:r w:rsidRPr="00A238DE">
              <w:rPr>
                <w:rFonts w:ascii="Times New Roman" w:hAnsi="Times New Roman" w:cs="Times New Roman"/>
                <w:sz w:val="24"/>
                <w:szCs w:val="24"/>
              </w:rPr>
              <w:t>Участь батьків у формуванні внутрішньої системи забезпечення якості освіти</w:t>
            </w:r>
            <w:r w:rsidR="0072288A">
              <w:rPr>
                <w:rFonts w:ascii="Times New Roman" w:hAnsi="Times New Roman" w:cs="Times New Roman"/>
                <w:sz w:val="24"/>
                <w:szCs w:val="24"/>
              </w:rPr>
              <w:t>.</w:t>
            </w:r>
          </w:p>
          <w:p w:rsidR="000B3973" w:rsidRDefault="000B3973" w:rsidP="00E25F8D">
            <w:pPr>
              <w:pStyle w:val="a3"/>
              <w:numPr>
                <w:ilvl w:val="0"/>
                <w:numId w:val="17"/>
              </w:numPr>
              <w:spacing w:after="0" w:line="240" w:lineRule="auto"/>
              <w:ind w:left="304" w:hanging="283"/>
              <w:jc w:val="both"/>
              <w:rPr>
                <w:rFonts w:ascii="Times New Roman" w:hAnsi="Times New Roman" w:cs="Times New Roman"/>
                <w:sz w:val="24"/>
                <w:szCs w:val="24"/>
              </w:rPr>
            </w:pPr>
            <w:r w:rsidRPr="00A238DE">
              <w:rPr>
                <w:rFonts w:ascii="Times New Roman" w:hAnsi="Times New Roman" w:cs="Times New Roman"/>
                <w:sz w:val="24"/>
                <w:szCs w:val="24"/>
              </w:rPr>
              <w:t xml:space="preserve">Повноваження закладу </w:t>
            </w:r>
            <w:r w:rsidRPr="00A238DE">
              <w:rPr>
                <w:rFonts w:ascii="Times New Roman" w:hAnsi="Times New Roman" w:cs="Times New Roman"/>
                <w:sz w:val="24"/>
                <w:szCs w:val="24"/>
              </w:rPr>
              <w:lastRenderedPageBreak/>
              <w:t>дошкільної освіти</w:t>
            </w:r>
          </w:p>
          <w:p w:rsidR="000B3973" w:rsidRDefault="000B3973" w:rsidP="00E25F8D">
            <w:pPr>
              <w:pStyle w:val="a3"/>
              <w:numPr>
                <w:ilvl w:val="0"/>
                <w:numId w:val="17"/>
              </w:numPr>
              <w:spacing w:after="0" w:line="240" w:lineRule="auto"/>
              <w:ind w:left="304" w:hanging="283"/>
              <w:jc w:val="both"/>
              <w:rPr>
                <w:rFonts w:ascii="Times New Roman" w:hAnsi="Times New Roman" w:cs="Times New Roman"/>
                <w:sz w:val="24"/>
                <w:szCs w:val="24"/>
              </w:rPr>
            </w:pPr>
            <w:r w:rsidRPr="00A238DE">
              <w:rPr>
                <w:rFonts w:ascii="Times New Roman" w:hAnsi="Times New Roman" w:cs="Times New Roman"/>
                <w:sz w:val="24"/>
                <w:szCs w:val="24"/>
              </w:rPr>
              <w:t>Права та обов’язки батьків у сфері дошкільної освіти</w:t>
            </w:r>
          </w:p>
          <w:p w:rsidR="000B3973" w:rsidRPr="0072288A" w:rsidRDefault="000B3973" w:rsidP="00E25F8D">
            <w:pPr>
              <w:pStyle w:val="a3"/>
              <w:numPr>
                <w:ilvl w:val="0"/>
                <w:numId w:val="17"/>
              </w:numPr>
              <w:spacing w:after="0" w:line="240" w:lineRule="auto"/>
              <w:ind w:left="304" w:hanging="283"/>
              <w:jc w:val="both"/>
              <w:rPr>
                <w:rFonts w:ascii="Times New Roman" w:hAnsi="Times New Roman" w:cs="Times New Roman"/>
                <w:sz w:val="24"/>
                <w:szCs w:val="24"/>
              </w:rPr>
            </w:pPr>
            <w:r w:rsidRPr="00A238DE">
              <w:rPr>
                <w:rFonts w:ascii="Times New Roman" w:hAnsi="Times New Roman" w:cs="Times New Roman"/>
                <w:sz w:val="24"/>
                <w:szCs w:val="24"/>
              </w:rPr>
              <w:t>Партнерство «ЗДО – родина»: як будувати діалог?</w:t>
            </w:r>
          </w:p>
        </w:tc>
        <w:tc>
          <w:tcPr>
            <w:tcW w:w="1417" w:type="dxa"/>
          </w:tcPr>
          <w:p w:rsidR="000B3973" w:rsidRPr="00BD1F06" w:rsidRDefault="00076ABD" w:rsidP="00A238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Серп</w:t>
            </w:r>
            <w:r w:rsidR="000B3973">
              <w:rPr>
                <w:rFonts w:ascii="Times New Roman" w:hAnsi="Times New Roman" w:cs="Times New Roman"/>
                <w:sz w:val="24"/>
                <w:szCs w:val="24"/>
              </w:rPr>
              <w:t>ень</w:t>
            </w:r>
          </w:p>
        </w:tc>
        <w:tc>
          <w:tcPr>
            <w:tcW w:w="2109" w:type="dxa"/>
          </w:tcPr>
          <w:p w:rsidR="000B3973" w:rsidRDefault="000B3973"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0B3973" w:rsidRDefault="000B3973"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0B3973" w:rsidRDefault="000B3973"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Вихователі </w:t>
            </w:r>
          </w:p>
          <w:p w:rsidR="000B3973" w:rsidRDefault="000B3973" w:rsidP="00BD1F06">
            <w:pPr>
              <w:spacing w:after="0" w:line="240" w:lineRule="auto"/>
              <w:jc w:val="center"/>
              <w:rPr>
                <w:rFonts w:ascii="Times New Roman" w:hAnsi="Times New Roman" w:cs="Times New Roman"/>
                <w:sz w:val="24"/>
                <w:szCs w:val="24"/>
              </w:rPr>
            </w:pPr>
          </w:p>
          <w:p w:rsidR="000B3973" w:rsidRDefault="000B3973" w:rsidP="00BD1F06">
            <w:pPr>
              <w:spacing w:after="0" w:line="240" w:lineRule="auto"/>
              <w:jc w:val="center"/>
              <w:rPr>
                <w:rFonts w:ascii="Times New Roman" w:hAnsi="Times New Roman" w:cs="Times New Roman"/>
                <w:sz w:val="24"/>
                <w:szCs w:val="24"/>
              </w:rPr>
            </w:pPr>
          </w:p>
          <w:p w:rsidR="000B3973" w:rsidRPr="00BD1F06" w:rsidRDefault="000B3973" w:rsidP="00A238DE">
            <w:pPr>
              <w:spacing w:after="0" w:line="240" w:lineRule="auto"/>
              <w:rPr>
                <w:rFonts w:ascii="Times New Roman" w:hAnsi="Times New Roman" w:cs="Times New Roman"/>
                <w:sz w:val="24"/>
                <w:szCs w:val="24"/>
              </w:rPr>
            </w:pP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0B3973" w:rsidTr="005626FE">
        <w:trPr>
          <w:trHeight w:val="717"/>
        </w:trPr>
        <w:tc>
          <w:tcPr>
            <w:tcW w:w="2269" w:type="dxa"/>
          </w:tcPr>
          <w:p w:rsidR="000B3973" w:rsidRPr="0023444F" w:rsidRDefault="000B3973" w:rsidP="00607F35">
            <w:pPr>
              <w:pStyle w:val="a3"/>
              <w:spacing w:after="0" w:line="240" w:lineRule="auto"/>
              <w:ind w:left="476"/>
              <w:rPr>
                <w:rFonts w:ascii="Times New Roman" w:hAnsi="Times New Roman" w:cs="Times New Roman"/>
                <w:b/>
                <w:sz w:val="24"/>
                <w:szCs w:val="24"/>
              </w:rPr>
            </w:pPr>
          </w:p>
        </w:tc>
        <w:tc>
          <w:tcPr>
            <w:tcW w:w="1718" w:type="dxa"/>
          </w:tcPr>
          <w:p w:rsidR="000B3973" w:rsidRPr="009A2E20" w:rsidRDefault="000B3973" w:rsidP="0023444F">
            <w:pPr>
              <w:spacing w:after="0" w:line="240" w:lineRule="auto"/>
              <w:jc w:val="center"/>
              <w:rPr>
                <w:rFonts w:ascii="Times New Roman" w:hAnsi="Times New Roman" w:cs="Times New Roman"/>
                <w:b/>
                <w:sz w:val="24"/>
                <w:szCs w:val="24"/>
              </w:rPr>
            </w:pPr>
          </w:p>
        </w:tc>
        <w:tc>
          <w:tcPr>
            <w:tcW w:w="2410" w:type="dxa"/>
          </w:tcPr>
          <w:p w:rsidR="000B3973" w:rsidRDefault="000B3973" w:rsidP="00A229CB">
            <w:pPr>
              <w:spacing w:after="0" w:line="240" w:lineRule="auto"/>
              <w:jc w:val="both"/>
              <w:rPr>
                <w:rFonts w:ascii="Times New Roman" w:hAnsi="Times New Roman" w:cs="Times New Roman"/>
                <w:bCs/>
                <w:sz w:val="24"/>
                <w:szCs w:val="24"/>
              </w:rPr>
            </w:pPr>
            <w:r w:rsidRPr="008076DD">
              <w:rPr>
                <w:rFonts w:ascii="Times New Roman" w:hAnsi="Times New Roman" w:cs="Times New Roman"/>
                <w:b/>
                <w:bCs/>
                <w:sz w:val="24"/>
                <w:szCs w:val="24"/>
              </w:rPr>
              <w:t>Загальні батьківські збори</w:t>
            </w:r>
            <w:r w:rsidR="008076DD">
              <w:rPr>
                <w:rFonts w:ascii="Times New Roman" w:hAnsi="Times New Roman" w:cs="Times New Roman"/>
                <w:b/>
                <w:bCs/>
                <w:sz w:val="24"/>
                <w:szCs w:val="24"/>
              </w:rPr>
              <w:t xml:space="preserve"> № 2</w:t>
            </w:r>
            <w:r w:rsidRPr="008076DD">
              <w:rPr>
                <w:rFonts w:ascii="Times New Roman" w:hAnsi="Times New Roman" w:cs="Times New Roman"/>
                <w:b/>
                <w:bCs/>
                <w:sz w:val="24"/>
                <w:szCs w:val="24"/>
              </w:rPr>
              <w:t>:</w:t>
            </w:r>
            <w:r w:rsidRPr="000B3973">
              <w:rPr>
                <w:rFonts w:ascii="Times New Roman" w:hAnsi="Times New Roman" w:cs="Times New Roman"/>
                <w:bCs/>
                <w:sz w:val="24"/>
                <w:szCs w:val="24"/>
              </w:rPr>
              <w:t xml:space="preserve"> «Формування ключових </w:t>
            </w:r>
            <w:proofErr w:type="spellStart"/>
            <w:r w:rsidRPr="000B3973">
              <w:rPr>
                <w:rFonts w:ascii="Times New Roman" w:hAnsi="Times New Roman" w:cs="Times New Roman"/>
                <w:bCs/>
                <w:sz w:val="24"/>
                <w:szCs w:val="24"/>
              </w:rPr>
              <w:t>компетентностей</w:t>
            </w:r>
            <w:proofErr w:type="spellEnd"/>
            <w:r w:rsidRPr="000B3973">
              <w:rPr>
                <w:rFonts w:ascii="Times New Roman" w:hAnsi="Times New Roman" w:cs="Times New Roman"/>
                <w:bCs/>
                <w:sz w:val="24"/>
                <w:szCs w:val="24"/>
              </w:rPr>
              <w:t xml:space="preserve"> у дітей дошкільного віку: партнерство родини і ЗДО»</w:t>
            </w:r>
            <w:r>
              <w:rPr>
                <w:rFonts w:ascii="Times New Roman" w:hAnsi="Times New Roman" w:cs="Times New Roman"/>
                <w:bCs/>
                <w:sz w:val="24"/>
                <w:szCs w:val="24"/>
              </w:rPr>
              <w:t>:</w:t>
            </w:r>
          </w:p>
          <w:p w:rsidR="000B3973" w:rsidRDefault="000B3973" w:rsidP="00E25F8D">
            <w:pPr>
              <w:pStyle w:val="a3"/>
              <w:numPr>
                <w:ilvl w:val="0"/>
                <w:numId w:val="17"/>
              </w:numPr>
              <w:spacing w:after="0" w:line="240" w:lineRule="auto"/>
              <w:ind w:left="304" w:hanging="284"/>
              <w:jc w:val="both"/>
              <w:rPr>
                <w:rFonts w:ascii="Times New Roman" w:hAnsi="Times New Roman" w:cs="Times New Roman"/>
                <w:bCs/>
                <w:sz w:val="24"/>
                <w:szCs w:val="24"/>
              </w:rPr>
            </w:pPr>
            <w:r w:rsidRPr="000B3973">
              <w:rPr>
                <w:rFonts w:ascii="Times New Roman" w:hAnsi="Times New Roman" w:cs="Times New Roman"/>
                <w:bCs/>
                <w:sz w:val="24"/>
                <w:szCs w:val="24"/>
              </w:rPr>
              <w:t>Що таке ключові компетентності та як вони формуються в ЗДО (згідно БКДО та Закону)</w:t>
            </w:r>
            <w:r w:rsidR="0072288A">
              <w:rPr>
                <w:rFonts w:ascii="Times New Roman" w:hAnsi="Times New Roman" w:cs="Times New Roman"/>
                <w:bCs/>
                <w:sz w:val="24"/>
                <w:szCs w:val="24"/>
              </w:rPr>
              <w:t>.</w:t>
            </w:r>
          </w:p>
          <w:p w:rsidR="000B3973" w:rsidRDefault="000B3973" w:rsidP="00E25F8D">
            <w:pPr>
              <w:pStyle w:val="a3"/>
              <w:numPr>
                <w:ilvl w:val="0"/>
                <w:numId w:val="17"/>
              </w:numPr>
              <w:spacing w:after="0" w:line="240" w:lineRule="auto"/>
              <w:ind w:left="304" w:hanging="284"/>
              <w:jc w:val="both"/>
              <w:rPr>
                <w:rFonts w:ascii="Times New Roman" w:hAnsi="Times New Roman" w:cs="Times New Roman"/>
                <w:bCs/>
                <w:sz w:val="24"/>
                <w:szCs w:val="24"/>
              </w:rPr>
            </w:pPr>
            <w:r w:rsidRPr="000B3973">
              <w:rPr>
                <w:rFonts w:ascii="Times New Roman" w:hAnsi="Times New Roman" w:cs="Times New Roman"/>
                <w:bCs/>
                <w:sz w:val="24"/>
                <w:szCs w:val="24"/>
              </w:rPr>
              <w:t xml:space="preserve">Практичні приклади формування </w:t>
            </w:r>
            <w:proofErr w:type="spellStart"/>
            <w:r w:rsidRPr="000B3973">
              <w:rPr>
                <w:rFonts w:ascii="Times New Roman" w:hAnsi="Times New Roman" w:cs="Times New Roman"/>
                <w:bCs/>
                <w:sz w:val="24"/>
                <w:szCs w:val="24"/>
              </w:rPr>
              <w:t>компетентностей</w:t>
            </w:r>
            <w:proofErr w:type="spellEnd"/>
            <w:r w:rsidRPr="000B3973">
              <w:rPr>
                <w:rFonts w:ascii="Times New Roman" w:hAnsi="Times New Roman" w:cs="Times New Roman"/>
                <w:bCs/>
                <w:sz w:val="24"/>
                <w:szCs w:val="24"/>
              </w:rPr>
              <w:t xml:space="preserve"> у грі, побуті, спілкуванні</w:t>
            </w:r>
            <w:r w:rsidR="0072288A">
              <w:rPr>
                <w:rFonts w:ascii="Times New Roman" w:hAnsi="Times New Roman" w:cs="Times New Roman"/>
                <w:bCs/>
                <w:sz w:val="24"/>
                <w:szCs w:val="24"/>
              </w:rPr>
              <w:t>.</w:t>
            </w:r>
          </w:p>
          <w:p w:rsidR="000B3973" w:rsidRDefault="000B3973" w:rsidP="00E25F8D">
            <w:pPr>
              <w:pStyle w:val="a3"/>
              <w:numPr>
                <w:ilvl w:val="0"/>
                <w:numId w:val="17"/>
              </w:numPr>
              <w:spacing w:after="0" w:line="240" w:lineRule="auto"/>
              <w:ind w:left="304" w:hanging="284"/>
              <w:jc w:val="both"/>
              <w:rPr>
                <w:rFonts w:ascii="Times New Roman" w:hAnsi="Times New Roman" w:cs="Times New Roman"/>
                <w:bCs/>
                <w:sz w:val="24"/>
                <w:szCs w:val="24"/>
              </w:rPr>
            </w:pPr>
            <w:r w:rsidRPr="000B3973">
              <w:rPr>
                <w:rFonts w:ascii="Times New Roman" w:hAnsi="Times New Roman" w:cs="Times New Roman"/>
                <w:bCs/>
                <w:sz w:val="24"/>
                <w:szCs w:val="24"/>
              </w:rPr>
              <w:t>Як батьки можуть допомогти: прості кроки вдома</w:t>
            </w:r>
            <w:r w:rsidR="0072288A">
              <w:rPr>
                <w:rFonts w:ascii="Times New Roman" w:hAnsi="Times New Roman" w:cs="Times New Roman"/>
                <w:bCs/>
                <w:sz w:val="24"/>
                <w:szCs w:val="24"/>
              </w:rPr>
              <w:t>.</w:t>
            </w:r>
          </w:p>
          <w:p w:rsidR="000B3973" w:rsidRDefault="000B3973" w:rsidP="00E25F8D">
            <w:pPr>
              <w:pStyle w:val="a3"/>
              <w:numPr>
                <w:ilvl w:val="0"/>
                <w:numId w:val="17"/>
              </w:numPr>
              <w:spacing w:after="0" w:line="240" w:lineRule="auto"/>
              <w:ind w:left="304" w:hanging="284"/>
              <w:jc w:val="both"/>
              <w:rPr>
                <w:rFonts w:ascii="Times New Roman" w:hAnsi="Times New Roman" w:cs="Times New Roman"/>
                <w:bCs/>
                <w:sz w:val="24"/>
                <w:szCs w:val="24"/>
              </w:rPr>
            </w:pPr>
            <w:r w:rsidRPr="000B3973">
              <w:rPr>
                <w:rFonts w:ascii="Times New Roman" w:hAnsi="Times New Roman" w:cs="Times New Roman"/>
                <w:bCs/>
                <w:sz w:val="24"/>
                <w:szCs w:val="24"/>
              </w:rPr>
              <w:tab/>
              <w:t>Міні-анкета: «Що батьки хотіли вдосконалити у взаємодії з педагогами»</w:t>
            </w:r>
            <w:r w:rsidR="0072288A">
              <w:rPr>
                <w:rFonts w:ascii="Times New Roman" w:hAnsi="Times New Roman" w:cs="Times New Roman"/>
                <w:bCs/>
                <w:sz w:val="24"/>
                <w:szCs w:val="24"/>
              </w:rPr>
              <w:t>.</w:t>
            </w:r>
          </w:p>
          <w:p w:rsidR="008076DD" w:rsidRDefault="008076DD" w:rsidP="008076DD">
            <w:pPr>
              <w:pStyle w:val="a3"/>
              <w:spacing w:after="0" w:line="240" w:lineRule="auto"/>
              <w:ind w:left="304"/>
              <w:jc w:val="both"/>
              <w:rPr>
                <w:rFonts w:ascii="Times New Roman" w:hAnsi="Times New Roman" w:cs="Times New Roman"/>
                <w:bCs/>
                <w:sz w:val="24"/>
                <w:szCs w:val="24"/>
              </w:rPr>
            </w:pPr>
          </w:p>
          <w:p w:rsidR="008076DD" w:rsidRDefault="008076DD" w:rsidP="008076DD">
            <w:pPr>
              <w:pStyle w:val="a3"/>
              <w:spacing w:after="0" w:line="240" w:lineRule="auto"/>
              <w:ind w:left="304"/>
              <w:rPr>
                <w:rFonts w:ascii="Times New Roman" w:hAnsi="Times New Roman" w:cs="Times New Roman"/>
                <w:b/>
                <w:bCs/>
                <w:sz w:val="24"/>
                <w:szCs w:val="24"/>
              </w:rPr>
            </w:pPr>
            <w:r w:rsidRPr="008076DD">
              <w:rPr>
                <w:rFonts w:ascii="Times New Roman" w:hAnsi="Times New Roman" w:cs="Times New Roman"/>
                <w:b/>
                <w:bCs/>
                <w:sz w:val="24"/>
                <w:szCs w:val="24"/>
              </w:rPr>
              <w:t>Групові</w:t>
            </w:r>
            <w:r>
              <w:rPr>
                <w:rFonts w:ascii="Times New Roman" w:hAnsi="Times New Roman" w:cs="Times New Roman"/>
                <w:b/>
                <w:bCs/>
                <w:sz w:val="24"/>
                <w:szCs w:val="24"/>
              </w:rPr>
              <w:t xml:space="preserve"> </w:t>
            </w:r>
            <w:r w:rsidRPr="008076DD">
              <w:rPr>
                <w:rFonts w:ascii="Times New Roman" w:hAnsi="Times New Roman" w:cs="Times New Roman"/>
                <w:b/>
                <w:bCs/>
                <w:sz w:val="24"/>
                <w:szCs w:val="24"/>
              </w:rPr>
              <w:t>батьківські збори</w:t>
            </w:r>
          </w:p>
          <w:p w:rsidR="002A6A54" w:rsidRDefault="002A6A54" w:rsidP="008076DD">
            <w:pPr>
              <w:pStyle w:val="a3"/>
              <w:spacing w:after="0" w:line="240" w:lineRule="auto"/>
              <w:ind w:left="304"/>
              <w:rPr>
                <w:rFonts w:ascii="Times New Roman" w:hAnsi="Times New Roman" w:cs="Times New Roman"/>
                <w:bCs/>
                <w:sz w:val="24"/>
                <w:szCs w:val="24"/>
              </w:rPr>
            </w:pPr>
            <w:r w:rsidRPr="002A6A54">
              <w:rPr>
                <w:rFonts w:ascii="Times New Roman" w:hAnsi="Times New Roman" w:cs="Times New Roman"/>
                <w:bCs/>
                <w:sz w:val="24"/>
                <w:szCs w:val="24"/>
              </w:rPr>
              <w:t>Група раннього віку «Бджілка»</w:t>
            </w:r>
          </w:p>
          <w:p w:rsidR="002A6A54" w:rsidRDefault="002A6A54" w:rsidP="00E25F8D">
            <w:pPr>
              <w:pStyle w:val="a3"/>
              <w:numPr>
                <w:ilvl w:val="0"/>
                <w:numId w:val="22"/>
              </w:numPr>
              <w:spacing w:after="0" w:line="240" w:lineRule="auto"/>
              <w:rPr>
                <w:rFonts w:ascii="Times New Roman" w:hAnsi="Times New Roman" w:cs="Times New Roman"/>
                <w:bCs/>
                <w:sz w:val="24"/>
                <w:szCs w:val="24"/>
              </w:rPr>
            </w:pPr>
            <w:r>
              <w:rPr>
                <w:rFonts w:ascii="Times New Roman" w:hAnsi="Times New Roman" w:cs="Times New Roman"/>
                <w:bCs/>
                <w:sz w:val="24"/>
                <w:szCs w:val="24"/>
              </w:rPr>
              <w:t>«</w:t>
            </w:r>
            <w:proofErr w:type="spellStart"/>
            <w:r w:rsidR="00D60804">
              <w:rPr>
                <w:rFonts w:ascii="Times New Roman" w:hAnsi="Times New Roman" w:cs="Times New Roman"/>
                <w:bCs/>
                <w:sz w:val="24"/>
                <w:szCs w:val="24"/>
              </w:rPr>
              <w:t>Обєднання</w:t>
            </w:r>
            <w:proofErr w:type="spellEnd"/>
            <w:r w:rsidR="00D60804">
              <w:rPr>
                <w:rFonts w:ascii="Times New Roman" w:hAnsi="Times New Roman" w:cs="Times New Roman"/>
                <w:bCs/>
                <w:sz w:val="24"/>
                <w:szCs w:val="24"/>
              </w:rPr>
              <w:t xml:space="preserve"> зусиль дошкільного закладу і батьків – запорука успішної </w:t>
            </w:r>
            <w:r w:rsidR="00D60804">
              <w:rPr>
                <w:rFonts w:ascii="Times New Roman" w:hAnsi="Times New Roman" w:cs="Times New Roman"/>
                <w:bCs/>
                <w:sz w:val="24"/>
                <w:szCs w:val="24"/>
              </w:rPr>
              <w:lastRenderedPageBreak/>
              <w:t>адаптації»</w:t>
            </w:r>
          </w:p>
          <w:p w:rsidR="00D60804" w:rsidRDefault="002A6A54" w:rsidP="00E25F8D">
            <w:pPr>
              <w:pStyle w:val="a3"/>
              <w:numPr>
                <w:ilvl w:val="0"/>
                <w:numId w:val="22"/>
              </w:num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044A39">
              <w:rPr>
                <w:rFonts w:ascii="Times New Roman" w:hAnsi="Times New Roman" w:cs="Times New Roman"/>
                <w:bCs/>
                <w:sz w:val="24"/>
                <w:szCs w:val="24"/>
              </w:rPr>
              <w:t>«Розвиваємо мовлення з колиски»</w:t>
            </w:r>
          </w:p>
          <w:p w:rsidR="00D60804" w:rsidRPr="00D60804" w:rsidRDefault="00D60804" w:rsidP="00D60804">
            <w:pPr>
              <w:spacing w:after="0" w:line="240" w:lineRule="auto"/>
              <w:ind w:left="304"/>
              <w:jc w:val="both"/>
              <w:rPr>
                <w:rFonts w:ascii="Times New Roman" w:hAnsi="Times New Roman" w:cs="Times New Roman"/>
                <w:bCs/>
                <w:sz w:val="24"/>
                <w:szCs w:val="24"/>
              </w:rPr>
            </w:pPr>
            <w:r w:rsidRPr="00D60804">
              <w:rPr>
                <w:rFonts w:ascii="Times New Roman" w:hAnsi="Times New Roman" w:cs="Times New Roman"/>
                <w:bCs/>
                <w:sz w:val="24"/>
                <w:szCs w:val="24"/>
              </w:rPr>
              <w:t>Молодша група «Карапузики»</w:t>
            </w:r>
            <w:r w:rsidR="002A6A54" w:rsidRPr="00D60804">
              <w:rPr>
                <w:rFonts w:ascii="Times New Roman" w:hAnsi="Times New Roman" w:cs="Times New Roman"/>
                <w:bCs/>
                <w:sz w:val="24"/>
                <w:szCs w:val="24"/>
              </w:rPr>
              <w:t xml:space="preserve">   </w:t>
            </w:r>
          </w:p>
          <w:p w:rsidR="002A6A54" w:rsidRDefault="00D60804" w:rsidP="00E25F8D">
            <w:pPr>
              <w:pStyle w:val="a3"/>
              <w:numPr>
                <w:ilvl w:val="0"/>
                <w:numId w:val="23"/>
              </w:numPr>
              <w:spacing w:after="0" w:line="240" w:lineRule="auto"/>
              <w:jc w:val="both"/>
              <w:rPr>
                <w:rFonts w:ascii="Times New Roman" w:hAnsi="Times New Roman" w:cs="Times New Roman"/>
                <w:bCs/>
                <w:sz w:val="24"/>
                <w:szCs w:val="24"/>
              </w:rPr>
            </w:pPr>
            <w:r w:rsidRPr="00D60804">
              <w:rPr>
                <w:rFonts w:ascii="Times New Roman" w:hAnsi="Times New Roman" w:cs="Times New Roman"/>
                <w:bCs/>
                <w:sz w:val="24"/>
                <w:szCs w:val="24"/>
              </w:rPr>
              <w:t>«</w:t>
            </w:r>
            <w:proofErr w:type="spellStart"/>
            <w:r w:rsidRPr="00D60804">
              <w:rPr>
                <w:rFonts w:ascii="Times New Roman" w:hAnsi="Times New Roman" w:cs="Times New Roman"/>
                <w:bCs/>
                <w:sz w:val="24"/>
                <w:szCs w:val="24"/>
              </w:rPr>
              <w:t>Освітньо</w:t>
            </w:r>
            <w:proofErr w:type="spellEnd"/>
            <w:r w:rsidRPr="00D60804">
              <w:rPr>
                <w:rFonts w:ascii="Times New Roman" w:hAnsi="Times New Roman" w:cs="Times New Roman"/>
                <w:bCs/>
                <w:sz w:val="24"/>
                <w:szCs w:val="24"/>
              </w:rPr>
              <w:t>-організаційна діяльність дітей молодшого дошкільного ві</w:t>
            </w:r>
            <w:r>
              <w:rPr>
                <w:rFonts w:ascii="Times New Roman" w:hAnsi="Times New Roman" w:cs="Times New Roman"/>
                <w:bCs/>
                <w:sz w:val="24"/>
                <w:szCs w:val="24"/>
              </w:rPr>
              <w:t>к»</w:t>
            </w:r>
          </w:p>
          <w:p w:rsidR="00D60804" w:rsidRDefault="00D60804" w:rsidP="00E25F8D">
            <w:pPr>
              <w:pStyle w:val="a3"/>
              <w:numPr>
                <w:ilvl w:val="0"/>
                <w:numId w:val="23"/>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«Від молодшої до середньої групи: наш рік у садочку»</w:t>
            </w:r>
          </w:p>
          <w:p w:rsidR="00D60804" w:rsidRDefault="00D60804" w:rsidP="00D60804">
            <w:pPr>
              <w:spacing w:after="0" w:line="240" w:lineRule="auto"/>
              <w:ind w:left="360"/>
              <w:jc w:val="both"/>
              <w:rPr>
                <w:rFonts w:ascii="Times New Roman" w:hAnsi="Times New Roman" w:cs="Times New Roman"/>
                <w:bCs/>
                <w:sz w:val="24"/>
                <w:szCs w:val="24"/>
              </w:rPr>
            </w:pPr>
            <w:r w:rsidRPr="00D60804">
              <w:rPr>
                <w:rFonts w:ascii="Times New Roman" w:hAnsi="Times New Roman" w:cs="Times New Roman"/>
                <w:bCs/>
                <w:sz w:val="24"/>
                <w:szCs w:val="24"/>
              </w:rPr>
              <w:t>Молодша група</w:t>
            </w:r>
          </w:p>
          <w:p w:rsidR="00D60804" w:rsidRDefault="00D60804" w:rsidP="00D60804">
            <w:pPr>
              <w:spacing w:after="0" w:line="240" w:lineRule="auto"/>
              <w:ind w:left="360"/>
              <w:jc w:val="both"/>
              <w:rPr>
                <w:rFonts w:ascii="Times New Roman" w:hAnsi="Times New Roman" w:cs="Times New Roman"/>
                <w:bCs/>
                <w:sz w:val="24"/>
                <w:szCs w:val="24"/>
              </w:rPr>
            </w:pPr>
            <w:r>
              <w:rPr>
                <w:rFonts w:ascii="Times New Roman" w:hAnsi="Times New Roman" w:cs="Times New Roman"/>
                <w:bCs/>
                <w:sz w:val="24"/>
                <w:szCs w:val="24"/>
              </w:rPr>
              <w:t>«</w:t>
            </w:r>
            <w:proofErr w:type="spellStart"/>
            <w:r>
              <w:rPr>
                <w:rFonts w:ascii="Times New Roman" w:hAnsi="Times New Roman" w:cs="Times New Roman"/>
                <w:bCs/>
                <w:sz w:val="24"/>
                <w:szCs w:val="24"/>
              </w:rPr>
              <w:t>Чомучки</w:t>
            </w:r>
            <w:proofErr w:type="spellEnd"/>
            <w:r>
              <w:rPr>
                <w:rFonts w:ascii="Times New Roman" w:hAnsi="Times New Roman" w:cs="Times New Roman"/>
                <w:bCs/>
                <w:sz w:val="24"/>
                <w:szCs w:val="24"/>
              </w:rPr>
              <w:t>»</w:t>
            </w:r>
          </w:p>
          <w:p w:rsidR="00D60804" w:rsidRPr="00E04A37" w:rsidRDefault="002D32FB" w:rsidP="00E04A37">
            <w:pPr>
              <w:pStyle w:val="a3"/>
              <w:numPr>
                <w:ilvl w:val="0"/>
                <w:numId w:val="2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«Давайте знайомитися»</w:t>
            </w:r>
          </w:p>
          <w:p w:rsidR="00D60804" w:rsidRPr="002D32FB" w:rsidRDefault="002D32FB" w:rsidP="002D32FB">
            <w:pPr>
              <w:pStyle w:val="a3"/>
              <w:numPr>
                <w:ilvl w:val="0"/>
                <w:numId w:val="26"/>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«Розвиваємо мовлення дітей.»</w:t>
            </w:r>
          </w:p>
          <w:p w:rsidR="00D60804" w:rsidRDefault="00D60804" w:rsidP="00D60804">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Середня група «Сонечко»</w:t>
            </w:r>
          </w:p>
          <w:p w:rsidR="00D60804" w:rsidRDefault="00D60804" w:rsidP="00E25F8D">
            <w:pPr>
              <w:pStyle w:val="a3"/>
              <w:numPr>
                <w:ilvl w:val="0"/>
                <w:numId w:val="2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«Дитячий садок – другий дім. Як разом виховати щасливу дитину</w:t>
            </w:r>
            <w:r w:rsidRPr="00D60804">
              <w:rPr>
                <w:rFonts w:ascii="Times New Roman" w:hAnsi="Times New Roman" w:cs="Times New Roman"/>
                <w:bCs/>
                <w:sz w:val="24"/>
                <w:szCs w:val="24"/>
              </w:rPr>
              <w:t>.</w:t>
            </w:r>
          </w:p>
          <w:p w:rsidR="00D60804" w:rsidRDefault="00D60804" w:rsidP="00E25F8D">
            <w:pPr>
              <w:pStyle w:val="a3"/>
              <w:numPr>
                <w:ilvl w:val="0"/>
                <w:numId w:val="24"/>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«Моя сім</w:t>
            </w:r>
            <w:r w:rsidRPr="00D60804">
              <w:rPr>
                <w:rFonts w:ascii="Times New Roman" w:hAnsi="Times New Roman" w:cs="Times New Roman"/>
                <w:bCs/>
                <w:sz w:val="24"/>
                <w:szCs w:val="24"/>
                <w:lang w:val="ru-RU"/>
              </w:rPr>
              <w:t>`</w:t>
            </w:r>
            <w:r>
              <w:rPr>
                <w:rFonts w:ascii="Times New Roman" w:hAnsi="Times New Roman" w:cs="Times New Roman"/>
                <w:bCs/>
                <w:sz w:val="24"/>
                <w:szCs w:val="24"/>
              </w:rPr>
              <w:t>я – що може бути дорожче!»</w:t>
            </w:r>
          </w:p>
          <w:p w:rsidR="00E25F8D" w:rsidRDefault="00E25F8D" w:rsidP="00E25F8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Середня група «</w:t>
            </w:r>
            <w:proofErr w:type="spellStart"/>
            <w:r>
              <w:rPr>
                <w:rFonts w:ascii="Times New Roman" w:hAnsi="Times New Roman" w:cs="Times New Roman"/>
                <w:bCs/>
                <w:sz w:val="24"/>
                <w:szCs w:val="24"/>
              </w:rPr>
              <w:t>Смайлики</w:t>
            </w:r>
            <w:proofErr w:type="spellEnd"/>
            <w:r>
              <w:rPr>
                <w:rFonts w:ascii="Times New Roman" w:hAnsi="Times New Roman" w:cs="Times New Roman"/>
                <w:bCs/>
                <w:sz w:val="24"/>
                <w:szCs w:val="24"/>
              </w:rPr>
              <w:t>»</w:t>
            </w:r>
          </w:p>
          <w:p w:rsidR="00E25F8D" w:rsidRDefault="00E25F8D" w:rsidP="00E25F8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r w:rsidR="002D32FB">
              <w:rPr>
                <w:rFonts w:ascii="Times New Roman" w:hAnsi="Times New Roman" w:cs="Times New Roman"/>
                <w:bCs/>
                <w:sz w:val="24"/>
                <w:szCs w:val="24"/>
              </w:rPr>
              <w:t xml:space="preserve"> «</w:t>
            </w:r>
            <w:r w:rsidR="00044A39">
              <w:rPr>
                <w:rFonts w:ascii="Times New Roman" w:hAnsi="Times New Roman" w:cs="Times New Roman"/>
                <w:bCs/>
                <w:sz w:val="24"/>
                <w:szCs w:val="24"/>
              </w:rPr>
              <w:t>Знайомство»</w:t>
            </w:r>
          </w:p>
          <w:p w:rsidR="00E25F8D" w:rsidRDefault="00E25F8D" w:rsidP="00E25F8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r w:rsidR="002D32FB">
              <w:rPr>
                <w:rFonts w:ascii="Times New Roman" w:hAnsi="Times New Roman" w:cs="Times New Roman"/>
                <w:bCs/>
                <w:sz w:val="24"/>
                <w:szCs w:val="24"/>
              </w:rPr>
              <w:t xml:space="preserve"> «Крокуємо разом»</w:t>
            </w:r>
          </w:p>
          <w:p w:rsidR="00E25F8D" w:rsidRDefault="00E25F8D" w:rsidP="00E25F8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Старша група «Метелики»</w:t>
            </w:r>
          </w:p>
          <w:p w:rsidR="00E25F8D" w:rsidRDefault="00E25F8D" w:rsidP="00E25F8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1.</w:t>
            </w:r>
            <w:r w:rsidR="00E04A37">
              <w:rPr>
                <w:rFonts w:ascii="Times New Roman" w:hAnsi="Times New Roman" w:cs="Times New Roman"/>
                <w:bCs/>
                <w:sz w:val="24"/>
                <w:szCs w:val="24"/>
              </w:rPr>
              <w:t xml:space="preserve"> «</w:t>
            </w:r>
            <w:proofErr w:type="spellStart"/>
            <w:r w:rsidR="00E04A37">
              <w:rPr>
                <w:rFonts w:ascii="Times New Roman" w:hAnsi="Times New Roman" w:cs="Times New Roman"/>
                <w:bCs/>
                <w:sz w:val="24"/>
                <w:szCs w:val="24"/>
              </w:rPr>
              <w:t>Дошколярики</w:t>
            </w:r>
            <w:proofErr w:type="spellEnd"/>
            <w:r w:rsidR="00E04A37">
              <w:rPr>
                <w:rFonts w:ascii="Times New Roman" w:hAnsi="Times New Roman" w:cs="Times New Roman"/>
                <w:bCs/>
                <w:sz w:val="24"/>
                <w:szCs w:val="24"/>
              </w:rPr>
              <w:t>.»</w:t>
            </w:r>
          </w:p>
          <w:p w:rsidR="00E25F8D" w:rsidRDefault="00E25F8D" w:rsidP="00E25F8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r w:rsidR="00E04A37">
              <w:rPr>
                <w:rFonts w:ascii="Times New Roman" w:hAnsi="Times New Roman" w:cs="Times New Roman"/>
                <w:bCs/>
                <w:sz w:val="24"/>
                <w:szCs w:val="24"/>
              </w:rPr>
              <w:t xml:space="preserve"> «Підсумок року. Майбутні школярі»</w:t>
            </w:r>
          </w:p>
          <w:p w:rsidR="00E25F8D" w:rsidRDefault="00E25F8D" w:rsidP="00E25F8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Старша група «Зірочки»</w:t>
            </w:r>
          </w:p>
          <w:p w:rsidR="00E25F8D" w:rsidRDefault="00E25F8D" w:rsidP="00E25F8D">
            <w:pPr>
              <w:pStyle w:val="a3"/>
              <w:numPr>
                <w:ilvl w:val="0"/>
                <w:numId w:val="2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«Особливості розвитку </w:t>
            </w:r>
            <w:r>
              <w:rPr>
                <w:rFonts w:ascii="Times New Roman" w:hAnsi="Times New Roman" w:cs="Times New Roman"/>
                <w:bCs/>
                <w:sz w:val="24"/>
                <w:szCs w:val="24"/>
              </w:rPr>
              <w:lastRenderedPageBreak/>
              <w:t>дітей</w:t>
            </w:r>
            <w:r w:rsidR="005626FE">
              <w:rPr>
                <w:rFonts w:ascii="Times New Roman" w:hAnsi="Times New Roman" w:cs="Times New Roman"/>
                <w:bCs/>
                <w:sz w:val="24"/>
                <w:szCs w:val="24"/>
              </w:rPr>
              <w:t xml:space="preserve"> шостого року життя</w:t>
            </w:r>
          </w:p>
          <w:p w:rsidR="00E25F8D" w:rsidRPr="005626FE" w:rsidRDefault="005626FE" w:rsidP="00E25F8D">
            <w:pPr>
              <w:pStyle w:val="a3"/>
              <w:numPr>
                <w:ilvl w:val="0"/>
                <w:numId w:val="25"/>
              </w:num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«На порозі до школи»</w:t>
            </w:r>
          </w:p>
        </w:tc>
        <w:tc>
          <w:tcPr>
            <w:tcW w:w="1417" w:type="dxa"/>
          </w:tcPr>
          <w:p w:rsidR="000B3973" w:rsidRDefault="000B3973" w:rsidP="00A238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Березень</w:t>
            </w: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2A6A54" w:rsidRDefault="002A6A54" w:rsidP="00A238DE">
            <w:pPr>
              <w:spacing w:after="0" w:line="240" w:lineRule="auto"/>
              <w:jc w:val="center"/>
              <w:rPr>
                <w:rFonts w:ascii="Times New Roman" w:hAnsi="Times New Roman" w:cs="Times New Roman"/>
                <w:sz w:val="24"/>
                <w:szCs w:val="24"/>
              </w:rPr>
            </w:pPr>
          </w:p>
          <w:p w:rsidR="00044A39" w:rsidRDefault="00044A39" w:rsidP="00A238DE">
            <w:pPr>
              <w:spacing w:after="0" w:line="240" w:lineRule="auto"/>
              <w:jc w:val="center"/>
              <w:rPr>
                <w:rFonts w:ascii="Times New Roman" w:hAnsi="Times New Roman" w:cs="Times New Roman"/>
                <w:sz w:val="24"/>
                <w:szCs w:val="24"/>
              </w:rPr>
            </w:pPr>
          </w:p>
          <w:p w:rsidR="00D60804" w:rsidRDefault="002A6A54" w:rsidP="00A238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Серпень</w:t>
            </w: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C47879" w:rsidP="00A238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044A39">
            <w:pPr>
              <w:spacing w:after="0" w:line="240" w:lineRule="auto"/>
              <w:rPr>
                <w:rFonts w:ascii="Times New Roman" w:hAnsi="Times New Roman" w:cs="Times New Roman"/>
                <w:sz w:val="24"/>
                <w:szCs w:val="24"/>
              </w:rPr>
            </w:pPr>
          </w:p>
          <w:p w:rsidR="00C47879" w:rsidRDefault="00C47879" w:rsidP="00044A39">
            <w:pPr>
              <w:spacing w:after="0" w:line="240" w:lineRule="auto"/>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Серпень </w:t>
            </w: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C47879" w:rsidRDefault="00C47879"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Травень </w:t>
            </w: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E04A37" w:rsidRDefault="00E04A37" w:rsidP="00A238DE">
            <w:pPr>
              <w:spacing w:after="0" w:line="240" w:lineRule="auto"/>
              <w:jc w:val="center"/>
              <w:rPr>
                <w:rFonts w:ascii="Times New Roman" w:hAnsi="Times New Roman" w:cs="Times New Roman"/>
                <w:sz w:val="24"/>
                <w:szCs w:val="24"/>
              </w:rPr>
            </w:pPr>
          </w:p>
          <w:p w:rsidR="00C47879" w:rsidRDefault="00C47879" w:rsidP="00A238DE">
            <w:pPr>
              <w:spacing w:after="0" w:line="240" w:lineRule="auto"/>
              <w:jc w:val="center"/>
              <w:rPr>
                <w:rFonts w:ascii="Times New Roman" w:hAnsi="Times New Roman" w:cs="Times New Roman"/>
                <w:sz w:val="24"/>
                <w:szCs w:val="24"/>
              </w:rPr>
            </w:pPr>
          </w:p>
          <w:p w:rsidR="00D60804" w:rsidRDefault="00D60804" w:rsidP="00D608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Серпень </w:t>
            </w:r>
          </w:p>
          <w:p w:rsidR="002D32FB" w:rsidRDefault="002D32FB" w:rsidP="00D60804">
            <w:pPr>
              <w:spacing w:after="0" w:line="240" w:lineRule="auto"/>
              <w:jc w:val="center"/>
              <w:rPr>
                <w:rFonts w:ascii="Times New Roman" w:hAnsi="Times New Roman" w:cs="Times New Roman"/>
                <w:sz w:val="24"/>
                <w:szCs w:val="24"/>
              </w:rPr>
            </w:pPr>
          </w:p>
          <w:p w:rsidR="002D32FB" w:rsidRDefault="002D32FB" w:rsidP="00D60804">
            <w:pPr>
              <w:spacing w:after="0" w:line="240" w:lineRule="auto"/>
              <w:jc w:val="center"/>
              <w:rPr>
                <w:rFonts w:ascii="Times New Roman" w:hAnsi="Times New Roman" w:cs="Times New Roman"/>
                <w:sz w:val="24"/>
                <w:szCs w:val="24"/>
              </w:rPr>
            </w:pPr>
          </w:p>
          <w:p w:rsidR="00D60804" w:rsidRDefault="00D60804" w:rsidP="00D608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Травень </w:t>
            </w:r>
          </w:p>
          <w:p w:rsidR="00D60804" w:rsidRDefault="00D60804" w:rsidP="00D60804">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A238DE">
            <w:pPr>
              <w:spacing w:after="0" w:line="240" w:lineRule="auto"/>
              <w:jc w:val="center"/>
              <w:rPr>
                <w:rFonts w:ascii="Times New Roman" w:hAnsi="Times New Roman" w:cs="Times New Roman"/>
                <w:sz w:val="24"/>
                <w:szCs w:val="24"/>
              </w:rPr>
            </w:pPr>
          </w:p>
          <w:p w:rsidR="00D60804" w:rsidRDefault="00D60804" w:rsidP="00D608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Серпень </w:t>
            </w:r>
          </w:p>
          <w:p w:rsidR="00D60804" w:rsidRDefault="00D60804" w:rsidP="00D60804">
            <w:pPr>
              <w:spacing w:after="0" w:line="240" w:lineRule="auto"/>
              <w:jc w:val="center"/>
              <w:rPr>
                <w:rFonts w:ascii="Times New Roman" w:hAnsi="Times New Roman" w:cs="Times New Roman"/>
                <w:sz w:val="24"/>
                <w:szCs w:val="24"/>
              </w:rPr>
            </w:pPr>
          </w:p>
          <w:p w:rsidR="00D60804" w:rsidRDefault="00D60804" w:rsidP="00D60804">
            <w:pPr>
              <w:spacing w:after="0" w:line="240" w:lineRule="auto"/>
              <w:jc w:val="center"/>
              <w:rPr>
                <w:rFonts w:ascii="Times New Roman" w:hAnsi="Times New Roman" w:cs="Times New Roman"/>
                <w:sz w:val="24"/>
                <w:szCs w:val="24"/>
              </w:rPr>
            </w:pPr>
          </w:p>
          <w:p w:rsidR="00D60804" w:rsidRDefault="00D60804" w:rsidP="00D60804">
            <w:pPr>
              <w:spacing w:after="0" w:line="240" w:lineRule="auto"/>
              <w:jc w:val="center"/>
              <w:rPr>
                <w:rFonts w:ascii="Times New Roman" w:hAnsi="Times New Roman" w:cs="Times New Roman"/>
                <w:sz w:val="24"/>
                <w:szCs w:val="24"/>
              </w:rPr>
            </w:pPr>
          </w:p>
          <w:p w:rsidR="00D60804" w:rsidRDefault="00D60804" w:rsidP="00D60804">
            <w:pPr>
              <w:spacing w:after="0" w:line="240" w:lineRule="auto"/>
              <w:jc w:val="center"/>
              <w:rPr>
                <w:rFonts w:ascii="Times New Roman" w:hAnsi="Times New Roman" w:cs="Times New Roman"/>
                <w:sz w:val="24"/>
                <w:szCs w:val="24"/>
              </w:rPr>
            </w:pPr>
          </w:p>
          <w:p w:rsidR="00D60804" w:rsidRDefault="00D60804" w:rsidP="00D60804">
            <w:pPr>
              <w:spacing w:after="0" w:line="240" w:lineRule="auto"/>
              <w:jc w:val="center"/>
              <w:rPr>
                <w:rFonts w:ascii="Times New Roman" w:hAnsi="Times New Roman" w:cs="Times New Roman"/>
                <w:sz w:val="24"/>
                <w:szCs w:val="24"/>
              </w:rPr>
            </w:pPr>
          </w:p>
          <w:p w:rsidR="00D60804" w:rsidRDefault="00D60804" w:rsidP="00D60804">
            <w:pPr>
              <w:spacing w:after="0" w:line="240" w:lineRule="auto"/>
              <w:jc w:val="center"/>
              <w:rPr>
                <w:rFonts w:ascii="Times New Roman" w:hAnsi="Times New Roman" w:cs="Times New Roman"/>
                <w:sz w:val="24"/>
                <w:szCs w:val="24"/>
              </w:rPr>
            </w:pPr>
          </w:p>
          <w:p w:rsidR="00D60804" w:rsidRDefault="00D60804" w:rsidP="00D6080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Квітень </w:t>
            </w:r>
          </w:p>
          <w:p w:rsidR="005626FE" w:rsidRDefault="005626FE" w:rsidP="00A238DE">
            <w:pPr>
              <w:spacing w:after="0" w:line="240" w:lineRule="auto"/>
              <w:jc w:val="center"/>
              <w:rPr>
                <w:rFonts w:ascii="Times New Roman" w:hAnsi="Times New Roman" w:cs="Times New Roman"/>
                <w:sz w:val="24"/>
                <w:szCs w:val="24"/>
              </w:rPr>
            </w:pPr>
          </w:p>
          <w:p w:rsidR="005626FE" w:rsidRDefault="005626FE" w:rsidP="00A238DE">
            <w:pPr>
              <w:spacing w:after="0" w:line="240" w:lineRule="auto"/>
              <w:jc w:val="center"/>
              <w:rPr>
                <w:rFonts w:ascii="Times New Roman" w:hAnsi="Times New Roman" w:cs="Times New Roman"/>
                <w:sz w:val="24"/>
                <w:szCs w:val="24"/>
              </w:rPr>
            </w:pPr>
          </w:p>
          <w:p w:rsidR="005626FE" w:rsidRDefault="005626FE" w:rsidP="00A238DE">
            <w:pPr>
              <w:spacing w:after="0" w:line="240" w:lineRule="auto"/>
              <w:jc w:val="center"/>
              <w:rPr>
                <w:rFonts w:ascii="Times New Roman" w:hAnsi="Times New Roman" w:cs="Times New Roman"/>
                <w:sz w:val="24"/>
                <w:szCs w:val="24"/>
              </w:rPr>
            </w:pPr>
          </w:p>
          <w:p w:rsidR="00044A39" w:rsidRDefault="00044A39" w:rsidP="00C47879">
            <w:pPr>
              <w:spacing w:after="0" w:line="240" w:lineRule="auto"/>
              <w:rPr>
                <w:rFonts w:ascii="Times New Roman" w:hAnsi="Times New Roman" w:cs="Times New Roman"/>
                <w:sz w:val="24"/>
                <w:szCs w:val="24"/>
              </w:rPr>
            </w:pPr>
          </w:p>
          <w:p w:rsidR="00044A39" w:rsidRDefault="00044A39" w:rsidP="00044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Серпень</w:t>
            </w:r>
          </w:p>
          <w:p w:rsidR="005626FE" w:rsidRDefault="005626FE" w:rsidP="00044A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Квітень </w:t>
            </w:r>
          </w:p>
          <w:p w:rsidR="005626FE" w:rsidRDefault="005626FE" w:rsidP="005626FE">
            <w:pPr>
              <w:spacing w:after="0" w:line="240" w:lineRule="auto"/>
              <w:rPr>
                <w:rFonts w:ascii="Times New Roman" w:hAnsi="Times New Roman" w:cs="Times New Roman"/>
                <w:sz w:val="24"/>
                <w:szCs w:val="24"/>
              </w:rPr>
            </w:pPr>
          </w:p>
          <w:p w:rsidR="00E04A37" w:rsidRDefault="00E04A37" w:rsidP="005626FE">
            <w:pPr>
              <w:spacing w:after="0" w:line="240" w:lineRule="auto"/>
              <w:rPr>
                <w:rFonts w:ascii="Times New Roman" w:hAnsi="Times New Roman" w:cs="Times New Roman"/>
                <w:sz w:val="24"/>
                <w:szCs w:val="24"/>
              </w:rPr>
            </w:pPr>
          </w:p>
          <w:p w:rsidR="005626FE" w:rsidRDefault="005626FE" w:rsidP="00E04A37">
            <w:pPr>
              <w:spacing w:after="0" w:line="240" w:lineRule="auto"/>
              <w:rPr>
                <w:rFonts w:ascii="Times New Roman" w:hAnsi="Times New Roman" w:cs="Times New Roman"/>
                <w:sz w:val="24"/>
                <w:szCs w:val="24"/>
              </w:rPr>
            </w:pPr>
            <w:r>
              <w:rPr>
                <w:rFonts w:ascii="Times New Roman" w:hAnsi="Times New Roman" w:cs="Times New Roman"/>
                <w:sz w:val="24"/>
                <w:szCs w:val="24"/>
              </w:rPr>
              <w:t>Серпень</w:t>
            </w:r>
          </w:p>
          <w:p w:rsidR="005626FE" w:rsidRDefault="005626FE" w:rsidP="00A238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Березень </w:t>
            </w:r>
          </w:p>
          <w:p w:rsidR="005626FE" w:rsidRDefault="005626FE" w:rsidP="00A238DE">
            <w:pPr>
              <w:spacing w:after="0" w:line="240" w:lineRule="auto"/>
              <w:jc w:val="center"/>
              <w:rPr>
                <w:rFonts w:ascii="Times New Roman" w:hAnsi="Times New Roman" w:cs="Times New Roman"/>
                <w:sz w:val="24"/>
                <w:szCs w:val="24"/>
              </w:rPr>
            </w:pPr>
          </w:p>
          <w:p w:rsidR="00E04A37" w:rsidRDefault="00E04A37" w:rsidP="00A238DE">
            <w:pPr>
              <w:spacing w:after="0" w:line="240" w:lineRule="auto"/>
              <w:jc w:val="center"/>
              <w:rPr>
                <w:rFonts w:ascii="Times New Roman" w:hAnsi="Times New Roman" w:cs="Times New Roman"/>
                <w:sz w:val="24"/>
                <w:szCs w:val="24"/>
              </w:rPr>
            </w:pPr>
          </w:p>
          <w:p w:rsidR="00E04A37" w:rsidRDefault="00E04A37" w:rsidP="00A238DE">
            <w:pPr>
              <w:spacing w:after="0" w:line="240" w:lineRule="auto"/>
              <w:jc w:val="center"/>
              <w:rPr>
                <w:rFonts w:ascii="Times New Roman" w:hAnsi="Times New Roman" w:cs="Times New Roman"/>
                <w:sz w:val="24"/>
                <w:szCs w:val="24"/>
              </w:rPr>
            </w:pPr>
          </w:p>
          <w:p w:rsidR="002A6A54" w:rsidRDefault="005626FE" w:rsidP="00A238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Серпень</w:t>
            </w:r>
            <w:r w:rsidR="002A6A54">
              <w:rPr>
                <w:rFonts w:ascii="Times New Roman" w:hAnsi="Times New Roman" w:cs="Times New Roman"/>
                <w:sz w:val="24"/>
                <w:szCs w:val="24"/>
              </w:rPr>
              <w:t xml:space="preserve"> </w:t>
            </w:r>
          </w:p>
          <w:p w:rsidR="005626FE" w:rsidRDefault="005626FE" w:rsidP="00A238DE">
            <w:pPr>
              <w:spacing w:after="0" w:line="240" w:lineRule="auto"/>
              <w:jc w:val="center"/>
              <w:rPr>
                <w:rFonts w:ascii="Times New Roman" w:hAnsi="Times New Roman" w:cs="Times New Roman"/>
                <w:sz w:val="24"/>
                <w:szCs w:val="24"/>
              </w:rPr>
            </w:pPr>
          </w:p>
          <w:p w:rsidR="005626FE" w:rsidRDefault="005626FE" w:rsidP="00A238DE">
            <w:pPr>
              <w:spacing w:after="0" w:line="240" w:lineRule="auto"/>
              <w:jc w:val="center"/>
              <w:rPr>
                <w:rFonts w:ascii="Times New Roman" w:hAnsi="Times New Roman" w:cs="Times New Roman"/>
                <w:sz w:val="24"/>
                <w:szCs w:val="24"/>
              </w:rPr>
            </w:pPr>
          </w:p>
          <w:p w:rsidR="005626FE" w:rsidRDefault="005626FE" w:rsidP="00A238DE">
            <w:pPr>
              <w:spacing w:after="0" w:line="240" w:lineRule="auto"/>
              <w:jc w:val="center"/>
              <w:rPr>
                <w:rFonts w:ascii="Times New Roman" w:hAnsi="Times New Roman" w:cs="Times New Roman"/>
                <w:sz w:val="24"/>
                <w:szCs w:val="24"/>
              </w:rPr>
            </w:pPr>
          </w:p>
          <w:p w:rsidR="005626FE" w:rsidRDefault="005626FE" w:rsidP="00A238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Березень </w:t>
            </w:r>
          </w:p>
        </w:tc>
        <w:tc>
          <w:tcPr>
            <w:tcW w:w="2109" w:type="dxa"/>
          </w:tcPr>
          <w:p w:rsidR="000B3973" w:rsidRPr="000B3973" w:rsidRDefault="000B3973" w:rsidP="000B3973">
            <w:pPr>
              <w:spacing w:after="0" w:line="240" w:lineRule="auto"/>
              <w:jc w:val="center"/>
              <w:rPr>
                <w:rFonts w:ascii="Times New Roman" w:hAnsi="Times New Roman" w:cs="Times New Roman"/>
                <w:sz w:val="24"/>
                <w:szCs w:val="24"/>
              </w:rPr>
            </w:pPr>
            <w:r w:rsidRPr="000B3973">
              <w:rPr>
                <w:rFonts w:ascii="Times New Roman" w:hAnsi="Times New Roman" w:cs="Times New Roman"/>
                <w:sz w:val="24"/>
                <w:szCs w:val="24"/>
              </w:rPr>
              <w:lastRenderedPageBreak/>
              <w:t>Директор,</w:t>
            </w:r>
          </w:p>
          <w:p w:rsidR="000B3973" w:rsidRPr="000B3973" w:rsidRDefault="000B3973" w:rsidP="000B3973">
            <w:pPr>
              <w:spacing w:after="0" w:line="240" w:lineRule="auto"/>
              <w:jc w:val="center"/>
              <w:rPr>
                <w:rFonts w:ascii="Times New Roman" w:hAnsi="Times New Roman" w:cs="Times New Roman"/>
                <w:sz w:val="24"/>
                <w:szCs w:val="24"/>
              </w:rPr>
            </w:pPr>
            <w:r w:rsidRPr="000B3973">
              <w:rPr>
                <w:rFonts w:ascii="Times New Roman" w:hAnsi="Times New Roman" w:cs="Times New Roman"/>
                <w:sz w:val="24"/>
                <w:szCs w:val="24"/>
              </w:rPr>
              <w:t>Вихователь-методист,</w:t>
            </w:r>
          </w:p>
          <w:p w:rsidR="000B3973" w:rsidRDefault="002A6A54" w:rsidP="000B39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0B3973">
              <w:rPr>
                <w:rFonts w:ascii="Times New Roman" w:hAnsi="Times New Roman" w:cs="Times New Roman"/>
                <w:sz w:val="24"/>
                <w:szCs w:val="24"/>
              </w:rPr>
              <w:t>едагоги</w:t>
            </w: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044A39" w:rsidRDefault="00044A39"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 Гуменна Г.В.</w:t>
            </w: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0B3973">
            <w:pPr>
              <w:spacing w:after="0" w:line="240" w:lineRule="auto"/>
              <w:jc w:val="center"/>
              <w:rPr>
                <w:rFonts w:ascii="Times New Roman" w:hAnsi="Times New Roman" w:cs="Times New Roman"/>
                <w:sz w:val="24"/>
                <w:szCs w:val="24"/>
              </w:rPr>
            </w:pPr>
          </w:p>
          <w:p w:rsidR="002A6A54" w:rsidRDefault="002A6A5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AB6729" w:rsidP="002A6A54">
            <w:pPr>
              <w:spacing w:after="0" w:line="240" w:lineRule="auto"/>
              <w:rPr>
                <w:rFonts w:ascii="Times New Roman" w:hAnsi="Times New Roman" w:cs="Times New Roman"/>
                <w:sz w:val="24"/>
                <w:szCs w:val="24"/>
              </w:rPr>
            </w:pPr>
            <w:r>
              <w:rPr>
                <w:rFonts w:ascii="Times New Roman" w:hAnsi="Times New Roman" w:cs="Times New Roman"/>
                <w:sz w:val="24"/>
                <w:szCs w:val="24"/>
              </w:rPr>
              <w:t>Гуменна Г.В.</w:t>
            </w: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C47879" w:rsidRDefault="00C47879"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Тавровська</w:t>
            </w:r>
            <w:proofErr w:type="spellEnd"/>
            <w:r>
              <w:rPr>
                <w:rFonts w:ascii="Times New Roman" w:hAnsi="Times New Roman" w:cs="Times New Roman"/>
                <w:sz w:val="24"/>
                <w:szCs w:val="24"/>
              </w:rPr>
              <w:t xml:space="preserve"> Т.М.</w:t>
            </w: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C47879" w:rsidRDefault="00C47879"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Тавровська</w:t>
            </w:r>
            <w:proofErr w:type="spellEnd"/>
            <w:r>
              <w:rPr>
                <w:rFonts w:ascii="Times New Roman" w:hAnsi="Times New Roman" w:cs="Times New Roman"/>
                <w:sz w:val="24"/>
                <w:szCs w:val="24"/>
              </w:rPr>
              <w:t xml:space="preserve"> Т.М.</w:t>
            </w: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E04A37" w:rsidRDefault="00E04A37" w:rsidP="002A6A54">
            <w:pPr>
              <w:spacing w:after="0" w:line="240" w:lineRule="auto"/>
              <w:rPr>
                <w:rFonts w:ascii="Times New Roman" w:hAnsi="Times New Roman" w:cs="Times New Roman"/>
                <w:sz w:val="24"/>
                <w:szCs w:val="24"/>
              </w:rPr>
            </w:pPr>
          </w:p>
          <w:p w:rsidR="00C47879" w:rsidRDefault="00C47879"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r>
              <w:rPr>
                <w:rFonts w:ascii="Times New Roman" w:hAnsi="Times New Roman" w:cs="Times New Roman"/>
                <w:sz w:val="24"/>
                <w:szCs w:val="24"/>
              </w:rPr>
              <w:t>Лугова С.В.</w:t>
            </w:r>
          </w:p>
          <w:p w:rsidR="002D32FB" w:rsidRDefault="002D32FB" w:rsidP="002A6A54">
            <w:pPr>
              <w:spacing w:after="0" w:line="240" w:lineRule="auto"/>
              <w:rPr>
                <w:rFonts w:ascii="Times New Roman" w:hAnsi="Times New Roman" w:cs="Times New Roman"/>
                <w:sz w:val="24"/>
                <w:szCs w:val="24"/>
              </w:rPr>
            </w:pPr>
          </w:p>
          <w:p w:rsidR="002D32FB" w:rsidRDefault="002D32FB"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r>
              <w:rPr>
                <w:rFonts w:ascii="Times New Roman" w:hAnsi="Times New Roman" w:cs="Times New Roman"/>
                <w:sz w:val="24"/>
                <w:szCs w:val="24"/>
              </w:rPr>
              <w:t>Лугова С.В.</w:t>
            </w: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E25F8D" w:rsidRDefault="00E25F8D" w:rsidP="00E25F8D">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Кулібаба</w:t>
            </w:r>
            <w:proofErr w:type="spellEnd"/>
            <w:r>
              <w:rPr>
                <w:rFonts w:ascii="Times New Roman" w:hAnsi="Times New Roman" w:cs="Times New Roman"/>
                <w:sz w:val="24"/>
                <w:szCs w:val="24"/>
              </w:rPr>
              <w:t xml:space="preserve"> О.Я.</w:t>
            </w: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Кулібаба</w:t>
            </w:r>
            <w:proofErr w:type="spellEnd"/>
            <w:r>
              <w:rPr>
                <w:rFonts w:ascii="Times New Roman" w:hAnsi="Times New Roman" w:cs="Times New Roman"/>
                <w:sz w:val="24"/>
                <w:szCs w:val="24"/>
              </w:rPr>
              <w:t xml:space="preserve"> О.Я.</w:t>
            </w: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044A39" w:rsidRDefault="00044A39" w:rsidP="002A6A54">
            <w:pPr>
              <w:spacing w:after="0" w:line="240" w:lineRule="auto"/>
              <w:rPr>
                <w:rFonts w:ascii="Times New Roman" w:hAnsi="Times New Roman" w:cs="Times New Roman"/>
                <w:sz w:val="24"/>
                <w:szCs w:val="24"/>
              </w:rPr>
            </w:pPr>
          </w:p>
          <w:p w:rsidR="00D60804" w:rsidRDefault="00E25F8D" w:rsidP="002A6A54">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Сизонюк</w:t>
            </w:r>
            <w:proofErr w:type="spellEnd"/>
            <w:r>
              <w:rPr>
                <w:rFonts w:ascii="Times New Roman" w:hAnsi="Times New Roman" w:cs="Times New Roman"/>
                <w:sz w:val="24"/>
                <w:szCs w:val="24"/>
              </w:rPr>
              <w:t xml:space="preserve"> Ю.О.</w:t>
            </w:r>
          </w:p>
          <w:p w:rsidR="00D60804" w:rsidRDefault="00D60804" w:rsidP="002A6A54">
            <w:pPr>
              <w:spacing w:after="0" w:line="240" w:lineRule="auto"/>
              <w:rPr>
                <w:rFonts w:ascii="Times New Roman" w:hAnsi="Times New Roman" w:cs="Times New Roman"/>
                <w:sz w:val="24"/>
                <w:szCs w:val="24"/>
              </w:rPr>
            </w:pPr>
          </w:p>
          <w:p w:rsidR="00D60804" w:rsidRDefault="00D60804" w:rsidP="002A6A54">
            <w:pPr>
              <w:spacing w:after="0" w:line="240" w:lineRule="auto"/>
              <w:rPr>
                <w:rFonts w:ascii="Times New Roman" w:hAnsi="Times New Roman" w:cs="Times New Roman"/>
                <w:sz w:val="24"/>
                <w:szCs w:val="24"/>
              </w:rPr>
            </w:pPr>
          </w:p>
          <w:p w:rsidR="00E04A37" w:rsidRDefault="00E04A37" w:rsidP="002A6A54">
            <w:pPr>
              <w:spacing w:after="0" w:line="240" w:lineRule="auto"/>
              <w:rPr>
                <w:rFonts w:ascii="Times New Roman" w:hAnsi="Times New Roman" w:cs="Times New Roman"/>
                <w:sz w:val="24"/>
                <w:szCs w:val="24"/>
              </w:rPr>
            </w:pPr>
          </w:p>
          <w:p w:rsidR="00D60804" w:rsidRDefault="005626FE" w:rsidP="002A6A54">
            <w:pPr>
              <w:spacing w:after="0" w:line="240" w:lineRule="auto"/>
              <w:rPr>
                <w:rFonts w:ascii="Times New Roman" w:hAnsi="Times New Roman" w:cs="Times New Roman"/>
                <w:sz w:val="24"/>
                <w:szCs w:val="24"/>
              </w:rPr>
            </w:pPr>
            <w:r>
              <w:rPr>
                <w:rFonts w:ascii="Times New Roman" w:hAnsi="Times New Roman" w:cs="Times New Roman"/>
                <w:sz w:val="24"/>
                <w:szCs w:val="24"/>
              </w:rPr>
              <w:t>Діденко Т.В.</w:t>
            </w:r>
          </w:p>
          <w:p w:rsidR="00D60804" w:rsidRDefault="005626FE" w:rsidP="002A6A54">
            <w:pPr>
              <w:spacing w:after="0" w:line="240" w:lineRule="auto"/>
              <w:rPr>
                <w:rFonts w:ascii="Times New Roman" w:hAnsi="Times New Roman" w:cs="Times New Roman"/>
                <w:sz w:val="24"/>
                <w:szCs w:val="24"/>
              </w:rPr>
            </w:pPr>
            <w:r>
              <w:rPr>
                <w:rFonts w:ascii="Times New Roman" w:hAnsi="Times New Roman" w:cs="Times New Roman"/>
                <w:sz w:val="24"/>
                <w:szCs w:val="24"/>
              </w:rPr>
              <w:t>Діденко Т.В.</w:t>
            </w:r>
          </w:p>
          <w:p w:rsidR="00D60804" w:rsidRDefault="00D60804" w:rsidP="002A6A54">
            <w:pPr>
              <w:spacing w:after="0" w:line="240" w:lineRule="auto"/>
              <w:rPr>
                <w:rFonts w:ascii="Times New Roman" w:hAnsi="Times New Roman" w:cs="Times New Roman"/>
                <w:sz w:val="24"/>
                <w:szCs w:val="24"/>
              </w:rPr>
            </w:pPr>
          </w:p>
          <w:p w:rsidR="00E04A37" w:rsidRDefault="00E04A37" w:rsidP="002A6A54">
            <w:pPr>
              <w:spacing w:after="0" w:line="240" w:lineRule="auto"/>
              <w:rPr>
                <w:rFonts w:ascii="Times New Roman" w:hAnsi="Times New Roman" w:cs="Times New Roman"/>
                <w:sz w:val="24"/>
                <w:szCs w:val="24"/>
              </w:rPr>
            </w:pPr>
          </w:p>
          <w:p w:rsidR="00E04A37" w:rsidRDefault="00E04A37" w:rsidP="002A6A54">
            <w:pPr>
              <w:spacing w:after="0" w:line="240" w:lineRule="auto"/>
              <w:rPr>
                <w:rFonts w:ascii="Times New Roman" w:hAnsi="Times New Roman" w:cs="Times New Roman"/>
                <w:sz w:val="24"/>
                <w:szCs w:val="24"/>
              </w:rPr>
            </w:pPr>
          </w:p>
          <w:p w:rsidR="005626FE" w:rsidRDefault="005626FE" w:rsidP="002A6A54">
            <w:pPr>
              <w:spacing w:after="0" w:line="240" w:lineRule="auto"/>
              <w:rPr>
                <w:rFonts w:ascii="Times New Roman" w:hAnsi="Times New Roman" w:cs="Times New Roman"/>
                <w:sz w:val="24"/>
                <w:szCs w:val="24"/>
              </w:rPr>
            </w:pPr>
            <w:r>
              <w:rPr>
                <w:rFonts w:ascii="Times New Roman" w:hAnsi="Times New Roman" w:cs="Times New Roman"/>
                <w:sz w:val="24"/>
                <w:szCs w:val="24"/>
              </w:rPr>
              <w:t>Ґедзь Л.В.</w:t>
            </w:r>
          </w:p>
          <w:p w:rsidR="005626FE" w:rsidRDefault="005626FE" w:rsidP="002A6A54">
            <w:pPr>
              <w:spacing w:after="0" w:line="240" w:lineRule="auto"/>
              <w:rPr>
                <w:rFonts w:ascii="Times New Roman" w:hAnsi="Times New Roman" w:cs="Times New Roman"/>
                <w:sz w:val="24"/>
                <w:szCs w:val="24"/>
              </w:rPr>
            </w:pPr>
          </w:p>
          <w:p w:rsidR="005626FE" w:rsidRDefault="005626FE" w:rsidP="002A6A54">
            <w:pPr>
              <w:spacing w:after="0" w:line="240" w:lineRule="auto"/>
              <w:rPr>
                <w:rFonts w:ascii="Times New Roman" w:hAnsi="Times New Roman" w:cs="Times New Roman"/>
                <w:sz w:val="24"/>
                <w:szCs w:val="24"/>
              </w:rPr>
            </w:pPr>
          </w:p>
          <w:p w:rsidR="005626FE" w:rsidRDefault="005626FE" w:rsidP="002A6A54">
            <w:pPr>
              <w:spacing w:after="0" w:line="240" w:lineRule="auto"/>
              <w:rPr>
                <w:rFonts w:ascii="Times New Roman" w:hAnsi="Times New Roman" w:cs="Times New Roman"/>
                <w:sz w:val="24"/>
                <w:szCs w:val="24"/>
              </w:rPr>
            </w:pPr>
          </w:p>
          <w:p w:rsidR="005626FE" w:rsidRDefault="005626FE" w:rsidP="002A6A54">
            <w:pPr>
              <w:spacing w:after="0" w:line="240" w:lineRule="auto"/>
              <w:rPr>
                <w:rFonts w:ascii="Times New Roman" w:hAnsi="Times New Roman" w:cs="Times New Roman"/>
                <w:sz w:val="24"/>
                <w:szCs w:val="24"/>
              </w:rPr>
            </w:pPr>
            <w:r>
              <w:rPr>
                <w:rFonts w:ascii="Times New Roman" w:hAnsi="Times New Roman" w:cs="Times New Roman"/>
                <w:sz w:val="24"/>
                <w:szCs w:val="24"/>
              </w:rPr>
              <w:t>Ґедзь Л.В.</w:t>
            </w:r>
          </w:p>
        </w:tc>
        <w:tc>
          <w:tcPr>
            <w:tcW w:w="993" w:type="dxa"/>
          </w:tcPr>
          <w:p w:rsidR="000B3973" w:rsidRDefault="000B3973" w:rsidP="000E6DC1">
            <w:pPr>
              <w:spacing w:after="0" w:line="240" w:lineRule="auto"/>
              <w:jc w:val="both"/>
              <w:rPr>
                <w:rFonts w:ascii="Times New Roman" w:hAnsi="Times New Roman" w:cs="Times New Roman"/>
                <w:b/>
                <w:sz w:val="24"/>
                <w:szCs w:val="24"/>
              </w:rPr>
            </w:pPr>
          </w:p>
        </w:tc>
      </w:tr>
      <w:tr w:rsidR="00E123DF" w:rsidTr="00CA42B9">
        <w:trPr>
          <w:trHeight w:val="516"/>
        </w:trPr>
        <w:tc>
          <w:tcPr>
            <w:tcW w:w="2269" w:type="dxa"/>
            <w:vMerge w:val="restart"/>
          </w:tcPr>
          <w:p w:rsidR="00E123DF" w:rsidRPr="00B93D44" w:rsidRDefault="00B93D44" w:rsidP="00B93D44">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6.2. </w:t>
            </w:r>
            <w:r w:rsidR="00E123DF" w:rsidRPr="00B93D44">
              <w:rPr>
                <w:rFonts w:ascii="Times New Roman" w:hAnsi="Times New Roman" w:cs="Times New Roman"/>
                <w:b/>
                <w:sz w:val="24"/>
                <w:szCs w:val="24"/>
              </w:rPr>
              <w:t>Співпраця зі школою</w:t>
            </w:r>
          </w:p>
        </w:tc>
        <w:tc>
          <w:tcPr>
            <w:tcW w:w="1718" w:type="dxa"/>
            <w:vMerge w:val="restart"/>
          </w:tcPr>
          <w:p w:rsidR="00E123DF" w:rsidRPr="00E123DF" w:rsidRDefault="00E123DF" w:rsidP="0072288A">
            <w:pPr>
              <w:spacing w:after="0" w:line="240" w:lineRule="auto"/>
              <w:ind w:left="-106" w:right="-95"/>
              <w:jc w:val="center"/>
              <w:rPr>
                <w:rFonts w:ascii="Times New Roman" w:hAnsi="Times New Roman" w:cs="Times New Roman"/>
                <w:b/>
                <w:bCs/>
                <w:sz w:val="24"/>
                <w:szCs w:val="24"/>
              </w:rPr>
            </w:pPr>
            <w:r w:rsidRPr="00E123DF">
              <w:rPr>
                <w:rFonts w:ascii="Times New Roman" w:hAnsi="Times New Roman" w:cs="Times New Roman"/>
                <w:b/>
                <w:bCs/>
                <w:sz w:val="24"/>
                <w:szCs w:val="24"/>
              </w:rPr>
              <w:t>Спільні заходи, зустрічі, інформаційна підтримка</w:t>
            </w:r>
          </w:p>
        </w:tc>
        <w:tc>
          <w:tcPr>
            <w:tcW w:w="2410" w:type="dxa"/>
          </w:tcPr>
          <w:p w:rsidR="00E123DF" w:rsidRPr="00993EE4" w:rsidRDefault="00E123DF" w:rsidP="00A229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w:t>
            </w:r>
            <w:r w:rsidRPr="00E123DF">
              <w:rPr>
                <w:rFonts w:ascii="Times New Roman" w:hAnsi="Times New Roman" w:cs="Times New Roman"/>
                <w:sz w:val="24"/>
                <w:szCs w:val="24"/>
              </w:rPr>
              <w:t>півбесіда із заступником директора та вчителями початкових класів: аналіз адаптації вихованців ЗДО в умовах НУШ (за І семестр).</w:t>
            </w:r>
          </w:p>
        </w:tc>
        <w:tc>
          <w:tcPr>
            <w:tcW w:w="1417" w:type="dxa"/>
          </w:tcPr>
          <w:p w:rsidR="00E123DF" w:rsidRPr="00BD1F06" w:rsidRDefault="00E123DF" w:rsidP="00BD1F06">
            <w:pPr>
              <w:spacing w:after="0" w:line="240" w:lineRule="auto"/>
              <w:jc w:val="center"/>
              <w:rPr>
                <w:rFonts w:ascii="Times New Roman" w:hAnsi="Times New Roman" w:cs="Times New Roman"/>
                <w:sz w:val="24"/>
                <w:szCs w:val="24"/>
              </w:rPr>
            </w:pPr>
            <w:r w:rsidRPr="00BD1F06">
              <w:rPr>
                <w:rFonts w:ascii="Times New Roman" w:hAnsi="Times New Roman" w:cs="Times New Roman"/>
                <w:sz w:val="24"/>
                <w:szCs w:val="24"/>
              </w:rPr>
              <w:t>Грудень</w:t>
            </w:r>
          </w:p>
        </w:tc>
        <w:tc>
          <w:tcPr>
            <w:tcW w:w="2109" w:type="dxa"/>
          </w:tcPr>
          <w:p w:rsidR="00E123DF" w:rsidRDefault="00E123DF" w:rsidP="00BD1F06">
            <w:pPr>
              <w:spacing w:after="0" w:line="240" w:lineRule="auto"/>
              <w:jc w:val="center"/>
              <w:rPr>
                <w:rFonts w:ascii="Times New Roman" w:hAnsi="Times New Roman" w:cs="Times New Roman"/>
                <w:sz w:val="24"/>
                <w:szCs w:val="24"/>
              </w:rPr>
            </w:pPr>
            <w:r w:rsidRPr="00BD1F06">
              <w:rPr>
                <w:rFonts w:ascii="Times New Roman" w:hAnsi="Times New Roman" w:cs="Times New Roman"/>
                <w:sz w:val="24"/>
                <w:szCs w:val="24"/>
              </w:rPr>
              <w:t>Директор</w:t>
            </w:r>
            <w:r>
              <w:rPr>
                <w:rFonts w:ascii="Times New Roman" w:hAnsi="Times New Roman" w:cs="Times New Roman"/>
                <w:sz w:val="24"/>
                <w:szCs w:val="24"/>
              </w:rPr>
              <w:t>,</w:t>
            </w:r>
          </w:p>
          <w:p w:rsidR="00E123DF" w:rsidRPr="00BD1F06" w:rsidRDefault="00E123DF"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993" w:type="dxa"/>
          </w:tcPr>
          <w:p w:rsidR="00E123DF" w:rsidRDefault="00E123DF" w:rsidP="000E6DC1">
            <w:pPr>
              <w:spacing w:after="0" w:line="240" w:lineRule="auto"/>
              <w:jc w:val="both"/>
              <w:rPr>
                <w:rFonts w:ascii="Times New Roman" w:hAnsi="Times New Roman" w:cs="Times New Roman"/>
                <w:b/>
                <w:sz w:val="24"/>
                <w:szCs w:val="24"/>
              </w:rPr>
            </w:pPr>
          </w:p>
        </w:tc>
      </w:tr>
      <w:tr w:rsidR="00E123DF" w:rsidTr="00CA42B9">
        <w:trPr>
          <w:trHeight w:val="516"/>
        </w:trPr>
        <w:tc>
          <w:tcPr>
            <w:tcW w:w="2269" w:type="dxa"/>
            <w:vMerge/>
          </w:tcPr>
          <w:p w:rsidR="00E123DF" w:rsidRPr="00CE72E4" w:rsidRDefault="00E123DF"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Pr>
          <w:p w:rsidR="00E123DF" w:rsidRPr="00E123DF" w:rsidRDefault="00E123DF" w:rsidP="00993EE4">
            <w:pPr>
              <w:spacing w:after="0" w:line="240" w:lineRule="auto"/>
              <w:jc w:val="both"/>
              <w:rPr>
                <w:rFonts w:ascii="Times New Roman" w:hAnsi="Times New Roman" w:cs="Times New Roman"/>
                <w:b/>
                <w:bCs/>
                <w:sz w:val="24"/>
                <w:szCs w:val="24"/>
              </w:rPr>
            </w:pPr>
          </w:p>
        </w:tc>
        <w:tc>
          <w:tcPr>
            <w:tcW w:w="2410" w:type="dxa"/>
          </w:tcPr>
          <w:p w:rsidR="00E123DF" w:rsidRDefault="00E123DF" w:rsidP="00A229CB">
            <w:pPr>
              <w:spacing w:after="0" w:line="240" w:lineRule="auto"/>
              <w:jc w:val="both"/>
              <w:rPr>
                <w:rFonts w:ascii="Times New Roman" w:hAnsi="Times New Roman" w:cs="Times New Roman"/>
                <w:sz w:val="24"/>
                <w:szCs w:val="24"/>
              </w:rPr>
            </w:pPr>
            <w:r w:rsidRPr="00E123DF">
              <w:rPr>
                <w:rFonts w:ascii="Times New Roman" w:hAnsi="Times New Roman" w:cs="Times New Roman"/>
                <w:sz w:val="24"/>
                <w:szCs w:val="24"/>
              </w:rPr>
              <w:t>Проведення спільних батьківських зборів (вихователі + вчителі 1 класів): обговорення готовності дитини до школи, відповідальність родини.</w:t>
            </w:r>
          </w:p>
        </w:tc>
        <w:tc>
          <w:tcPr>
            <w:tcW w:w="1417" w:type="dxa"/>
          </w:tcPr>
          <w:p w:rsidR="00E123DF" w:rsidRPr="00BD1F06" w:rsidRDefault="00E123DF"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2109" w:type="dxa"/>
          </w:tcPr>
          <w:p w:rsidR="00E123DF" w:rsidRPr="00BD1F06" w:rsidRDefault="00E123DF"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 вихователі старшої групи</w:t>
            </w:r>
          </w:p>
        </w:tc>
        <w:tc>
          <w:tcPr>
            <w:tcW w:w="993" w:type="dxa"/>
          </w:tcPr>
          <w:p w:rsidR="00E123DF" w:rsidRDefault="00E123DF" w:rsidP="000E6DC1">
            <w:pPr>
              <w:spacing w:after="0" w:line="240" w:lineRule="auto"/>
              <w:jc w:val="both"/>
              <w:rPr>
                <w:rFonts w:ascii="Times New Roman" w:hAnsi="Times New Roman" w:cs="Times New Roman"/>
                <w:b/>
                <w:sz w:val="24"/>
                <w:szCs w:val="24"/>
              </w:rPr>
            </w:pPr>
          </w:p>
        </w:tc>
      </w:tr>
      <w:tr w:rsidR="00E123DF" w:rsidTr="00CA42B9">
        <w:trPr>
          <w:trHeight w:val="516"/>
        </w:trPr>
        <w:tc>
          <w:tcPr>
            <w:tcW w:w="2269" w:type="dxa"/>
            <w:vMerge/>
          </w:tcPr>
          <w:p w:rsidR="00E123DF" w:rsidRPr="00CE72E4" w:rsidRDefault="00E123DF"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Pr>
          <w:p w:rsidR="00E123DF" w:rsidRPr="00E123DF" w:rsidRDefault="00E123DF" w:rsidP="00993EE4">
            <w:pPr>
              <w:spacing w:after="0" w:line="240" w:lineRule="auto"/>
              <w:jc w:val="both"/>
              <w:rPr>
                <w:rFonts w:ascii="Times New Roman" w:hAnsi="Times New Roman" w:cs="Times New Roman"/>
                <w:b/>
                <w:bCs/>
                <w:sz w:val="24"/>
                <w:szCs w:val="24"/>
              </w:rPr>
            </w:pPr>
          </w:p>
        </w:tc>
        <w:tc>
          <w:tcPr>
            <w:tcW w:w="2410" w:type="dxa"/>
          </w:tcPr>
          <w:p w:rsidR="00E123DF" w:rsidRPr="00E123DF" w:rsidRDefault="00E123DF" w:rsidP="00A229CB">
            <w:pPr>
              <w:spacing w:after="0" w:line="240" w:lineRule="auto"/>
              <w:jc w:val="both"/>
              <w:rPr>
                <w:rFonts w:ascii="Times New Roman" w:hAnsi="Times New Roman" w:cs="Times New Roman"/>
                <w:sz w:val="24"/>
                <w:szCs w:val="24"/>
              </w:rPr>
            </w:pPr>
            <w:r w:rsidRPr="00E123DF">
              <w:rPr>
                <w:rFonts w:ascii="Times New Roman" w:hAnsi="Times New Roman" w:cs="Times New Roman"/>
                <w:sz w:val="24"/>
                <w:szCs w:val="24"/>
              </w:rPr>
              <w:t>Випуск інформаційного буклету для родин: «Що потрібно знати майбутньому першокласнику» (з урахуванням вимог НУШ).</w:t>
            </w:r>
          </w:p>
        </w:tc>
        <w:tc>
          <w:tcPr>
            <w:tcW w:w="1417" w:type="dxa"/>
          </w:tcPr>
          <w:p w:rsidR="00E123DF" w:rsidRDefault="00E123DF"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2109" w:type="dxa"/>
          </w:tcPr>
          <w:p w:rsidR="00E123DF" w:rsidRDefault="00E123DF" w:rsidP="00BD1F06">
            <w:pPr>
              <w:spacing w:after="0" w:line="240" w:lineRule="auto"/>
              <w:jc w:val="center"/>
              <w:rPr>
                <w:rFonts w:ascii="Times New Roman" w:hAnsi="Times New Roman" w:cs="Times New Roman"/>
                <w:sz w:val="24"/>
                <w:szCs w:val="24"/>
              </w:rPr>
            </w:pPr>
            <w:r w:rsidRPr="00E123DF">
              <w:rPr>
                <w:rFonts w:ascii="Times New Roman" w:hAnsi="Times New Roman" w:cs="Times New Roman"/>
                <w:sz w:val="24"/>
                <w:szCs w:val="24"/>
              </w:rPr>
              <w:t>Вихователь-методист, вихователі старшої групи</w:t>
            </w:r>
          </w:p>
        </w:tc>
        <w:tc>
          <w:tcPr>
            <w:tcW w:w="993" w:type="dxa"/>
          </w:tcPr>
          <w:p w:rsidR="00E123DF" w:rsidRDefault="00E123DF" w:rsidP="000E6DC1">
            <w:pPr>
              <w:spacing w:after="0" w:line="240" w:lineRule="auto"/>
              <w:jc w:val="both"/>
              <w:rPr>
                <w:rFonts w:ascii="Times New Roman" w:hAnsi="Times New Roman" w:cs="Times New Roman"/>
                <w:b/>
                <w:sz w:val="24"/>
                <w:szCs w:val="24"/>
              </w:rPr>
            </w:pPr>
          </w:p>
        </w:tc>
      </w:tr>
      <w:tr w:rsidR="00E123DF" w:rsidTr="00CA42B9">
        <w:trPr>
          <w:trHeight w:val="516"/>
        </w:trPr>
        <w:tc>
          <w:tcPr>
            <w:tcW w:w="2269" w:type="dxa"/>
            <w:vMerge/>
          </w:tcPr>
          <w:p w:rsidR="00E123DF" w:rsidRPr="00CE72E4" w:rsidRDefault="00E123DF"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Pr>
          <w:p w:rsidR="00E123DF" w:rsidRPr="00E123DF" w:rsidRDefault="00E123DF" w:rsidP="00993EE4">
            <w:pPr>
              <w:spacing w:after="0" w:line="240" w:lineRule="auto"/>
              <w:jc w:val="both"/>
              <w:rPr>
                <w:rFonts w:ascii="Times New Roman" w:hAnsi="Times New Roman" w:cs="Times New Roman"/>
                <w:b/>
                <w:bCs/>
                <w:sz w:val="24"/>
                <w:szCs w:val="24"/>
              </w:rPr>
            </w:pPr>
          </w:p>
        </w:tc>
        <w:tc>
          <w:tcPr>
            <w:tcW w:w="2410" w:type="dxa"/>
          </w:tcPr>
          <w:p w:rsidR="00E123DF" w:rsidRPr="00E123DF" w:rsidRDefault="00E123DF" w:rsidP="00A229CB">
            <w:pPr>
              <w:spacing w:after="0" w:line="240" w:lineRule="auto"/>
              <w:jc w:val="both"/>
              <w:rPr>
                <w:rFonts w:ascii="Times New Roman" w:hAnsi="Times New Roman" w:cs="Times New Roman"/>
                <w:sz w:val="24"/>
                <w:szCs w:val="24"/>
              </w:rPr>
            </w:pPr>
            <w:r w:rsidRPr="00E123DF">
              <w:rPr>
                <w:rFonts w:ascii="Times New Roman" w:hAnsi="Times New Roman" w:cs="Times New Roman"/>
                <w:sz w:val="24"/>
                <w:szCs w:val="24"/>
              </w:rPr>
              <w:t>Організація онлайн-зустрічі «Запитання до першої вчительки»: можливість батькам поставити запитання напряму</w:t>
            </w:r>
            <w:r>
              <w:rPr>
                <w:rFonts w:ascii="Times New Roman" w:hAnsi="Times New Roman" w:cs="Times New Roman"/>
                <w:sz w:val="24"/>
                <w:szCs w:val="24"/>
              </w:rPr>
              <w:t>.</w:t>
            </w:r>
          </w:p>
        </w:tc>
        <w:tc>
          <w:tcPr>
            <w:tcW w:w="1417" w:type="dxa"/>
          </w:tcPr>
          <w:p w:rsidR="00E123DF" w:rsidRDefault="00E123DF"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2109" w:type="dxa"/>
          </w:tcPr>
          <w:p w:rsidR="00E123DF" w:rsidRDefault="00E123DF" w:rsidP="00BD1F06">
            <w:pPr>
              <w:spacing w:after="0" w:line="240" w:lineRule="auto"/>
              <w:jc w:val="center"/>
              <w:rPr>
                <w:rFonts w:ascii="Times New Roman" w:hAnsi="Times New Roman" w:cs="Times New Roman"/>
                <w:sz w:val="24"/>
                <w:szCs w:val="24"/>
              </w:rPr>
            </w:pPr>
            <w:r w:rsidRPr="00E123DF">
              <w:rPr>
                <w:rFonts w:ascii="Times New Roman" w:hAnsi="Times New Roman" w:cs="Times New Roman"/>
                <w:sz w:val="24"/>
                <w:szCs w:val="24"/>
              </w:rPr>
              <w:t>Вихователь-методист, вихователі старшої групи</w:t>
            </w:r>
          </w:p>
        </w:tc>
        <w:tc>
          <w:tcPr>
            <w:tcW w:w="993" w:type="dxa"/>
          </w:tcPr>
          <w:p w:rsidR="00E123DF" w:rsidRDefault="00E123DF" w:rsidP="000E6DC1">
            <w:pPr>
              <w:spacing w:after="0" w:line="240" w:lineRule="auto"/>
              <w:jc w:val="both"/>
              <w:rPr>
                <w:rFonts w:ascii="Times New Roman" w:hAnsi="Times New Roman" w:cs="Times New Roman"/>
                <w:b/>
                <w:sz w:val="24"/>
                <w:szCs w:val="24"/>
              </w:rPr>
            </w:pPr>
          </w:p>
        </w:tc>
      </w:tr>
      <w:tr w:rsidR="00E123DF" w:rsidTr="00E123DF">
        <w:trPr>
          <w:trHeight w:val="1292"/>
        </w:trPr>
        <w:tc>
          <w:tcPr>
            <w:tcW w:w="2269" w:type="dxa"/>
            <w:vMerge/>
            <w:tcBorders>
              <w:bottom w:val="single" w:sz="4" w:space="0" w:color="auto"/>
            </w:tcBorders>
          </w:tcPr>
          <w:p w:rsidR="00E123DF" w:rsidRPr="00CE72E4" w:rsidRDefault="00E123DF"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Borders>
              <w:bottom w:val="single" w:sz="4" w:space="0" w:color="auto"/>
            </w:tcBorders>
          </w:tcPr>
          <w:p w:rsidR="00E123DF" w:rsidRPr="00E123DF" w:rsidRDefault="00E123DF" w:rsidP="00993EE4">
            <w:pPr>
              <w:spacing w:after="0" w:line="240" w:lineRule="auto"/>
              <w:jc w:val="both"/>
              <w:rPr>
                <w:rFonts w:ascii="Times New Roman" w:hAnsi="Times New Roman" w:cs="Times New Roman"/>
                <w:b/>
                <w:bCs/>
                <w:sz w:val="24"/>
                <w:szCs w:val="24"/>
              </w:rPr>
            </w:pPr>
          </w:p>
        </w:tc>
        <w:tc>
          <w:tcPr>
            <w:tcW w:w="2410" w:type="dxa"/>
            <w:tcBorders>
              <w:bottom w:val="single" w:sz="4" w:space="0" w:color="auto"/>
            </w:tcBorders>
          </w:tcPr>
          <w:p w:rsidR="00E123DF" w:rsidRPr="00E123DF" w:rsidRDefault="00E123DF" w:rsidP="00A229CB">
            <w:pPr>
              <w:spacing w:after="0" w:line="240" w:lineRule="auto"/>
              <w:jc w:val="both"/>
              <w:rPr>
                <w:rFonts w:ascii="Times New Roman" w:hAnsi="Times New Roman" w:cs="Times New Roman"/>
                <w:sz w:val="24"/>
                <w:szCs w:val="24"/>
              </w:rPr>
            </w:pPr>
            <w:r w:rsidRPr="00E123DF">
              <w:rPr>
                <w:rFonts w:ascii="Times New Roman" w:hAnsi="Times New Roman" w:cs="Times New Roman"/>
                <w:sz w:val="24"/>
                <w:szCs w:val="24"/>
              </w:rPr>
              <w:t>Тематична виставка дитячих малюнків «Скоро я піду до школи».</w:t>
            </w:r>
          </w:p>
        </w:tc>
        <w:tc>
          <w:tcPr>
            <w:tcW w:w="1417" w:type="dxa"/>
            <w:tcBorders>
              <w:bottom w:val="single" w:sz="4" w:space="0" w:color="auto"/>
            </w:tcBorders>
          </w:tcPr>
          <w:p w:rsidR="00E123DF" w:rsidRDefault="00E123DF"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2109" w:type="dxa"/>
            <w:tcBorders>
              <w:bottom w:val="single" w:sz="4" w:space="0" w:color="auto"/>
            </w:tcBorders>
          </w:tcPr>
          <w:p w:rsidR="00E123DF" w:rsidRPr="00E123DF" w:rsidRDefault="00E123DF"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Вихователі старшої групи</w:t>
            </w:r>
          </w:p>
        </w:tc>
        <w:tc>
          <w:tcPr>
            <w:tcW w:w="993" w:type="dxa"/>
            <w:tcBorders>
              <w:bottom w:val="single" w:sz="4" w:space="0" w:color="auto"/>
            </w:tcBorders>
          </w:tcPr>
          <w:p w:rsidR="00E123DF" w:rsidRDefault="00E123DF" w:rsidP="000E6DC1">
            <w:pPr>
              <w:spacing w:after="0" w:line="240" w:lineRule="auto"/>
              <w:jc w:val="both"/>
              <w:rPr>
                <w:rFonts w:ascii="Times New Roman" w:hAnsi="Times New Roman" w:cs="Times New Roman"/>
                <w:b/>
                <w:sz w:val="24"/>
                <w:szCs w:val="24"/>
              </w:rPr>
            </w:pPr>
          </w:p>
        </w:tc>
      </w:tr>
      <w:tr w:rsidR="000534C6" w:rsidTr="000534C6">
        <w:trPr>
          <w:trHeight w:val="1292"/>
        </w:trPr>
        <w:tc>
          <w:tcPr>
            <w:tcW w:w="2269" w:type="dxa"/>
            <w:vMerge w:val="restart"/>
          </w:tcPr>
          <w:p w:rsidR="000534C6" w:rsidRPr="00B93D44" w:rsidRDefault="00B93D44" w:rsidP="00B93D44">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6.3. </w:t>
            </w:r>
            <w:r w:rsidR="000534C6" w:rsidRPr="00B93D44">
              <w:rPr>
                <w:rFonts w:ascii="Times New Roman" w:hAnsi="Times New Roman" w:cs="Times New Roman"/>
                <w:b/>
                <w:sz w:val="24"/>
                <w:szCs w:val="24"/>
              </w:rPr>
              <w:t>Співпраця з установами та організаціями</w:t>
            </w:r>
          </w:p>
        </w:tc>
        <w:tc>
          <w:tcPr>
            <w:tcW w:w="1718" w:type="dxa"/>
            <w:vMerge w:val="restart"/>
          </w:tcPr>
          <w:p w:rsidR="000534C6" w:rsidRPr="00E123DF" w:rsidRDefault="000534C6" w:rsidP="0072288A">
            <w:pPr>
              <w:spacing w:after="0" w:line="240" w:lineRule="auto"/>
              <w:jc w:val="center"/>
              <w:rPr>
                <w:rFonts w:ascii="Times New Roman" w:hAnsi="Times New Roman" w:cs="Times New Roman"/>
                <w:b/>
                <w:bCs/>
                <w:sz w:val="24"/>
                <w:szCs w:val="24"/>
              </w:rPr>
            </w:pPr>
            <w:r w:rsidRPr="00E123DF">
              <w:rPr>
                <w:rFonts w:ascii="Times New Roman" w:hAnsi="Times New Roman" w:cs="Times New Roman"/>
                <w:b/>
                <w:bCs/>
                <w:sz w:val="24"/>
                <w:szCs w:val="24"/>
              </w:rPr>
              <w:t>Взаємодія, листування, спільні заходи, консультації</w:t>
            </w:r>
          </w:p>
        </w:tc>
        <w:tc>
          <w:tcPr>
            <w:tcW w:w="2410" w:type="dxa"/>
            <w:tcBorders>
              <w:bottom w:val="single" w:sz="4" w:space="0" w:color="auto"/>
            </w:tcBorders>
          </w:tcPr>
          <w:p w:rsidR="000534C6" w:rsidRPr="00E123DF" w:rsidRDefault="000534C6" w:rsidP="00A229CB">
            <w:pPr>
              <w:spacing w:after="0" w:line="240" w:lineRule="auto"/>
              <w:jc w:val="both"/>
              <w:rPr>
                <w:rFonts w:ascii="Times New Roman" w:hAnsi="Times New Roman" w:cs="Times New Roman"/>
                <w:sz w:val="24"/>
                <w:szCs w:val="24"/>
              </w:rPr>
            </w:pPr>
            <w:r w:rsidRPr="00E123DF">
              <w:rPr>
                <w:rFonts w:ascii="Times New Roman" w:hAnsi="Times New Roman" w:cs="Times New Roman"/>
                <w:sz w:val="24"/>
                <w:szCs w:val="24"/>
              </w:rPr>
              <w:t xml:space="preserve">Співпраця з ЗДО громади та району з метою обміну досвідом, стажувань, відкритих заходів (в рамках підвищення якості освіти згідно з </w:t>
            </w:r>
            <w:r>
              <w:rPr>
                <w:rFonts w:ascii="Times New Roman" w:hAnsi="Times New Roman" w:cs="Times New Roman"/>
                <w:sz w:val="24"/>
                <w:szCs w:val="24"/>
              </w:rPr>
              <w:t>В</w:t>
            </w:r>
            <w:r w:rsidRPr="00E123DF">
              <w:rPr>
                <w:rFonts w:ascii="Times New Roman" w:hAnsi="Times New Roman" w:cs="Times New Roman"/>
                <w:sz w:val="24"/>
                <w:szCs w:val="24"/>
              </w:rPr>
              <w:t>СЗЯО)</w:t>
            </w:r>
            <w:r w:rsidR="0072288A">
              <w:rPr>
                <w:rFonts w:ascii="Times New Roman" w:hAnsi="Times New Roman" w:cs="Times New Roman"/>
                <w:sz w:val="24"/>
                <w:szCs w:val="24"/>
              </w:rPr>
              <w:t>.</w:t>
            </w:r>
          </w:p>
        </w:tc>
        <w:tc>
          <w:tcPr>
            <w:tcW w:w="1417"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sidRPr="00E123DF">
              <w:rPr>
                <w:rFonts w:ascii="Times New Roman" w:hAnsi="Times New Roman" w:cs="Times New Roman"/>
                <w:sz w:val="24"/>
                <w:szCs w:val="24"/>
              </w:rPr>
              <w:t>Директор, вихователь-методист, педагоги</w:t>
            </w:r>
          </w:p>
        </w:tc>
        <w:tc>
          <w:tcPr>
            <w:tcW w:w="993" w:type="dxa"/>
            <w:tcBorders>
              <w:bottom w:val="single" w:sz="4" w:space="0" w:color="auto"/>
            </w:tcBorders>
          </w:tcPr>
          <w:p w:rsidR="000534C6" w:rsidRDefault="000534C6" w:rsidP="000E6DC1">
            <w:pPr>
              <w:spacing w:after="0" w:line="240" w:lineRule="auto"/>
              <w:jc w:val="both"/>
              <w:rPr>
                <w:rFonts w:ascii="Times New Roman" w:hAnsi="Times New Roman" w:cs="Times New Roman"/>
                <w:b/>
                <w:sz w:val="24"/>
                <w:szCs w:val="24"/>
              </w:rPr>
            </w:pPr>
          </w:p>
        </w:tc>
      </w:tr>
      <w:tr w:rsidR="000534C6" w:rsidTr="000534C6">
        <w:trPr>
          <w:trHeight w:val="1292"/>
        </w:trPr>
        <w:tc>
          <w:tcPr>
            <w:tcW w:w="2269" w:type="dxa"/>
            <w:vMerge/>
          </w:tcPr>
          <w:p w:rsidR="000534C6" w:rsidRPr="00993EE4" w:rsidRDefault="000534C6"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Pr>
          <w:p w:rsidR="000534C6" w:rsidRPr="00E123DF" w:rsidRDefault="000534C6" w:rsidP="00993EE4">
            <w:pPr>
              <w:spacing w:after="0" w:line="240" w:lineRule="auto"/>
              <w:jc w:val="both"/>
              <w:rPr>
                <w:rFonts w:ascii="Times New Roman" w:hAnsi="Times New Roman" w:cs="Times New Roman"/>
                <w:b/>
                <w:bCs/>
                <w:sz w:val="24"/>
                <w:szCs w:val="24"/>
              </w:rPr>
            </w:pPr>
          </w:p>
        </w:tc>
        <w:tc>
          <w:tcPr>
            <w:tcW w:w="2410" w:type="dxa"/>
            <w:tcBorders>
              <w:bottom w:val="single" w:sz="4" w:space="0" w:color="auto"/>
            </w:tcBorders>
          </w:tcPr>
          <w:p w:rsidR="000534C6" w:rsidRPr="00E123DF" w:rsidRDefault="000534C6" w:rsidP="00076AB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Співпраця</w:t>
            </w:r>
            <w:r w:rsidRPr="00E123DF">
              <w:rPr>
                <w:rFonts w:ascii="Times New Roman" w:hAnsi="Times New Roman" w:cs="Times New Roman"/>
                <w:sz w:val="24"/>
                <w:szCs w:val="24"/>
              </w:rPr>
              <w:t xml:space="preserve"> з </w:t>
            </w:r>
            <w:r w:rsidR="00076ABD">
              <w:rPr>
                <w:rFonts w:ascii="Times New Roman" w:hAnsi="Times New Roman" w:cs="Times New Roman"/>
                <w:sz w:val="24"/>
                <w:szCs w:val="24"/>
              </w:rPr>
              <w:t xml:space="preserve">КЗВО ВАБО </w:t>
            </w:r>
            <w:r w:rsidRPr="00E123DF">
              <w:rPr>
                <w:rFonts w:ascii="Times New Roman" w:hAnsi="Times New Roman" w:cs="Times New Roman"/>
                <w:sz w:val="24"/>
                <w:szCs w:val="24"/>
              </w:rPr>
              <w:t xml:space="preserve"> щодо курсової перепідготовки та сертифікації педагогів</w:t>
            </w:r>
            <w:r>
              <w:rPr>
                <w:rFonts w:ascii="Times New Roman" w:hAnsi="Times New Roman" w:cs="Times New Roman"/>
                <w:sz w:val="24"/>
                <w:szCs w:val="24"/>
              </w:rPr>
              <w:t>.</w:t>
            </w:r>
          </w:p>
        </w:tc>
        <w:tc>
          <w:tcPr>
            <w:tcW w:w="1417"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 потреби</w:t>
            </w:r>
          </w:p>
        </w:tc>
        <w:tc>
          <w:tcPr>
            <w:tcW w:w="2109" w:type="dxa"/>
            <w:tcBorders>
              <w:bottom w:val="single" w:sz="4" w:space="0" w:color="auto"/>
            </w:tcBorders>
          </w:tcPr>
          <w:p w:rsidR="000534C6" w:rsidRPr="00E123DF" w:rsidRDefault="000534C6" w:rsidP="00BD1F06">
            <w:pPr>
              <w:spacing w:after="0" w:line="240" w:lineRule="auto"/>
              <w:jc w:val="center"/>
              <w:rPr>
                <w:rFonts w:ascii="Times New Roman" w:hAnsi="Times New Roman" w:cs="Times New Roman"/>
                <w:sz w:val="24"/>
                <w:szCs w:val="24"/>
              </w:rPr>
            </w:pPr>
            <w:r w:rsidRPr="00E123DF">
              <w:rPr>
                <w:rFonts w:ascii="Times New Roman" w:hAnsi="Times New Roman" w:cs="Times New Roman"/>
                <w:sz w:val="24"/>
                <w:szCs w:val="24"/>
              </w:rPr>
              <w:t>Директор, вихователь-методист, педагоги</w:t>
            </w:r>
          </w:p>
        </w:tc>
        <w:tc>
          <w:tcPr>
            <w:tcW w:w="993" w:type="dxa"/>
            <w:tcBorders>
              <w:bottom w:val="single" w:sz="4" w:space="0" w:color="auto"/>
            </w:tcBorders>
          </w:tcPr>
          <w:p w:rsidR="000534C6" w:rsidRDefault="000534C6" w:rsidP="000E6DC1">
            <w:pPr>
              <w:spacing w:after="0" w:line="240" w:lineRule="auto"/>
              <w:jc w:val="both"/>
              <w:rPr>
                <w:rFonts w:ascii="Times New Roman" w:hAnsi="Times New Roman" w:cs="Times New Roman"/>
                <w:b/>
                <w:sz w:val="24"/>
                <w:szCs w:val="24"/>
              </w:rPr>
            </w:pPr>
          </w:p>
        </w:tc>
      </w:tr>
      <w:tr w:rsidR="000534C6" w:rsidTr="000534C6">
        <w:trPr>
          <w:trHeight w:val="1292"/>
        </w:trPr>
        <w:tc>
          <w:tcPr>
            <w:tcW w:w="2269" w:type="dxa"/>
            <w:vMerge/>
          </w:tcPr>
          <w:p w:rsidR="000534C6" w:rsidRPr="00993EE4" w:rsidRDefault="000534C6"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Pr>
          <w:p w:rsidR="000534C6" w:rsidRPr="00E123DF" w:rsidRDefault="000534C6" w:rsidP="00993EE4">
            <w:pPr>
              <w:spacing w:after="0" w:line="240" w:lineRule="auto"/>
              <w:jc w:val="both"/>
              <w:rPr>
                <w:rFonts w:ascii="Times New Roman" w:hAnsi="Times New Roman" w:cs="Times New Roman"/>
                <w:b/>
                <w:bCs/>
                <w:sz w:val="24"/>
                <w:szCs w:val="24"/>
              </w:rPr>
            </w:pPr>
          </w:p>
        </w:tc>
        <w:tc>
          <w:tcPr>
            <w:tcW w:w="2410" w:type="dxa"/>
            <w:tcBorders>
              <w:bottom w:val="single" w:sz="4" w:space="0" w:color="auto"/>
            </w:tcBorders>
          </w:tcPr>
          <w:p w:rsidR="000534C6" w:rsidRDefault="000534C6" w:rsidP="00A229CB">
            <w:pPr>
              <w:spacing w:after="0" w:line="240" w:lineRule="auto"/>
              <w:jc w:val="both"/>
              <w:rPr>
                <w:rFonts w:ascii="Times New Roman" w:hAnsi="Times New Roman" w:cs="Times New Roman"/>
                <w:sz w:val="24"/>
                <w:szCs w:val="24"/>
              </w:rPr>
            </w:pPr>
            <w:r w:rsidRPr="00E123DF">
              <w:rPr>
                <w:rFonts w:ascii="Times New Roman" w:hAnsi="Times New Roman" w:cs="Times New Roman"/>
                <w:sz w:val="24"/>
                <w:szCs w:val="24"/>
              </w:rPr>
              <w:t>Співпраця з підрозділами ДСНС, МВС щодо організації Тижня безпеки дитини, навчальних евакуацій, виступів інспекторів.</w:t>
            </w:r>
          </w:p>
        </w:tc>
        <w:tc>
          <w:tcPr>
            <w:tcW w:w="1417"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sidRPr="00E123DF">
              <w:rPr>
                <w:rFonts w:ascii="Times New Roman" w:hAnsi="Times New Roman" w:cs="Times New Roman"/>
                <w:sz w:val="24"/>
                <w:szCs w:val="24"/>
              </w:rPr>
              <w:t xml:space="preserve">Директор, вихователь-методист, </w:t>
            </w:r>
          </w:p>
          <w:p w:rsidR="000534C6" w:rsidRPr="00E123DF" w:rsidRDefault="000534C6" w:rsidP="00BD1F06">
            <w:pPr>
              <w:spacing w:after="0" w:line="240" w:lineRule="auto"/>
              <w:jc w:val="center"/>
              <w:rPr>
                <w:rFonts w:ascii="Times New Roman" w:hAnsi="Times New Roman" w:cs="Times New Roman"/>
                <w:sz w:val="24"/>
                <w:szCs w:val="24"/>
              </w:rPr>
            </w:pPr>
            <w:r w:rsidRPr="00E123DF">
              <w:rPr>
                <w:rFonts w:ascii="Times New Roman" w:hAnsi="Times New Roman" w:cs="Times New Roman"/>
                <w:sz w:val="24"/>
                <w:szCs w:val="24"/>
              </w:rPr>
              <w:t>педагоги</w:t>
            </w:r>
          </w:p>
        </w:tc>
        <w:tc>
          <w:tcPr>
            <w:tcW w:w="993" w:type="dxa"/>
            <w:tcBorders>
              <w:bottom w:val="single" w:sz="4" w:space="0" w:color="auto"/>
            </w:tcBorders>
          </w:tcPr>
          <w:p w:rsidR="000534C6" w:rsidRDefault="000534C6" w:rsidP="000E6DC1">
            <w:pPr>
              <w:spacing w:after="0" w:line="240" w:lineRule="auto"/>
              <w:jc w:val="both"/>
              <w:rPr>
                <w:rFonts w:ascii="Times New Roman" w:hAnsi="Times New Roman" w:cs="Times New Roman"/>
                <w:b/>
                <w:sz w:val="24"/>
                <w:szCs w:val="24"/>
              </w:rPr>
            </w:pPr>
          </w:p>
        </w:tc>
      </w:tr>
      <w:tr w:rsidR="000534C6" w:rsidTr="000534C6">
        <w:trPr>
          <w:trHeight w:val="1292"/>
        </w:trPr>
        <w:tc>
          <w:tcPr>
            <w:tcW w:w="2269" w:type="dxa"/>
            <w:vMerge/>
          </w:tcPr>
          <w:p w:rsidR="000534C6" w:rsidRPr="00993EE4" w:rsidRDefault="000534C6"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Pr>
          <w:p w:rsidR="000534C6" w:rsidRPr="00E123DF" w:rsidRDefault="000534C6" w:rsidP="00993EE4">
            <w:pPr>
              <w:spacing w:after="0" w:line="240" w:lineRule="auto"/>
              <w:jc w:val="both"/>
              <w:rPr>
                <w:rFonts w:ascii="Times New Roman" w:hAnsi="Times New Roman" w:cs="Times New Roman"/>
                <w:b/>
                <w:bCs/>
                <w:sz w:val="24"/>
                <w:szCs w:val="24"/>
              </w:rPr>
            </w:pPr>
          </w:p>
        </w:tc>
        <w:tc>
          <w:tcPr>
            <w:tcW w:w="2410" w:type="dxa"/>
            <w:tcBorders>
              <w:bottom w:val="single" w:sz="4" w:space="0" w:color="auto"/>
            </w:tcBorders>
          </w:tcPr>
          <w:p w:rsidR="000534C6" w:rsidRPr="00E123DF" w:rsidRDefault="000534C6" w:rsidP="00A229CB">
            <w:pPr>
              <w:spacing w:after="0" w:line="240" w:lineRule="auto"/>
              <w:jc w:val="both"/>
              <w:rPr>
                <w:rFonts w:ascii="Times New Roman" w:hAnsi="Times New Roman" w:cs="Times New Roman"/>
                <w:sz w:val="24"/>
                <w:szCs w:val="24"/>
              </w:rPr>
            </w:pPr>
            <w:r w:rsidRPr="000534C6">
              <w:rPr>
                <w:rFonts w:ascii="Times New Roman" w:hAnsi="Times New Roman" w:cs="Times New Roman"/>
                <w:sz w:val="24"/>
                <w:szCs w:val="24"/>
              </w:rPr>
              <w:t xml:space="preserve">Залучення спеціалістів </w:t>
            </w:r>
            <w:proofErr w:type="spellStart"/>
            <w:r w:rsidRPr="000534C6">
              <w:rPr>
                <w:rFonts w:ascii="Times New Roman" w:hAnsi="Times New Roman" w:cs="Times New Roman"/>
                <w:sz w:val="24"/>
                <w:szCs w:val="24"/>
              </w:rPr>
              <w:t>Держпродспоживслужби</w:t>
            </w:r>
            <w:proofErr w:type="spellEnd"/>
            <w:r w:rsidRPr="000534C6">
              <w:rPr>
                <w:rFonts w:ascii="Times New Roman" w:hAnsi="Times New Roman" w:cs="Times New Roman"/>
                <w:sz w:val="24"/>
                <w:szCs w:val="24"/>
              </w:rPr>
              <w:t xml:space="preserve"> до перевірок, консультацій та просвітницької роботи з питань харчування, санітарії, HACCP.</w:t>
            </w:r>
          </w:p>
        </w:tc>
        <w:tc>
          <w:tcPr>
            <w:tcW w:w="1417"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Borders>
              <w:bottom w:val="single" w:sz="4" w:space="0" w:color="auto"/>
            </w:tcBorders>
          </w:tcPr>
          <w:p w:rsidR="000534C6" w:rsidRPr="000534C6" w:rsidRDefault="000534C6" w:rsidP="000534C6">
            <w:pPr>
              <w:spacing w:after="0" w:line="240" w:lineRule="auto"/>
              <w:jc w:val="center"/>
              <w:rPr>
                <w:rFonts w:ascii="Times New Roman" w:hAnsi="Times New Roman" w:cs="Times New Roman"/>
                <w:sz w:val="24"/>
                <w:szCs w:val="24"/>
              </w:rPr>
            </w:pPr>
            <w:r w:rsidRPr="000534C6">
              <w:rPr>
                <w:rFonts w:ascii="Times New Roman" w:hAnsi="Times New Roman" w:cs="Times New Roman"/>
                <w:sz w:val="24"/>
                <w:szCs w:val="24"/>
              </w:rPr>
              <w:t xml:space="preserve">Директор, </w:t>
            </w:r>
            <w:r>
              <w:rPr>
                <w:rFonts w:ascii="Times New Roman" w:hAnsi="Times New Roman" w:cs="Times New Roman"/>
                <w:sz w:val="24"/>
                <w:szCs w:val="24"/>
              </w:rPr>
              <w:t>медична сестра</w:t>
            </w:r>
            <w:r w:rsidR="00076ABD">
              <w:rPr>
                <w:rFonts w:ascii="Times New Roman" w:hAnsi="Times New Roman" w:cs="Times New Roman"/>
                <w:sz w:val="24"/>
                <w:szCs w:val="24"/>
              </w:rPr>
              <w:t>.</w:t>
            </w:r>
          </w:p>
          <w:p w:rsidR="000534C6" w:rsidRPr="00E123DF" w:rsidRDefault="000534C6" w:rsidP="000534C6">
            <w:pPr>
              <w:spacing w:after="0" w:line="240" w:lineRule="auto"/>
              <w:jc w:val="center"/>
              <w:rPr>
                <w:rFonts w:ascii="Times New Roman" w:hAnsi="Times New Roman" w:cs="Times New Roman"/>
                <w:sz w:val="24"/>
                <w:szCs w:val="24"/>
              </w:rPr>
            </w:pPr>
          </w:p>
        </w:tc>
        <w:tc>
          <w:tcPr>
            <w:tcW w:w="993" w:type="dxa"/>
            <w:tcBorders>
              <w:bottom w:val="single" w:sz="4" w:space="0" w:color="auto"/>
            </w:tcBorders>
          </w:tcPr>
          <w:p w:rsidR="000534C6" w:rsidRDefault="000534C6" w:rsidP="000E6DC1">
            <w:pPr>
              <w:spacing w:after="0" w:line="240" w:lineRule="auto"/>
              <w:jc w:val="both"/>
              <w:rPr>
                <w:rFonts w:ascii="Times New Roman" w:hAnsi="Times New Roman" w:cs="Times New Roman"/>
                <w:b/>
                <w:sz w:val="24"/>
                <w:szCs w:val="24"/>
              </w:rPr>
            </w:pPr>
          </w:p>
        </w:tc>
      </w:tr>
      <w:tr w:rsidR="000534C6" w:rsidTr="000534C6">
        <w:trPr>
          <w:trHeight w:val="1292"/>
        </w:trPr>
        <w:tc>
          <w:tcPr>
            <w:tcW w:w="2269" w:type="dxa"/>
            <w:vMerge/>
          </w:tcPr>
          <w:p w:rsidR="000534C6" w:rsidRPr="00993EE4" w:rsidRDefault="000534C6"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Pr>
          <w:p w:rsidR="000534C6" w:rsidRPr="00E123DF" w:rsidRDefault="000534C6" w:rsidP="00993EE4">
            <w:pPr>
              <w:spacing w:after="0" w:line="240" w:lineRule="auto"/>
              <w:jc w:val="both"/>
              <w:rPr>
                <w:rFonts w:ascii="Times New Roman" w:hAnsi="Times New Roman" w:cs="Times New Roman"/>
                <w:b/>
                <w:bCs/>
                <w:sz w:val="24"/>
                <w:szCs w:val="24"/>
              </w:rPr>
            </w:pPr>
          </w:p>
        </w:tc>
        <w:tc>
          <w:tcPr>
            <w:tcW w:w="2410" w:type="dxa"/>
            <w:tcBorders>
              <w:bottom w:val="single" w:sz="4" w:space="0" w:color="auto"/>
            </w:tcBorders>
          </w:tcPr>
          <w:p w:rsidR="000534C6" w:rsidRPr="000534C6" w:rsidRDefault="000534C6" w:rsidP="00A229CB">
            <w:pPr>
              <w:spacing w:after="0" w:line="240" w:lineRule="auto"/>
              <w:jc w:val="both"/>
              <w:rPr>
                <w:rFonts w:ascii="Times New Roman" w:hAnsi="Times New Roman" w:cs="Times New Roman"/>
                <w:sz w:val="24"/>
                <w:szCs w:val="24"/>
              </w:rPr>
            </w:pPr>
            <w:r w:rsidRPr="000534C6">
              <w:rPr>
                <w:rFonts w:ascii="Times New Roman" w:hAnsi="Times New Roman" w:cs="Times New Roman"/>
                <w:sz w:val="24"/>
                <w:szCs w:val="24"/>
              </w:rPr>
              <w:t xml:space="preserve">Участь у заходах громадських організацій, які реалізують дитячі та сімейні </w:t>
            </w:r>
            <w:proofErr w:type="spellStart"/>
            <w:r w:rsidRPr="000534C6">
              <w:rPr>
                <w:rFonts w:ascii="Times New Roman" w:hAnsi="Times New Roman" w:cs="Times New Roman"/>
                <w:sz w:val="24"/>
                <w:szCs w:val="24"/>
              </w:rPr>
              <w:t>проєкти</w:t>
            </w:r>
            <w:proofErr w:type="spellEnd"/>
            <w:r w:rsidRPr="000534C6">
              <w:rPr>
                <w:rFonts w:ascii="Times New Roman" w:hAnsi="Times New Roman" w:cs="Times New Roman"/>
                <w:sz w:val="24"/>
                <w:szCs w:val="24"/>
              </w:rPr>
              <w:t xml:space="preserve"> (за запитом).</w:t>
            </w:r>
          </w:p>
        </w:tc>
        <w:tc>
          <w:tcPr>
            <w:tcW w:w="1417"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Borders>
              <w:bottom w:val="single" w:sz="4" w:space="0" w:color="auto"/>
            </w:tcBorders>
          </w:tcPr>
          <w:p w:rsidR="000534C6" w:rsidRPr="000534C6" w:rsidRDefault="000534C6" w:rsidP="000534C6">
            <w:pPr>
              <w:spacing w:after="0" w:line="240" w:lineRule="auto"/>
              <w:jc w:val="center"/>
              <w:rPr>
                <w:rFonts w:ascii="Times New Roman" w:hAnsi="Times New Roman" w:cs="Times New Roman"/>
                <w:sz w:val="24"/>
                <w:szCs w:val="24"/>
              </w:rPr>
            </w:pPr>
            <w:r w:rsidRPr="000534C6">
              <w:rPr>
                <w:rFonts w:ascii="Times New Roman" w:hAnsi="Times New Roman" w:cs="Times New Roman"/>
                <w:sz w:val="24"/>
                <w:szCs w:val="24"/>
              </w:rPr>
              <w:t>Директор, вихователь-методист, педагоги</w:t>
            </w:r>
          </w:p>
        </w:tc>
        <w:tc>
          <w:tcPr>
            <w:tcW w:w="993" w:type="dxa"/>
            <w:tcBorders>
              <w:bottom w:val="single" w:sz="4" w:space="0" w:color="auto"/>
            </w:tcBorders>
          </w:tcPr>
          <w:p w:rsidR="000534C6" w:rsidRDefault="000534C6" w:rsidP="000E6DC1">
            <w:pPr>
              <w:spacing w:after="0" w:line="240" w:lineRule="auto"/>
              <w:jc w:val="both"/>
              <w:rPr>
                <w:rFonts w:ascii="Times New Roman" w:hAnsi="Times New Roman" w:cs="Times New Roman"/>
                <w:b/>
                <w:sz w:val="24"/>
                <w:szCs w:val="24"/>
              </w:rPr>
            </w:pPr>
          </w:p>
        </w:tc>
      </w:tr>
      <w:tr w:rsidR="000534C6" w:rsidTr="000534C6">
        <w:trPr>
          <w:trHeight w:val="1292"/>
        </w:trPr>
        <w:tc>
          <w:tcPr>
            <w:tcW w:w="2269" w:type="dxa"/>
            <w:vMerge/>
          </w:tcPr>
          <w:p w:rsidR="000534C6" w:rsidRPr="00993EE4" w:rsidRDefault="000534C6"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Pr>
          <w:p w:rsidR="000534C6" w:rsidRPr="00E123DF" w:rsidRDefault="000534C6" w:rsidP="00993EE4">
            <w:pPr>
              <w:spacing w:after="0" w:line="240" w:lineRule="auto"/>
              <w:jc w:val="both"/>
              <w:rPr>
                <w:rFonts w:ascii="Times New Roman" w:hAnsi="Times New Roman" w:cs="Times New Roman"/>
                <w:b/>
                <w:bCs/>
                <w:sz w:val="24"/>
                <w:szCs w:val="24"/>
              </w:rPr>
            </w:pPr>
          </w:p>
        </w:tc>
        <w:tc>
          <w:tcPr>
            <w:tcW w:w="2410" w:type="dxa"/>
            <w:tcBorders>
              <w:bottom w:val="single" w:sz="4" w:space="0" w:color="auto"/>
            </w:tcBorders>
          </w:tcPr>
          <w:p w:rsidR="000534C6" w:rsidRPr="000534C6" w:rsidRDefault="000534C6" w:rsidP="00A229CB">
            <w:pPr>
              <w:spacing w:after="0" w:line="240" w:lineRule="auto"/>
              <w:jc w:val="both"/>
              <w:rPr>
                <w:rFonts w:ascii="Times New Roman" w:hAnsi="Times New Roman" w:cs="Times New Roman"/>
                <w:sz w:val="24"/>
                <w:szCs w:val="24"/>
              </w:rPr>
            </w:pPr>
            <w:r w:rsidRPr="000534C6">
              <w:rPr>
                <w:rFonts w:ascii="Times New Roman" w:hAnsi="Times New Roman" w:cs="Times New Roman"/>
                <w:sz w:val="24"/>
                <w:szCs w:val="24"/>
              </w:rPr>
              <w:t>Співпраця з освітніми ІРЦ з питань підтримки дітей з ООП, індивідуальних програм розвитку, тренінгів для педагогів.</w:t>
            </w:r>
          </w:p>
        </w:tc>
        <w:tc>
          <w:tcPr>
            <w:tcW w:w="1417"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Borders>
              <w:bottom w:val="single" w:sz="4" w:space="0" w:color="auto"/>
            </w:tcBorders>
          </w:tcPr>
          <w:p w:rsidR="000534C6" w:rsidRPr="000534C6" w:rsidRDefault="000534C6" w:rsidP="000534C6">
            <w:pPr>
              <w:spacing w:after="0" w:line="240" w:lineRule="auto"/>
              <w:jc w:val="center"/>
              <w:rPr>
                <w:rFonts w:ascii="Times New Roman" w:hAnsi="Times New Roman" w:cs="Times New Roman"/>
                <w:sz w:val="24"/>
                <w:szCs w:val="24"/>
              </w:rPr>
            </w:pPr>
            <w:r w:rsidRPr="000534C6">
              <w:rPr>
                <w:rFonts w:ascii="Times New Roman" w:hAnsi="Times New Roman" w:cs="Times New Roman"/>
                <w:sz w:val="24"/>
                <w:szCs w:val="24"/>
              </w:rPr>
              <w:t xml:space="preserve">Директор, вихователь-методист, </w:t>
            </w:r>
            <w:r>
              <w:rPr>
                <w:rFonts w:ascii="Times New Roman" w:hAnsi="Times New Roman" w:cs="Times New Roman"/>
                <w:sz w:val="24"/>
                <w:szCs w:val="24"/>
              </w:rPr>
              <w:t>команда ППС, асистент вихователя</w:t>
            </w:r>
          </w:p>
        </w:tc>
        <w:tc>
          <w:tcPr>
            <w:tcW w:w="993" w:type="dxa"/>
            <w:tcBorders>
              <w:bottom w:val="single" w:sz="4" w:space="0" w:color="auto"/>
            </w:tcBorders>
          </w:tcPr>
          <w:p w:rsidR="000534C6" w:rsidRDefault="000534C6" w:rsidP="000E6DC1">
            <w:pPr>
              <w:spacing w:after="0" w:line="240" w:lineRule="auto"/>
              <w:jc w:val="both"/>
              <w:rPr>
                <w:rFonts w:ascii="Times New Roman" w:hAnsi="Times New Roman" w:cs="Times New Roman"/>
                <w:b/>
                <w:sz w:val="24"/>
                <w:szCs w:val="24"/>
              </w:rPr>
            </w:pPr>
          </w:p>
        </w:tc>
      </w:tr>
      <w:tr w:rsidR="000534C6" w:rsidTr="000534C6">
        <w:trPr>
          <w:trHeight w:val="1292"/>
        </w:trPr>
        <w:tc>
          <w:tcPr>
            <w:tcW w:w="2269" w:type="dxa"/>
            <w:vMerge/>
          </w:tcPr>
          <w:p w:rsidR="000534C6" w:rsidRPr="00993EE4" w:rsidRDefault="000534C6"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Pr>
          <w:p w:rsidR="000534C6" w:rsidRPr="00E123DF" w:rsidRDefault="000534C6" w:rsidP="00993EE4">
            <w:pPr>
              <w:spacing w:after="0" w:line="240" w:lineRule="auto"/>
              <w:jc w:val="both"/>
              <w:rPr>
                <w:rFonts w:ascii="Times New Roman" w:hAnsi="Times New Roman" w:cs="Times New Roman"/>
                <w:b/>
                <w:bCs/>
                <w:sz w:val="24"/>
                <w:szCs w:val="24"/>
              </w:rPr>
            </w:pPr>
          </w:p>
        </w:tc>
        <w:tc>
          <w:tcPr>
            <w:tcW w:w="2410" w:type="dxa"/>
            <w:tcBorders>
              <w:bottom w:val="single" w:sz="4" w:space="0" w:color="auto"/>
            </w:tcBorders>
          </w:tcPr>
          <w:p w:rsidR="000534C6" w:rsidRPr="000534C6" w:rsidRDefault="000534C6" w:rsidP="00A229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Співпраця із ц</w:t>
            </w:r>
            <w:r w:rsidRPr="000534C6">
              <w:rPr>
                <w:rFonts w:ascii="Times New Roman" w:hAnsi="Times New Roman" w:cs="Times New Roman"/>
                <w:sz w:val="24"/>
                <w:szCs w:val="24"/>
              </w:rPr>
              <w:t>ентр</w:t>
            </w:r>
            <w:r>
              <w:rPr>
                <w:rFonts w:ascii="Times New Roman" w:hAnsi="Times New Roman" w:cs="Times New Roman"/>
                <w:sz w:val="24"/>
                <w:szCs w:val="24"/>
              </w:rPr>
              <w:t>ом</w:t>
            </w:r>
            <w:r w:rsidRPr="000534C6">
              <w:rPr>
                <w:rFonts w:ascii="Times New Roman" w:hAnsi="Times New Roman" w:cs="Times New Roman"/>
                <w:sz w:val="24"/>
                <w:szCs w:val="24"/>
              </w:rPr>
              <w:t xml:space="preserve"> соціальн</w:t>
            </w:r>
            <w:r>
              <w:rPr>
                <w:rFonts w:ascii="Times New Roman" w:hAnsi="Times New Roman" w:cs="Times New Roman"/>
                <w:sz w:val="24"/>
                <w:szCs w:val="24"/>
              </w:rPr>
              <w:t>ої</w:t>
            </w:r>
            <w:r w:rsidRPr="000534C6">
              <w:rPr>
                <w:rFonts w:ascii="Times New Roman" w:hAnsi="Times New Roman" w:cs="Times New Roman"/>
                <w:sz w:val="24"/>
                <w:szCs w:val="24"/>
              </w:rPr>
              <w:t xml:space="preserve"> служб</w:t>
            </w:r>
            <w:r>
              <w:rPr>
                <w:rFonts w:ascii="Times New Roman" w:hAnsi="Times New Roman" w:cs="Times New Roman"/>
                <w:sz w:val="24"/>
                <w:szCs w:val="24"/>
              </w:rPr>
              <w:t>и</w:t>
            </w:r>
            <w:r w:rsidRPr="000534C6">
              <w:rPr>
                <w:rFonts w:ascii="Times New Roman" w:hAnsi="Times New Roman" w:cs="Times New Roman"/>
                <w:sz w:val="24"/>
                <w:szCs w:val="24"/>
              </w:rPr>
              <w:t xml:space="preserve"> громади </w:t>
            </w:r>
            <w:r>
              <w:rPr>
                <w:rFonts w:ascii="Times New Roman" w:hAnsi="Times New Roman" w:cs="Times New Roman"/>
                <w:sz w:val="24"/>
                <w:szCs w:val="24"/>
              </w:rPr>
              <w:t>для п</w:t>
            </w:r>
            <w:r w:rsidRPr="000534C6">
              <w:rPr>
                <w:rFonts w:ascii="Times New Roman" w:hAnsi="Times New Roman" w:cs="Times New Roman"/>
                <w:sz w:val="24"/>
                <w:szCs w:val="24"/>
              </w:rPr>
              <w:t>роведення просвітницьких заходів з батьками: права дитини, запобігання домашньому насильству, підтримка вразливих категорій</w:t>
            </w:r>
          </w:p>
        </w:tc>
        <w:tc>
          <w:tcPr>
            <w:tcW w:w="1417"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Borders>
              <w:bottom w:val="single" w:sz="4" w:space="0" w:color="auto"/>
            </w:tcBorders>
          </w:tcPr>
          <w:p w:rsidR="000534C6" w:rsidRPr="000534C6" w:rsidRDefault="000534C6" w:rsidP="000534C6">
            <w:pPr>
              <w:spacing w:after="0" w:line="240" w:lineRule="auto"/>
              <w:jc w:val="center"/>
              <w:rPr>
                <w:rFonts w:ascii="Times New Roman" w:hAnsi="Times New Roman" w:cs="Times New Roman"/>
                <w:sz w:val="24"/>
                <w:szCs w:val="24"/>
              </w:rPr>
            </w:pPr>
            <w:r w:rsidRPr="000534C6">
              <w:rPr>
                <w:rFonts w:ascii="Times New Roman" w:hAnsi="Times New Roman" w:cs="Times New Roman"/>
                <w:sz w:val="24"/>
                <w:szCs w:val="24"/>
              </w:rPr>
              <w:t>Директор, вихователь-методист, педагоги</w:t>
            </w:r>
          </w:p>
        </w:tc>
        <w:tc>
          <w:tcPr>
            <w:tcW w:w="993" w:type="dxa"/>
            <w:tcBorders>
              <w:bottom w:val="single" w:sz="4" w:space="0" w:color="auto"/>
            </w:tcBorders>
          </w:tcPr>
          <w:p w:rsidR="000534C6" w:rsidRDefault="000534C6" w:rsidP="000E6DC1">
            <w:pPr>
              <w:spacing w:after="0" w:line="240" w:lineRule="auto"/>
              <w:jc w:val="both"/>
              <w:rPr>
                <w:rFonts w:ascii="Times New Roman" w:hAnsi="Times New Roman" w:cs="Times New Roman"/>
                <w:b/>
                <w:sz w:val="24"/>
                <w:szCs w:val="24"/>
              </w:rPr>
            </w:pPr>
          </w:p>
        </w:tc>
      </w:tr>
      <w:tr w:rsidR="000534C6" w:rsidTr="000534C6">
        <w:trPr>
          <w:trHeight w:val="1292"/>
        </w:trPr>
        <w:tc>
          <w:tcPr>
            <w:tcW w:w="2269" w:type="dxa"/>
            <w:vMerge/>
          </w:tcPr>
          <w:p w:rsidR="000534C6" w:rsidRPr="00993EE4" w:rsidRDefault="000534C6"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Pr>
          <w:p w:rsidR="000534C6" w:rsidRPr="00E123DF" w:rsidRDefault="000534C6" w:rsidP="00993EE4">
            <w:pPr>
              <w:spacing w:after="0" w:line="240" w:lineRule="auto"/>
              <w:jc w:val="both"/>
              <w:rPr>
                <w:rFonts w:ascii="Times New Roman" w:hAnsi="Times New Roman" w:cs="Times New Roman"/>
                <w:b/>
                <w:bCs/>
                <w:sz w:val="24"/>
                <w:szCs w:val="24"/>
              </w:rPr>
            </w:pPr>
          </w:p>
        </w:tc>
        <w:tc>
          <w:tcPr>
            <w:tcW w:w="2410" w:type="dxa"/>
            <w:tcBorders>
              <w:bottom w:val="single" w:sz="4" w:space="0" w:color="auto"/>
            </w:tcBorders>
          </w:tcPr>
          <w:p w:rsidR="000534C6" w:rsidRDefault="000534C6" w:rsidP="00A229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Співпраця із т</w:t>
            </w:r>
            <w:r w:rsidRPr="000534C6">
              <w:rPr>
                <w:rFonts w:ascii="Times New Roman" w:hAnsi="Times New Roman" w:cs="Times New Roman"/>
                <w:sz w:val="24"/>
                <w:szCs w:val="24"/>
              </w:rPr>
              <w:t>ериторіальни</w:t>
            </w:r>
            <w:r>
              <w:rPr>
                <w:rFonts w:ascii="Times New Roman" w:hAnsi="Times New Roman" w:cs="Times New Roman"/>
                <w:sz w:val="24"/>
                <w:szCs w:val="24"/>
              </w:rPr>
              <w:t xml:space="preserve">м </w:t>
            </w:r>
            <w:r w:rsidRPr="000534C6">
              <w:rPr>
                <w:rFonts w:ascii="Times New Roman" w:hAnsi="Times New Roman" w:cs="Times New Roman"/>
                <w:sz w:val="24"/>
                <w:szCs w:val="24"/>
              </w:rPr>
              <w:t>центр</w:t>
            </w:r>
            <w:r>
              <w:rPr>
                <w:rFonts w:ascii="Times New Roman" w:hAnsi="Times New Roman" w:cs="Times New Roman"/>
                <w:sz w:val="24"/>
                <w:szCs w:val="24"/>
              </w:rPr>
              <w:t>ом</w:t>
            </w:r>
            <w:r w:rsidRPr="000534C6">
              <w:rPr>
                <w:rFonts w:ascii="Times New Roman" w:hAnsi="Times New Roman" w:cs="Times New Roman"/>
                <w:sz w:val="24"/>
                <w:szCs w:val="24"/>
              </w:rPr>
              <w:t xml:space="preserve"> комплектування (ТЦК, військкомат)</w:t>
            </w:r>
            <w:r>
              <w:rPr>
                <w:rFonts w:ascii="Times New Roman" w:hAnsi="Times New Roman" w:cs="Times New Roman"/>
                <w:sz w:val="24"/>
                <w:szCs w:val="24"/>
              </w:rPr>
              <w:t>.</w:t>
            </w:r>
          </w:p>
        </w:tc>
        <w:tc>
          <w:tcPr>
            <w:tcW w:w="1417"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Borders>
              <w:bottom w:val="single" w:sz="4" w:space="0" w:color="auto"/>
            </w:tcBorders>
          </w:tcPr>
          <w:p w:rsidR="000534C6" w:rsidRPr="000534C6" w:rsidRDefault="000534C6" w:rsidP="000534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993" w:type="dxa"/>
            <w:tcBorders>
              <w:bottom w:val="single" w:sz="4" w:space="0" w:color="auto"/>
            </w:tcBorders>
          </w:tcPr>
          <w:p w:rsidR="000534C6" w:rsidRDefault="000534C6" w:rsidP="000E6DC1">
            <w:pPr>
              <w:spacing w:after="0" w:line="240" w:lineRule="auto"/>
              <w:jc w:val="both"/>
              <w:rPr>
                <w:rFonts w:ascii="Times New Roman" w:hAnsi="Times New Roman" w:cs="Times New Roman"/>
                <w:b/>
                <w:sz w:val="24"/>
                <w:szCs w:val="24"/>
              </w:rPr>
            </w:pPr>
          </w:p>
        </w:tc>
      </w:tr>
      <w:tr w:rsidR="000534C6" w:rsidTr="000534C6">
        <w:trPr>
          <w:trHeight w:val="567"/>
        </w:trPr>
        <w:tc>
          <w:tcPr>
            <w:tcW w:w="2269" w:type="dxa"/>
            <w:vMerge/>
          </w:tcPr>
          <w:p w:rsidR="000534C6" w:rsidRPr="00993EE4" w:rsidRDefault="000534C6"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Pr>
          <w:p w:rsidR="000534C6" w:rsidRPr="00E123DF" w:rsidRDefault="000534C6" w:rsidP="00993EE4">
            <w:pPr>
              <w:spacing w:after="0" w:line="240" w:lineRule="auto"/>
              <w:jc w:val="both"/>
              <w:rPr>
                <w:rFonts w:ascii="Times New Roman" w:hAnsi="Times New Roman" w:cs="Times New Roman"/>
                <w:b/>
                <w:bCs/>
                <w:sz w:val="24"/>
                <w:szCs w:val="24"/>
              </w:rPr>
            </w:pPr>
          </w:p>
        </w:tc>
        <w:tc>
          <w:tcPr>
            <w:tcW w:w="2410" w:type="dxa"/>
            <w:tcBorders>
              <w:bottom w:val="single" w:sz="4" w:space="0" w:color="auto"/>
            </w:tcBorders>
          </w:tcPr>
          <w:p w:rsidR="000534C6" w:rsidRDefault="000534C6" w:rsidP="00A229CB">
            <w:pPr>
              <w:spacing w:after="0" w:line="240" w:lineRule="auto"/>
              <w:jc w:val="both"/>
              <w:rPr>
                <w:rFonts w:ascii="Times New Roman" w:hAnsi="Times New Roman" w:cs="Times New Roman"/>
                <w:sz w:val="24"/>
                <w:szCs w:val="24"/>
              </w:rPr>
            </w:pPr>
            <w:r w:rsidRPr="000534C6">
              <w:rPr>
                <w:rFonts w:ascii="Times New Roman" w:hAnsi="Times New Roman" w:cs="Times New Roman"/>
                <w:sz w:val="24"/>
                <w:szCs w:val="24"/>
              </w:rPr>
              <w:t xml:space="preserve">Участь у </w:t>
            </w:r>
            <w:proofErr w:type="spellStart"/>
            <w:r w:rsidRPr="000534C6">
              <w:rPr>
                <w:rFonts w:ascii="Times New Roman" w:hAnsi="Times New Roman" w:cs="Times New Roman"/>
                <w:sz w:val="24"/>
                <w:szCs w:val="24"/>
              </w:rPr>
              <w:t>проєктах</w:t>
            </w:r>
            <w:proofErr w:type="spellEnd"/>
            <w:r w:rsidRPr="000534C6">
              <w:rPr>
                <w:rFonts w:ascii="Times New Roman" w:hAnsi="Times New Roman" w:cs="Times New Roman"/>
                <w:sz w:val="24"/>
                <w:szCs w:val="24"/>
              </w:rPr>
              <w:t xml:space="preserve"> благодійних фондів («</w:t>
            </w:r>
            <w:proofErr w:type="spellStart"/>
            <w:r w:rsidRPr="000534C6">
              <w:rPr>
                <w:rFonts w:ascii="Times New Roman" w:hAnsi="Times New Roman" w:cs="Times New Roman"/>
                <w:sz w:val="24"/>
                <w:szCs w:val="24"/>
              </w:rPr>
              <w:t>Save</w:t>
            </w:r>
            <w:proofErr w:type="spellEnd"/>
            <w:r w:rsidRPr="000534C6">
              <w:rPr>
                <w:rFonts w:ascii="Times New Roman" w:hAnsi="Times New Roman" w:cs="Times New Roman"/>
                <w:sz w:val="24"/>
                <w:szCs w:val="24"/>
              </w:rPr>
              <w:t xml:space="preserve"> </w:t>
            </w:r>
            <w:proofErr w:type="spellStart"/>
            <w:r w:rsidRPr="000534C6">
              <w:rPr>
                <w:rFonts w:ascii="Times New Roman" w:hAnsi="Times New Roman" w:cs="Times New Roman"/>
                <w:sz w:val="24"/>
                <w:szCs w:val="24"/>
              </w:rPr>
              <w:t>the</w:t>
            </w:r>
            <w:proofErr w:type="spellEnd"/>
            <w:r w:rsidRPr="000534C6">
              <w:rPr>
                <w:rFonts w:ascii="Times New Roman" w:hAnsi="Times New Roman" w:cs="Times New Roman"/>
                <w:sz w:val="24"/>
                <w:szCs w:val="24"/>
              </w:rPr>
              <w:t xml:space="preserve"> </w:t>
            </w:r>
            <w:proofErr w:type="spellStart"/>
            <w:r w:rsidRPr="000534C6">
              <w:rPr>
                <w:rFonts w:ascii="Times New Roman" w:hAnsi="Times New Roman" w:cs="Times New Roman"/>
                <w:sz w:val="24"/>
                <w:szCs w:val="24"/>
              </w:rPr>
              <w:t>Children</w:t>
            </w:r>
            <w:proofErr w:type="spellEnd"/>
            <w:r w:rsidRPr="000534C6">
              <w:rPr>
                <w:rFonts w:ascii="Times New Roman" w:hAnsi="Times New Roman" w:cs="Times New Roman"/>
                <w:sz w:val="24"/>
                <w:szCs w:val="24"/>
              </w:rPr>
              <w:t>», «UNICEF»): отримання гуманітарної, методичної підтримки.</w:t>
            </w:r>
          </w:p>
        </w:tc>
        <w:tc>
          <w:tcPr>
            <w:tcW w:w="1417"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Borders>
              <w:bottom w:val="single" w:sz="4" w:space="0" w:color="auto"/>
            </w:tcBorders>
          </w:tcPr>
          <w:p w:rsidR="000534C6" w:rsidRDefault="00AD7C0D" w:rsidP="00AD7C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 вихователь-методист.</w:t>
            </w:r>
          </w:p>
        </w:tc>
        <w:tc>
          <w:tcPr>
            <w:tcW w:w="993" w:type="dxa"/>
            <w:tcBorders>
              <w:bottom w:val="single" w:sz="4" w:space="0" w:color="auto"/>
            </w:tcBorders>
          </w:tcPr>
          <w:p w:rsidR="000534C6" w:rsidRDefault="000534C6" w:rsidP="000E6DC1">
            <w:pPr>
              <w:spacing w:after="0" w:line="240" w:lineRule="auto"/>
              <w:jc w:val="both"/>
              <w:rPr>
                <w:rFonts w:ascii="Times New Roman" w:hAnsi="Times New Roman" w:cs="Times New Roman"/>
                <w:b/>
                <w:sz w:val="24"/>
                <w:szCs w:val="24"/>
              </w:rPr>
            </w:pPr>
          </w:p>
        </w:tc>
      </w:tr>
      <w:tr w:rsidR="000534C6" w:rsidTr="000534C6">
        <w:trPr>
          <w:trHeight w:val="567"/>
        </w:trPr>
        <w:tc>
          <w:tcPr>
            <w:tcW w:w="2269" w:type="dxa"/>
            <w:vMerge/>
          </w:tcPr>
          <w:p w:rsidR="000534C6" w:rsidRPr="00993EE4" w:rsidRDefault="000534C6"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Pr>
          <w:p w:rsidR="000534C6" w:rsidRPr="00E123DF" w:rsidRDefault="000534C6" w:rsidP="00993EE4">
            <w:pPr>
              <w:spacing w:after="0" w:line="240" w:lineRule="auto"/>
              <w:jc w:val="both"/>
              <w:rPr>
                <w:rFonts w:ascii="Times New Roman" w:hAnsi="Times New Roman" w:cs="Times New Roman"/>
                <w:b/>
                <w:bCs/>
                <w:sz w:val="24"/>
                <w:szCs w:val="24"/>
              </w:rPr>
            </w:pPr>
          </w:p>
        </w:tc>
        <w:tc>
          <w:tcPr>
            <w:tcW w:w="2410" w:type="dxa"/>
            <w:tcBorders>
              <w:bottom w:val="single" w:sz="4" w:space="0" w:color="auto"/>
            </w:tcBorders>
          </w:tcPr>
          <w:p w:rsidR="000534C6" w:rsidRPr="000534C6" w:rsidRDefault="000534C6" w:rsidP="00A229CB">
            <w:pPr>
              <w:spacing w:after="0" w:line="240" w:lineRule="auto"/>
              <w:jc w:val="both"/>
              <w:rPr>
                <w:rFonts w:ascii="Times New Roman" w:hAnsi="Times New Roman" w:cs="Times New Roman"/>
                <w:sz w:val="24"/>
                <w:szCs w:val="24"/>
              </w:rPr>
            </w:pPr>
            <w:r w:rsidRPr="000534C6">
              <w:rPr>
                <w:rFonts w:ascii="Times New Roman" w:hAnsi="Times New Roman" w:cs="Times New Roman"/>
                <w:sz w:val="24"/>
                <w:szCs w:val="24"/>
              </w:rPr>
              <w:t>Партнерство з культурними установами: участь у виставках, акціях, конкурсах, заходах до свят</w:t>
            </w:r>
            <w:r>
              <w:rPr>
                <w:rFonts w:ascii="Times New Roman" w:hAnsi="Times New Roman" w:cs="Times New Roman"/>
                <w:sz w:val="24"/>
                <w:szCs w:val="24"/>
              </w:rPr>
              <w:t>.</w:t>
            </w:r>
          </w:p>
        </w:tc>
        <w:tc>
          <w:tcPr>
            <w:tcW w:w="1417"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Borders>
              <w:bottom w:val="single" w:sz="4" w:space="0" w:color="auto"/>
            </w:tcBorders>
          </w:tcPr>
          <w:p w:rsidR="000534C6" w:rsidRDefault="000534C6" w:rsidP="000534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993" w:type="dxa"/>
            <w:tcBorders>
              <w:bottom w:val="single" w:sz="4" w:space="0" w:color="auto"/>
            </w:tcBorders>
          </w:tcPr>
          <w:p w:rsidR="000534C6" w:rsidRDefault="000534C6" w:rsidP="000E6DC1">
            <w:pPr>
              <w:spacing w:after="0" w:line="240" w:lineRule="auto"/>
              <w:jc w:val="both"/>
              <w:rPr>
                <w:rFonts w:ascii="Times New Roman" w:hAnsi="Times New Roman" w:cs="Times New Roman"/>
                <w:b/>
                <w:sz w:val="24"/>
                <w:szCs w:val="24"/>
              </w:rPr>
            </w:pPr>
          </w:p>
        </w:tc>
      </w:tr>
      <w:tr w:rsidR="000534C6" w:rsidTr="00E123DF">
        <w:trPr>
          <w:trHeight w:val="1292"/>
        </w:trPr>
        <w:tc>
          <w:tcPr>
            <w:tcW w:w="2269" w:type="dxa"/>
            <w:vMerge/>
            <w:tcBorders>
              <w:bottom w:val="single" w:sz="4" w:space="0" w:color="auto"/>
            </w:tcBorders>
          </w:tcPr>
          <w:p w:rsidR="000534C6" w:rsidRPr="00993EE4" w:rsidRDefault="000534C6" w:rsidP="00E25F8D">
            <w:pPr>
              <w:pStyle w:val="a3"/>
              <w:numPr>
                <w:ilvl w:val="1"/>
                <w:numId w:val="15"/>
              </w:numPr>
              <w:spacing w:after="0" w:line="240" w:lineRule="auto"/>
              <w:ind w:left="334"/>
              <w:rPr>
                <w:rFonts w:ascii="Times New Roman" w:hAnsi="Times New Roman" w:cs="Times New Roman"/>
                <w:b/>
                <w:sz w:val="24"/>
                <w:szCs w:val="24"/>
              </w:rPr>
            </w:pPr>
          </w:p>
        </w:tc>
        <w:tc>
          <w:tcPr>
            <w:tcW w:w="1718" w:type="dxa"/>
            <w:vMerge/>
            <w:tcBorders>
              <w:bottom w:val="single" w:sz="4" w:space="0" w:color="auto"/>
            </w:tcBorders>
          </w:tcPr>
          <w:p w:rsidR="000534C6" w:rsidRPr="00E123DF" w:rsidRDefault="000534C6" w:rsidP="00993EE4">
            <w:pPr>
              <w:spacing w:after="0" w:line="240" w:lineRule="auto"/>
              <w:jc w:val="both"/>
              <w:rPr>
                <w:rFonts w:ascii="Times New Roman" w:hAnsi="Times New Roman" w:cs="Times New Roman"/>
                <w:b/>
                <w:bCs/>
                <w:sz w:val="24"/>
                <w:szCs w:val="24"/>
              </w:rPr>
            </w:pPr>
          </w:p>
        </w:tc>
        <w:tc>
          <w:tcPr>
            <w:tcW w:w="2410" w:type="dxa"/>
            <w:tcBorders>
              <w:bottom w:val="single" w:sz="4" w:space="0" w:color="auto"/>
            </w:tcBorders>
          </w:tcPr>
          <w:p w:rsidR="000534C6" w:rsidRPr="000534C6" w:rsidRDefault="000534C6" w:rsidP="00A229CB">
            <w:pPr>
              <w:spacing w:after="0" w:line="240" w:lineRule="auto"/>
              <w:jc w:val="both"/>
              <w:rPr>
                <w:rFonts w:ascii="Times New Roman" w:hAnsi="Times New Roman" w:cs="Times New Roman"/>
                <w:sz w:val="24"/>
                <w:szCs w:val="24"/>
              </w:rPr>
            </w:pPr>
            <w:r w:rsidRPr="000534C6">
              <w:rPr>
                <w:rFonts w:ascii="Times New Roman" w:hAnsi="Times New Roman" w:cs="Times New Roman"/>
                <w:sz w:val="24"/>
                <w:szCs w:val="24"/>
              </w:rPr>
              <w:t>Співпраця з підприємствами-надавачами послуг (електропостачання, водопостачання, тепломережа) щодо безперебійного функціонування ЗДО, аварійного реагування.</w:t>
            </w:r>
          </w:p>
        </w:tc>
        <w:tc>
          <w:tcPr>
            <w:tcW w:w="1417" w:type="dxa"/>
            <w:tcBorders>
              <w:bottom w:val="single" w:sz="4" w:space="0" w:color="auto"/>
            </w:tcBorders>
          </w:tcPr>
          <w:p w:rsidR="000534C6" w:rsidRDefault="000534C6" w:rsidP="00BD1F0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Протягом року</w:t>
            </w:r>
          </w:p>
        </w:tc>
        <w:tc>
          <w:tcPr>
            <w:tcW w:w="2109" w:type="dxa"/>
            <w:tcBorders>
              <w:bottom w:val="single" w:sz="4" w:space="0" w:color="auto"/>
            </w:tcBorders>
          </w:tcPr>
          <w:p w:rsidR="000534C6" w:rsidRPr="000534C6" w:rsidRDefault="00AD7C0D" w:rsidP="00AD7C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993" w:type="dxa"/>
            <w:tcBorders>
              <w:bottom w:val="single" w:sz="4" w:space="0" w:color="auto"/>
            </w:tcBorders>
          </w:tcPr>
          <w:p w:rsidR="000534C6" w:rsidRDefault="000534C6" w:rsidP="000E6DC1">
            <w:pPr>
              <w:spacing w:after="0" w:line="240" w:lineRule="auto"/>
              <w:jc w:val="both"/>
              <w:rPr>
                <w:rFonts w:ascii="Times New Roman" w:hAnsi="Times New Roman" w:cs="Times New Roman"/>
                <w:b/>
                <w:sz w:val="24"/>
                <w:szCs w:val="24"/>
              </w:rPr>
            </w:pPr>
          </w:p>
        </w:tc>
      </w:tr>
    </w:tbl>
    <w:p w:rsidR="00C7060B" w:rsidRDefault="00C7060B" w:rsidP="000E6DC1">
      <w:pPr>
        <w:spacing w:after="0" w:line="240" w:lineRule="auto"/>
        <w:jc w:val="both"/>
        <w:rPr>
          <w:rFonts w:ascii="Times New Roman" w:hAnsi="Times New Roman" w:cs="Times New Roman"/>
          <w:b/>
          <w:sz w:val="24"/>
          <w:szCs w:val="24"/>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985"/>
        <w:gridCol w:w="3052"/>
        <w:gridCol w:w="1484"/>
        <w:gridCol w:w="1559"/>
        <w:gridCol w:w="851"/>
      </w:tblGrid>
      <w:tr w:rsidR="00CE434A" w:rsidTr="00916121">
        <w:trPr>
          <w:trHeight w:val="600"/>
        </w:trPr>
        <w:tc>
          <w:tcPr>
            <w:tcW w:w="10916" w:type="dxa"/>
            <w:gridSpan w:val="6"/>
          </w:tcPr>
          <w:p w:rsidR="00CE434A" w:rsidRDefault="00CE434A" w:rsidP="00CE434A">
            <w:pPr>
              <w:spacing w:after="0" w:line="240" w:lineRule="auto"/>
              <w:jc w:val="center"/>
              <w:rPr>
                <w:rFonts w:ascii="Times New Roman" w:hAnsi="Times New Roman" w:cs="Times New Roman"/>
                <w:b/>
                <w:sz w:val="24"/>
                <w:szCs w:val="24"/>
              </w:rPr>
            </w:pPr>
            <w:r w:rsidRPr="00CE434A">
              <w:rPr>
                <w:rFonts w:ascii="Times New Roman" w:hAnsi="Times New Roman" w:cs="Times New Roman"/>
                <w:b/>
                <w:sz w:val="24"/>
                <w:szCs w:val="24"/>
              </w:rPr>
              <w:t xml:space="preserve">Розділ 7. Внутрішня система оцінювання якості  діяльності </w:t>
            </w:r>
          </w:p>
          <w:p w:rsidR="00CE434A" w:rsidRDefault="00CE434A" w:rsidP="00916121">
            <w:pPr>
              <w:spacing w:after="0" w:line="240" w:lineRule="auto"/>
              <w:ind w:right="939"/>
              <w:jc w:val="center"/>
              <w:rPr>
                <w:rFonts w:ascii="Times New Roman" w:hAnsi="Times New Roman" w:cs="Times New Roman"/>
                <w:b/>
                <w:sz w:val="24"/>
                <w:szCs w:val="24"/>
              </w:rPr>
            </w:pPr>
            <w:r w:rsidRPr="00CE434A">
              <w:rPr>
                <w:rFonts w:ascii="Times New Roman" w:hAnsi="Times New Roman" w:cs="Times New Roman"/>
                <w:b/>
                <w:sz w:val="24"/>
                <w:szCs w:val="24"/>
              </w:rPr>
              <w:t>(контрольна функція управління)</w:t>
            </w:r>
          </w:p>
        </w:tc>
      </w:tr>
      <w:tr w:rsidR="00916121" w:rsidTr="009C3DC7">
        <w:trPr>
          <w:trHeight w:val="588"/>
        </w:trPr>
        <w:tc>
          <w:tcPr>
            <w:tcW w:w="1985" w:type="dxa"/>
          </w:tcPr>
          <w:p w:rsidR="006F7082" w:rsidRDefault="00CE434A" w:rsidP="00CE43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Номер та назва блоку</w:t>
            </w:r>
          </w:p>
        </w:tc>
        <w:tc>
          <w:tcPr>
            <w:tcW w:w="1985" w:type="dxa"/>
          </w:tcPr>
          <w:p w:rsidR="006F7082" w:rsidRDefault="00CE434A" w:rsidP="00CE43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Форма роботи</w:t>
            </w:r>
          </w:p>
        </w:tc>
        <w:tc>
          <w:tcPr>
            <w:tcW w:w="3052" w:type="dxa"/>
          </w:tcPr>
          <w:p w:rsidR="006F7082" w:rsidRDefault="00CE434A" w:rsidP="00CE43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Тема (зміст) заходів</w:t>
            </w:r>
          </w:p>
        </w:tc>
        <w:tc>
          <w:tcPr>
            <w:tcW w:w="1484" w:type="dxa"/>
          </w:tcPr>
          <w:p w:rsidR="006F7082" w:rsidRDefault="00CE434A" w:rsidP="00CE43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Термін</w:t>
            </w:r>
          </w:p>
        </w:tc>
        <w:tc>
          <w:tcPr>
            <w:tcW w:w="1559" w:type="dxa"/>
          </w:tcPr>
          <w:p w:rsidR="006F7082" w:rsidRDefault="00CE434A" w:rsidP="00CE43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Відповідальний</w:t>
            </w:r>
          </w:p>
        </w:tc>
        <w:tc>
          <w:tcPr>
            <w:tcW w:w="851" w:type="dxa"/>
          </w:tcPr>
          <w:p w:rsidR="006F7082" w:rsidRDefault="00CE434A" w:rsidP="00CE43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w:t>
            </w:r>
            <w:r w:rsidR="00916121">
              <w:rPr>
                <w:rFonts w:ascii="Times New Roman" w:hAnsi="Times New Roman" w:cs="Times New Roman"/>
                <w:b/>
                <w:sz w:val="24"/>
                <w:szCs w:val="24"/>
              </w:rPr>
              <w:t>-</w:t>
            </w:r>
            <w:r>
              <w:rPr>
                <w:rFonts w:ascii="Times New Roman" w:hAnsi="Times New Roman" w:cs="Times New Roman"/>
                <w:b/>
                <w:sz w:val="24"/>
                <w:szCs w:val="24"/>
              </w:rPr>
              <w:t>мітка</w:t>
            </w:r>
          </w:p>
        </w:tc>
      </w:tr>
      <w:tr w:rsidR="00D6489F" w:rsidTr="00F91875">
        <w:trPr>
          <w:trHeight w:val="1170"/>
        </w:trPr>
        <w:tc>
          <w:tcPr>
            <w:tcW w:w="1985" w:type="dxa"/>
            <w:vMerge w:val="restart"/>
          </w:tcPr>
          <w:p w:rsidR="00D6489F" w:rsidRPr="00B93D44" w:rsidRDefault="00B93D44" w:rsidP="00B93D44">
            <w:pPr>
              <w:spacing w:after="0" w:line="240" w:lineRule="auto"/>
              <w:ind w:right="-244" w:hanging="35"/>
              <w:rPr>
                <w:rFonts w:ascii="Times New Roman" w:hAnsi="Times New Roman" w:cs="Times New Roman"/>
                <w:b/>
                <w:sz w:val="24"/>
                <w:szCs w:val="24"/>
              </w:rPr>
            </w:pPr>
            <w:r>
              <w:rPr>
                <w:rFonts w:ascii="Times New Roman" w:hAnsi="Times New Roman" w:cs="Times New Roman"/>
                <w:b/>
                <w:sz w:val="24"/>
                <w:szCs w:val="24"/>
              </w:rPr>
              <w:t xml:space="preserve">7.1. </w:t>
            </w:r>
            <w:r w:rsidR="00D6489F" w:rsidRPr="00B93D44">
              <w:rPr>
                <w:rFonts w:ascii="Times New Roman" w:hAnsi="Times New Roman" w:cs="Times New Roman"/>
                <w:b/>
                <w:sz w:val="24"/>
                <w:szCs w:val="24"/>
              </w:rPr>
              <w:t>Комплексний моніторинг освітнього процесу</w:t>
            </w:r>
          </w:p>
        </w:tc>
        <w:tc>
          <w:tcPr>
            <w:tcW w:w="1985" w:type="dxa"/>
            <w:vMerge w:val="restart"/>
          </w:tcPr>
          <w:p w:rsidR="00D6489F" w:rsidRDefault="00D6489F" w:rsidP="00CE434A">
            <w:pPr>
              <w:spacing w:after="0" w:line="240" w:lineRule="auto"/>
              <w:jc w:val="center"/>
              <w:rPr>
                <w:rFonts w:ascii="Times New Roman" w:hAnsi="Times New Roman" w:cs="Times New Roman"/>
                <w:b/>
                <w:sz w:val="24"/>
                <w:szCs w:val="24"/>
              </w:rPr>
            </w:pPr>
            <w:r w:rsidRPr="00F91875">
              <w:rPr>
                <w:rFonts w:ascii="Times New Roman" w:hAnsi="Times New Roman" w:cs="Times New Roman"/>
                <w:b/>
                <w:sz w:val="24"/>
                <w:szCs w:val="24"/>
              </w:rPr>
              <w:t>Спостереження, аналіз документації, інтерв'ювання</w:t>
            </w:r>
          </w:p>
        </w:tc>
        <w:tc>
          <w:tcPr>
            <w:tcW w:w="3052" w:type="dxa"/>
          </w:tcPr>
          <w:p w:rsidR="00D6489F" w:rsidRPr="00F91875" w:rsidRDefault="00D6489F" w:rsidP="00CE434A">
            <w:pPr>
              <w:spacing w:after="0" w:line="240" w:lineRule="auto"/>
              <w:jc w:val="both"/>
              <w:rPr>
                <w:rFonts w:ascii="Times New Roman" w:hAnsi="Times New Roman" w:cs="Times New Roman"/>
                <w:bCs/>
                <w:sz w:val="24"/>
                <w:szCs w:val="24"/>
              </w:rPr>
            </w:pPr>
            <w:r w:rsidRPr="00F91875">
              <w:rPr>
                <w:rFonts w:ascii="Times New Roman" w:hAnsi="Times New Roman" w:cs="Times New Roman"/>
                <w:bCs/>
                <w:sz w:val="24"/>
                <w:szCs w:val="24"/>
              </w:rPr>
              <w:t>Стан реалізації освітньої програми в усіх вікових групах.</w:t>
            </w:r>
          </w:p>
        </w:tc>
        <w:tc>
          <w:tcPr>
            <w:tcW w:w="1484" w:type="dxa"/>
          </w:tcPr>
          <w:p w:rsidR="00D6489F" w:rsidRPr="009C3DC7"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559" w:type="dxa"/>
          </w:tcPr>
          <w:p w:rsidR="00D6489F" w:rsidRPr="009C3DC7" w:rsidRDefault="00D6489F" w:rsidP="009C3DC7">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Виховател</w:t>
            </w:r>
            <w:r>
              <w:rPr>
                <w:rFonts w:ascii="Times New Roman" w:hAnsi="Times New Roman" w:cs="Times New Roman"/>
                <w:sz w:val="24"/>
                <w:szCs w:val="24"/>
              </w:rPr>
              <w:t>ь-методист</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F91875">
        <w:trPr>
          <w:trHeight w:val="1170"/>
        </w:trPr>
        <w:tc>
          <w:tcPr>
            <w:tcW w:w="1985" w:type="dxa"/>
            <w:vMerge/>
          </w:tcPr>
          <w:p w:rsidR="00D6489F" w:rsidRPr="00F91875" w:rsidRDefault="00D6489F"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D6489F" w:rsidRPr="00F91875" w:rsidRDefault="00D6489F" w:rsidP="00CE434A">
            <w:pPr>
              <w:spacing w:after="0" w:line="240" w:lineRule="auto"/>
              <w:jc w:val="center"/>
              <w:rPr>
                <w:rFonts w:ascii="Times New Roman" w:hAnsi="Times New Roman" w:cs="Times New Roman"/>
                <w:b/>
                <w:sz w:val="24"/>
                <w:szCs w:val="24"/>
              </w:rPr>
            </w:pPr>
          </w:p>
        </w:tc>
        <w:tc>
          <w:tcPr>
            <w:tcW w:w="3052" w:type="dxa"/>
          </w:tcPr>
          <w:p w:rsidR="00D6489F" w:rsidRPr="00F91875" w:rsidRDefault="00D6489F" w:rsidP="00CE434A">
            <w:pPr>
              <w:spacing w:after="0" w:line="240" w:lineRule="auto"/>
              <w:jc w:val="both"/>
              <w:rPr>
                <w:rFonts w:ascii="Times New Roman" w:hAnsi="Times New Roman" w:cs="Times New Roman"/>
                <w:bCs/>
                <w:sz w:val="24"/>
                <w:szCs w:val="24"/>
              </w:rPr>
            </w:pPr>
            <w:r w:rsidRPr="00F91875">
              <w:rPr>
                <w:rFonts w:ascii="Times New Roman" w:hAnsi="Times New Roman" w:cs="Times New Roman"/>
                <w:bCs/>
                <w:sz w:val="24"/>
                <w:szCs w:val="24"/>
              </w:rPr>
              <w:t xml:space="preserve">Вивчення освітнього середовища згідно з критеріями </w:t>
            </w:r>
            <w:r>
              <w:rPr>
                <w:rFonts w:ascii="Times New Roman" w:hAnsi="Times New Roman" w:cs="Times New Roman"/>
                <w:bCs/>
                <w:sz w:val="24"/>
                <w:szCs w:val="24"/>
              </w:rPr>
              <w:t>В</w:t>
            </w:r>
            <w:r w:rsidRPr="00F91875">
              <w:rPr>
                <w:rFonts w:ascii="Times New Roman" w:hAnsi="Times New Roman" w:cs="Times New Roman"/>
                <w:bCs/>
                <w:sz w:val="24"/>
                <w:szCs w:val="24"/>
              </w:rPr>
              <w:t>СЗЯО.</w:t>
            </w:r>
          </w:p>
        </w:tc>
        <w:tc>
          <w:tcPr>
            <w:tcW w:w="1484" w:type="dxa"/>
          </w:tcPr>
          <w:p w:rsidR="00D6489F" w:rsidRPr="009C3DC7"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559" w:type="dxa"/>
          </w:tcPr>
          <w:p w:rsidR="00D6489F" w:rsidRPr="009C3DC7" w:rsidRDefault="00D6489F" w:rsidP="009C3DC7">
            <w:pPr>
              <w:spacing w:after="0" w:line="240" w:lineRule="auto"/>
              <w:jc w:val="center"/>
              <w:rPr>
                <w:rFonts w:ascii="Times New Roman" w:hAnsi="Times New Roman" w:cs="Times New Roman"/>
                <w:sz w:val="24"/>
                <w:szCs w:val="24"/>
              </w:rPr>
            </w:pPr>
            <w:r w:rsidRPr="00F91875">
              <w:rPr>
                <w:rFonts w:ascii="Times New Roman" w:hAnsi="Times New Roman" w:cs="Times New Roman"/>
                <w:sz w:val="24"/>
                <w:szCs w:val="24"/>
              </w:rPr>
              <w:t>Вихователь-методист</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F91875">
        <w:trPr>
          <w:trHeight w:val="1170"/>
        </w:trPr>
        <w:tc>
          <w:tcPr>
            <w:tcW w:w="1985" w:type="dxa"/>
            <w:vMerge/>
          </w:tcPr>
          <w:p w:rsidR="00D6489F" w:rsidRPr="00F91875" w:rsidRDefault="00D6489F"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D6489F" w:rsidRPr="00F91875" w:rsidRDefault="00D6489F" w:rsidP="00CE434A">
            <w:pPr>
              <w:spacing w:after="0" w:line="240" w:lineRule="auto"/>
              <w:jc w:val="center"/>
              <w:rPr>
                <w:rFonts w:ascii="Times New Roman" w:hAnsi="Times New Roman" w:cs="Times New Roman"/>
                <w:b/>
                <w:sz w:val="24"/>
                <w:szCs w:val="24"/>
              </w:rPr>
            </w:pPr>
          </w:p>
        </w:tc>
        <w:tc>
          <w:tcPr>
            <w:tcW w:w="3052" w:type="dxa"/>
          </w:tcPr>
          <w:p w:rsidR="00D6489F" w:rsidRPr="00F91875" w:rsidRDefault="00D6489F" w:rsidP="00CE434A">
            <w:pPr>
              <w:spacing w:after="0" w:line="240" w:lineRule="auto"/>
              <w:jc w:val="both"/>
              <w:rPr>
                <w:rFonts w:ascii="Times New Roman" w:hAnsi="Times New Roman" w:cs="Times New Roman"/>
                <w:bCs/>
                <w:sz w:val="24"/>
                <w:szCs w:val="24"/>
              </w:rPr>
            </w:pPr>
            <w:r w:rsidRPr="00F91875">
              <w:rPr>
                <w:rFonts w:ascii="Times New Roman" w:hAnsi="Times New Roman" w:cs="Times New Roman"/>
                <w:bCs/>
                <w:sz w:val="24"/>
                <w:szCs w:val="24"/>
              </w:rPr>
              <w:t xml:space="preserve">Рівень сформованості базових </w:t>
            </w:r>
            <w:proofErr w:type="spellStart"/>
            <w:r w:rsidRPr="00F91875">
              <w:rPr>
                <w:rFonts w:ascii="Times New Roman" w:hAnsi="Times New Roman" w:cs="Times New Roman"/>
                <w:bCs/>
                <w:sz w:val="24"/>
                <w:szCs w:val="24"/>
              </w:rPr>
              <w:t>компетентностей</w:t>
            </w:r>
            <w:proofErr w:type="spellEnd"/>
            <w:r w:rsidRPr="00F91875">
              <w:rPr>
                <w:rFonts w:ascii="Times New Roman" w:hAnsi="Times New Roman" w:cs="Times New Roman"/>
                <w:bCs/>
                <w:sz w:val="24"/>
                <w:szCs w:val="24"/>
              </w:rPr>
              <w:t xml:space="preserve"> у дітей відповідно до БКДО (2021).</w:t>
            </w:r>
          </w:p>
        </w:tc>
        <w:tc>
          <w:tcPr>
            <w:tcW w:w="1484" w:type="dxa"/>
          </w:tcPr>
          <w:p w:rsidR="00D6489F" w:rsidRPr="009C3DC7"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559" w:type="dxa"/>
          </w:tcPr>
          <w:p w:rsidR="00D6489F" w:rsidRPr="009C3DC7" w:rsidRDefault="00D6489F" w:rsidP="009C3DC7">
            <w:pPr>
              <w:spacing w:after="0" w:line="240" w:lineRule="auto"/>
              <w:jc w:val="center"/>
              <w:rPr>
                <w:rFonts w:ascii="Times New Roman" w:hAnsi="Times New Roman" w:cs="Times New Roman"/>
                <w:sz w:val="24"/>
                <w:szCs w:val="24"/>
              </w:rPr>
            </w:pPr>
            <w:r w:rsidRPr="00F91875">
              <w:rPr>
                <w:rFonts w:ascii="Times New Roman" w:hAnsi="Times New Roman" w:cs="Times New Roman"/>
                <w:sz w:val="24"/>
                <w:szCs w:val="24"/>
              </w:rPr>
              <w:t>Вихователь-методист</w:t>
            </w:r>
            <w:r>
              <w:rPr>
                <w:rFonts w:ascii="Times New Roman" w:hAnsi="Times New Roman" w:cs="Times New Roman"/>
                <w:sz w:val="24"/>
                <w:szCs w:val="24"/>
              </w:rPr>
              <w:t>, педагоги</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F91875">
        <w:trPr>
          <w:trHeight w:val="1170"/>
        </w:trPr>
        <w:tc>
          <w:tcPr>
            <w:tcW w:w="1985" w:type="dxa"/>
            <w:vMerge/>
          </w:tcPr>
          <w:p w:rsidR="00D6489F" w:rsidRPr="00F91875" w:rsidRDefault="00D6489F"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D6489F" w:rsidRPr="00F91875" w:rsidRDefault="00D6489F" w:rsidP="00CE434A">
            <w:pPr>
              <w:spacing w:after="0" w:line="240" w:lineRule="auto"/>
              <w:jc w:val="center"/>
              <w:rPr>
                <w:rFonts w:ascii="Times New Roman" w:hAnsi="Times New Roman" w:cs="Times New Roman"/>
                <w:b/>
                <w:sz w:val="24"/>
                <w:szCs w:val="24"/>
              </w:rPr>
            </w:pPr>
          </w:p>
        </w:tc>
        <w:tc>
          <w:tcPr>
            <w:tcW w:w="3052" w:type="dxa"/>
          </w:tcPr>
          <w:p w:rsidR="00D6489F" w:rsidRPr="00F91875"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 xml:space="preserve">Оцінювання реалізації принципів безпечного освітнього середовища відповідно до Концепції </w:t>
            </w:r>
            <w:r w:rsidRPr="00D6489F">
              <w:rPr>
                <w:rFonts w:ascii="Times New Roman" w:hAnsi="Times New Roman" w:cs="Times New Roman"/>
                <w:bCs/>
                <w:sz w:val="24"/>
                <w:szCs w:val="24"/>
              </w:rPr>
              <w:lastRenderedPageBreak/>
              <w:t>безпеки ЗДО</w:t>
            </w:r>
            <w:r>
              <w:rPr>
                <w:rFonts w:ascii="Times New Roman" w:hAnsi="Times New Roman" w:cs="Times New Roman"/>
                <w:bCs/>
                <w:sz w:val="24"/>
                <w:szCs w:val="24"/>
              </w:rPr>
              <w:t>.</w:t>
            </w:r>
          </w:p>
        </w:tc>
        <w:tc>
          <w:tcPr>
            <w:tcW w:w="1484" w:type="dxa"/>
          </w:tcPr>
          <w:p w:rsidR="00D6489F"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Травень</w:t>
            </w:r>
          </w:p>
        </w:tc>
        <w:tc>
          <w:tcPr>
            <w:tcW w:w="1559" w:type="dxa"/>
          </w:tcPr>
          <w:p w:rsidR="00D6489F" w:rsidRPr="00F91875" w:rsidRDefault="00D6489F" w:rsidP="009C3D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 вихователь-методист</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F91875" w:rsidTr="00F91875">
        <w:trPr>
          <w:trHeight w:val="1170"/>
        </w:trPr>
        <w:tc>
          <w:tcPr>
            <w:tcW w:w="1985" w:type="dxa"/>
            <w:vMerge w:val="restart"/>
          </w:tcPr>
          <w:p w:rsidR="00F91875" w:rsidRPr="00B93D44" w:rsidRDefault="00B93D44" w:rsidP="00B93D4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7.2. </w:t>
            </w:r>
            <w:r w:rsidR="00F91875" w:rsidRPr="00B93D44">
              <w:rPr>
                <w:rFonts w:ascii="Times New Roman" w:hAnsi="Times New Roman" w:cs="Times New Roman"/>
                <w:b/>
                <w:sz w:val="24"/>
                <w:szCs w:val="24"/>
              </w:rPr>
              <w:t>Тематичний контроль</w:t>
            </w:r>
          </w:p>
        </w:tc>
        <w:tc>
          <w:tcPr>
            <w:tcW w:w="1985" w:type="dxa"/>
            <w:vMerge w:val="restart"/>
          </w:tcPr>
          <w:p w:rsidR="00F91875" w:rsidRPr="00F91875" w:rsidRDefault="00F91875" w:rsidP="00CE434A">
            <w:pPr>
              <w:spacing w:after="0" w:line="240" w:lineRule="auto"/>
              <w:jc w:val="center"/>
              <w:rPr>
                <w:rFonts w:ascii="Times New Roman" w:hAnsi="Times New Roman" w:cs="Times New Roman"/>
                <w:b/>
                <w:sz w:val="24"/>
                <w:szCs w:val="24"/>
              </w:rPr>
            </w:pPr>
            <w:r w:rsidRPr="00F91875">
              <w:rPr>
                <w:rFonts w:ascii="Times New Roman" w:hAnsi="Times New Roman" w:cs="Times New Roman"/>
                <w:b/>
                <w:sz w:val="24"/>
                <w:szCs w:val="24"/>
              </w:rPr>
              <w:t>Спостереження, аналіз, анкетування</w:t>
            </w:r>
          </w:p>
        </w:tc>
        <w:tc>
          <w:tcPr>
            <w:tcW w:w="3052" w:type="dxa"/>
          </w:tcPr>
          <w:p w:rsidR="00F91875" w:rsidRPr="00F91875" w:rsidRDefault="00F91875" w:rsidP="00CE434A">
            <w:pPr>
              <w:spacing w:after="0" w:line="240" w:lineRule="auto"/>
              <w:jc w:val="both"/>
              <w:rPr>
                <w:rFonts w:ascii="Times New Roman" w:hAnsi="Times New Roman" w:cs="Times New Roman"/>
                <w:bCs/>
                <w:sz w:val="24"/>
                <w:szCs w:val="24"/>
              </w:rPr>
            </w:pPr>
            <w:r w:rsidRPr="00F91875">
              <w:rPr>
                <w:rFonts w:ascii="Times New Roman" w:hAnsi="Times New Roman" w:cs="Times New Roman"/>
                <w:bCs/>
                <w:sz w:val="24"/>
                <w:szCs w:val="24"/>
              </w:rPr>
              <w:t>Освітній процес у групах з дітьми з ООП</w:t>
            </w:r>
          </w:p>
        </w:tc>
        <w:tc>
          <w:tcPr>
            <w:tcW w:w="1484" w:type="dxa"/>
          </w:tcPr>
          <w:p w:rsidR="00F91875" w:rsidRDefault="00F91875"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559" w:type="dxa"/>
          </w:tcPr>
          <w:p w:rsidR="00F91875" w:rsidRPr="00F91875" w:rsidRDefault="00F91875" w:rsidP="009C3DC7">
            <w:pPr>
              <w:spacing w:after="0" w:line="240" w:lineRule="auto"/>
              <w:jc w:val="center"/>
              <w:rPr>
                <w:rFonts w:ascii="Times New Roman" w:hAnsi="Times New Roman" w:cs="Times New Roman"/>
                <w:sz w:val="24"/>
                <w:szCs w:val="24"/>
              </w:rPr>
            </w:pPr>
            <w:r w:rsidRPr="00F91875">
              <w:rPr>
                <w:rFonts w:ascii="Times New Roman" w:hAnsi="Times New Roman" w:cs="Times New Roman"/>
                <w:sz w:val="24"/>
                <w:szCs w:val="24"/>
              </w:rPr>
              <w:t>Вихователь-методист, педагоги</w:t>
            </w:r>
          </w:p>
        </w:tc>
        <w:tc>
          <w:tcPr>
            <w:tcW w:w="851" w:type="dxa"/>
          </w:tcPr>
          <w:p w:rsidR="00F91875" w:rsidRDefault="00F91875" w:rsidP="000E6DC1">
            <w:pPr>
              <w:spacing w:after="0" w:line="240" w:lineRule="auto"/>
              <w:jc w:val="both"/>
              <w:rPr>
                <w:rFonts w:ascii="Times New Roman" w:hAnsi="Times New Roman" w:cs="Times New Roman"/>
                <w:b/>
                <w:sz w:val="24"/>
                <w:szCs w:val="24"/>
              </w:rPr>
            </w:pPr>
          </w:p>
        </w:tc>
      </w:tr>
      <w:tr w:rsidR="00F91875" w:rsidTr="00F91875">
        <w:trPr>
          <w:trHeight w:val="1170"/>
        </w:trPr>
        <w:tc>
          <w:tcPr>
            <w:tcW w:w="1985" w:type="dxa"/>
            <w:vMerge/>
          </w:tcPr>
          <w:p w:rsidR="00F91875" w:rsidRPr="00F91875" w:rsidRDefault="00F91875"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F91875" w:rsidRPr="00F91875" w:rsidRDefault="00F91875" w:rsidP="00CE434A">
            <w:pPr>
              <w:spacing w:after="0" w:line="240" w:lineRule="auto"/>
              <w:jc w:val="center"/>
              <w:rPr>
                <w:rFonts w:ascii="Times New Roman" w:hAnsi="Times New Roman" w:cs="Times New Roman"/>
                <w:b/>
                <w:sz w:val="24"/>
                <w:szCs w:val="24"/>
              </w:rPr>
            </w:pPr>
          </w:p>
        </w:tc>
        <w:tc>
          <w:tcPr>
            <w:tcW w:w="3052" w:type="dxa"/>
          </w:tcPr>
          <w:p w:rsidR="00F91875" w:rsidRPr="00F91875" w:rsidRDefault="00F91875" w:rsidP="00CE434A">
            <w:pPr>
              <w:spacing w:after="0" w:line="240" w:lineRule="auto"/>
              <w:jc w:val="both"/>
              <w:rPr>
                <w:rFonts w:ascii="Times New Roman" w:hAnsi="Times New Roman" w:cs="Times New Roman"/>
                <w:bCs/>
                <w:sz w:val="24"/>
                <w:szCs w:val="24"/>
              </w:rPr>
            </w:pPr>
            <w:r w:rsidRPr="00F91875">
              <w:rPr>
                <w:rFonts w:ascii="Times New Roman" w:hAnsi="Times New Roman" w:cs="Times New Roman"/>
                <w:bCs/>
                <w:sz w:val="24"/>
                <w:szCs w:val="24"/>
              </w:rPr>
              <w:t>Формування національно-громадянської свідомості.</w:t>
            </w:r>
          </w:p>
        </w:tc>
        <w:tc>
          <w:tcPr>
            <w:tcW w:w="1484" w:type="dxa"/>
          </w:tcPr>
          <w:p w:rsidR="00F91875" w:rsidRDefault="00F91875"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Січень</w:t>
            </w:r>
          </w:p>
        </w:tc>
        <w:tc>
          <w:tcPr>
            <w:tcW w:w="1559" w:type="dxa"/>
          </w:tcPr>
          <w:p w:rsidR="00F91875" w:rsidRPr="00F91875" w:rsidRDefault="00F91875" w:rsidP="009C3DC7">
            <w:pPr>
              <w:spacing w:after="0" w:line="240" w:lineRule="auto"/>
              <w:jc w:val="center"/>
              <w:rPr>
                <w:rFonts w:ascii="Times New Roman" w:hAnsi="Times New Roman" w:cs="Times New Roman"/>
                <w:sz w:val="24"/>
                <w:szCs w:val="24"/>
              </w:rPr>
            </w:pPr>
            <w:r w:rsidRPr="00F91875">
              <w:rPr>
                <w:rFonts w:ascii="Times New Roman" w:hAnsi="Times New Roman" w:cs="Times New Roman"/>
                <w:sz w:val="24"/>
                <w:szCs w:val="24"/>
              </w:rPr>
              <w:t>Вихователь-методист, педагоги</w:t>
            </w:r>
          </w:p>
        </w:tc>
        <w:tc>
          <w:tcPr>
            <w:tcW w:w="851" w:type="dxa"/>
          </w:tcPr>
          <w:p w:rsidR="00F91875" w:rsidRDefault="00F91875" w:rsidP="000E6DC1">
            <w:pPr>
              <w:spacing w:after="0" w:line="240" w:lineRule="auto"/>
              <w:jc w:val="both"/>
              <w:rPr>
                <w:rFonts w:ascii="Times New Roman" w:hAnsi="Times New Roman" w:cs="Times New Roman"/>
                <w:b/>
                <w:sz w:val="24"/>
                <w:szCs w:val="24"/>
              </w:rPr>
            </w:pPr>
          </w:p>
        </w:tc>
      </w:tr>
      <w:tr w:rsidR="00F91875" w:rsidTr="00F91875">
        <w:trPr>
          <w:trHeight w:val="1170"/>
        </w:trPr>
        <w:tc>
          <w:tcPr>
            <w:tcW w:w="1985" w:type="dxa"/>
            <w:vMerge/>
          </w:tcPr>
          <w:p w:rsidR="00F91875" w:rsidRPr="00F91875" w:rsidRDefault="00F91875"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F91875" w:rsidRPr="00F91875" w:rsidRDefault="00F91875" w:rsidP="00CE434A">
            <w:pPr>
              <w:spacing w:after="0" w:line="240" w:lineRule="auto"/>
              <w:jc w:val="center"/>
              <w:rPr>
                <w:rFonts w:ascii="Times New Roman" w:hAnsi="Times New Roman" w:cs="Times New Roman"/>
                <w:b/>
                <w:sz w:val="24"/>
                <w:szCs w:val="24"/>
              </w:rPr>
            </w:pPr>
          </w:p>
        </w:tc>
        <w:tc>
          <w:tcPr>
            <w:tcW w:w="3052" w:type="dxa"/>
          </w:tcPr>
          <w:p w:rsidR="00F91875" w:rsidRPr="00F91875" w:rsidRDefault="00F91875" w:rsidP="00CE434A">
            <w:pPr>
              <w:spacing w:after="0" w:line="240" w:lineRule="auto"/>
              <w:jc w:val="both"/>
              <w:rPr>
                <w:rFonts w:ascii="Times New Roman" w:hAnsi="Times New Roman" w:cs="Times New Roman"/>
                <w:bCs/>
                <w:sz w:val="24"/>
                <w:szCs w:val="24"/>
              </w:rPr>
            </w:pPr>
            <w:r w:rsidRPr="00F91875">
              <w:rPr>
                <w:rFonts w:ascii="Times New Roman" w:hAnsi="Times New Roman" w:cs="Times New Roman"/>
                <w:bCs/>
                <w:sz w:val="24"/>
                <w:szCs w:val="24"/>
              </w:rPr>
              <w:t>Виховання емоційної стійкості та адаптивності в умовах війни</w:t>
            </w:r>
          </w:p>
        </w:tc>
        <w:tc>
          <w:tcPr>
            <w:tcW w:w="1484" w:type="dxa"/>
          </w:tcPr>
          <w:p w:rsidR="00F91875" w:rsidRDefault="00F91875"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Березень</w:t>
            </w:r>
          </w:p>
        </w:tc>
        <w:tc>
          <w:tcPr>
            <w:tcW w:w="1559" w:type="dxa"/>
          </w:tcPr>
          <w:p w:rsidR="00F91875" w:rsidRPr="00F91875" w:rsidRDefault="00F91875" w:rsidP="009C3DC7">
            <w:pPr>
              <w:spacing w:after="0" w:line="240" w:lineRule="auto"/>
              <w:jc w:val="center"/>
              <w:rPr>
                <w:rFonts w:ascii="Times New Roman" w:hAnsi="Times New Roman" w:cs="Times New Roman"/>
                <w:sz w:val="24"/>
                <w:szCs w:val="24"/>
              </w:rPr>
            </w:pPr>
            <w:r w:rsidRPr="00F91875">
              <w:rPr>
                <w:rFonts w:ascii="Times New Roman" w:hAnsi="Times New Roman" w:cs="Times New Roman"/>
                <w:sz w:val="24"/>
                <w:szCs w:val="24"/>
              </w:rPr>
              <w:t>Вихователь-методист, педагоги</w:t>
            </w:r>
          </w:p>
        </w:tc>
        <w:tc>
          <w:tcPr>
            <w:tcW w:w="851" w:type="dxa"/>
          </w:tcPr>
          <w:p w:rsidR="00F91875" w:rsidRDefault="00F91875" w:rsidP="000E6DC1">
            <w:pPr>
              <w:spacing w:after="0" w:line="240" w:lineRule="auto"/>
              <w:jc w:val="both"/>
              <w:rPr>
                <w:rFonts w:ascii="Times New Roman" w:hAnsi="Times New Roman" w:cs="Times New Roman"/>
                <w:b/>
                <w:sz w:val="24"/>
                <w:szCs w:val="24"/>
              </w:rPr>
            </w:pPr>
          </w:p>
        </w:tc>
      </w:tr>
      <w:tr w:rsidR="00F91875" w:rsidTr="00F91875">
        <w:trPr>
          <w:trHeight w:val="1170"/>
        </w:trPr>
        <w:tc>
          <w:tcPr>
            <w:tcW w:w="1985" w:type="dxa"/>
            <w:vMerge/>
          </w:tcPr>
          <w:p w:rsidR="00F91875" w:rsidRPr="00F91875" w:rsidRDefault="00F91875"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F91875" w:rsidRPr="00F91875" w:rsidRDefault="00F91875" w:rsidP="00CE434A">
            <w:pPr>
              <w:spacing w:after="0" w:line="240" w:lineRule="auto"/>
              <w:jc w:val="center"/>
              <w:rPr>
                <w:rFonts w:ascii="Times New Roman" w:hAnsi="Times New Roman" w:cs="Times New Roman"/>
                <w:b/>
                <w:sz w:val="24"/>
                <w:szCs w:val="24"/>
              </w:rPr>
            </w:pPr>
          </w:p>
        </w:tc>
        <w:tc>
          <w:tcPr>
            <w:tcW w:w="3052" w:type="dxa"/>
          </w:tcPr>
          <w:p w:rsidR="00F91875" w:rsidRPr="00F91875" w:rsidRDefault="00F91875" w:rsidP="00CE434A">
            <w:pPr>
              <w:spacing w:after="0" w:line="240" w:lineRule="auto"/>
              <w:jc w:val="both"/>
              <w:rPr>
                <w:rFonts w:ascii="Times New Roman" w:hAnsi="Times New Roman" w:cs="Times New Roman"/>
                <w:bCs/>
                <w:sz w:val="24"/>
                <w:szCs w:val="24"/>
              </w:rPr>
            </w:pPr>
            <w:r w:rsidRPr="00F91875">
              <w:rPr>
                <w:rFonts w:ascii="Times New Roman" w:hAnsi="Times New Roman" w:cs="Times New Roman"/>
                <w:bCs/>
                <w:sz w:val="24"/>
                <w:szCs w:val="24"/>
              </w:rPr>
              <w:t>Стан освітньої діяльності в укриттях</w:t>
            </w:r>
          </w:p>
        </w:tc>
        <w:tc>
          <w:tcPr>
            <w:tcW w:w="1484" w:type="dxa"/>
          </w:tcPr>
          <w:p w:rsidR="00F91875" w:rsidRDefault="00F91875"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559" w:type="dxa"/>
          </w:tcPr>
          <w:p w:rsidR="00F91875" w:rsidRPr="00F91875" w:rsidRDefault="00F91875" w:rsidP="009C3DC7">
            <w:pPr>
              <w:spacing w:after="0" w:line="240" w:lineRule="auto"/>
              <w:jc w:val="center"/>
              <w:rPr>
                <w:rFonts w:ascii="Times New Roman" w:hAnsi="Times New Roman" w:cs="Times New Roman"/>
                <w:sz w:val="24"/>
                <w:szCs w:val="24"/>
              </w:rPr>
            </w:pPr>
            <w:r w:rsidRPr="00F91875">
              <w:rPr>
                <w:rFonts w:ascii="Times New Roman" w:hAnsi="Times New Roman" w:cs="Times New Roman"/>
                <w:sz w:val="24"/>
                <w:szCs w:val="24"/>
              </w:rPr>
              <w:t>Вихователь-методист, педагоги</w:t>
            </w:r>
          </w:p>
        </w:tc>
        <w:tc>
          <w:tcPr>
            <w:tcW w:w="851" w:type="dxa"/>
          </w:tcPr>
          <w:p w:rsidR="00F91875" w:rsidRDefault="00F91875" w:rsidP="000E6DC1">
            <w:pPr>
              <w:spacing w:after="0" w:line="240" w:lineRule="auto"/>
              <w:jc w:val="both"/>
              <w:rPr>
                <w:rFonts w:ascii="Times New Roman" w:hAnsi="Times New Roman" w:cs="Times New Roman"/>
                <w:b/>
                <w:sz w:val="24"/>
                <w:szCs w:val="24"/>
              </w:rPr>
            </w:pPr>
          </w:p>
        </w:tc>
      </w:tr>
      <w:tr w:rsidR="00F91875" w:rsidTr="00F91875">
        <w:trPr>
          <w:trHeight w:val="1170"/>
        </w:trPr>
        <w:tc>
          <w:tcPr>
            <w:tcW w:w="1985" w:type="dxa"/>
            <w:vMerge w:val="restart"/>
          </w:tcPr>
          <w:p w:rsidR="00F91875" w:rsidRPr="00B93D44" w:rsidRDefault="00B93D44" w:rsidP="00B93D44">
            <w:pPr>
              <w:spacing w:after="0" w:line="240" w:lineRule="auto"/>
              <w:ind w:right="-102"/>
              <w:jc w:val="both"/>
              <w:rPr>
                <w:rFonts w:ascii="Times New Roman" w:hAnsi="Times New Roman" w:cs="Times New Roman"/>
                <w:b/>
                <w:sz w:val="24"/>
                <w:szCs w:val="24"/>
              </w:rPr>
            </w:pPr>
            <w:r>
              <w:rPr>
                <w:rFonts w:ascii="Times New Roman" w:hAnsi="Times New Roman" w:cs="Times New Roman"/>
                <w:b/>
                <w:sz w:val="24"/>
                <w:szCs w:val="24"/>
              </w:rPr>
              <w:t>7.3.</w:t>
            </w:r>
            <w:r w:rsidR="00F91875" w:rsidRPr="00B93D44">
              <w:rPr>
                <w:rFonts w:ascii="Times New Roman" w:hAnsi="Times New Roman" w:cs="Times New Roman"/>
                <w:b/>
                <w:sz w:val="24"/>
                <w:szCs w:val="24"/>
              </w:rPr>
              <w:t>Підсумковий контроль</w:t>
            </w:r>
          </w:p>
        </w:tc>
        <w:tc>
          <w:tcPr>
            <w:tcW w:w="1985" w:type="dxa"/>
            <w:vMerge w:val="restart"/>
          </w:tcPr>
          <w:p w:rsidR="00F91875" w:rsidRPr="00F91875" w:rsidRDefault="00F91875" w:rsidP="00CE434A">
            <w:pPr>
              <w:spacing w:after="0" w:line="240" w:lineRule="auto"/>
              <w:jc w:val="center"/>
              <w:rPr>
                <w:rFonts w:ascii="Times New Roman" w:hAnsi="Times New Roman" w:cs="Times New Roman"/>
                <w:b/>
                <w:sz w:val="24"/>
                <w:szCs w:val="24"/>
              </w:rPr>
            </w:pPr>
            <w:r w:rsidRPr="00F91875">
              <w:rPr>
                <w:rFonts w:ascii="Times New Roman" w:hAnsi="Times New Roman" w:cs="Times New Roman"/>
                <w:b/>
                <w:sz w:val="24"/>
                <w:szCs w:val="24"/>
              </w:rPr>
              <w:t>Внутрішній моніторинг, опитування, спостереження</w:t>
            </w:r>
          </w:p>
        </w:tc>
        <w:tc>
          <w:tcPr>
            <w:tcW w:w="3052" w:type="dxa"/>
          </w:tcPr>
          <w:p w:rsidR="00F91875" w:rsidRPr="00F91875" w:rsidRDefault="00F91875" w:rsidP="00CE434A">
            <w:pPr>
              <w:spacing w:after="0" w:line="240" w:lineRule="auto"/>
              <w:jc w:val="both"/>
              <w:rPr>
                <w:rFonts w:ascii="Times New Roman" w:hAnsi="Times New Roman" w:cs="Times New Roman"/>
                <w:bCs/>
                <w:sz w:val="24"/>
                <w:szCs w:val="24"/>
              </w:rPr>
            </w:pPr>
            <w:r w:rsidRPr="00F91875">
              <w:rPr>
                <w:rFonts w:ascii="Times New Roman" w:hAnsi="Times New Roman" w:cs="Times New Roman"/>
                <w:bCs/>
                <w:sz w:val="24"/>
                <w:szCs w:val="24"/>
              </w:rPr>
              <w:t>Оцінювання рівня готовності дітей до навчання в школі</w:t>
            </w:r>
          </w:p>
        </w:tc>
        <w:tc>
          <w:tcPr>
            <w:tcW w:w="1484" w:type="dxa"/>
          </w:tcPr>
          <w:p w:rsidR="00F91875" w:rsidRDefault="00F91875"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559" w:type="dxa"/>
          </w:tcPr>
          <w:p w:rsidR="00F91875" w:rsidRPr="00F91875" w:rsidRDefault="00F91875" w:rsidP="009C3DC7">
            <w:pPr>
              <w:spacing w:after="0" w:line="240" w:lineRule="auto"/>
              <w:jc w:val="center"/>
              <w:rPr>
                <w:rFonts w:ascii="Times New Roman" w:hAnsi="Times New Roman" w:cs="Times New Roman"/>
                <w:sz w:val="24"/>
                <w:szCs w:val="24"/>
              </w:rPr>
            </w:pPr>
            <w:r w:rsidRPr="00F91875">
              <w:rPr>
                <w:rFonts w:ascii="Times New Roman" w:hAnsi="Times New Roman" w:cs="Times New Roman"/>
                <w:sz w:val="24"/>
                <w:szCs w:val="24"/>
              </w:rPr>
              <w:t>Вихователь-методист, педагоги</w:t>
            </w:r>
          </w:p>
        </w:tc>
        <w:tc>
          <w:tcPr>
            <w:tcW w:w="851" w:type="dxa"/>
          </w:tcPr>
          <w:p w:rsidR="00F91875" w:rsidRDefault="00F91875" w:rsidP="000E6DC1">
            <w:pPr>
              <w:spacing w:after="0" w:line="240" w:lineRule="auto"/>
              <w:jc w:val="both"/>
              <w:rPr>
                <w:rFonts w:ascii="Times New Roman" w:hAnsi="Times New Roman" w:cs="Times New Roman"/>
                <w:b/>
                <w:sz w:val="24"/>
                <w:szCs w:val="24"/>
              </w:rPr>
            </w:pPr>
          </w:p>
        </w:tc>
      </w:tr>
      <w:tr w:rsidR="00F91875" w:rsidTr="00F91875">
        <w:trPr>
          <w:trHeight w:val="1170"/>
        </w:trPr>
        <w:tc>
          <w:tcPr>
            <w:tcW w:w="1985" w:type="dxa"/>
            <w:vMerge/>
          </w:tcPr>
          <w:p w:rsidR="00F91875" w:rsidRPr="00F91875" w:rsidRDefault="00F91875"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F91875" w:rsidRPr="00F91875" w:rsidRDefault="00F91875" w:rsidP="00CE434A">
            <w:pPr>
              <w:spacing w:after="0" w:line="240" w:lineRule="auto"/>
              <w:jc w:val="center"/>
              <w:rPr>
                <w:rFonts w:ascii="Times New Roman" w:hAnsi="Times New Roman" w:cs="Times New Roman"/>
                <w:b/>
                <w:sz w:val="24"/>
                <w:szCs w:val="24"/>
              </w:rPr>
            </w:pPr>
          </w:p>
        </w:tc>
        <w:tc>
          <w:tcPr>
            <w:tcW w:w="3052" w:type="dxa"/>
          </w:tcPr>
          <w:p w:rsidR="00F91875" w:rsidRPr="00F91875" w:rsidRDefault="00F91875" w:rsidP="00CE434A">
            <w:pPr>
              <w:spacing w:after="0" w:line="240" w:lineRule="auto"/>
              <w:jc w:val="both"/>
              <w:rPr>
                <w:rFonts w:ascii="Times New Roman" w:hAnsi="Times New Roman" w:cs="Times New Roman"/>
                <w:bCs/>
                <w:sz w:val="24"/>
                <w:szCs w:val="24"/>
              </w:rPr>
            </w:pPr>
            <w:r w:rsidRPr="00F91875">
              <w:rPr>
                <w:rFonts w:ascii="Times New Roman" w:hAnsi="Times New Roman" w:cs="Times New Roman"/>
                <w:bCs/>
                <w:sz w:val="24"/>
                <w:szCs w:val="24"/>
              </w:rPr>
              <w:t>Моніторинг професійного зростання педагогів (самоосвіта, кваліфікація, цифрова грамотність).</w:t>
            </w:r>
          </w:p>
        </w:tc>
        <w:tc>
          <w:tcPr>
            <w:tcW w:w="1484" w:type="dxa"/>
          </w:tcPr>
          <w:p w:rsidR="00F91875" w:rsidRDefault="00F91875"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tc>
        <w:tc>
          <w:tcPr>
            <w:tcW w:w="1559" w:type="dxa"/>
          </w:tcPr>
          <w:p w:rsidR="00F91875" w:rsidRDefault="00F91875" w:rsidP="009C3D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F91875" w:rsidRPr="00F91875" w:rsidRDefault="00F91875" w:rsidP="009C3D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F91875">
              <w:rPr>
                <w:rFonts w:ascii="Times New Roman" w:hAnsi="Times New Roman" w:cs="Times New Roman"/>
                <w:sz w:val="24"/>
                <w:szCs w:val="24"/>
              </w:rPr>
              <w:t>ихователь-методист, педагоги</w:t>
            </w:r>
          </w:p>
        </w:tc>
        <w:tc>
          <w:tcPr>
            <w:tcW w:w="851" w:type="dxa"/>
          </w:tcPr>
          <w:p w:rsidR="00F91875" w:rsidRDefault="00F91875" w:rsidP="000E6DC1">
            <w:pPr>
              <w:spacing w:after="0" w:line="240" w:lineRule="auto"/>
              <w:jc w:val="both"/>
              <w:rPr>
                <w:rFonts w:ascii="Times New Roman" w:hAnsi="Times New Roman" w:cs="Times New Roman"/>
                <w:b/>
                <w:sz w:val="24"/>
                <w:szCs w:val="24"/>
              </w:rPr>
            </w:pPr>
          </w:p>
        </w:tc>
      </w:tr>
      <w:tr w:rsidR="00F91875" w:rsidTr="00F91875">
        <w:trPr>
          <w:trHeight w:val="1170"/>
        </w:trPr>
        <w:tc>
          <w:tcPr>
            <w:tcW w:w="1985" w:type="dxa"/>
            <w:vMerge/>
          </w:tcPr>
          <w:p w:rsidR="00F91875" w:rsidRPr="00F91875" w:rsidRDefault="00F91875"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F91875" w:rsidRPr="00F91875" w:rsidRDefault="00F91875" w:rsidP="00CE434A">
            <w:pPr>
              <w:spacing w:after="0" w:line="240" w:lineRule="auto"/>
              <w:jc w:val="center"/>
              <w:rPr>
                <w:rFonts w:ascii="Times New Roman" w:hAnsi="Times New Roman" w:cs="Times New Roman"/>
                <w:b/>
                <w:sz w:val="24"/>
                <w:szCs w:val="24"/>
              </w:rPr>
            </w:pPr>
          </w:p>
        </w:tc>
        <w:tc>
          <w:tcPr>
            <w:tcW w:w="3052" w:type="dxa"/>
          </w:tcPr>
          <w:p w:rsidR="00F91875" w:rsidRPr="00F91875" w:rsidRDefault="00F91875" w:rsidP="00CE434A">
            <w:pPr>
              <w:spacing w:after="0" w:line="240" w:lineRule="auto"/>
              <w:jc w:val="both"/>
              <w:rPr>
                <w:rFonts w:ascii="Times New Roman" w:hAnsi="Times New Roman" w:cs="Times New Roman"/>
                <w:bCs/>
                <w:sz w:val="24"/>
                <w:szCs w:val="24"/>
              </w:rPr>
            </w:pPr>
            <w:r w:rsidRPr="00F91875">
              <w:rPr>
                <w:rFonts w:ascii="Times New Roman" w:hAnsi="Times New Roman" w:cs="Times New Roman"/>
                <w:bCs/>
                <w:sz w:val="24"/>
                <w:szCs w:val="24"/>
              </w:rPr>
              <w:t>Аналіз реалізації освітньої програми та корекційних планів (діти з ООП).</w:t>
            </w:r>
          </w:p>
        </w:tc>
        <w:tc>
          <w:tcPr>
            <w:tcW w:w="1484" w:type="dxa"/>
          </w:tcPr>
          <w:p w:rsidR="00F91875" w:rsidRDefault="00F91875"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559" w:type="dxa"/>
          </w:tcPr>
          <w:p w:rsidR="00F91875" w:rsidRPr="00F91875" w:rsidRDefault="00F91875" w:rsidP="009C3DC7">
            <w:pPr>
              <w:spacing w:after="0" w:line="240" w:lineRule="auto"/>
              <w:jc w:val="center"/>
              <w:rPr>
                <w:rFonts w:ascii="Times New Roman" w:hAnsi="Times New Roman" w:cs="Times New Roman"/>
                <w:sz w:val="24"/>
                <w:szCs w:val="24"/>
              </w:rPr>
            </w:pPr>
            <w:r w:rsidRPr="00F91875">
              <w:rPr>
                <w:rFonts w:ascii="Times New Roman" w:hAnsi="Times New Roman" w:cs="Times New Roman"/>
                <w:sz w:val="24"/>
                <w:szCs w:val="24"/>
              </w:rPr>
              <w:t>Вихователь-методист, педагоги</w:t>
            </w:r>
          </w:p>
        </w:tc>
        <w:tc>
          <w:tcPr>
            <w:tcW w:w="851" w:type="dxa"/>
          </w:tcPr>
          <w:p w:rsidR="00F91875" w:rsidRDefault="00F91875" w:rsidP="000E6DC1">
            <w:pPr>
              <w:spacing w:after="0" w:line="240" w:lineRule="auto"/>
              <w:jc w:val="both"/>
              <w:rPr>
                <w:rFonts w:ascii="Times New Roman" w:hAnsi="Times New Roman" w:cs="Times New Roman"/>
                <w:b/>
                <w:sz w:val="24"/>
                <w:szCs w:val="24"/>
              </w:rPr>
            </w:pPr>
          </w:p>
        </w:tc>
      </w:tr>
      <w:tr w:rsidR="00D6489F" w:rsidTr="00F91875">
        <w:trPr>
          <w:trHeight w:val="1170"/>
        </w:trPr>
        <w:tc>
          <w:tcPr>
            <w:tcW w:w="1985" w:type="dxa"/>
            <w:vMerge w:val="restart"/>
          </w:tcPr>
          <w:p w:rsidR="00D6489F" w:rsidRPr="00B93D44" w:rsidRDefault="00B93D44" w:rsidP="00B93D44">
            <w:pPr>
              <w:spacing w:after="0" w:line="240" w:lineRule="auto"/>
              <w:ind w:left="35" w:right="-102" w:hanging="107"/>
              <w:jc w:val="both"/>
              <w:rPr>
                <w:rFonts w:ascii="Times New Roman" w:hAnsi="Times New Roman" w:cs="Times New Roman"/>
                <w:b/>
                <w:sz w:val="24"/>
                <w:szCs w:val="24"/>
              </w:rPr>
            </w:pPr>
            <w:r>
              <w:rPr>
                <w:rFonts w:ascii="Times New Roman" w:hAnsi="Times New Roman" w:cs="Times New Roman"/>
                <w:b/>
                <w:sz w:val="24"/>
                <w:szCs w:val="24"/>
              </w:rPr>
              <w:t xml:space="preserve">7.4. </w:t>
            </w:r>
            <w:r w:rsidR="00D6489F" w:rsidRPr="00B93D44">
              <w:rPr>
                <w:rFonts w:ascii="Times New Roman" w:hAnsi="Times New Roman" w:cs="Times New Roman"/>
                <w:b/>
                <w:sz w:val="24"/>
                <w:szCs w:val="24"/>
              </w:rPr>
              <w:t>Оперативний контроль</w:t>
            </w:r>
          </w:p>
        </w:tc>
        <w:tc>
          <w:tcPr>
            <w:tcW w:w="1985" w:type="dxa"/>
            <w:vMerge w:val="restart"/>
          </w:tcPr>
          <w:p w:rsidR="00D6489F" w:rsidRPr="00F91875" w:rsidRDefault="00D6489F" w:rsidP="00CE434A">
            <w:pPr>
              <w:spacing w:after="0" w:line="240" w:lineRule="auto"/>
              <w:jc w:val="center"/>
              <w:rPr>
                <w:rFonts w:ascii="Times New Roman" w:hAnsi="Times New Roman" w:cs="Times New Roman"/>
                <w:b/>
                <w:sz w:val="24"/>
                <w:szCs w:val="24"/>
              </w:rPr>
            </w:pPr>
            <w:r w:rsidRPr="00F91875">
              <w:rPr>
                <w:rFonts w:ascii="Times New Roman" w:hAnsi="Times New Roman" w:cs="Times New Roman"/>
                <w:b/>
                <w:sz w:val="24"/>
                <w:szCs w:val="24"/>
              </w:rPr>
              <w:t>Спостереження, огляд, співбесіди</w:t>
            </w:r>
          </w:p>
        </w:tc>
        <w:tc>
          <w:tcPr>
            <w:tcW w:w="3052" w:type="dxa"/>
          </w:tcPr>
          <w:p w:rsidR="00D6489F" w:rsidRPr="00F91875" w:rsidRDefault="00D6489F" w:rsidP="00CE434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Г</w:t>
            </w:r>
            <w:r w:rsidRPr="00F91875">
              <w:rPr>
                <w:rFonts w:ascii="Times New Roman" w:hAnsi="Times New Roman" w:cs="Times New Roman"/>
                <w:bCs/>
                <w:sz w:val="24"/>
                <w:szCs w:val="24"/>
              </w:rPr>
              <w:t>отовність закладу до нового навчального року (освітнє середовище, укриття, ІКТ)</w:t>
            </w:r>
            <w:r>
              <w:rPr>
                <w:rFonts w:ascii="Times New Roman" w:hAnsi="Times New Roman" w:cs="Times New Roman"/>
                <w:bCs/>
                <w:sz w:val="24"/>
                <w:szCs w:val="24"/>
              </w:rPr>
              <w:t>.</w:t>
            </w:r>
          </w:p>
        </w:tc>
        <w:tc>
          <w:tcPr>
            <w:tcW w:w="1484" w:type="dxa"/>
          </w:tcPr>
          <w:p w:rsidR="00D6489F"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Серпень</w:t>
            </w:r>
          </w:p>
        </w:tc>
        <w:tc>
          <w:tcPr>
            <w:tcW w:w="1559" w:type="dxa"/>
          </w:tcPr>
          <w:p w:rsidR="00D6489F" w:rsidRDefault="00D6489F" w:rsidP="009C3D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D6489F" w:rsidRPr="00F91875" w:rsidRDefault="00D6489F" w:rsidP="009C3D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D6489F">
              <w:rPr>
                <w:rFonts w:ascii="Times New Roman" w:hAnsi="Times New Roman" w:cs="Times New Roman"/>
                <w:sz w:val="24"/>
                <w:szCs w:val="24"/>
              </w:rPr>
              <w:t>ихователь-методист</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F91875">
        <w:trPr>
          <w:trHeight w:val="1170"/>
        </w:trPr>
        <w:tc>
          <w:tcPr>
            <w:tcW w:w="1985" w:type="dxa"/>
            <w:vMerge/>
          </w:tcPr>
          <w:p w:rsidR="00D6489F" w:rsidRPr="00F91875" w:rsidRDefault="00D6489F"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D6489F" w:rsidRPr="00F91875" w:rsidRDefault="00D6489F" w:rsidP="00CE434A">
            <w:pPr>
              <w:spacing w:after="0" w:line="240" w:lineRule="auto"/>
              <w:jc w:val="center"/>
              <w:rPr>
                <w:rFonts w:ascii="Times New Roman" w:hAnsi="Times New Roman" w:cs="Times New Roman"/>
                <w:b/>
                <w:sz w:val="24"/>
                <w:szCs w:val="24"/>
              </w:rPr>
            </w:pPr>
          </w:p>
        </w:tc>
        <w:tc>
          <w:tcPr>
            <w:tcW w:w="3052" w:type="dxa"/>
          </w:tcPr>
          <w:p w:rsidR="00D6489F"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Рівень адаптації новоприбулих дітей.</w:t>
            </w:r>
          </w:p>
        </w:tc>
        <w:tc>
          <w:tcPr>
            <w:tcW w:w="1484" w:type="dxa"/>
          </w:tcPr>
          <w:p w:rsidR="00D6489F"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Вересень</w:t>
            </w:r>
          </w:p>
        </w:tc>
        <w:tc>
          <w:tcPr>
            <w:tcW w:w="1559" w:type="dxa"/>
          </w:tcPr>
          <w:p w:rsidR="00D6489F" w:rsidRPr="00F91875" w:rsidRDefault="00D6489F" w:rsidP="009C3DC7">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Вихователь-методист, педагоги</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F91875">
        <w:trPr>
          <w:trHeight w:val="1170"/>
        </w:trPr>
        <w:tc>
          <w:tcPr>
            <w:tcW w:w="1985" w:type="dxa"/>
            <w:vMerge/>
          </w:tcPr>
          <w:p w:rsidR="00D6489F" w:rsidRPr="00F91875" w:rsidRDefault="00D6489F"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D6489F" w:rsidRPr="00F91875" w:rsidRDefault="00D6489F" w:rsidP="00CE434A">
            <w:pPr>
              <w:spacing w:after="0" w:line="240" w:lineRule="auto"/>
              <w:jc w:val="center"/>
              <w:rPr>
                <w:rFonts w:ascii="Times New Roman" w:hAnsi="Times New Roman" w:cs="Times New Roman"/>
                <w:b/>
                <w:sz w:val="24"/>
                <w:szCs w:val="24"/>
              </w:rPr>
            </w:pPr>
          </w:p>
        </w:tc>
        <w:tc>
          <w:tcPr>
            <w:tcW w:w="3052" w:type="dxa"/>
          </w:tcPr>
          <w:p w:rsidR="00D6489F" w:rsidRDefault="00D6489F" w:rsidP="00CE434A">
            <w:pPr>
              <w:spacing w:after="0" w:line="240" w:lineRule="auto"/>
              <w:jc w:val="both"/>
              <w:rPr>
                <w:rFonts w:ascii="Times New Roman" w:hAnsi="Times New Roman" w:cs="Times New Roman"/>
                <w:bCs/>
                <w:sz w:val="24"/>
                <w:szCs w:val="24"/>
              </w:rPr>
            </w:pPr>
            <w:r w:rsidRPr="00F91875">
              <w:rPr>
                <w:rFonts w:ascii="Times New Roman" w:hAnsi="Times New Roman" w:cs="Times New Roman"/>
                <w:bCs/>
                <w:sz w:val="24"/>
                <w:szCs w:val="24"/>
              </w:rPr>
              <w:t>Дотримання режиму дня, гігієнічних вимог, безпеки життєдіяльності.</w:t>
            </w:r>
          </w:p>
        </w:tc>
        <w:tc>
          <w:tcPr>
            <w:tcW w:w="1484" w:type="dxa"/>
          </w:tcPr>
          <w:p w:rsidR="00D6489F"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tc>
        <w:tc>
          <w:tcPr>
            <w:tcW w:w="1559" w:type="dxa"/>
          </w:tcPr>
          <w:p w:rsidR="00D6489F" w:rsidRPr="00F91875" w:rsidRDefault="00D6489F" w:rsidP="009C3DC7">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Вихователь-методист, педагоги</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F91875">
        <w:trPr>
          <w:trHeight w:val="1170"/>
        </w:trPr>
        <w:tc>
          <w:tcPr>
            <w:tcW w:w="1985" w:type="dxa"/>
            <w:vMerge/>
          </w:tcPr>
          <w:p w:rsidR="00D6489F" w:rsidRPr="00F91875" w:rsidRDefault="00D6489F"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D6489F" w:rsidRPr="00F91875" w:rsidRDefault="00D6489F" w:rsidP="00CE434A">
            <w:pPr>
              <w:spacing w:after="0" w:line="240" w:lineRule="auto"/>
              <w:jc w:val="center"/>
              <w:rPr>
                <w:rFonts w:ascii="Times New Roman" w:hAnsi="Times New Roman" w:cs="Times New Roman"/>
                <w:b/>
                <w:sz w:val="24"/>
                <w:szCs w:val="24"/>
              </w:rPr>
            </w:pPr>
          </w:p>
        </w:tc>
        <w:tc>
          <w:tcPr>
            <w:tcW w:w="3052" w:type="dxa"/>
          </w:tcPr>
          <w:p w:rsidR="00D6489F" w:rsidRPr="00F91875" w:rsidRDefault="00D6489F" w:rsidP="00CE434A">
            <w:pPr>
              <w:spacing w:after="0" w:line="240" w:lineRule="auto"/>
              <w:jc w:val="both"/>
              <w:rPr>
                <w:rFonts w:ascii="Times New Roman" w:hAnsi="Times New Roman" w:cs="Times New Roman"/>
                <w:bCs/>
                <w:sz w:val="24"/>
                <w:szCs w:val="24"/>
              </w:rPr>
            </w:pPr>
            <w:r w:rsidRPr="00F91875">
              <w:rPr>
                <w:rFonts w:ascii="Times New Roman" w:hAnsi="Times New Roman" w:cs="Times New Roman"/>
                <w:bCs/>
                <w:sz w:val="24"/>
                <w:szCs w:val="24"/>
              </w:rPr>
              <w:t>Якість освітньої взаємодії у ранкових зустрічах, прогулянках, самостійній діяльності.</w:t>
            </w:r>
          </w:p>
        </w:tc>
        <w:tc>
          <w:tcPr>
            <w:tcW w:w="1484" w:type="dxa"/>
          </w:tcPr>
          <w:p w:rsidR="00D6489F"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Лютий</w:t>
            </w:r>
          </w:p>
        </w:tc>
        <w:tc>
          <w:tcPr>
            <w:tcW w:w="1559" w:type="dxa"/>
          </w:tcPr>
          <w:p w:rsidR="00D6489F" w:rsidRPr="00F91875" w:rsidRDefault="00D6489F" w:rsidP="009C3DC7">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Вихователь-методист, педагоги</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F91875">
        <w:trPr>
          <w:trHeight w:val="1170"/>
        </w:trPr>
        <w:tc>
          <w:tcPr>
            <w:tcW w:w="1985" w:type="dxa"/>
            <w:vMerge w:val="restart"/>
          </w:tcPr>
          <w:p w:rsidR="00D6489F" w:rsidRPr="00B93D44" w:rsidRDefault="00B93D44" w:rsidP="00B93D4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7.5. </w:t>
            </w:r>
            <w:r w:rsidR="00D6489F" w:rsidRPr="00B93D44">
              <w:rPr>
                <w:rFonts w:ascii="Times New Roman" w:hAnsi="Times New Roman" w:cs="Times New Roman"/>
                <w:b/>
                <w:sz w:val="24"/>
                <w:szCs w:val="24"/>
              </w:rPr>
              <w:t>Наступний контроль</w:t>
            </w:r>
          </w:p>
        </w:tc>
        <w:tc>
          <w:tcPr>
            <w:tcW w:w="1985" w:type="dxa"/>
            <w:vMerge w:val="restart"/>
          </w:tcPr>
          <w:p w:rsidR="00D6489F" w:rsidRPr="00F91875" w:rsidRDefault="00D6489F" w:rsidP="00CE434A">
            <w:pPr>
              <w:spacing w:after="0" w:line="240" w:lineRule="auto"/>
              <w:jc w:val="center"/>
              <w:rPr>
                <w:rFonts w:ascii="Times New Roman" w:hAnsi="Times New Roman" w:cs="Times New Roman"/>
                <w:b/>
                <w:sz w:val="24"/>
                <w:szCs w:val="24"/>
              </w:rPr>
            </w:pPr>
            <w:r w:rsidRPr="00D6489F">
              <w:rPr>
                <w:rFonts w:ascii="Times New Roman" w:hAnsi="Times New Roman" w:cs="Times New Roman"/>
                <w:b/>
                <w:sz w:val="24"/>
                <w:szCs w:val="24"/>
              </w:rPr>
              <w:t>Аналітичний аналіз, повторне вивчення</w:t>
            </w:r>
          </w:p>
        </w:tc>
        <w:tc>
          <w:tcPr>
            <w:tcW w:w="3052" w:type="dxa"/>
          </w:tcPr>
          <w:p w:rsidR="00D6489F" w:rsidRPr="00F91875"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Виконання рекомендацій, наданих за підсумками попереднього комплексного контролю.</w:t>
            </w:r>
          </w:p>
        </w:tc>
        <w:tc>
          <w:tcPr>
            <w:tcW w:w="1484" w:type="dxa"/>
          </w:tcPr>
          <w:p w:rsidR="00D6489F"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559" w:type="dxa"/>
          </w:tcPr>
          <w:p w:rsidR="00D6489F" w:rsidRPr="00D6489F" w:rsidRDefault="00D6489F" w:rsidP="00D6489F">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Директор,</w:t>
            </w:r>
          </w:p>
          <w:p w:rsidR="00D6489F" w:rsidRPr="00D6489F" w:rsidRDefault="00D6489F" w:rsidP="00D6489F">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вихователь-методист</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F91875">
        <w:trPr>
          <w:trHeight w:val="1170"/>
        </w:trPr>
        <w:tc>
          <w:tcPr>
            <w:tcW w:w="1985" w:type="dxa"/>
            <w:vMerge/>
          </w:tcPr>
          <w:p w:rsidR="00D6489F" w:rsidRPr="00D6489F" w:rsidRDefault="00D6489F"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D6489F" w:rsidRPr="00D6489F" w:rsidRDefault="00D6489F" w:rsidP="00CE434A">
            <w:pPr>
              <w:spacing w:after="0" w:line="240" w:lineRule="auto"/>
              <w:jc w:val="center"/>
              <w:rPr>
                <w:rFonts w:ascii="Times New Roman" w:hAnsi="Times New Roman" w:cs="Times New Roman"/>
                <w:b/>
                <w:sz w:val="24"/>
                <w:szCs w:val="24"/>
              </w:rPr>
            </w:pPr>
          </w:p>
        </w:tc>
        <w:tc>
          <w:tcPr>
            <w:tcW w:w="3052" w:type="dxa"/>
          </w:tcPr>
          <w:p w:rsidR="00D6489F" w:rsidRPr="00D6489F"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Динаміка покращення освітнього процесу в групах, де виявлено проблеми.</w:t>
            </w:r>
          </w:p>
        </w:tc>
        <w:tc>
          <w:tcPr>
            <w:tcW w:w="1484" w:type="dxa"/>
          </w:tcPr>
          <w:p w:rsidR="00D6489F"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559" w:type="dxa"/>
          </w:tcPr>
          <w:p w:rsidR="00D6489F" w:rsidRPr="00D6489F" w:rsidRDefault="00D6489F" w:rsidP="00D6489F">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Директор,</w:t>
            </w:r>
          </w:p>
          <w:p w:rsidR="00D6489F" w:rsidRPr="00D6489F" w:rsidRDefault="00D6489F" w:rsidP="00D6489F">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вихователь-методист</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F91875">
        <w:trPr>
          <w:trHeight w:val="1170"/>
        </w:trPr>
        <w:tc>
          <w:tcPr>
            <w:tcW w:w="1985" w:type="dxa"/>
            <w:vMerge w:val="restart"/>
          </w:tcPr>
          <w:p w:rsidR="00D6489F" w:rsidRPr="00B93D44" w:rsidRDefault="00B93D44" w:rsidP="008204C0">
            <w:pPr>
              <w:spacing w:after="0" w:line="240" w:lineRule="auto"/>
              <w:ind w:left="35" w:right="-244"/>
              <w:jc w:val="both"/>
              <w:rPr>
                <w:rFonts w:ascii="Times New Roman" w:hAnsi="Times New Roman" w:cs="Times New Roman"/>
                <w:b/>
                <w:sz w:val="24"/>
                <w:szCs w:val="24"/>
              </w:rPr>
            </w:pPr>
            <w:r>
              <w:rPr>
                <w:rFonts w:ascii="Times New Roman" w:hAnsi="Times New Roman" w:cs="Times New Roman"/>
                <w:b/>
                <w:sz w:val="24"/>
                <w:szCs w:val="24"/>
              </w:rPr>
              <w:t>7.6.</w:t>
            </w:r>
            <w:r w:rsidR="00D6489F" w:rsidRPr="00B93D44">
              <w:rPr>
                <w:rFonts w:ascii="Times New Roman" w:hAnsi="Times New Roman" w:cs="Times New Roman"/>
                <w:b/>
                <w:sz w:val="24"/>
                <w:szCs w:val="24"/>
              </w:rPr>
              <w:t>Само</w:t>
            </w:r>
            <w:r w:rsidR="008204C0">
              <w:rPr>
                <w:rFonts w:ascii="Times New Roman" w:hAnsi="Times New Roman" w:cs="Times New Roman"/>
                <w:b/>
                <w:sz w:val="24"/>
                <w:szCs w:val="24"/>
              </w:rPr>
              <w:t>-</w:t>
            </w:r>
            <w:r w:rsidR="00D6489F" w:rsidRPr="00B93D44">
              <w:rPr>
                <w:rFonts w:ascii="Times New Roman" w:hAnsi="Times New Roman" w:cs="Times New Roman"/>
                <w:b/>
                <w:sz w:val="24"/>
                <w:szCs w:val="24"/>
              </w:rPr>
              <w:t>оцінювання педагогів</w:t>
            </w:r>
          </w:p>
        </w:tc>
        <w:tc>
          <w:tcPr>
            <w:tcW w:w="1985" w:type="dxa"/>
            <w:vMerge w:val="restart"/>
          </w:tcPr>
          <w:p w:rsidR="00D6489F" w:rsidRPr="00D6489F" w:rsidRDefault="00D6489F" w:rsidP="00CE434A">
            <w:pPr>
              <w:spacing w:after="0" w:line="240" w:lineRule="auto"/>
              <w:jc w:val="center"/>
              <w:rPr>
                <w:rFonts w:ascii="Times New Roman" w:hAnsi="Times New Roman" w:cs="Times New Roman"/>
                <w:b/>
                <w:sz w:val="24"/>
                <w:szCs w:val="24"/>
              </w:rPr>
            </w:pPr>
            <w:r w:rsidRPr="00D6489F">
              <w:rPr>
                <w:rFonts w:ascii="Times New Roman" w:hAnsi="Times New Roman" w:cs="Times New Roman"/>
                <w:b/>
                <w:sz w:val="24"/>
                <w:szCs w:val="24"/>
              </w:rPr>
              <w:t>Анкетування, самоаналіз, інтерв’ювання</w:t>
            </w:r>
          </w:p>
        </w:tc>
        <w:tc>
          <w:tcPr>
            <w:tcW w:w="3052" w:type="dxa"/>
          </w:tcPr>
          <w:p w:rsidR="00D6489F"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Самооцінка педагогами власної діяльності за напрямами:</w:t>
            </w:r>
          </w:p>
          <w:p w:rsidR="00D6489F"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 розвиток дітей;</w:t>
            </w:r>
          </w:p>
          <w:p w:rsidR="00D6489F"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 партнерство з родинами;</w:t>
            </w:r>
          </w:p>
          <w:p w:rsidR="00D6489F"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 цифрові навички;</w:t>
            </w:r>
          </w:p>
          <w:p w:rsidR="00D6489F"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 впровадження інклюзії;</w:t>
            </w:r>
          </w:p>
          <w:p w:rsidR="00D6489F" w:rsidRPr="00D6489F"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 безпечне середовище</w:t>
            </w:r>
            <w:r>
              <w:rPr>
                <w:rFonts w:ascii="Times New Roman" w:hAnsi="Times New Roman" w:cs="Times New Roman"/>
                <w:bCs/>
                <w:sz w:val="24"/>
                <w:szCs w:val="24"/>
              </w:rPr>
              <w:t>.</w:t>
            </w:r>
          </w:p>
        </w:tc>
        <w:tc>
          <w:tcPr>
            <w:tcW w:w="1484" w:type="dxa"/>
          </w:tcPr>
          <w:p w:rsidR="00D6489F"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559" w:type="dxa"/>
          </w:tcPr>
          <w:p w:rsidR="00D6489F" w:rsidRPr="00D6489F" w:rsidRDefault="00D6489F" w:rsidP="00D6489F">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Вихователь-методист, педагоги</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72288A">
        <w:trPr>
          <w:trHeight w:val="960"/>
        </w:trPr>
        <w:tc>
          <w:tcPr>
            <w:tcW w:w="1985" w:type="dxa"/>
            <w:vMerge/>
          </w:tcPr>
          <w:p w:rsidR="00D6489F" w:rsidRPr="00D6489F" w:rsidRDefault="00D6489F"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D6489F" w:rsidRPr="00D6489F" w:rsidRDefault="00D6489F" w:rsidP="00CE434A">
            <w:pPr>
              <w:spacing w:after="0" w:line="240" w:lineRule="auto"/>
              <w:jc w:val="center"/>
              <w:rPr>
                <w:rFonts w:ascii="Times New Roman" w:hAnsi="Times New Roman" w:cs="Times New Roman"/>
                <w:b/>
                <w:sz w:val="24"/>
                <w:szCs w:val="24"/>
              </w:rPr>
            </w:pPr>
          </w:p>
        </w:tc>
        <w:tc>
          <w:tcPr>
            <w:tcW w:w="3052" w:type="dxa"/>
          </w:tcPr>
          <w:p w:rsidR="00D6489F" w:rsidRPr="00D6489F"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Розробка індивідуального плану професійного розвитку.</w:t>
            </w:r>
          </w:p>
        </w:tc>
        <w:tc>
          <w:tcPr>
            <w:tcW w:w="1484" w:type="dxa"/>
          </w:tcPr>
          <w:p w:rsidR="00D6489F"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Листопад</w:t>
            </w:r>
          </w:p>
        </w:tc>
        <w:tc>
          <w:tcPr>
            <w:tcW w:w="1559" w:type="dxa"/>
          </w:tcPr>
          <w:p w:rsidR="00D6489F" w:rsidRPr="00D6489F" w:rsidRDefault="00D6489F" w:rsidP="00D6489F">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Вихователь-методист, педагоги</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F91875">
        <w:trPr>
          <w:trHeight w:val="1170"/>
        </w:trPr>
        <w:tc>
          <w:tcPr>
            <w:tcW w:w="1985" w:type="dxa"/>
            <w:vMerge w:val="restart"/>
          </w:tcPr>
          <w:p w:rsidR="00D6489F" w:rsidRPr="008204C0" w:rsidRDefault="008204C0" w:rsidP="008204C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7.7. </w:t>
            </w:r>
            <w:r w:rsidR="00D6489F" w:rsidRPr="008204C0">
              <w:rPr>
                <w:rFonts w:ascii="Times New Roman" w:hAnsi="Times New Roman" w:cs="Times New Roman"/>
                <w:b/>
                <w:sz w:val="24"/>
                <w:szCs w:val="24"/>
              </w:rPr>
              <w:t>Внутрішній аудит якості</w:t>
            </w:r>
          </w:p>
        </w:tc>
        <w:tc>
          <w:tcPr>
            <w:tcW w:w="1985" w:type="dxa"/>
            <w:vMerge w:val="restart"/>
          </w:tcPr>
          <w:p w:rsidR="00D6489F" w:rsidRPr="00D6489F" w:rsidRDefault="00D6489F" w:rsidP="00CE434A">
            <w:pPr>
              <w:spacing w:after="0" w:line="240" w:lineRule="auto"/>
              <w:jc w:val="center"/>
              <w:rPr>
                <w:rFonts w:ascii="Times New Roman" w:hAnsi="Times New Roman" w:cs="Times New Roman"/>
                <w:b/>
                <w:sz w:val="24"/>
                <w:szCs w:val="24"/>
              </w:rPr>
            </w:pPr>
            <w:r w:rsidRPr="00D6489F">
              <w:rPr>
                <w:rFonts w:ascii="Times New Roman" w:hAnsi="Times New Roman" w:cs="Times New Roman"/>
                <w:b/>
                <w:sz w:val="24"/>
                <w:szCs w:val="24"/>
              </w:rPr>
              <w:t>Аудит, контрольні карти, експертна оцінка</w:t>
            </w:r>
          </w:p>
        </w:tc>
        <w:tc>
          <w:tcPr>
            <w:tcW w:w="3052" w:type="dxa"/>
          </w:tcPr>
          <w:p w:rsidR="00D6489F" w:rsidRPr="00D6489F"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Якість ведення документації, освітнього планування, оцінювання розвитку дітей</w:t>
            </w:r>
          </w:p>
        </w:tc>
        <w:tc>
          <w:tcPr>
            <w:tcW w:w="1484" w:type="dxa"/>
          </w:tcPr>
          <w:p w:rsidR="00D6489F"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559" w:type="dxa"/>
          </w:tcPr>
          <w:p w:rsidR="00D6489F" w:rsidRPr="00D6489F" w:rsidRDefault="00D6489F" w:rsidP="00D6489F">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Директор,</w:t>
            </w:r>
          </w:p>
          <w:p w:rsidR="00D6489F" w:rsidRPr="00D6489F" w:rsidRDefault="00D6489F" w:rsidP="00D6489F">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вихователь-методист</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72288A">
        <w:trPr>
          <w:trHeight w:val="934"/>
        </w:trPr>
        <w:tc>
          <w:tcPr>
            <w:tcW w:w="1985" w:type="dxa"/>
            <w:vMerge/>
          </w:tcPr>
          <w:p w:rsidR="00D6489F" w:rsidRPr="00D6489F" w:rsidRDefault="00D6489F"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D6489F" w:rsidRPr="00D6489F" w:rsidRDefault="00D6489F" w:rsidP="00CE434A">
            <w:pPr>
              <w:spacing w:after="0" w:line="240" w:lineRule="auto"/>
              <w:jc w:val="center"/>
              <w:rPr>
                <w:rFonts w:ascii="Times New Roman" w:hAnsi="Times New Roman" w:cs="Times New Roman"/>
                <w:b/>
                <w:sz w:val="24"/>
                <w:szCs w:val="24"/>
              </w:rPr>
            </w:pPr>
          </w:p>
        </w:tc>
        <w:tc>
          <w:tcPr>
            <w:tcW w:w="3052" w:type="dxa"/>
          </w:tcPr>
          <w:p w:rsidR="00D6489F" w:rsidRPr="00D6489F"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Дотримання вимог професійного стандарту «Вихователь ЗДО».</w:t>
            </w:r>
          </w:p>
        </w:tc>
        <w:tc>
          <w:tcPr>
            <w:tcW w:w="1484" w:type="dxa"/>
          </w:tcPr>
          <w:p w:rsidR="00D6489F"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Грудень</w:t>
            </w:r>
          </w:p>
        </w:tc>
        <w:tc>
          <w:tcPr>
            <w:tcW w:w="1559" w:type="dxa"/>
          </w:tcPr>
          <w:p w:rsidR="00D6489F" w:rsidRPr="00D6489F" w:rsidRDefault="00D6489F" w:rsidP="00D6489F">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Директор,</w:t>
            </w:r>
          </w:p>
          <w:p w:rsidR="00D6489F" w:rsidRPr="00D6489F" w:rsidRDefault="00D6489F" w:rsidP="00D6489F">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вихователь-методист</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D6489F" w:rsidTr="0072288A">
        <w:trPr>
          <w:trHeight w:val="848"/>
        </w:trPr>
        <w:tc>
          <w:tcPr>
            <w:tcW w:w="1985" w:type="dxa"/>
            <w:vMerge/>
          </w:tcPr>
          <w:p w:rsidR="00D6489F" w:rsidRPr="00D6489F" w:rsidRDefault="00D6489F" w:rsidP="00E25F8D">
            <w:pPr>
              <w:pStyle w:val="a3"/>
              <w:numPr>
                <w:ilvl w:val="1"/>
                <w:numId w:val="11"/>
              </w:numPr>
              <w:spacing w:after="0" w:line="240" w:lineRule="auto"/>
              <w:ind w:left="334"/>
              <w:jc w:val="both"/>
              <w:rPr>
                <w:rFonts w:ascii="Times New Roman" w:hAnsi="Times New Roman" w:cs="Times New Roman"/>
                <w:b/>
                <w:sz w:val="24"/>
                <w:szCs w:val="24"/>
              </w:rPr>
            </w:pPr>
          </w:p>
        </w:tc>
        <w:tc>
          <w:tcPr>
            <w:tcW w:w="1985" w:type="dxa"/>
            <w:vMerge/>
          </w:tcPr>
          <w:p w:rsidR="00D6489F" w:rsidRPr="00D6489F" w:rsidRDefault="00D6489F" w:rsidP="00CE434A">
            <w:pPr>
              <w:spacing w:after="0" w:line="240" w:lineRule="auto"/>
              <w:jc w:val="center"/>
              <w:rPr>
                <w:rFonts w:ascii="Times New Roman" w:hAnsi="Times New Roman" w:cs="Times New Roman"/>
                <w:b/>
                <w:sz w:val="24"/>
                <w:szCs w:val="24"/>
              </w:rPr>
            </w:pPr>
          </w:p>
        </w:tc>
        <w:tc>
          <w:tcPr>
            <w:tcW w:w="3052" w:type="dxa"/>
          </w:tcPr>
          <w:p w:rsidR="00D6489F" w:rsidRPr="00D6489F" w:rsidRDefault="00D6489F" w:rsidP="00CE434A">
            <w:pPr>
              <w:spacing w:after="0" w:line="240" w:lineRule="auto"/>
              <w:jc w:val="both"/>
              <w:rPr>
                <w:rFonts w:ascii="Times New Roman" w:hAnsi="Times New Roman" w:cs="Times New Roman"/>
                <w:bCs/>
                <w:sz w:val="24"/>
                <w:szCs w:val="24"/>
              </w:rPr>
            </w:pPr>
            <w:r w:rsidRPr="00D6489F">
              <w:rPr>
                <w:rFonts w:ascii="Times New Roman" w:hAnsi="Times New Roman" w:cs="Times New Roman"/>
                <w:bCs/>
                <w:sz w:val="24"/>
                <w:szCs w:val="24"/>
              </w:rPr>
              <w:t>Відповідність внутрішніх політик ЗДО вимогам законодавства.</w:t>
            </w:r>
          </w:p>
        </w:tc>
        <w:tc>
          <w:tcPr>
            <w:tcW w:w="1484" w:type="dxa"/>
          </w:tcPr>
          <w:p w:rsidR="00D6489F" w:rsidRDefault="00D6489F"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Травень</w:t>
            </w:r>
          </w:p>
        </w:tc>
        <w:tc>
          <w:tcPr>
            <w:tcW w:w="1559" w:type="dxa"/>
          </w:tcPr>
          <w:p w:rsidR="00D6489F" w:rsidRPr="00D6489F" w:rsidRDefault="00D6489F" w:rsidP="00D6489F">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Директор,</w:t>
            </w:r>
          </w:p>
          <w:p w:rsidR="00D6489F" w:rsidRPr="00D6489F" w:rsidRDefault="00D6489F" w:rsidP="00D6489F">
            <w:pPr>
              <w:spacing w:after="0" w:line="240" w:lineRule="auto"/>
              <w:jc w:val="center"/>
              <w:rPr>
                <w:rFonts w:ascii="Times New Roman" w:hAnsi="Times New Roman" w:cs="Times New Roman"/>
                <w:sz w:val="24"/>
                <w:szCs w:val="24"/>
              </w:rPr>
            </w:pPr>
            <w:r w:rsidRPr="00D6489F">
              <w:rPr>
                <w:rFonts w:ascii="Times New Roman" w:hAnsi="Times New Roman" w:cs="Times New Roman"/>
                <w:sz w:val="24"/>
                <w:szCs w:val="24"/>
              </w:rPr>
              <w:t>вихователь-методист</w:t>
            </w:r>
          </w:p>
        </w:tc>
        <w:tc>
          <w:tcPr>
            <w:tcW w:w="851" w:type="dxa"/>
          </w:tcPr>
          <w:p w:rsidR="00D6489F" w:rsidRDefault="00D6489F" w:rsidP="000E6DC1">
            <w:pPr>
              <w:spacing w:after="0" w:line="240" w:lineRule="auto"/>
              <w:jc w:val="both"/>
              <w:rPr>
                <w:rFonts w:ascii="Times New Roman" w:hAnsi="Times New Roman" w:cs="Times New Roman"/>
                <w:b/>
                <w:sz w:val="24"/>
                <w:szCs w:val="24"/>
              </w:rPr>
            </w:pPr>
          </w:p>
        </w:tc>
      </w:tr>
      <w:tr w:rsidR="009C4F9B" w:rsidTr="009C3DC7">
        <w:trPr>
          <w:trHeight w:val="986"/>
        </w:trPr>
        <w:tc>
          <w:tcPr>
            <w:tcW w:w="1985" w:type="dxa"/>
            <w:vMerge w:val="restart"/>
          </w:tcPr>
          <w:p w:rsidR="009C4F9B" w:rsidRPr="008204C0" w:rsidRDefault="008204C0" w:rsidP="008204C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7.8. </w:t>
            </w:r>
            <w:r w:rsidR="00413DC8" w:rsidRPr="008204C0">
              <w:rPr>
                <w:rFonts w:ascii="Times New Roman" w:hAnsi="Times New Roman" w:cs="Times New Roman"/>
                <w:b/>
                <w:sz w:val="24"/>
                <w:szCs w:val="24"/>
              </w:rPr>
              <w:t>Контроль стану</w:t>
            </w:r>
            <w:r w:rsidR="009C4F9B" w:rsidRPr="008204C0">
              <w:rPr>
                <w:rFonts w:ascii="Times New Roman" w:hAnsi="Times New Roman" w:cs="Times New Roman"/>
                <w:b/>
                <w:sz w:val="24"/>
                <w:szCs w:val="24"/>
              </w:rPr>
              <w:t xml:space="preserve"> охорони праці та безпеки життєдіяльності, цивільного захисту та пожежної безпеки</w:t>
            </w:r>
            <w:r w:rsidR="00413DC8" w:rsidRPr="008204C0">
              <w:rPr>
                <w:rFonts w:ascii="Times New Roman" w:hAnsi="Times New Roman" w:cs="Times New Roman"/>
                <w:b/>
                <w:sz w:val="24"/>
                <w:szCs w:val="24"/>
              </w:rPr>
              <w:t xml:space="preserve"> у ЗДО</w:t>
            </w:r>
          </w:p>
        </w:tc>
        <w:tc>
          <w:tcPr>
            <w:tcW w:w="5037" w:type="dxa"/>
            <w:gridSpan w:val="2"/>
          </w:tcPr>
          <w:p w:rsidR="009C4F9B" w:rsidRDefault="009C4F9B" w:rsidP="00223701">
            <w:pPr>
              <w:spacing w:after="0" w:line="240" w:lineRule="auto"/>
              <w:jc w:val="both"/>
              <w:rPr>
                <w:rFonts w:ascii="Times New Roman" w:hAnsi="Times New Roman" w:cs="Times New Roman"/>
                <w:sz w:val="24"/>
                <w:szCs w:val="24"/>
              </w:rPr>
            </w:pPr>
            <w:r w:rsidRPr="00916121">
              <w:rPr>
                <w:rFonts w:ascii="Times New Roman" w:hAnsi="Times New Roman" w:cs="Times New Roman"/>
                <w:sz w:val="24"/>
                <w:szCs w:val="24"/>
              </w:rPr>
              <w:t>Аналіз  виконання Комплексного плану заходів щодо організації роботи з охорони праці та безпеки життєдіяльності у ЗДО.</w:t>
            </w:r>
          </w:p>
        </w:tc>
        <w:tc>
          <w:tcPr>
            <w:tcW w:w="1484" w:type="dxa"/>
          </w:tcPr>
          <w:p w:rsidR="009C4F9B" w:rsidRPr="009C3DC7" w:rsidRDefault="009C4F9B"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1 р/на місяць</w:t>
            </w:r>
          </w:p>
        </w:tc>
        <w:tc>
          <w:tcPr>
            <w:tcW w:w="1559" w:type="dxa"/>
          </w:tcPr>
          <w:p w:rsidR="009C3DC7" w:rsidRPr="009C3DC7" w:rsidRDefault="00AD7C0D" w:rsidP="009C3D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9C4F9B" w:rsidRPr="00CE434A" w:rsidRDefault="009C4F9B" w:rsidP="009C3DC7">
            <w:pPr>
              <w:spacing w:after="0" w:line="240" w:lineRule="auto"/>
              <w:jc w:val="center"/>
              <w:rPr>
                <w:rFonts w:ascii="Times New Roman" w:hAnsi="Times New Roman" w:cs="Times New Roman"/>
                <w:sz w:val="24"/>
                <w:szCs w:val="24"/>
              </w:rPr>
            </w:pP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72288A">
        <w:trPr>
          <w:trHeight w:val="832"/>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16121" w:rsidRDefault="009C4F9B" w:rsidP="00916121">
            <w:pPr>
              <w:spacing w:after="0" w:line="240" w:lineRule="auto"/>
              <w:jc w:val="both"/>
              <w:rPr>
                <w:rFonts w:ascii="Times New Roman" w:hAnsi="Times New Roman" w:cs="Times New Roman"/>
                <w:sz w:val="24"/>
                <w:szCs w:val="24"/>
              </w:rPr>
            </w:pPr>
            <w:r w:rsidRPr="00916121">
              <w:rPr>
                <w:rFonts w:ascii="Times New Roman" w:hAnsi="Times New Roman" w:cs="Times New Roman"/>
                <w:sz w:val="24"/>
                <w:szCs w:val="24"/>
              </w:rPr>
              <w:t>Контроль реалізації Плану заходів щодо підготовки ЗДО до нового навчального року і опалювального сезону</w:t>
            </w:r>
            <w:r w:rsidR="00413DC8">
              <w:rPr>
                <w:rFonts w:ascii="Times New Roman" w:hAnsi="Times New Roman" w:cs="Times New Roman"/>
                <w:sz w:val="24"/>
                <w:szCs w:val="24"/>
              </w:rPr>
              <w:t>.</w:t>
            </w:r>
          </w:p>
        </w:tc>
        <w:tc>
          <w:tcPr>
            <w:tcW w:w="1484" w:type="dxa"/>
          </w:tcPr>
          <w:p w:rsidR="009C4F9B" w:rsidRPr="009C3DC7" w:rsidRDefault="009C4F9B"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Серпень-вересень</w:t>
            </w:r>
          </w:p>
        </w:tc>
        <w:tc>
          <w:tcPr>
            <w:tcW w:w="1559" w:type="dxa"/>
          </w:tcPr>
          <w:p w:rsidR="009C3DC7" w:rsidRPr="009C3DC7" w:rsidRDefault="00AD7C0D" w:rsidP="009C3D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9C4F9B" w:rsidRPr="00CE434A" w:rsidRDefault="009C4F9B" w:rsidP="009C3DC7">
            <w:pPr>
              <w:spacing w:after="0" w:line="240" w:lineRule="auto"/>
              <w:jc w:val="center"/>
              <w:rPr>
                <w:rFonts w:ascii="Times New Roman" w:hAnsi="Times New Roman" w:cs="Times New Roman"/>
                <w:sz w:val="24"/>
                <w:szCs w:val="24"/>
              </w:rPr>
            </w:pP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16121" w:rsidRDefault="009C4F9B" w:rsidP="00916121">
            <w:pPr>
              <w:spacing w:after="0" w:line="240" w:lineRule="auto"/>
              <w:jc w:val="both"/>
              <w:rPr>
                <w:rFonts w:ascii="Times New Roman" w:hAnsi="Times New Roman" w:cs="Times New Roman"/>
                <w:sz w:val="24"/>
                <w:szCs w:val="24"/>
              </w:rPr>
            </w:pPr>
            <w:r w:rsidRPr="00916121">
              <w:rPr>
                <w:rFonts w:ascii="Times New Roman" w:hAnsi="Times New Roman" w:cs="Times New Roman"/>
                <w:sz w:val="24"/>
                <w:szCs w:val="24"/>
              </w:rPr>
              <w:t xml:space="preserve">Готовність груп та </w:t>
            </w:r>
            <w:proofErr w:type="spellStart"/>
            <w:r w:rsidRPr="00916121">
              <w:rPr>
                <w:rFonts w:ascii="Times New Roman" w:hAnsi="Times New Roman" w:cs="Times New Roman"/>
                <w:sz w:val="24"/>
                <w:szCs w:val="24"/>
              </w:rPr>
              <w:t>укриттів</w:t>
            </w:r>
            <w:proofErr w:type="spellEnd"/>
            <w:r w:rsidRPr="00916121">
              <w:rPr>
                <w:rFonts w:ascii="Times New Roman" w:hAnsi="Times New Roman" w:cs="Times New Roman"/>
                <w:sz w:val="24"/>
                <w:szCs w:val="24"/>
              </w:rPr>
              <w:t xml:space="preserve"> до нового навчального року (на виконання рекомендацій листа МОН №1/8820-23 від 20.06.2023 «Про організацію безпечного освітнього простору в закладах освіти та обладнання </w:t>
            </w:r>
            <w:proofErr w:type="spellStart"/>
            <w:r w:rsidRPr="00916121">
              <w:rPr>
                <w:rFonts w:ascii="Times New Roman" w:hAnsi="Times New Roman" w:cs="Times New Roman"/>
                <w:sz w:val="24"/>
                <w:szCs w:val="24"/>
              </w:rPr>
              <w:t>укриттів</w:t>
            </w:r>
            <w:proofErr w:type="spellEnd"/>
            <w:r w:rsidRPr="00916121">
              <w:rPr>
                <w:rFonts w:ascii="Times New Roman" w:hAnsi="Times New Roman" w:cs="Times New Roman"/>
                <w:sz w:val="24"/>
                <w:szCs w:val="24"/>
              </w:rPr>
              <w:t>»)</w:t>
            </w:r>
            <w:r>
              <w:rPr>
                <w:rFonts w:ascii="Times New Roman" w:hAnsi="Times New Roman" w:cs="Times New Roman"/>
                <w:sz w:val="24"/>
                <w:szCs w:val="24"/>
              </w:rPr>
              <w:t>.</w:t>
            </w:r>
          </w:p>
        </w:tc>
        <w:tc>
          <w:tcPr>
            <w:tcW w:w="1484" w:type="dxa"/>
          </w:tcPr>
          <w:p w:rsidR="009C4F9B" w:rsidRPr="009C3DC7" w:rsidRDefault="009C4F9B"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Серпень</w:t>
            </w:r>
          </w:p>
        </w:tc>
        <w:tc>
          <w:tcPr>
            <w:tcW w:w="1559" w:type="dxa"/>
          </w:tcPr>
          <w:p w:rsidR="009C3DC7" w:rsidRPr="009C3DC7" w:rsidRDefault="00AD7C0D" w:rsidP="009C3D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9C4F9B" w:rsidRPr="00CE434A" w:rsidRDefault="009C4F9B" w:rsidP="009C3DC7">
            <w:pPr>
              <w:spacing w:after="0" w:line="240" w:lineRule="auto"/>
              <w:jc w:val="center"/>
              <w:rPr>
                <w:rFonts w:ascii="Times New Roman" w:hAnsi="Times New Roman" w:cs="Times New Roman"/>
                <w:sz w:val="24"/>
                <w:szCs w:val="24"/>
              </w:rPr>
            </w:pP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16121" w:rsidRDefault="009C4F9B" w:rsidP="00916121">
            <w:pPr>
              <w:spacing w:after="0" w:line="240" w:lineRule="auto"/>
              <w:jc w:val="both"/>
              <w:rPr>
                <w:rFonts w:ascii="Times New Roman" w:hAnsi="Times New Roman" w:cs="Times New Roman"/>
                <w:sz w:val="24"/>
                <w:szCs w:val="24"/>
              </w:rPr>
            </w:pPr>
            <w:r w:rsidRPr="00916121">
              <w:rPr>
                <w:rFonts w:ascii="Times New Roman" w:hAnsi="Times New Roman" w:cs="Times New Roman"/>
                <w:sz w:val="24"/>
                <w:szCs w:val="24"/>
              </w:rPr>
              <w:t>Аналіз діяльності постійно діючої технічної комісії  з обстеження приміщень, інженерно-технічних комунікацій, обладнання ігрових майданчиків, фізкультурного та музичного залів ЗДО.</w:t>
            </w:r>
          </w:p>
        </w:tc>
        <w:tc>
          <w:tcPr>
            <w:tcW w:w="1484" w:type="dxa"/>
          </w:tcPr>
          <w:p w:rsidR="009C4F9B" w:rsidRPr="009C3DC7" w:rsidRDefault="009C4F9B"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Серпень</w:t>
            </w:r>
          </w:p>
        </w:tc>
        <w:tc>
          <w:tcPr>
            <w:tcW w:w="1559" w:type="dxa"/>
          </w:tcPr>
          <w:p w:rsidR="009C3DC7" w:rsidRPr="00CE434A" w:rsidRDefault="00AD7C0D" w:rsidP="00AD7C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16121" w:rsidRDefault="009C4F9B" w:rsidP="00916121">
            <w:pPr>
              <w:spacing w:after="0" w:line="240" w:lineRule="auto"/>
              <w:jc w:val="both"/>
              <w:rPr>
                <w:rFonts w:ascii="Times New Roman" w:hAnsi="Times New Roman" w:cs="Times New Roman"/>
                <w:sz w:val="24"/>
                <w:szCs w:val="24"/>
              </w:rPr>
            </w:pPr>
            <w:r w:rsidRPr="00916121">
              <w:rPr>
                <w:rFonts w:ascii="Times New Roman" w:hAnsi="Times New Roman" w:cs="Times New Roman"/>
                <w:sz w:val="24"/>
                <w:szCs w:val="24"/>
              </w:rPr>
              <w:t>Участь у заходах державного нагляду (контролю) щодо виконання вимог законів та інших нормативно-правових актів з питань техногенної та пожежної безпеки, цивільного захисту, що проводить Державна служба України з надзвичайних ситуацій, та контрольних перевірках у ЗДО щодо підготовки до 202</w:t>
            </w:r>
            <w:r w:rsidR="00413DC8">
              <w:rPr>
                <w:rFonts w:ascii="Times New Roman" w:hAnsi="Times New Roman" w:cs="Times New Roman"/>
                <w:sz w:val="24"/>
                <w:szCs w:val="24"/>
              </w:rPr>
              <w:t>5</w:t>
            </w:r>
            <w:r w:rsidRPr="00916121">
              <w:rPr>
                <w:rFonts w:ascii="Times New Roman" w:hAnsi="Times New Roman" w:cs="Times New Roman"/>
                <w:sz w:val="24"/>
                <w:szCs w:val="24"/>
              </w:rPr>
              <w:t>/202</w:t>
            </w:r>
            <w:r w:rsidR="00413DC8">
              <w:rPr>
                <w:rFonts w:ascii="Times New Roman" w:hAnsi="Times New Roman" w:cs="Times New Roman"/>
                <w:sz w:val="24"/>
                <w:szCs w:val="24"/>
              </w:rPr>
              <w:t xml:space="preserve">6 </w:t>
            </w:r>
            <w:r w:rsidRPr="00916121">
              <w:rPr>
                <w:rFonts w:ascii="Times New Roman" w:hAnsi="Times New Roman" w:cs="Times New Roman"/>
                <w:sz w:val="24"/>
                <w:szCs w:val="24"/>
              </w:rPr>
              <w:t>навчального року.</w:t>
            </w:r>
          </w:p>
        </w:tc>
        <w:tc>
          <w:tcPr>
            <w:tcW w:w="1484" w:type="dxa"/>
          </w:tcPr>
          <w:p w:rsidR="009C4F9B" w:rsidRPr="009C3DC7" w:rsidRDefault="009C3DC7"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Серпень</w:t>
            </w:r>
          </w:p>
        </w:tc>
        <w:tc>
          <w:tcPr>
            <w:tcW w:w="1559" w:type="dxa"/>
          </w:tcPr>
          <w:p w:rsidR="009C4F9B" w:rsidRPr="00CE434A" w:rsidRDefault="009C3DC7"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72288A">
        <w:trPr>
          <w:trHeight w:val="614"/>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16121" w:rsidRDefault="009C4F9B" w:rsidP="00916121">
            <w:pPr>
              <w:spacing w:after="0" w:line="240" w:lineRule="auto"/>
              <w:jc w:val="both"/>
              <w:rPr>
                <w:rFonts w:ascii="Times New Roman" w:hAnsi="Times New Roman" w:cs="Times New Roman"/>
                <w:sz w:val="24"/>
                <w:szCs w:val="24"/>
              </w:rPr>
            </w:pPr>
            <w:r w:rsidRPr="00916121">
              <w:rPr>
                <w:rFonts w:ascii="Times New Roman" w:hAnsi="Times New Roman" w:cs="Times New Roman"/>
                <w:sz w:val="24"/>
                <w:szCs w:val="24"/>
              </w:rPr>
              <w:t>Аналіз проходження працівниками щорічного медичного огляду.</w:t>
            </w:r>
          </w:p>
        </w:tc>
        <w:tc>
          <w:tcPr>
            <w:tcW w:w="1484" w:type="dxa"/>
          </w:tcPr>
          <w:p w:rsidR="009C4F9B" w:rsidRPr="009C3DC7" w:rsidRDefault="00AF6E15"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9C4F9B" w:rsidRPr="009C3DC7">
              <w:rPr>
                <w:rFonts w:ascii="Times New Roman" w:hAnsi="Times New Roman" w:cs="Times New Roman"/>
                <w:sz w:val="24"/>
                <w:szCs w:val="24"/>
              </w:rPr>
              <w:t xml:space="preserve"> р/на рік</w:t>
            </w:r>
          </w:p>
        </w:tc>
        <w:tc>
          <w:tcPr>
            <w:tcW w:w="1559" w:type="dxa"/>
          </w:tcPr>
          <w:p w:rsidR="009C4F9B" w:rsidRPr="00CE434A" w:rsidRDefault="009C3DC7"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Медсестра</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16121" w:rsidRDefault="009C4F9B" w:rsidP="00916121">
            <w:pPr>
              <w:spacing w:after="0" w:line="240" w:lineRule="auto"/>
              <w:jc w:val="both"/>
              <w:rPr>
                <w:rFonts w:ascii="Times New Roman" w:hAnsi="Times New Roman" w:cs="Times New Roman"/>
                <w:sz w:val="24"/>
                <w:szCs w:val="24"/>
              </w:rPr>
            </w:pPr>
            <w:r w:rsidRPr="00916121">
              <w:rPr>
                <w:rFonts w:ascii="Times New Roman" w:hAnsi="Times New Roman" w:cs="Times New Roman"/>
                <w:sz w:val="24"/>
                <w:szCs w:val="24"/>
              </w:rPr>
              <w:t>Контроль безпечності організації предметно-ігрового середовища на ігрових та спортивному майданчиках, у групових кімнатах</w:t>
            </w:r>
            <w:r>
              <w:rPr>
                <w:rFonts w:ascii="Times New Roman" w:hAnsi="Times New Roman" w:cs="Times New Roman"/>
                <w:sz w:val="24"/>
                <w:szCs w:val="24"/>
              </w:rPr>
              <w:t>.</w:t>
            </w:r>
          </w:p>
        </w:tc>
        <w:tc>
          <w:tcPr>
            <w:tcW w:w="1484" w:type="dxa"/>
          </w:tcPr>
          <w:p w:rsidR="009C4F9B" w:rsidRPr="009C3DC7" w:rsidRDefault="009C4F9B"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Щотижня</w:t>
            </w:r>
          </w:p>
        </w:tc>
        <w:tc>
          <w:tcPr>
            <w:tcW w:w="1559" w:type="dxa"/>
          </w:tcPr>
          <w:p w:rsidR="009C3DC7" w:rsidRPr="009C3DC7" w:rsidRDefault="009C3DC7" w:rsidP="009C3DC7">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Вихователь-методист,</w:t>
            </w:r>
          </w:p>
          <w:p w:rsidR="009C4F9B" w:rsidRPr="00CE434A" w:rsidRDefault="009C3DC7" w:rsidP="009C3DC7">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Медсестра</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72288A">
        <w:trPr>
          <w:trHeight w:val="671"/>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16121" w:rsidRDefault="009C4F9B" w:rsidP="00916121">
            <w:pPr>
              <w:spacing w:after="0" w:line="240" w:lineRule="auto"/>
              <w:jc w:val="both"/>
              <w:rPr>
                <w:rFonts w:ascii="Times New Roman" w:hAnsi="Times New Roman" w:cs="Times New Roman"/>
                <w:sz w:val="24"/>
                <w:szCs w:val="24"/>
              </w:rPr>
            </w:pPr>
            <w:r w:rsidRPr="00916121">
              <w:rPr>
                <w:rFonts w:ascii="Times New Roman" w:hAnsi="Times New Roman" w:cs="Times New Roman"/>
                <w:sz w:val="24"/>
                <w:szCs w:val="24"/>
              </w:rPr>
              <w:t>Перевірка стану вогнегасників та їх перезарядка (за потребою)</w:t>
            </w:r>
          </w:p>
        </w:tc>
        <w:tc>
          <w:tcPr>
            <w:tcW w:w="1484" w:type="dxa"/>
          </w:tcPr>
          <w:p w:rsidR="009C4F9B" w:rsidRPr="009C3DC7" w:rsidRDefault="009C4F9B"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Вересень</w:t>
            </w:r>
          </w:p>
        </w:tc>
        <w:tc>
          <w:tcPr>
            <w:tcW w:w="1559" w:type="dxa"/>
          </w:tcPr>
          <w:p w:rsidR="009C4F9B" w:rsidRPr="00CE434A" w:rsidRDefault="00AD7C0D"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831"/>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16121" w:rsidRDefault="009C4F9B" w:rsidP="00916121">
            <w:pPr>
              <w:spacing w:after="0" w:line="240" w:lineRule="auto"/>
              <w:jc w:val="both"/>
              <w:rPr>
                <w:rFonts w:ascii="Times New Roman" w:hAnsi="Times New Roman" w:cs="Times New Roman"/>
                <w:sz w:val="24"/>
                <w:szCs w:val="24"/>
              </w:rPr>
            </w:pPr>
            <w:r w:rsidRPr="00916121">
              <w:rPr>
                <w:rFonts w:ascii="Times New Roman" w:hAnsi="Times New Roman" w:cs="Times New Roman"/>
                <w:sz w:val="24"/>
                <w:szCs w:val="24"/>
              </w:rPr>
              <w:t>Вивчення стану дитячого дорожньо-транспортного травматизму</w:t>
            </w:r>
            <w:r>
              <w:rPr>
                <w:rFonts w:ascii="Times New Roman" w:hAnsi="Times New Roman" w:cs="Times New Roman"/>
                <w:sz w:val="24"/>
                <w:szCs w:val="24"/>
              </w:rPr>
              <w:t>.</w:t>
            </w:r>
          </w:p>
        </w:tc>
        <w:tc>
          <w:tcPr>
            <w:tcW w:w="1484" w:type="dxa"/>
          </w:tcPr>
          <w:p w:rsidR="009C4F9B" w:rsidRPr="009C3DC7" w:rsidRDefault="009C4F9B"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Вересень</w:t>
            </w:r>
          </w:p>
        </w:tc>
        <w:tc>
          <w:tcPr>
            <w:tcW w:w="1559" w:type="dxa"/>
          </w:tcPr>
          <w:p w:rsidR="009C3DC7" w:rsidRPr="009C3DC7" w:rsidRDefault="009C3DC7" w:rsidP="009C3DC7">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Директор,</w:t>
            </w:r>
          </w:p>
          <w:p w:rsidR="009C4F9B" w:rsidRPr="00CE434A" w:rsidRDefault="009C3DC7" w:rsidP="009C3DC7">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560"/>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16121" w:rsidRDefault="009C4F9B" w:rsidP="00916121">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Аналіз протипожежного режиму у ЗДО.</w:t>
            </w:r>
          </w:p>
        </w:tc>
        <w:tc>
          <w:tcPr>
            <w:tcW w:w="1484" w:type="dxa"/>
          </w:tcPr>
          <w:p w:rsidR="009C4F9B" w:rsidRPr="009C3DC7" w:rsidRDefault="009C4F9B"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Вересень</w:t>
            </w:r>
          </w:p>
        </w:tc>
        <w:tc>
          <w:tcPr>
            <w:tcW w:w="1559" w:type="dxa"/>
          </w:tcPr>
          <w:p w:rsidR="009C4F9B" w:rsidRPr="00CE434A" w:rsidRDefault="009C3DC7"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663"/>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C4F9B" w:rsidRDefault="009C4F9B" w:rsidP="00916121">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 xml:space="preserve">Вивчення стану випробування системи опалення.  </w:t>
            </w:r>
          </w:p>
        </w:tc>
        <w:tc>
          <w:tcPr>
            <w:tcW w:w="1484" w:type="dxa"/>
          </w:tcPr>
          <w:p w:rsidR="009C4F9B" w:rsidRPr="009C3DC7" w:rsidRDefault="009C4F9B"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Вересень</w:t>
            </w:r>
          </w:p>
        </w:tc>
        <w:tc>
          <w:tcPr>
            <w:tcW w:w="1559" w:type="dxa"/>
          </w:tcPr>
          <w:p w:rsidR="009C4F9B" w:rsidRPr="00CE434A" w:rsidRDefault="00AD7C0D"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Директор </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909"/>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C4F9B" w:rsidRDefault="009C4F9B" w:rsidP="00916121">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Перевірка опору заземлення;   опору ізоляції електромережі, перезарядження вогнегасників.</w:t>
            </w:r>
          </w:p>
        </w:tc>
        <w:tc>
          <w:tcPr>
            <w:tcW w:w="1484" w:type="dxa"/>
          </w:tcPr>
          <w:p w:rsidR="009C4F9B" w:rsidRPr="009C3DC7" w:rsidRDefault="009C4F9B"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Вересень, листопад</w:t>
            </w:r>
          </w:p>
        </w:tc>
        <w:tc>
          <w:tcPr>
            <w:tcW w:w="1559" w:type="dxa"/>
          </w:tcPr>
          <w:p w:rsidR="009C4F9B" w:rsidRPr="00CE434A" w:rsidRDefault="00AD7C0D"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C4F9B" w:rsidRDefault="009C4F9B" w:rsidP="00916121">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Аналіз роботи з проведення практичного тренування з безпечної та швидкої евакуації учасників освітнього процесу в укриття (не рідше 1 разу на півроку).</w:t>
            </w:r>
          </w:p>
        </w:tc>
        <w:tc>
          <w:tcPr>
            <w:tcW w:w="1484" w:type="dxa"/>
          </w:tcPr>
          <w:p w:rsidR="009C4F9B" w:rsidRPr="009C3DC7" w:rsidRDefault="009C4F9B"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Жовтень,</w:t>
            </w:r>
          </w:p>
          <w:p w:rsidR="009C4F9B" w:rsidRPr="009C3DC7" w:rsidRDefault="009C4F9B" w:rsidP="00CE434A">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квітень</w:t>
            </w:r>
          </w:p>
        </w:tc>
        <w:tc>
          <w:tcPr>
            <w:tcW w:w="1559" w:type="dxa"/>
          </w:tcPr>
          <w:p w:rsidR="009C3DC7" w:rsidRPr="009C3DC7" w:rsidRDefault="009C3DC7" w:rsidP="009C3DC7">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Директор,</w:t>
            </w:r>
          </w:p>
          <w:p w:rsidR="009C3DC7" w:rsidRPr="009C3DC7" w:rsidRDefault="009C3DC7" w:rsidP="009C3DC7">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Вихователь-методист,</w:t>
            </w:r>
          </w:p>
          <w:p w:rsidR="009C4F9B" w:rsidRPr="00CE434A" w:rsidRDefault="009C3DC7" w:rsidP="009C3DC7">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Медсестра</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C4F9B" w:rsidRDefault="009C4F9B" w:rsidP="00916121">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Виконання Плану заходів з підготовки до проведення Тижня безпеки дитини та Плану роботи з проведення Тижня безпеки дитини</w:t>
            </w:r>
            <w:r>
              <w:rPr>
                <w:rFonts w:ascii="Times New Roman" w:hAnsi="Times New Roman" w:cs="Times New Roman"/>
                <w:sz w:val="24"/>
                <w:szCs w:val="24"/>
              </w:rPr>
              <w:t>.</w:t>
            </w:r>
          </w:p>
        </w:tc>
        <w:tc>
          <w:tcPr>
            <w:tcW w:w="1484" w:type="dxa"/>
          </w:tcPr>
          <w:p w:rsidR="009C4F9B" w:rsidRPr="00217A1E" w:rsidRDefault="009C4F9B"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Жовтень,</w:t>
            </w:r>
          </w:p>
          <w:p w:rsidR="009C4F9B" w:rsidRPr="00217A1E" w:rsidRDefault="009C4F9B"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квітень</w:t>
            </w:r>
          </w:p>
        </w:tc>
        <w:tc>
          <w:tcPr>
            <w:tcW w:w="1559" w:type="dxa"/>
          </w:tcPr>
          <w:p w:rsidR="009C3DC7" w:rsidRPr="009C3DC7" w:rsidRDefault="009C3DC7" w:rsidP="009C3DC7">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Директор,</w:t>
            </w:r>
          </w:p>
          <w:p w:rsidR="009C4F9B" w:rsidRDefault="009C3DC7" w:rsidP="009C3DC7">
            <w:pPr>
              <w:spacing w:after="0" w:line="240" w:lineRule="auto"/>
              <w:jc w:val="center"/>
              <w:rPr>
                <w:rFonts w:ascii="Times New Roman" w:hAnsi="Times New Roman" w:cs="Times New Roman"/>
                <w:sz w:val="24"/>
                <w:szCs w:val="24"/>
              </w:rPr>
            </w:pPr>
            <w:r w:rsidRPr="009C3DC7">
              <w:rPr>
                <w:rFonts w:ascii="Times New Roman" w:hAnsi="Times New Roman" w:cs="Times New Roman"/>
                <w:sz w:val="24"/>
                <w:szCs w:val="24"/>
              </w:rPr>
              <w:t>Вихователь-методист</w:t>
            </w:r>
            <w:r>
              <w:rPr>
                <w:rFonts w:ascii="Times New Roman" w:hAnsi="Times New Roman" w:cs="Times New Roman"/>
                <w:sz w:val="24"/>
                <w:szCs w:val="24"/>
              </w:rPr>
              <w:t>,</w:t>
            </w:r>
          </w:p>
          <w:p w:rsidR="009C3DC7" w:rsidRPr="00CE434A" w:rsidRDefault="009C3DC7" w:rsidP="009C3DC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Медсестра </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007"/>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C4F9B" w:rsidRDefault="009C4F9B" w:rsidP="00916121">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 xml:space="preserve">Аналіз виконання Плану заходів з профілактики дорожньо-транспортного травматизму.  </w:t>
            </w:r>
          </w:p>
        </w:tc>
        <w:tc>
          <w:tcPr>
            <w:tcW w:w="1484" w:type="dxa"/>
          </w:tcPr>
          <w:p w:rsidR="009C4F9B" w:rsidRPr="00217A1E" w:rsidRDefault="009C4F9B"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Жовтень, квітень</w:t>
            </w:r>
          </w:p>
        </w:tc>
        <w:tc>
          <w:tcPr>
            <w:tcW w:w="1559" w:type="dxa"/>
          </w:tcPr>
          <w:p w:rsidR="009C4F9B" w:rsidRPr="00CE434A" w:rsidRDefault="009C3DC7"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838"/>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C4F9B" w:rsidRDefault="009C4F9B" w:rsidP="00916121">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Аналіз стану пожежної та техногенної безпеки у закладі в осінньо-зимовий період.</w:t>
            </w:r>
          </w:p>
        </w:tc>
        <w:tc>
          <w:tcPr>
            <w:tcW w:w="1484" w:type="dxa"/>
          </w:tcPr>
          <w:p w:rsidR="009C4F9B" w:rsidRPr="00217A1E" w:rsidRDefault="009C4F9B"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Листопад</w:t>
            </w:r>
          </w:p>
        </w:tc>
        <w:tc>
          <w:tcPr>
            <w:tcW w:w="1559" w:type="dxa"/>
          </w:tcPr>
          <w:p w:rsidR="009C4F9B" w:rsidRPr="00CE434A" w:rsidRDefault="00217A1E"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C4F9B" w:rsidRDefault="009C4F9B" w:rsidP="00916121">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Перегляд та коригування інструкцій з охорони праці та безпеки життєдіяльності (за потребою)</w:t>
            </w:r>
            <w:r>
              <w:rPr>
                <w:rFonts w:ascii="Times New Roman" w:hAnsi="Times New Roman" w:cs="Times New Roman"/>
                <w:sz w:val="24"/>
                <w:szCs w:val="24"/>
              </w:rPr>
              <w:t>.</w:t>
            </w:r>
          </w:p>
        </w:tc>
        <w:tc>
          <w:tcPr>
            <w:tcW w:w="1484" w:type="dxa"/>
          </w:tcPr>
          <w:p w:rsidR="009C4F9B" w:rsidRPr="00217A1E" w:rsidRDefault="009C4F9B"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Вересень</w:t>
            </w:r>
          </w:p>
        </w:tc>
        <w:tc>
          <w:tcPr>
            <w:tcW w:w="1559" w:type="dxa"/>
          </w:tcPr>
          <w:p w:rsidR="00217A1E" w:rsidRPr="00217A1E" w:rsidRDefault="00217A1E" w:rsidP="00217A1E">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Директор,</w:t>
            </w:r>
          </w:p>
          <w:p w:rsidR="00217A1E" w:rsidRPr="00CE434A" w:rsidRDefault="00217A1E" w:rsidP="00217A1E">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72288A">
        <w:trPr>
          <w:trHeight w:val="853"/>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C4F9B" w:rsidRDefault="009C4F9B" w:rsidP="00916121">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 xml:space="preserve">Аналіз результатів роботи з </w:t>
            </w:r>
            <w:r>
              <w:rPr>
                <w:rFonts w:ascii="Times New Roman" w:hAnsi="Times New Roman" w:cs="Times New Roman"/>
                <w:sz w:val="24"/>
                <w:szCs w:val="24"/>
              </w:rPr>
              <w:t>питань цивільного захисту у 202</w:t>
            </w:r>
            <w:r w:rsidR="00413DC8">
              <w:rPr>
                <w:rFonts w:ascii="Times New Roman" w:hAnsi="Times New Roman" w:cs="Times New Roman"/>
                <w:sz w:val="24"/>
                <w:szCs w:val="24"/>
              </w:rPr>
              <w:t>5</w:t>
            </w:r>
            <w:r w:rsidRPr="009C4F9B">
              <w:rPr>
                <w:rFonts w:ascii="Times New Roman" w:hAnsi="Times New Roman" w:cs="Times New Roman"/>
                <w:sz w:val="24"/>
                <w:szCs w:val="24"/>
              </w:rPr>
              <w:t xml:space="preserve"> </w:t>
            </w:r>
            <w:r>
              <w:rPr>
                <w:rFonts w:ascii="Times New Roman" w:hAnsi="Times New Roman" w:cs="Times New Roman"/>
                <w:sz w:val="24"/>
                <w:szCs w:val="24"/>
              </w:rPr>
              <w:t>році та основні завдання на 202</w:t>
            </w:r>
            <w:r w:rsidR="00413DC8">
              <w:rPr>
                <w:rFonts w:ascii="Times New Roman" w:hAnsi="Times New Roman" w:cs="Times New Roman"/>
                <w:sz w:val="24"/>
                <w:szCs w:val="24"/>
              </w:rPr>
              <w:t>6</w:t>
            </w:r>
            <w:r w:rsidRPr="009C4F9B">
              <w:rPr>
                <w:rFonts w:ascii="Times New Roman" w:hAnsi="Times New Roman" w:cs="Times New Roman"/>
                <w:sz w:val="24"/>
                <w:szCs w:val="24"/>
              </w:rPr>
              <w:t xml:space="preserve"> рік.</w:t>
            </w:r>
          </w:p>
        </w:tc>
        <w:tc>
          <w:tcPr>
            <w:tcW w:w="1484" w:type="dxa"/>
          </w:tcPr>
          <w:p w:rsidR="009C4F9B" w:rsidRPr="00217A1E" w:rsidRDefault="009C4F9B"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Грудень</w:t>
            </w:r>
          </w:p>
        </w:tc>
        <w:tc>
          <w:tcPr>
            <w:tcW w:w="1559" w:type="dxa"/>
          </w:tcPr>
          <w:p w:rsidR="009C4F9B" w:rsidRPr="00CE434A" w:rsidRDefault="00217A1E"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Проведення інструктажів з п</w:t>
            </w:r>
            <w:r w:rsidR="00217A1E">
              <w:rPr>
                <w:rFonts w:ascii="Times New Roman" w:hAnsi="Times New Roman" w:cs="Times New Roman"/>
                <w:sz w:val="24"/>
                <w:szCs w:val="24"/>
              </w:rPr>
              <w:t>ожежної та техногенної безпеки (</w:t>
            </w:r>
            <w:r w:rsidRPr="009C4F9B">
              <w:rPr>
                <w:rFonts w:ascii="Times New Roman" w:hAnsi="Times New Roman" w:cs="Times New Roman"/>
                <w:sz w:val="24"/>
                <w:szCs w:val="24"/>
              </w:rPr>
              <w:t>під підпис</w:t>
            </w:r>
            <w:r w:rsidR="00217A1E">
              <w:rPr>
                <w:rFonts w:ascii="Times New Roman" w:hAnsi="Times New Roman" w:cs="Times New Roman"/>
                <w:sz w:val="24"/>
                <w:szCs w:val="24"/>
              </w:rPr>
              <w:t>)</w:t>
            </w:r>
            <w:r w:rsidRPr="009C4F9B">
              <w:rPr>
                <w:rFonts w:ascii="Times New Roman" w:hAnsi="Times New Roman" w:cs="Times New Roman"/>
                <w:sz w:val="24"/>
                <w:szCs w:val="24"/>
              </w:rPr>
              <w:t>.</w:t>
            </w:r>
          </w:p>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Контроль за виконанням інструкцій з пожежної та техногенної безпеки.</w:t>
            </w:r>
          </w:p>
        </w:tc>
        <w:tc>
          <w:tcPr>
            <w:tcW w:w="1484" w:type="dxa"/>
          </w:tcPr>
          <w:p w:rsidR="009C4F9B" w:rsidRPr="00217A1E" w:rsidRDefault="009C4F9B"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Січень,</w:t>
            </w:r>
          </w:p>
          <w:p w:rsidR="009C4F9B" w:rsidRPr="00217A1E" w:rsidRDefault="009C4F9B"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липень</w:t>
            </w:r>
          </w:p>
        </w:tc>
        <w:tc>
          <w:tcPr>
            <w:tcW w:w="1559" w:type="dxa"/>
          </w:tcPr>
          <w:p w:rsidR="00217A1E" w:rsidRPr="00217A1E" w:rsidRDefault="00217A1E" w:rsidP="00217A1E">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Директор,</w:t>
            </w:r>
          </w:p>
          <w:p w:rsidR="00217A1E" w:rsidRPr="00CE434A" w:rsidRDefault="00217A1E" w:rsidP="00217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72288A">
        <w:trPr>
          <w:trHeight w:val="670"/>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Складання заходів забезпече</w:t>
            </w:r>
            <w:r>
              <w:rPr>
                <w:rFonts w:ascii="Times New Roman" w:hAnsi="Times New Roman" w:cs="Times New Roman"/>
                <w:sz w:val="24"/>
                <w:szCs w:val="24"/>
              </w:rPr>
              <w:t>ння пожежної безпеки ЗДО на 202</w:t>
            </w:r>
            <w:r w:rsidR="00413DC8">
              <w:rPr>
                <w:rFonts w:ascii="Times New Roman" w:hAnsi="Times New Roman" w:cs="Times New Roman"/>
                <w:sz w:val="24"/>
                <w:szCs w:val="24"/>
              </w:rPr>
              <w:t>6</w:t>
            </w:r>
            <w:r w:rsidRPr="009C4F9B">
              <w:rPr>
                <w:rFonts w:ascii="Times New Roman" w:hAnsi="Times New Roman" w:cs="Times New Roman"/>
                <w:sz w:val="24"/>
                <w:szCs w:val="24"/>
              </w:rPr>
              <w:t xml:space="preserve"> рік.</w:t>
            </w:r>
          </w:p>
        </w:tc>
        <w:tc>
          <w:tcPr>
            <w:tcW w:w="1484" w:type="dxa"/>
          </w:tcPr>
          <w:p w:rsidR="009C4F9B" w:rsidRPr="00217A1E" w:rsidRDefault="009C4F9B"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Січень</w:t>
            </w:r>
          </w:p>
        </w:tc>
        <w:tc>
          <w:tcPr>
            <w:tcW w:w="1559" w:type="dxa"/>
          </w:tcPr>
          <w:p w:rsidR="00217A1E" w:rsidRDefault="00217A1E"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9C4F9B" w:rsidRPr="00CE434A" w:rsidRDefault="001E259E"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72288A">
        <w:trPr>
          <w:trHeight w:val="836"/>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Здійснення технічного контролю за станом території та приміщень будівлі, меблів, обладнання.</w:t>
            </w:r>
          </w:p>
        </w:tc>
        <w:tc>
          <w:tcPr>
            <w:tcW w:w="1484" w:type="dxa"/>
          </w:tcPr>
          <w:p w:rsidR="009C4F9B" w:rsidRPr="00217A1E" w:rsidRDefault="009C4F9B"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Щоденно</w:t>
            </w:r>
          </w:p>
        </w:tc>
        <w:tc>
          <w:tcPr>
            <w:tcW w:w="1559" w:type="dxa"/>
          </w:tcPr>
          <w:p w:rsidR="00217A1E" w:rsidRPr="00CE434A" w:rsidRDefault="001E259E" w:rsidP="001E25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16121" w:rsidRDefault="009C4F9B" w:rsidP="00916121">
            <w:pPr>
              <w:pStyle w:val="a3"/>
              <w:spacing w:after="0" w:line="240" w:lineRule="auto"/>
              <w:ind w:left="314"/>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Контроль дотримання правил безпеки життєдіяльності під час проведення: ранкової гімнастики, занять, загартування, прогулянки, гімнастики пробудження, свят і розваг.</w:t>
            </w:r>
          </w:p>
        </w:tc>
        <w:tc>
          <w:tcPr>
            <w:tcW w:w="1484" w:type="dxa"/>
          </w:tcPr>
          <w:p w:rsidR="009C4F9B" w:rsidRPr="00217A1E" w:rsidRDefault="009C4F9B"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Щомісяця</w:t>
            </w:r>
          </w:p>
        </w:tc>
        <w:tc>
          <w:tcPr>
            <w:tcW w:w="1559" w:type="dxa"/>
          </w:tcPr>
          <w:p w:rsidR="009C4F9B" w:rsidRDefault="00217A1E"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217A1E" w:rsidRPr="00CE434A" w:rsidRDefault="00217A1E"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Медсестра </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72288A">
        <w:trPr>
          <w:trHeight w:val="952"/>
        </w:trPr>
        <w:tc>
          <w:tcPr>
            <w:tcW w:w="1985" w:type="dxa"/>
            <w:vMerge w:val="restart"/>
          </w:tcPr>
          <w:p w:rsidR="009C4F9B" w:rsidRPr="008204C0" w:rsidRDefault="008204C0" w:rsidP="008204C0">
            <w:pPr>
              <w:spacing w:after="0" w:line="240" w:lineRule="auto"/>
              <w:ind w:right="-102"/>
              <w:jc w:val="center"/>
              <w:rPr>
                <w:rFonts w:ascii="Times New Roman" w:hAnsi="Times New Roman" w:cs="Times New Roman"/>
                <w:b/>
                <w:sz w:val="24"/>
                <w:szCs w:val="24"/>
              </w:rPr>
            </w:pPr>
            <w:r>
              <w:rPr>
                <w:rFonts w:ascii="Times New Roman" w:hAnsi="Times New Roman" w:cs="Times New Roman"/>
                <w:b/>
                <w:sz w:val="24"/>
                <w:szCs w:val="24"/>
              </w:rPr>
              <w:t xml:space="preserve">7.9. </w:t>
            </w:r>
            <w:r w:rsidR="00413DC8" w:rsidRPr="008204C0">
              <w:rPr>
                <w:rFonts w:ascii="Times New Roman" w:hAnsi="Times New Roman" w:cs="Times New Roman"/>
                <w:b/>
                <w:sz w:val="24"/>
                <w:szCs w:val="24"/>
              </w:rPr>
              <w:t xml:space="preserve">Контроль </w:t>
            </w:r>
            <w:r w:rsidR="009C4F9B" w:rsidRPr="008204C0">
              <w:rPr>
                <w:rFonts w:ascii="Times New Roman" w:hAnsi="Times New Roman" w:cs="Times New Roman"/>
                <w:b/>
                <w:sz w:val="24"/>
                <w:szCs w:val="24"/>
              </w:rPr>
              <w:t xml:space="preserve">функціонування </w:t>
            </w:r>
            <w:r w:rsidR="00413DC8" w:rsidRPr="008204C0">
              <w:rPr>
                <w:rFonts w:ascii="Times New Roman" w:hAnsi="Times New Roman" w:cs="Times New Roman"/>
                <w:b/>
                <w:sz w:val="24"/>
                <w:szCs w:val="24"/>
              </w:rPr>
              <w:t xml:space="preserve">процесів з </w:t>
            </w:r>
            <w:r w:rsidR="009C4F9B" w:rsidRPr="008204C0">
              <w:rPr>
                <w:rFonts w:ascii="Times New Roman" w:hAnsi="Times New Roman" w:cs="Times New Roman"/>
                <w:b/>
                <w:sz w:val="24"/>
                <w:szCs w:val="24"/>
              </w:rPr>
              <w:t>охорони дитинства</w:t>
            </w: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Контроль за реалізацією Плану заход</w:t>
            </w:r>
            <w:r>
              <w:rPr>
                <w:rFonts w:ascii="Times New Roman" w:hAnsi="Times New Roman" w:cs="Times New Roman"/>
                <w:sz w:val="24"/>
                <w:szCs w:val="24"/>
              </w:rPr>
              <w:t>ів щодо охорони дитинства у 202</w:t>
            </w:r>
            <w:r w:rsidR="00413DC8">
              <w:rPr>
                <w:rFonts w:ascii="Times New Roman" w:hAnsi="Times New Roman" w:cs="Times New Roman"/>
                <w:sz w:val="24"/>
                <w:szCs w:val="24"/>
              </w:rPr>
              <w:t>5</w:t>
            </w:r>
            <w:r>
              <w:rPr>
                <w:rFonts w:ascii="Times New Roman" w:hAnsi="Times New Roman" w:cs="Times New Roman"/>
                <w:sz w:val="24"/>
                <w:szCs w:val="24"/>
              </w:rPr>
              <w:t>/202</w:t>
            </w:r>
            <w:r w:rsidR="00413DC8">
              <w:rPr>
                <w:rFonts w:ascii="Times New Roman" w:hAnsi="Times New Roman" w:cs="Times New Roman"/>
                <w:sz w:val="24"/>
                <w:szCs w:val="24"/>
              </w:rPr>
              <w:t>6</w:t>
            </w:r>
            <w:r w:rsidRPr="009C4F9B">
              <w:rPr>
                <w:rFonts w:ascii="Times New Roman" w:hAnsi="Times New Roman" w:cs="Times New Roman"/>
                <w:sz w:val="24"/>
                <w:szCs w:val="24"/>
              </w:rPr>
              <w:t xml:space="preserve"> навчальному році.</w:t>
            </w:r>
          </w:p>
        </w:tc>
        <w:tc>
          <w:tcPr>
            <w:tcW w:w="1484" w:type="dxa"/>
          </w:tcPr>
          <w:p w:rsidR="009C4F9B" w:rsidRPr="00217A1E"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Вересень,</w:t>
            </w:r>
          </w:p>
          <w:p w:rsidR="00217A1E" w:rsidRDefault="00217A1E" w:rsidP="00CE434A">
            <w:pPr>
              <w:spacing w:after="0" w:line="240" w:lineRule="auto"/>
              <w:jc w:val="center"/>
              <w:rPr>
                <w:rFonts w:ascii="Times New Roman" w:hAnsi="Times New Roman" w:cs="Times New Roman"/>
                <w:b/>
                <w:sz w:val="24"/>
                <w:szCs w:val="24"/>
              </w:rPr>
            </w:pPr>
            <w:r w:rsidRPr="00217A1E">
              <w:rPr>
                <w:rFonts w:ascii="Times New Roman" w:hAnsi="Times New Roman" w:cs="Times New Roman"/>
                <w:sz w:val="24"/>
                <w:szCs w:val="24"/>
              </w:rPr>
              <w:t>березень, квітень</w:t>
            </w:r>
          </w:p>
        </w:tc>
        <w:tc>
          <w:tcPr>
            <w:tcW w:w="1559" w:type="dxa"/>
          </w:tcPr>
          <w:p w:rsidR="009C4F9B" w:rsidRDefault="00217A1E"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217A1E" w:rsidRPr="00CE434A"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C4F9B" w:rsidRDefault="009C4F9B" w:rsidP="009C4F9B">
            <w:pPr>
              <w:pStyle w:val="a3"/>
              <w:spacing w:after="0" w:line="240" w:lineRule="auto"/>
              <w:ind w:left="318"/>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Вивчення питання щодо створення моделі соціально-громадянської компетентності дітей старшого дошкільного віку відповідно до оновленого БКДО (2021).</w:t>
            </w:r>
          </w:p>
        </w:tc>
        <w:tc>
          <w:tcPr>
            <w:tcW w:w="1484" w:type="dxa"/>
          </w:tcPr>
          <w:p w:rsidR="009C4F9B" w:rsidRPr="00217A1E"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Вересень,</w:t>
            </w:r>
          </w:p>
          <w:p w:rsidR="00217A1E" w:rsidRDefault="00217A1E" w:rsidP="00CE434A">
            <w:pPr>
              <w:spacing w:after="0" w:line="240" w:lineRule="auto"/>
              <w:jc w:val="center"/>
              <w:rPr>
                <w:rFonts w:ascii="Times New Roman" w:hAnsi="Times New Roman" w:cs="Times New Roman"/>
                <w:b/>
                <w:sz w:val="24"/>
                <w:szCs w:val="24"/>
              </w:rPr>
            </w:pPr>
            <w:r w:rsidRPr="00217A1E">
              <w:rPr>
                <w:rFonts w:ascii="Times New Roman" w:hAnsi="Times New Roman" w:cs="Times New Roman"/>
                <w:sz w:val="24"/>
                <w:szCs w:val="24"/>
              </w:rPr>
              <w:t>травень</w:t>
            </w:r>
          </w:p>
        </w:tc>
        <w:tc>
          <w:tcPr>
            <w:tcW w:w="1559" w:type="dxa"/>
          </w:tcPr>
          <w:p w:rsidR="009C4F9B" w:rsidRPr="00CE434A"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C4F9B" w:rsidRDefault="009C4F9B" w:rsidP="009C4F9B">
            <w:pPr>
              <w:pStyle w:val="a3"/>
              <w:spacing w:after="0" w:line="240" w:lineRule="auto"/>
              <w:ind w:left="318"/>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Вивчення питання організації ефективної співпраці з усіма працівниками з питань підтримки у ЗДО психологічного комфорту та забезпечення емоційного благополуччя здобувачів дошкільної освіти</w:t>
            </w:r>
            <w:r>
              <w:rPr>
                <w:rFonts w:ascii="Times New Roman" w:hAnsi="Times New Roman" w:cs="Times New Roman"/>
                <w:sz w:val="24"/>
                <w:szCs w:val="24"/>
              </w:rPr>
              <w:t>.</w:t>
            </w:r>
          </w:p>
        </w:tc>
        <w:tc>
          <w:tcPr>
            <w:tcW w:w="1484" w:type="dxa"/>
          </w:tcPr>
          <w:p w:rsidR="009C4F9B" w:rsidRPr="00217A1E"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Вересень, грудень,</w:t>
            </w:r>
          </w:p>
          <w:p w:rsidR="00217A1E" w:rsidRPr="00217A1E"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квітень</w:t>
            </w:r>
          </w:p>
        </w:tc>
        <w:tc>
          <w:tcPr>
            <w:tcW w:w="1559" w:type="dxa"/>
          </w:tcPr>
          <w:p w:rsidR="009C4F9B" w:rsidRPr="00217A1E"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C4F9B" w:rsidRDefault="009C4F9B" w:rsidP="009C4F9B">
            <w:pPr>
              <w:pStyle w:val="a3"/>
              <w:spacing w:after="0" w:line="240" w:lineRule="auto"/>
              <w:ind w:left="318"/>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Контроль із правового застосування в ЗДО Закону України «Про охорону дитинства», Конвенції ООН про права дитини, законодавства України у галузі освіти (в частині збереження фізичного, духовного, психічного здоров’я та поваги до людської гідності дитини) та інших нормативно-правових актів щодо запобігання насильства над дітьми.</w:t>
            </w:r>
          </w:p>
        </w:tc>
        <w:tc>
          <w:tcPr>
            <w:tcW w:w="1484" w:type="dxa"/>
          </w:tcPr>
          <w:p w:rsidR="009C4F9B" w:rsidRPr="00217A1E"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Грудень,</w:t>
            </w:r>
          </w:p>
          <w:p w:rsidR="00217A1E" w:rsidRDefault="00217A1E" w:rsidP="00CE434A">
            <w:pPr>
              <w:spacing w:after="0" w:line="240" w:lineRule="auto"/>
              <w:jc w:val="center"/>
              <w:rPr>
                <w:rFonts w:ascii="Times New Roman" w:hAnsi="Times New Roman" w:cs="Times New Roman"/>
                <w:b/>
                <w:sz w:val="24"/>
                <w:szCs w:val="24"/>
              </w:rPr>
            </w:pPr>
            <w:r w:rsidRPr="00217A1E">
              <w:rPr>
                <w:rFonts w:ascii="Times New Roman" w:hAnsi="Times New Roman" w:cs="Times New Roman"/>
                <w:sz w:val="24"/>
                <w:szCs w:val="24"/>
              </w:rPr>
              <w:t>квітень</w:t>
            </w:r>
          </w:p>
        </w:tc>
        <w:tc>
          <w:tcPr>
            <w:tcW w:w="1559" w:type="dxa"/>
          </w:tcPr>
          <w:p w:rsidR="00217A1E" w:rsidRDefault="00217A1E" w:rsidP="00217A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217A1E" w:rsidRPr="00CE434A" w:rsidRDefault="00217A1E" w:rsidP="00217A1E">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C4F9B" w:rsidRDefault="009C4F9B" w:rsidP="009C4F9B">
            <w:pPr>
              <w:pStyle w:val="a3"/>
              <w:spacing w:after="0" w:line="240" w:lineRule="auto"/>
              <w:ind w:left="318"/>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Аналіз матеріалів щодо правового виховання дошкільників:</w:t>
            </w:r>
          </w:p>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методичні рекомендації</w:t>
            </w:r>
            <w:r>
              <w:rPr>
                <w:rFonts w:ascii="Times New Roman" w:hAnsi="Times New Roman" w:cs="Times New Roman"/>
                <w:sz w:val="24"/>
                <w:szCs w:val="24"/>
              </w:rPr>
              <w:t>;</w:t>
            </w:r>
          </w:p>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консультації</w:t>
            </w:r>
            <w:r>
              <w:rPr>
                <w:rFonts w:ascii="Times New Roman" w:hAnsi="Times New Roman" w:cs="Times New Roman"/>
                <w:sz w:val="24"/>
                <w:szCs w:val="24"/>
              </w:rPr>
              <w:t>;</w:t>
            </w:r>
          </w:p>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пам</w:t>
            </w:r>
            <w:r>
              <w:rPr>
                <w:rFonts w:ascii="Times New Roman" w:hAnsi="Times New Roman" w:cs="Times New Roman"/>
                <w:sz w:val="24"/>
                <w:szCs w:val="24"/>
              </w:rPr>
              <w:t>’</w:t>
            </w:r>
            <w:r w:rsidRPr="009C4F9B">
              <w:rPr>
                <w:rFonts w:ascii="Times New Roman" w:hAnsi="Times New Roman" w:cs="Times New Roman"/>
                <w:sz w:val="24"/>
                <w:szCs w:val="24"/>
              </w:rPr>
              <w:t>ятки та ширми</w:t>
            </w:r>
            <w:r>
              <w:rPr>
                <w:rFonts w:ascii="Times New Roman" w:hAnsi="Times New Roman" w:cs="Times New Roman"/>
                <w:sz w:val="24"/>
                <w:szCs w:val="24"/>
              </w:rPr>
              <w:t>;</w:t>
            </w:r>
          </w:p>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дидактичні матеріали</w:t>
            </w:r>
            <w:r>
              <w:rPr>
                <w:rFonts w:ascii="Times New Roman" w:hAnsi="Times New Roman" w:cs="Times New Roman"/>
                <w:sz w:val="24"/>
                <w:szCs w:val="24"/>
              </w:rPr>
              <w:t>;</w:t>
            </w:r>
          </w:p>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навчально-методичні посібники тощо.</w:t>
            </w:r>
          </w:p>
        </w:tc>
        <w:tc>
          <w:tcPr>
            <w:tcW w:w="1484" w:type="dxa"/>
          </w:tcPr>
          <w:p w:rsidR="009C4F9B" w:rsidRPr="00217A1E"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Грудень,</w:t>
            </w:r>
          </w:p>
          <w:p w:rsidR="00217A1E" w:rsidRDefault="00217A1E" w:rsidP="00CE434A">
            <w:pPr>
              <w:spacing w:after="0" w:line="240" w:lineRule="auto"/>
              <w:jc w:val="center"/>
              <w:rPr>
                <w:rFonts w:ascii="Times New Roman" w:hAnsi="Times New Roman" w:cs="Times New Roman"/>
                <w:b/>
                <w:sz w:val="24"/>
                <w:szCs w:val="24"/>
              </w:rPr>
            </w:pPr>
            <w:r w:rsidRPr="00217A1E">
              <w:rPr>
                <w:rFonts w:ascii="Times New Roman" w:hAnsi="Times New Roman" w:cs="Times New Roman"/>
                <w:sz w:val="24"/>
                <w:szCs w:val="24"/>
              </w:rPr>
              <w:t>квітень</w:t>
            </w:r>
          </w:p>
        </w:tc>
        <w:tc>
          <w:tcPr>
            <w:tcW w:w="1559" w:type="dxa"/>
          </w:tcPr>
          <w:p w:rsidR="009C4F9B"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Вихователь-методист</w:t>
            </w:r>
            <w:r>
              <w:rPr>
                <w:rFonts w:ascii="Times New Roman" w:hAnsi="Times New Roman" w:cs="Times New Roman"/>
                <w:sz w:val="24"/>
                <w:szCs w:val="24"/>
              </w:rPr>
              <w:t>,</w:t>
            </w:r>
          </w:p>
          <w:p w:rsidR="00217A1E" w:rsidRPr="00CE434A" w:rsidRDefault="00217A1E"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Вихователі </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986"/>
        </w:trPr>
        <w:tc>
          <w:tcPr>
            <w:tcW w:w="1985" w:type="dxa"/>
            <w:vMerge/>
          </w:tcPr>
          <w:p w:rsidR="009C4F9B" w:rsidRPr="009C4F9B" w:rsidRDefault="009C4F9B" w:rsidP="009C4F9B">
            <w:pPr>
              <w:pStyle w:val="a3"/>
              <w:spacing w:after="0" w:line="240" w:lineRule="auto"/>
              <w:ind w:left="318"/>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Вивчення стану куточка державної символіки (Гімн, Прапор, Герб),   матеріалів правової тематики у вікових групах.</w:t>
            </w:r>
          </w:p>
        </w:tc>
        <w:tc>
          <w:tcPr>
            <w:tcW w:w="1484" w:type="dxa"/>
          </w:tcPr>
          <w:p w:rsidR="009C4F9B" w:rsidRPr="00217A1E"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1 р/кв.</w:t>
            </w:r>
          </w:p>
        </w:tc>
        <w:tc>
          <w:tcPr>
            <w:tcW w:w="1559" w:type="dxa"/>
          </w:tcPr>
          <w:p w:rsidR="009C4F9B" w:rsidRPr="00CE434A"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72288A">
        <w:trPr>
          <w:trHeight w:val="853"/>
        </w:trPr>
        <w:tc>
          <w:tcPr>
            <w:tcW w:w="1985" w:type="dxa"/>
            <w:vMerge/>
          </w:tcPr>
          <w:p w:rsidR="009C4F9B" w:rsidRPr="009C4F9B" w:rsidRDefault="009C4F9B" w:rsidP="009C4F9B">
            <w:pPr>
              <w:pStyle w:val="a3"/>
              <w:spacing w:after="0" w:line="240" w:lineRule="auto"/>
              <w:ind w:left="318"/>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Аналіз проведення зі старшими дошкільниками циклу інтегрованих занять на тему «Великі права маленької дитини»</w:t>
            </w:r>
            <w:r>
              <w:rPr>
                <w:rFonts w:ascii="Times New Roman" w:hAnsi="Times New Roman" w:cs="Times New Roman"/>
                <w:sz w:val="24"/>
                <w:szCs w:val="24"/>
              </w:rPr>
              <w:t>.</w:t>
            </w:r>
          </w:p>
        </w:tc>
        <w:tc>
          <w:tcPr>
            <w:tcW w:w="1484" w:type="dxa"/>
          </w:tcPr>
          <w:p w:rsidR="00217A1E" w:rsidRPr="00217A1E" w:rsidRDefault="00217A1E" w:rsidP="00217A1E">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Грудень,</w:t>
            </w:r>
          </w:p>
          <w:p w:rsidR="009C4F9B" w:rsidRPr="00217A1E" w:rsidRDefault="00217A1E" w:rsidP="00217A1E">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квітень</w:t>
            </w:r>
          </w:p>
        </w:tc>
        <w:tc>
          <w:tcPr>
            <w:tcW w:w="1559" w:type="dxa"/>
          </w:tcPr>
          <w:p w:rsidR="009C4F9B" w:rsidRPr="00CE434A"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72288A">
        <w:trPr>
          <w:trHeight w:val="829"/>
        </w:trPr>
        <w:tc>
          <w:tcPr>
            <w:tcW w:w="1985" w:type="dxa"/>
            <w:vMerge/>
          </w:tcPr>
          <w:p w:rsidR="009C4F9B" w:rsidRPr="009C4F9B" w:rsidRDefault="009C4F9B" w:rsidP="009C4F9B">
            <w:pPr>
              <w:pStyle w:val="a3"/>
              <w:spacing w:after="0" w:line="240" w:lineRule="auto"/>
              <w:ind w:left="318"/>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Аналіз організації дидактичних ігор з правового виховання.</w:t>
            </w:r>
          </w:p>
        </w:tc>
        <w:tc>
          <w:tcPr>
            <w:tcW w:w="1484" w:type="dxa"/>
          </w:tcPr>
          <w:p w:rsidR="009C4F9B" w:rsidRPr="00217A1E"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Грудень,</w:t>
            </w:r>
          </w:p>
          <w:p w:rsidR="00217A1E" w:rsidRDefault="00217A1E" w:rsidP="00CE434A">
            <w:pPr>
              <w:spacing w:after="0" w:line="240" w:lineRule="auto"/>
              <w:jc w:val="center"/>
              <w:rPr>
                <w:rFonts w:ascii="Times New Roman" w:hAnsi="Times New Roman" w:cs="Times New Roman"/>
                <w:b/>
                <w:sz w:val="24"/>
                <w:szCs w:val="24"/>
              </w:rPr>
            </w:pPr>
            <w:r w:rsidRPr="00217A1E">
              <w:rPr>
                <w:rFonts w:ascii="Times New Roman" w:hAnsi="Times New Roman" w:cs="Times New Roman"/>
                <w:sz w:val="24"/>
                <w:szCs w:val="24"/>
              </w:rPr>
              <w:t>квітень</w:t>
            </w:r>
          </w:p>
        </w:tc>
        <w:tc>
          <w:tcPr>
            <w:tcW w:w="1559" w:type="dxa"/>
          </w:tcPr>
          <w:p w:rsidR="009C4F9B" w:rsidRPr="00CE434A"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986"/>
        </w:trPr>
        <w:tc>
          <w:tcPr>
            <w:tcW w:w="1985" w:type="dxa"/>
            <w:vMerge/>
          </w:tcPr>
          <w:p w:rsidR="009C4F9B" w:rsidRPr="009C4F9B" w:rsidRDefault="009C4F9B" w:rsidP="009C4F9B">
            <w:pPr>
              <w:pStyle w:val="a3"/>
              <w:spacing w:after="0" w:line="240" w:lineRule="auto"/>
              <w:ind w:left="318"/>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Аналіз роботи з читання художньої літератури, вивчення віршів з тематики правового виховання.</w:t>
            </w:r>
          </w:p>
        </w:tc>
        <w:tc>
          <w:tcPr>
            <w:tcW w:w="1484" w:type="dxa"/>
          </w:tcPr>
          <w:p w:rsidR="009C4F9B" w:rsidRPr="00217A1E"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Упродовж року</w:t>
            </w:r>
          </w:p>
        </w:tc>
        <w:tc>
          <w:tcPr>
            <w:tcW w:w="1559" w:type="dxa"/>
          </w:tcPr>
          <w:p w:rsidR="009C4F9B" w:rsidRPr="00CE434A"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Вихователь-методист</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1297"/>
        </w:trPr>
        <w:tc>
          <w:tcPr>
            <w:tcW w:w="1985" w:type="dxa"/>
            <w:vMerge/>
          </w:tcPr>
          <w:p w:rsidR="009C4F9B" w:rsidRPr="009C4F9B" w:rsidRDefault="009C4F9B" w:rsidP="009C4F9B">
            <w:pPr>
              <w:pStyle w:val="a3"/>
              <w:spacing w:after="0" w:line="240" w:lineRule="auto"/>
              <w:ind w:left="318"/>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Аналіз проведення консультацій для вихователів та батьків:</w:t>
            </w:r>
          </w:p>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  «</w:t>
            </w:r>
            <w:proofErr w:type="spellStart"/>
            <w:r w:rsidRPr="009C4F9B">
              <w:rPr>
                <w:rFonts w:ascii="Times New Roman" w:hAnsi="Times New Roman" w:cs="Times New Roman"/>
                <w:sz w:val="24"/>
                <w:szCs w:val="24"/>
              </w:rPr>
              <w:t>Булінг</w:t>
            </w:r>
            <w:proofErr w:type="spellEnd"/>
            <w:r w:rsidRPr="009C4F9B">
              <w:rPr>
                <w:rFonts w:ascii="Times New Roman" w:hAnsi="Times New Roman" w:cs="Times New Roman"/>
                <w:sz w:val="24"/>
                <w:szCs w:val="24"/>
              </w:rPr>
              <w:t xml:space="preserve"> у закладі освіти: причини виникнення, ознаки та протидія»</w:t>
            </w:r>
            <w:r>
              <w:rPr>
                <w:rFonts w:ascii="Times New Roman" w:hAnsi="Times New Roman" w:cs="Times New Roman"/>
                <w:sz w:val="24"/>
                <w:szCs w:val="24"/>
              </w:rPr>
              <w:t>;</w:t>
            </w:r>
          </w:p>
          <w:p w:rsidR="009C4F9B" w:rsidRPr="009C4F9B" w:rsidRDefault="009C4F9B" w:rsidP="009C4F9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«Правове виховання дошкіль</w:t>
            </w:r>
            <w:r w:rsidRPr="009C4F9B">
              <w:rPr>
                <w:rFonts w:ascii="Times New Roman" w:hAnsi="Times New Roman" w:cs="Times New Roman"/>
                <w:sz w:val="24"/>
                <w:szCs w:val="24"/>
              </w:rPr>
              <w:t>ників: коли права дитини порушуються»</w:t>
            </w:r>
            <w:r>
              <w:rPr>
                <w:rFonts w:ascii="Times New Roman" w:hAnsi="Times New Roman" w:cs="Times New Roman"/>
                <w:sz w:val="24"/>
                <w:szCs w:val="24"/>
              </w:rPr>
              <w:t>;</w:t>
            </w:r>
          </w:p>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 «Профілактика жорстокого поводження з дітьми у родинах»</w:t>
            </w:r>
            <w:r>
              <w:rPr>
                <w:rFonts w:ascii="Times New Roman" w:hAnsi="Times New Roman" w:cs="Times New Roman"/>
                <w:sz w:val="24"/>
                <w:szCs w:val="24"/>
              </w:rPr>
              <w:t>.</w:t>
            </w:r>
          </w:p>
        </w:tc>
        <w:tc>
          <w:tcPr>
            <w:tcW w:w="1484" w:type="dxa"/>
          </w:tcPr>
          <w:p w:rsidR="00217A1E" w:rsidRDefault="00217A1E" w:rsidP="00CE434A">
            <w:pPr>
              <w:spacing w:after="0" w:line="240" w:lineRule="auto"/>
              <w:jc w:val="center"/>
              <w:rPr>
                <w:rFonts w:ascii="Times New Roman" w:hAnsi="Times New Roman" w:cs="Times New Roman"/>
                <w:b/>
                <w:sz w:val="24"/>
                <w:szCs w:val="24"/>
              </w:rPr>
            </w:pPr>
          </w:p>
          <w:p w:rsidR="00217A1E" w:rsidRDefault="00217A1E" w:rsidP="00CE434A">
            <w:pPr>
              <w:spacing w:after="0" w:line="240" w:lineRule="auto"/>
              <w:jc w:val="center"/>
              <w:rPr>
                <w:rFonts w:ascii="Times New Roman" w:hAnsi="Times New Roman" w:cs="Times New Roman"/>
                <w:b/>
                <w:sz w:val="24"/>
                <w:szCs w:val="24"/>
              </w:rPr>
            </w:pPr>
          </w:p>
          <w:p w:rsidR="009C4F9B" w:rsidRPr="00217A1E" w:rsidRDefault="00217A1E" w:rsidP="00CE434A">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Вересень</w:t>
            </w:r>
          </w:p>
          <w:p w:rsidR="00217A1E" w:rsidRPr="00217A1E" w:rsidRDefault="00217A1E" w:rsidP="00CE434A">
            <w:pPr>
              <w:spacing w:after="0" w:line="240" w:lineRule="auto"/>
              <w:jc w:val="center"/>
              <w:rPr>
                <w:rFonts w:ascii="Times New Roman" w:hAnsi="Times New Roman" w:cs="Times New Roman"/>
                <w:sz w:val="24"/>
                <w:szCs w:val="24"/>
              </w:rPr>
            </w:pPr>
          </w:p>
          <w:p w:rsidR="00217A1E" w:rsidRPr="00217A1E" w:rsidRDefault="00217A1E" w:rsidP="00217A1E">
            <w:pPr>
              <w:spacing w:after="0" w:line="240" w:lineRule="auto"/>
              <w:jc w:val="center"/>
              <w:rPr>
                <w:rFonts w:ascii="Times New Roman" w:hAnsi="Times New Roman" w:cs="Times New Roman"/>
                <w:sz w:val="24"/>
                <w:szCs w:val="24"/>
              </w:rPr>
            </w:pPr>
            <w:r w:rsidRPr="00217A1E">
              <w:rPr>
                <w:rFonts w:ascii="Times New Roman" w:hAnsi="Times New Roman" w:cs="Times New Roman"/>
                <w:sz w:val="24"/>
                <w:szCs w:val="24"/>
              </w:rPr>
              <w:t>Листопад</w:t>
            </w:r>
          </w:p>
          <w:p w:rsidR="00217A1E" w:rsidRPr="00217A1E" w:rsidRDefault="00217A1E" w:rsidP="00217A1E">
            <w:pPr>
              <w:spacing w:after="0" w:line="240" w:lineRule="auto"/>
              <w:jc w:val="center"/>
              <w:rPr>
                <w:rFonts w:ascii="Times New Roman" w:hAnsi="Times New Roman" w:cs="Times New Roman"/>
                <w:sz w:val="24"/>
                <w:szCs w:val="24"/>
              </w:rPr>
            </w:pPr>
          </w:p>
          <w:p w:rsidR="00217A1E" w:rsidRDefault="00217A1E" w:rsidP="00217A1E">
            <w:pPr>
              <w:spacing w:after="0" w:line="240" w:lineRule="auto"/>
              <w:jc w:val="center"/>
              <w:rPr>
                <w:rFonts w:ascii="Times New Roman" w:hAnsi="Times New Roman" w:cs="Times New Roman"/>
                <w:b/>
                <w:sz w:val="24"/>
                <w:szCs w:val="24"/>
              </w:rPr>
            </w:pPr>
            <w:r w:rsidRPr="00217A1E">
              <w:rPr>
                <w:rFonts w:ascii="Times New Roman" w:hAnsi="Times New Roman" w:cs="Times New Roman"/>
                <w:sz w:val="24"/>
                <w:szCs w:val="24"/>
              </w:rPr>
              <w:t>Грудень</w:t>
            </w:r>
          </w:p>
        </w:tc>
        <w:tc>
          <w:tcPr>
            <w:tcW w:w="1559" w:type="dxa"/>
          </w:tcPr>
          <w:p w:rsidR="009C4F9B" w:rsidRPr="00CE434A" w:rsidRDefault="00217A1E"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r w:rsidR="001E259E">
              <w:rPr>
                <w:rFonts w:ascii="Times New Roman" w:hAnsi="Times New Roman" w:cs="Times New Roman"/>
                <w:sz w:val="24"/>
                <w:szCs w:val="24"/>
              </w:rPr>
              <w:t>, практичний психолог.</w:t>
            </w:r>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9C4F9B" w:rsidTr="009C3DC7">
        <w:trPr>
          <w:trHeight w:val="851"/>
        </w:trPr>
        <w:tc>
          <w:tcPr>
            <w:tcW w:w="1985" w:type="dxa"/>
            <w:vMerge/>
          </w:tcPr>
          <w:p w:rsidR="009C4F9B" w:rsidRPr="009C4F9B" w:rsidRDefault="009C4F9B" w:rsidP="009C4F9B">
            <w:pPr>
              <w:pStyle w:val="a3"/>
              <w:spacing w:after="0" w:line="240" w:lineRule="auto"/>
              <w:ind w:left="318"/>
              <w:jc w:val="both"/>
              <w:rPr>
                <w:rFonts w:ascii="Times New Roman" w:hAnsi="Times New Roman" w:cs="Times New Roman"/>
                <w:b/>
                <w:sz w:val="24"/>
                <w:szCs w:val="24"/>
              </w:rPr>
            </w:pPr>
          </w:p>
        </w:tc>
        <w:tc>
          <w:tcPr>
            <w:tcW w:w="5037" w:type="dxa"/>
            <w:gridSpan w:val="2"/>
          </w:tcPr>
          <w:p w:rsidR="009C4F9B" w:rsidRPr="009C4F9B" w:rsidRDefault="009C4F9B"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Аналіз проведення у ЗДО свята «День захисту дітей»</w:t>
            </w:r>
            <w:r>
              <w:rPr>
                <w:rFonts w:ascii="Times New Roman" w:hAnsi="Times New Roman" w:cs="Times New Roman"/>
                <w:sz w:val="24"/>
                <w:szCs w:val="24"/>
              </w:rPr>
              <w:t>.</w:t>
            </w:r>
          </w:p>
        </w:tc>
        <w:tc>
          <w:tcPr>
            <w:tcW w:w="1484" w:type="dxa"/>
          </w:tcPr>
          <w:p w:rsidR="009C4F9B" w:rsidRPr="00AF654B" w:rsidRDefault="00AF654B" w:rsidP="00CE434A">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1.06</w:t>
            </w:r>
          </w:p>
        </w:tc>
        <w:tc>
          <w:tcPr>
            <w:tcW w:w="1559" w:type="dxa"/>
          </w:tcPr>
          <w:p w:rsidR="009C4F9B"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p w:rsidR="00AF654B" w:rsidRPr="00CE434A" w:rsidRDefault="0072288A" w:rsidP="001E259E">
            <w:pPr>
              <w:spacing w:after="0" w:line="240" w:lineRule="auto"/>
              <w:ind w:left="-109"/>
              <w:jc w:val="center"/>
              <w:rPr>
                <w:rFonts w:ascii="Times New Roman" w:hAnsi="Times New Roman" w:cs="Times New Roman"/>
                <w:sz w:val="24"/>
                <w:szCs w:val="24"/>
              </w:rPr>
            </w:pPr>
            <w:proofErr w:type="spellStart"/>
            <w:r>
              <w:rPr>
                <w:rFonts w:ascii="Times New Roman" w:hAnsi="Times New Roman" w:cs="Times New Roman"/>
                <w:sz w:val="24"/>
                <w:szCs w:val="24"/>
              </w:rPr>
              <w:t>м</w:t>
            </w:r>
            <w:r w:rsidR="00AF654B">
              <w:rPr>
                <w:rFonts w:ascii="Times New Roman" w:hAnsi="Times New Roman" w:cs="Times New Roman"/>
                <w:sz w:val="24"/>
                <w:szCs w:val="24"/>
              </w:rPr>
              <w:t>узкерівни</w:t>
            </w:r>
            <w:r w:rsidR="001E259E">
              <w:rPr>
                <w:rFonts w:ascii="Times New Roman" w:hAnsi="Times New Roman" w:cs="Times New Roman"/>
                <w:sz w:val="24"/>
                <w:szCs w:val="24"/>
              </w:rPr>
              <w:t>к</w:t>
            </w:r>
            <w:proofErr w:type="spellEnd"/>
          </w:p>
        </w:tc>
        <w:tc>
          <w:tcPr>
            <w:tcW w:w="851" w:type="dxa"/>
          </w:tcPr>
          <w:p w:rsidR="009C4F9B" w:rsidRDefault="009C4F9B" w:rsidP="000E6DC1">
            <w:pPr>
              <w:spacing w:after="0" w:line="240" w:lineRule="auto"/>
              <w:jc w:val="both"/>
              <w:rPr>
                <w:rFonts w:ascii="Times New Roman" w:hAnsi="Times New Roman" w:cs="Times New Roman"/>
                <w:b/>
                <w:sz w:val="24"/>
                <w:szCs w:val="24"/>
              </w:rPr>
            </w:pPr>
          </w:p>
        </w:tc>
      </w:tr>
      <w:tr w:rsidR="000573D2" w:rsidTr="009C3DC7">
        <w:trPr>
          <w:trHeight w:val="1297"/>
        </w:trPr>
        <w:tc>
          <w:tcPr>
            <w:tcW w:w="1985" w:type="dxa"/>
            <w:vMerge w:val="restart"/>
          </w:tcPr>
          <w:p w:rsidR="000573D2" w:rsidRPr="008204C0" w:rsidRDefault="008204C0" w:rsidP="008204C0">
            <w:pPr>
              <w:spacing w:after="0" w:line="240" w:lineRule="auto"/>
              <w:ind w:left="-107" w:right="-102"/>
              <w:jc w:val="both"/>
              <w:rPr>
                <w:rFonts w:ascii="Times New Roman" w:hAnsi="Times New Roman" w:cs="Times New Roman"/>
                <w:b/>
                <w:sz w:val="24"/>
                <w:szCs w:val="24"/>
              </w:rPr>
            </w:pPr>
            <w:r>
              <w:rPr>
                <w:rFonts w:ascii="Times New Roman" w:hAnsi="Times New Roman" w:cs="Times New Roman"/>
                <w:b/>
                <w:sz w:val="24"/>
                <w:szCs w:val="24"/>
              </w:rPr>
              <w:t xml:space="preserve">7.10. </w:t>
            </w:r>
            <w:r w:rsidR="00413DC8" w:rsidRPr="008204C0">
              <w:rPr>
                <w:rFonts w:ascii="Times New Roman" w:hAnsi="Times New Roman" w:cs="Times New Roman"/>
                <w:b/>
                <w:sz w:val="24"/>
                <w:szCs w:val="24"/>
              </w:rPr>
              <w:t>Контроль</w:t>
            </w:r>
            <w:r w:rsidR="000573D2" w:rsidRPr="008204C0">
              <w:rPr>
                <w:rFonts w:ascii="Times New Roman" w:hAnsi="Times New Roman" w:cs="Times New Roman"/>
                <w:b/>
                <w:sz w:val="24"/>
                <w:szCs w:val="24"/>
              </w:rPr>
              <w:t xml:space="preserve"> процесів функціонування у ЗДО організації харчування</w:t>
            </w:r>
          </w:p>
        </w:tc>
        <w:tc>
          <w:tcPr>
            <w:tcW w:w="5037" w:type="dxa"/>
            <w:gridSpan w:val="2"/>
          </w:tcPr>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Контроль за дотриманням вимог щодо безпечності харчування в ЗДО за принципами НАССР з дотриманням норм харчування, вимог санітарного законодавства, законодавства про безпечність та окремих показників якості харчових продуктів.</w:t>
            </w:r>
          </w:p>
        </w:tc>
        <w:tc>
          <w:tcPr>
            <w:tcW w:w="1484" w:type="dxa"/>
          </w:tcPr>
          <w:p w:rsidR="000573D2" w:rsidRPr="00AF654B" w:rsidRDefault="00AF654B" w:rsidP="00CE434A">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Вересень,</w:t>
            </w:r>
          </w:p>
          <w:p w:rsidR="00AF654B" w:rsidRPr="00AF654B"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Pr="00AF654B">
              <w:rPr>
                <w:rFonts w:ascii="Times New Roman" w:hAnsi="Times New Roman" w:cs="Times New Roman"/>
                <w:sz w:val="24"/>
                <w:szCs w:val="24"/>
              </w:rPr>
              <w:t>ічень,</w:t>
            </w:r>
          </w:p>
          <w:p w:rsidR="00AF654B" w:rsidRDefault="00AF654B" w:rsidP="00CE434A">
            <w:pPr>
              <w:spacing w:after="0" w:line="240" w:lineRule="auto"/>
              <w:jc w:val="center"/>
              <w:rPr>
                <w:rFonts w:ascii="Times New Roman" w:hAnsi="Times New Roman" w:cs="Times New Roman"/>
                <w:b/>
                <w:sz w:val="24"/>
                <w:szCs w:val="24"/>
              </w:rPr>
            </w:pPr>
            <w:r w:rsidRPr="00AF654B">
              <w:rPr>
                <w:rFonts w:ascii="Times New Roman" w:hAnsi="Times New Roman" w:cs="Times New Roman"/>
                <w:sz w:val="24"/>
                <w:szCs w:val="24"/>
              </w:rPr>
              <w:t>лютий</w:t>
            </w:r>
          </w:p>
        </w:tc>
        <w:tc>
          <w:tcPr>
            <w:tcW w:w="1559" w:type="dxa"/>
          </w:tcPr>
          <w:p w:rsidR="00AF654B" w:rsidRPr="00AF654B" w:rsidRDefault="00AF654B" w:rsidP="00AF654B">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Директор,</w:t>
            </w:r>
          </w:p>
          <w:p w:rsidR="000573D2" w:rsidRPr="00CE434A" w:rsidRDefault="00AF654B" w:rsidP="00AF654B">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медсестра</w:t>
            </w:r>
          </w:p>
        </w:tc>
        <w:tc>
          <w:tcPr>
            <w:tcW w:w="851" w:type="dxa"/>
          </w:tcPr>
          <w:p w:rsidR="000573D2" w:rsidRDefault="000573D2" w:rsidP="000E6DC1">
            <w:pPr>
              <w:spacing w:after="0" w:line="240" w:lineRule="auto"/>
              <w:jc w:val="both"/>
              <w:rPr>
                <w:rFonts w:ascii="Times New Roman" w:hAnsi="Times New Roman" w:cs="Times New Roman"/>
                <w:b/>
                <w:sz w:val="24"/>
                <w:szCs w:val="24"/>
              </w:rPr>
            </w:pPr>
          </w:p>
        </w:tc>
      </w:tr>
      <w:tr w:rsidR="000573D2" w:rsidTr="009C3DC7">
        <w:trPr>
          <w:trHeight w:val="1006"/>
        </w:trPr>
        <w:tc>
          <w:tcPr>
            <w:tcW w:w="1985" w:type="dxa"/>
            <w:vMerge/>
          </w:tcPr>
          <w:p w:rsidR="000573D2" w:rsidRPr="009C4F9B" w:rsidRDefault="000573D2" w:rsidP="009C4F9B">
            <w:pPr>
              <w:pStyle w:val="a3"/>
              <w:spacing w:after="0" w:line="240" w:lineRule="auto"/>
              <w:ind w:left="460"/>
              <w:jc w:val="both"/>
              <w:rPr>
                <w:rFonts w:ascii="Times New Roman" w:hAnsi="Times New Roman" w:cs="Times New Roman"/>
                <w:b/>
                <w:sz w:val="24"/>
                <w:szCs w:val="24"/>
              </w:rPr>
            </w:pPr>
          </w:p>
        </w:tc>
        <w:tc>
          <w:tcPr>
            <w:tcW w:w="5037" w:type="dxa"/>
            <w:gridSpan w:val="2"/>
          </w:tcPr>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Аналіз надання дозволів на перебування дітей у ЗДО без організації харчування упродовж терміну до 4-х годин.</w:t>
            </w:r>
          </w:p>
        </w:tc>
        <w:tc>
          <w:tcPr>
            <w:tcW w:w="1484" w:type="dxa"/>
          </w:tcPr>
          <w:p w:rsidR="000573D2" w:rsidRPr="00AF654B" w:rsidRDefault="00AF654B" w:rsidP="00CE434A">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За потреби</w:t>
            </w:r>
          </w:p>
        </w:tc>
        <w:tc>
          <w:tcPr>
            <w:tcW w:w="1559" w:type="dxa"/>
          </w:tcPr>
          <w:p w:rsidR="000573D2"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851" w:type="dxa"/>
          </w:tcPr>
          <w:p w:rsidR="000573D2" w:rsidRDefault="000573D2" w:rsidP="000E6DC1">
            <w:pPr>
              <w:spacing w:after="0" w:line="240" w:lineRule="auto"/>
              <w:jc w:val="both"/>
              <w:rPr>
                <w:rFonts w:ascii="Times New Roman" w:hAnsi="Times New Roman" w:cs="Times New Roman"/>
                <w:b/>
                <w:sz w:val="24"/>
                <w:szCs w:val="24"/>
              </w:rPr>
            </w:pPr>
          </w:p>
        </w:tc>
      </w:tr>
      <w:tr w:rsidR="000573D2" w:rsidTr="009C3DC7">
        <w:trPr>
          <w:trHeight w:val="1297"/>
        </w:trPr>
        <w:tc>
          <w:tcPr>
            <w:tcW w:w="1985" w:type="dxa"/>
            <w:vMerge/>
          </w:tcPr>
          <w:p w:rsidR="000573D2" w:rsidRPr="009C4F9B" w:rsidRDefault="000573D2" w:rsidP="009C4F9B">
            <w:pPr>
              <w:pStyle w:val="a3"/>
              <w:spacing w:after="0" w:line="240" w:lineRule="auto"/>
              <w:ind w:left="460"/>
              <w:jc w:val="both"/>
              <w:rPr>
                <w:rFonts w:ascii="Times New Roman" w:hAnsi="Times New Roman" w:cs="Times New Roman"/>
                <w:b/>
                <w:sz w:val="24"/>
                <w:szCs w:val="24"/>
              </w:rPr>
            </w:pPr>
          </w:p>
        </w:tc>
        <w:tc>
          <w:tcPr>
            <w:tcW w:w="5037" w:type="dxa"/>
            <w:gridSpan w:val="2"/>
          </w:tcPr>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Здійснення контролю за забезпеченням кількаденного запасу продуктів тривалого зберігання  та продуктів для дітей з особливими дієтичними потребами.</w:t>
            </w:r>
          </w:p>
        </w:tc>
        <w:tc>
          <w:tcPr>
            <w:tcW w:w="1484" w:type="dxa"/>
          </w:tcPr>
          <w:p w:rsidR="000573D2" w:rsidRPr="00AF654B"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Постійно</w:t>
            </w:r>
          </w:p>
        </w:tc>
        <w:tc>
          <w:tcPr>
            <w:tcW w:w="1559" w:type="dxa"/>
          </w:tcPr>
          <w:p w:rsidR="00AF654B" w:rsidRPr="00AF654B" w:rsidRDefault="00AF654B" w:rsidP="00AF654B">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Директор,</w:t>
            </w:r>
          </w:p>
          <w:p w:rsidR="000573D2" w:rsidRPr="00CE434A" w:rsidRDefault="00AF654B" w:rsidP="00AF654B">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комірник</w:t>
            </w:r>
          </w:p>
        </w:tc>
        <w:tc>
          <w:tcPr>
            <w:tcW w:w="851" w:type="dxa"/>
          </w:tcPr>
          <w:p w:rsidR="000573D2" w:rsidRDefault="000573D2" w:rsidP="000E6DC1">
            <w:pPr>
              <w:spacing w:after="0" w:line="240" w:lineRule="auto"/>
              <w:jc w:val="both"/>
              <w:rPr>
                <w:rFonts w:ascii="Times New Roman" w:hAnsi="Times New Roman" w:cs="Times New Roman"/>
                <w:b/>
                <w:sz w:val="24"/>
                <w:szCs w:val="24"/>
              </w:rPr>
            </w:pPr>
          </w:p>
        </w:tc>
      </w:tr>
      <w:tr w:rsidR="000573D2" w:rsidTr="009C3DC7">
        <w:trPr>
          <w:trHeight w:val="955"/>
        </w:trPr>
        <w:tc>
          <w:tcPr>
            <w:tcW w:w="1985" w:type="dxa"/>
            <w:vMerge/>
          </w:tcPr>
          <w:p w:rsidR="000573D2" w:rsidRPr="009C4F9B" w:rsidRDefault="000573D2" w:rsidP="009C4F9B">
            <w:pPr>
              <w:pStyle w:val="a3"/>
              <w:spacing w:after="0" w:line="240" w:lineRule="auto"/>
              <w:ind w:left="460"/>
              <w:jc w:val="both"/>
              <w:rPr>
                <w:rFonts w:ascii="Times New Roman" w:hAnsi="Times New Roman" w:cs="Times New Roman"/>
                <w:b/>
                <w:sz w:val="24"/>
                <w:szCs w:val="24"/>
              </w:rPr>
            </w:pPr>
          </w:p>
        </w:tc>
        <w:tc>
          <w:tcPr>
            <w:tcW w:w="5037" w:type="dxa"/>
            <w:gridSpan w:val="2"/>
          </w:tcPr>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Здійснення контролю за дотриманням кроків безпеки щодо якості продуктів харчування, їх зберігання.</w:t>
            </w:r>
          </w:p>
        </w:tc>
        <w:tc>
          <w:tcPr>
            <w:tcW w:w="1484" w:type="dxa"/>
          </w:tcPr>
          <w:p w:rsidR="000573D2" w:rsidRPr="00AF654B"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Постійно</w:t>
            </w:r>
          </w:p>
        </w:tc>
        <w:tc>
          <w:tcPr>
            <w:tcW w:w="1559" w:type="dxa"/>
          </w:tcPr>
          <w:p w:rsidR="000573D2"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AF654B"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комірник</w:t>
            </w:r>
          </w:p>
        </w:tc>
        <w:tc>
          <w:tcPr>
            <w:tcW w:w="851" w:type="dxa"/>
          </w:tcPr>
          <w:p w:rsidR="000573D2" w:rsidRDefault="000573D2" w:rsidP="000E6DC1">
            <w:pPr>
              <w:spacing w:after="0" w:line="240" w:lineRule="auto"/>
              <w:jc w:val="both"/>
              <w:rPr>
                <w:rFonts w:ascii="Times New Roman" w:hAnsi="Times New Roman" w:cs="Times New Roman"/>
                <w:b/>
                <w:sz w:val="24"/>
                <w:szCs w:val="24"/>
              </w:rPr>
            </w:pPr>
          </w:p>
        </w:tc>
      </w:tr>
      <w:tr w:rsidR="000573D2" w:rsidTr="009C3DC7">
        <w:trPr>
          <w:trHeight w:val="699"/>
        </w:trPr>
        <w:tc>
          <w:tcPr>
            <w:tcW w:w="1985" w:type="dxa"/>
            <w:vMerge/>
          </w:tcPr>
          <w:p w:rsidR="000573D2" w:rsidRPr="009C4F9B" w:rsidRDefault="000573D2" w:rsidP="009C4F9B">
            <w:pPr>
              <w:pStyle w:val="a3"/>
              <w:spacing w:after="0" w:line="240" w:lineRule="auto"/>
              <w:ind w:left="460"/>
              <w:jc w:val="both"/>
              <w:rPr>
                <w:rFonts w:ascii="Times New Roman" w:hAnsi="Times New Roman" w:cs="Times New Roman"/>
                <w:b/>
                <w:sz w:val="24"/>
                <w:szCs w:val="24"/>
              </w:rPr>
            </w:pPr>
          </w:p>
        </w:tc>
        <w:tc>
          <w:tcPr>
            <w:tcW w:w="5037" w:type="dxa"/>
            <w:gridSpan w:val="2"/>
          </w:tcPr>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Здійснення контролю за технологією приготування страв.</w:t>
            </w:r>
          </w:p>
        </w:tc>
        <w:tc>
          <w:tcPr>
            <w:tcW w:w="1484" w:type="dxa"/>
          </w:tcPr>
          <w:p w:rsidR="000573D2" w:rsidRPr="00AF654B"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Щоденно</w:t>
            </w:r>
          </w:p>
        </w:tc>
        <w:tc>
          <w:tcPr>
            <w:tcW w:w="1559" w:type="dxa"/>
          </w:tcPr>
          <w:p w:rsidR="00AF654B" w:rsidRPr="00AF654B" w:rsidRDefault="00AF654B" w:rsidP="00AF654B">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Директор,</w:t>
            </w:r>
          </w:p>
          <w:p w:rsidR="000573D2" w:rsidRPr="00CE434A" w:rsidRDefault="00AF654B" w:rsidP="00AF654B">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медсестра</w:t>
            </w:r>
          </w:p>
        </w:tc>
        <w:tc>
          <w:tcPr>
            <w:tcW w:w="851" w:type="dxa"/>
          </w:tcPr>
          <w:p w:rsidR="000573D2" w:rsidRDefault="000573D2" w:rsidP="000E6DC1">
            <w:pPr>
              <w:spacing w:after="0" w:line="240" w:lineRule="auto"/>
              <w:jc w:val="both"/>
              <w:rPr>
                <w:rFonts w:ascii="Times New Roman" w:hAnsi="Times New Roman" w:cs="Times New Roman"/>
                <w:b/>
                <w:sz w:val="24"/>
                <w:szCs w:val="24"/>
              </w:rPr>
            </w:pPr>
          </w:p>
        </w:tc>
      </w:tr>
      <w:tr w:rsidR="000573D2" w:rsidTr="009C3DC7">
        <w:trPr>
          <w:trHeight w:val="1297"/>
        </w:trPr>
        <w:tc>
          <w:tcPr>
            <w:tcW w:w="1985" w:type="dxa"/>
            <w:vMerge/>
          </w:tcPr>
          <w:p w:rsidR="000573D2" w:rsidRPr="009C4F9B" w:rsidRDefault="000573D2" w:rsidP="009C4F9B">
            <w:pPr>
              <w:pStyle w:val="a3"/>
              <w:spacing w:after="0" w:line="240" w:lineRule="auto"/>
              <w:ind w:left="460"/>
              <w:jc w:val="both"/>
              <w:rPr>
                <w:rFonts w:ascii="Times New Roman" w:hAnsi="Times New Roman" w:cs="Times New Roman"/>
                <w:b/>
                <w:sz w:val="24"/>
                <w:szCs w:val="24"/>
              </w:rPr>
            </w:pPr>
          </w:p>
        </w:tc>
        <w:tc>
          <w:tcPr>
            <w:tcW w:w="5037" w:type="dxa"/>
            <w:gridSpan w:val="2"/>
          </w:tcPr>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Контроль організації харчування</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 xml:space="preserve"> у ЗДО з дотриманням вимог НАССР, серед яких: </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належне планування виробничих, допоміжних та побутових приміщень для уникнення перехресного забруднення;</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вимоги до стану приміщень, обладнання, проведення ремонтних робіт, технічного обслуговування обладнання, калібрування тощо;</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lastRenderedPageBreak/>
              <w:t>•</w:t>
            </w:r>
            <w:r w:rsidRPr="009C4F9B">
              <w:rPr>
                <w:rFonts w:ascii="Times New Roman" w:hAnsi="Times New Roman" w:cs="Times New Roman"/>
                <w:sz w:val="24"/>
                <w:szCs w:val="24"/>
              </w:rPr>
              <w:tab/>
              <w:t xml:space="preserve"> виконання заходів щодо захисту харчових продуктів від забруднення та сторонніх домішок;</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вимоги до планування та стану комунікацій: вентиляції, водопроводів, електропостачання, освітлення тощо;</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безпечність води, льоду, пари, допоміжних матеріалів для переробки (обробки) харчових продуктів, предметів та матеріалів, що контактують з харчовими продуктами;</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чистота поверхонь (процедури прибирання, миття і дезінфекції виробничих, допоміжних та побутових приміщень, інших поверхонь);</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здоров’я та гігієна персоналу;</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захист продуктів від сторонніх домішок; поводження з відходами виробництва та сміттям, їх збір та видалення з потужності;</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контроль за шкідниками, визначення виду, запобігання їх появі, засоби профілактики та боротьби;</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 xml:space="preserve">зберігання та використання токсичних </w:t>
            </w:r>
            <w:proofErr w:type="spellStart"/>
            <w:r w:rsidRPr="009C4F9B">
              <w:rPr>
                <w:rFonts w:ascii="Times New Roman" w:hAnsi="Times New Roman" w:cs="Times New Roman"/>
                <w:sz w:val="24"/>
                <w:szCs w:val="24"/>
              </w:rPr>
              <w:t>сполук</w:t>
            </w:r>
            <w:proofErr w:type="spellEnd"/>
            <w:r w:rsidRPr="009C4F9B">
              <w:rPr>
                <w:rFonts w:ascii="Times New Roman" w:hAnsi="Times New Roman" w:cs="Times New Roman"/>
                <w:sz w:val="24"/>
                <w:szCs w:val="24"/>
              </w:rPr>
              <w:t xml:space="preserve"> і речовин;</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специфікації (вимоги) до сировини та контроль за постачальниками;</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умови, строки зберігання та реалізації продуктів харчування і продовольчої сировини, їх транспортування;</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контроль за технологічними процесами;</w:t>
            </w:r>
          </w:p>
          <w:p w:rsidR="000573D2" w:rsidRPr="009C4F9B" w:rsidRDefault="000573D2" w:rsidP="009C4F9B">
            <w:pPr>
              <w:spacing w:after="0" w:line="240" w:lineRule="auto"/>
              <w:jc w:val="both"/>
              <w:rPr>
                <w:rFonts w:ascii="Times New Roman" w:hAnsi="Times New Roman" w:cs="Times New Roman"/>
                <w:sz w:val="24"/>
                <w:szCs w:val="24"/>
              </w:rPr>
            </w:pPr>
            <w:r w:rsidRPr="009C4F9B">
              <w:rPr>
                <w:rFonts w:ascii="Times New Roman" w:hAnsi="Times New Roman" w:cs="Times New Roman"/>
                <w:sz w:val="24"/>
                <w:szCs w:val="24"/>
              </w:rPr>
              <w:t>•</w:t>
            </w:r>
            <w:r w:rsidRPr="009C4F9B">
              <w:rPr>
                <w:rFonts w:ascii="Times New Roman" w:hAnsi="Times New Roman" w:cs="Times New Roman"/>
                <w:sz w:val="24"/>
                <w:szCs w:val="24"/>
              </w:rPr>
              <w:tab/>
              <w:t>маркування харчових продуктів та поінформованість споживачів.</w:t>
            </w:r>
          </w:p>
        </w:tc>
        <w:tc>
          <w:tcPr>
            <w:tcW w:w="1484" w:type="dxa"/>
          </w:tcPr>
          <w:p w:rsidR="000573D2" w:rsidRPr="00AF654B"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Щотижня</w:t>
            </w:r>
          </w:p>
        </w:tc>
        <w:tc>
          <w:tcPr>
            <w:tcW w:w="1559" w:type="dxa"/>
          </w:tcPr>
          <w:p w:rsidR="000573D2"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AF654B"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медсестра</w:t>
            </w:r>
          </w:p>
        </w:tc>
        <w:tc>
          <w:tcPr>
            <w:tcW w:w="851" w:type="dxa"/>
          </w:tcPr>
          <w:p w:rsidR="000573D2" w:rsidRDefault="000573D2" w:rsidP="000E6DC1">
            <w:pPr>
              <w:spacing w:after="0" w:line="240" w:lineRule="auto"/>
              <w:jc w:val="both"/>
              <w:rPr>
                <w:rFonts w:ascii="Times New Roman" w:hAnsi="Times New Roman" w:cs="Times New Roman"/>
                <w:b/>
                <w:sz w:val="24"/>
                <w:szCs w:val="24"/>
              </w:rPr>
            </w:pPr>
          </w:p>
        </w:tc>
      </w:tr>
      <w:tr w:rsidR="000573D2" w:rsidTr="00BE366B">
        <w:trPr>
          <w:trHeight w:val="958"/>
        </w:trPr>
        <w:tc>
          <w:tcPr>
            <w:tcW w:w="1985" w:type="dxa"/>
            <w:vMerge/>
          </w:tcPr>
          <w:p w:rsidR="000573D2" w:rsidRPr="009C4F9B" w:rsidRDefault="000573D2" w:rsidP="009C4F9B">
            <w:pPr>
              <w:pStyle w:val="a3"/>
              <w:spacing w:after="0" w:line="240" w:lineRule="auto"/>
              <w:ind w:left="460"/>
              <w:jc w:val="both"/>
              <w:rPr>
                <w:rFonts w:ascii="Times New Roman" w:hAnsi="Times New Roman" w:cs="Times New Roman"/>
                <w:b/>
                <w:sz w:val="24"/>
                <w:szCs w:val="24"/>
              </w:rPr>
            </w:pPr>
          </w:p>
        </w:tc>
        <w:tc>
          <w:tcPr>
            <w:tcW w:w="5037" w:type="dxa"/>
            <w:gridSpan w:val="2"/>
          </w:tcPr>
          <w:p w:rsidR="000573D2" w:rsidRPr="009C4F9B" w:rsidRDefault="000573D2" w:rsidP="009C4F9B">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Аналіз визначення рівня сформованості культурно-гігієнічних навичок у дітей різних вікових груп.</w:t>
            </w:r>
          </w:p>
        </w:tc>
        <w:tc>
          <w:tcPr>
            <w:tcW w:w="1484" w:type="dxa"/>
          </w:tcPr>
          <w:p w:rsidR="000573D2" w:rsidRPr="00AF654B" w:rsidRDefault="00AF654B" w:rsidP="00CE434A">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Лютий</w:t>
            </w:r>
          </w:p>
        </w:tc>
        <w:tc>
          <w:tcPr>
            <w:tcW w:w="1559" w:type="dxa"/>
          </w:tcPr>
          <w:p w:rsidR="00AF654B" w:rsidRPr="00AF654B" w:rsidRDefault="00AF654B" w:rsidP="00AF654B">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Медсестра,</w:t>
            </w:r>
          </w:p>
          <w:p w:rsidR="000573D2" w:rsidRPr="00CE434A" w:rsidRDefault="00AF654B" w:rsidP="00AF654B">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Вихователь-методист</w:t>
            </w:r>
          </w:p>
        </w:tc>
        <w:tc>
          <w:tcPr>
            <w:tcW w:w="851" w:type="dxa"/>
          </w:tcPr>
          <w:p w:rsidR="000573D2" w:rsidRDefault="000573D2" w:rsidP="000E6DC1">
            <w:pPr>
              <w:spacing w:after="0" w:line="240" w:lineRule="auto"/>
              <w:jc w:val="both"/>
              <w:rPr>
                <w:rFonts w:ascii="Times New Roman" w:hAnsi="Times New Roman" w:cs="Times New Roman"/>
                <w:b/>
                <w:sz w:val="24"/>
                <w:szCs w:val="24"/>
              </w:rPr>
            </w:pPr>
          </w:p>
        </w:tc>
      </w:tr>
      <w:tr w:rsidR="000573D2" w:rsidTr="00BE366B">
        <w:trPr>
          <w:trHeight w:val="985"/>
        </w:trPr>
        <w:tc>
          <w:tcPr>
            <w:tcW w:w="1985" w:type="dxa"/>
            <w:vMerge/>
          </w:tcPr>
          <w:p w:rsidR="000573D2" w:rsidRPr="009C4F9B" w:rsidRDefault="000573D2" w:rsidP="009C4F9B">
            <w:pPr>
              <w:pStyle w:val="a3"/>
              <w:spacing w:after="0" w:line="240" w:lineRule="auto"/>
              <w:ind w:left="460"/>
              <w:jc w:val="both"/>
              <w:rPr>
                <w:rFonts w:ascii="Times New Roman" w:hAnsi="Times New Roman" w:cs="Times New Roman"/>
                <w:b/>
                <w:sz w:val="24"/>
                <w:szCs w:val="24"/>
              </w:rPr>
            </w:pPr>
          </w:p>
        </w:tc>
        <w:tc>
          <w:tcPr>
            <w:tcW w:w="5037" w:type="dxa"/>
            <w:gridSpan w:val="2"/>
          </w:tcPr>
          <w:p w:rsidR="000573D2" w:rsidRPr="000573D2" w:rsidRDefault="000573D2" w:rsidP="009C4F9B">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Проведення внутрішнього аудиту системи управління безпечністю харчових продуктів в ЗДО за принципами НАССР.</w:t>
            </w:r>
          </w:p>
        </w:tc>
        <w:tc>
          <w:tcPr>
            <w:tcW w:w="1484" w:type="dxa"/>
          </w:tcPr>
          <w:p w:rsidR="000573D2" w:rsidRPr="00AF654B" w:rsidRDefault="00AF654B" w:rsidP="00CE434A">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Вересень,</w:t>
            </w:r>
          </w:p>
          <w:p w:rsidR="00AF654B" w:rsidRDefault="00AF654B" w:rsidP="00CE434A">
            <w:pPr>
              <w:spacing w:after="0" w:line="240" w:lineRule="auto"/>
              <w:jc w:val="center"/>
              <w:rPr>
                <w:rFonts w:ascii="Times New Roman" w:hAnsi="Times New Roman" w:cs="Times New Roman"/>
                <w:b/>
                <w:sz w:val="24"/>
                <w:szCs w:val="24"/>
              </w:rPr>
            </w:pPr>
            <w:r w:rsidRPr="00AF654B">
              <w:rPr>
                <w:rFonts w:ascii="Times New Roman" w:hAnsi="Times New Roman" w:cs="Times New Roman"/>
                <w:sz w:val="24"/>
                <w:szCs w:val="24"/>
              </w:rPr>
              <w:t>лютий</w:t>
            </w:r>
          </w:p>
        </w:tc>
        <w:tc>
          <w:tcPr>
            <w:tcW w:w="1559" w:type="dxa"/>
          </w:tcPr>
          <w:p w:rsidR="00AF654B" w:rsidRDefault="00AF654B" w:rsidP="00AF65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AF654B" w:rsidRPr="00CE434A" w:rsidRDefault="00AF654B" w:rsidP="00AF654B">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Медсестра</w:t>
            </w:r>
          </w:p>
          <w:p w:rsidR="000573D2" w:rsidRPr="00CE434A" w:rsidRDefault="000573D2" w:rsidP="00AF654B">
            <w:pPr>
              <w:spacing w:after="0" w:line="240" w:lineRule="auto"/>
              <w:jc w:val="center"/>
              <w:rPr>
                <w:rFonts w:ascii="Times New Roman" w:hAnsi="Times New Roman" w:cs="Times New Roman"/>
                <w:sz w:val="24"/>
                <w:szCs w:val="24"/>
              </w:rPr>
            </w:pPr>
          </w:p>
        </w:tc>
        <w:tc>
          <w:tcPr>
            <w:tcW w:w="851" w:type="dxa"/>
          </w:tcPr>
          <w:p w:rsidR="000573D2" w:rsidRDefault="000573D2" w:rsidP="000E6DC1">
            <w:pPr>
              <w:spacing w:after="0" w:line="240" w:lineRule="auto"/>
              <w:jc w:val="both"/>
              <w:rPr>
                <w:rFonts w:ascii="Times New Roman" w:hAnsi="Times New Roman" w:cs="Times New Roman"/>
                <w:b/>
                <w:sz w:val="24"/>
                <w:szCs w:val="24"/>
              </w:rPr>
            </w:pPr>
          </w:p>
        </w:tc>
      </w:tr>
      <w:tr w:rsidR="00AF654B" w:rsidTr="00BE366B">
        <w:trPr>
          <w:trHeight w:val="986"/>
        </w:trPr>
        <w:tc>
          <w:tcPr>
            <w:tcW w:w="1985" w:type="dxa"/>
            <w:vMerge w:val="restart"/>
          </w:tcPr>
          <w:p w:rsidR="00AF654B" w:rsidRPr="008204C0" w:rsidRDefault="008204C0" w:rsidP="008204C0">
            <w:pPr>
              <w:spacing w:after="0" w:line="240" w:lineRule="auto"/>
              <w:ind w:right="-102"/>
              <w:jc w:val="center"/>
              <w:rPr>
                <w:rFonts w:ascii="Times New Roman" w:hAnsi="Times New Roman" w:cs="Times New Roman"/>
                <w:b/>
                <w:sz w:val="24"/>
                <w:szCs w:val="24"/>
              </w:rPr>
            </w:pPr>
            <w:r>
              <w:rPr>
                <w:rFonts w:ascii="Times New Roman" w:hAnsi="Times New Roman" w:cs="Times New Roman"/>
                <w:b/>
                <w:sz w:val="24"/>
                <w:szCs w:val="24"/>
              </w:rPr>
              <w:t xml:space="preserve">7.11. </w:t>
            </w:r>
            <w:r w:rsidR="00413DC8" w:rsidRPr="008204C0">
              <w:rPr>
                <w:rFonts w:ascii="Times New Roman" w:hAnsi="Times New Roman" w:cs="Times New Roman"/>
                <w:b/>
                <w:sz w:val="24"/>
                <w:szCs w:val="24"/>
              </w:rPr>
              <w:t>Контроль</w:t>
            </w:r>
            <w:r w:rsidR="00AF654B" w:rsidRPr="008204C0">
              <w:rPr>
                <w:rFonts w:ascii="Times New Roman" w:hAnsi="Times New Roman" w:cs="Times New Roman"/>
                <w:b/>
                <w:sz w:val="24"/>
                <w:szCs w:val="24"/>
              </w:rPr>
              <w:t xml:space="preserve"> процесів функціонування у ЗДО медичного обслуговування</w:t>
            </w:r>
          </w:p>
        </w:tc>
        <w:tc>
          <w:tcPr>
            <w:tcW w:w="5037" w:type="dxa"/>
            <w:gridSpan w:val="2"/>
          </w:tcPr>
          <w:p w:rsidR="00AF654B" w:rsidRPr="000573D2" w:rsidRDefault="00AF654B" w:rsidP="009C4F9B">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Аналіз роботи щодо організації та проходження щорічних медичних оглядів працівників закладу відповідно до графіку.</w:t>
            </w:r>
          </w:p>
        </w:tc>
        <w:tc>
          <w:tcPr>
            <w:tcW w:w="1484" w:type="dxa"/>
          </w:tcPr>
          <w:p w:rsidR="00AF654B" w:rsidRPr="00AF654B" w:rsidRDefault="00AF654B" w:rsidP="00CE434A">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Серпень,</w:t>
            </w:r>
          </w:p>
          <w:p w:rsidR="00AF654B" w:rsidRDefault="00AF654B" w:rsidP="00CE434A">
            <w:pPr>
              <w:spacing w:after="0" w:line="240" w:lineRule="auto"/>
              <w:jc w:val="center"/>
              <w:rPr>
                <w:rFonts w:ascii="Times New Roman" w:hAnsi="Times New Roman" w:cs="Times New Roman"/>
                <w:b/>
                <w:sz w:val="24"/>
                <w:szCs w:val="24"/>
              </w:rPr>
            </w:pPr>
            <w:r w:rsidRPr="00AF654B">
              <w:rPr>
                <w:rFonts w:ascii="Times New Roman" w:hAnsi="Times New Roman" w:cs="Times New Roman"/>
                <w:sz w:val="24"/>
                <w:szCs w:val="24"/>
              </w:rPr>
              <w:t>лютий</w:t>
            </w:r>
          </w:p>
        </w:tc>
        <w:tc>
          <w:tcPr>
            <w:tcW w:w="1559" w:type="dxa"/>
          </w:tcPr>
          <w:p w:rsidR="00AF654B"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Медсестра</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r w:rsidR="00AF654B" w:rsidTr="009C3DC7">
        <w:trPr>
          <w:trHeight w:val="419"/>
        </w:trPr>
        <w:tc>
          <w:tcPr>
            <w:tcW w:w="1985" w:type="dxa"/>
            <w:vMerge/>
          </w:tcPr>
          <w:p w:rsidR="00AF654B" w:rsidRPr="000573D2" w:rsidRDefault="00AF654B" w:rsidP="000573D2">
            <w:pPr>
              <w:pStyle w:val="a3"/>
              <w:spacing w:after="0" w:line="240" w:lineRule="auto"/>
              <w:ind w:left="318"/>
              <w:jc w:val="both"/>
              <w:rPr>
                <w:rFonts w:ascii="Times New Roman" w:hAnsi="Times New Roman" w:cs="Times New Roman"/>
                <w:b/>
                <w:sz w:val="24"/>
                <w:szCs w:val="24"/>
              </w:rPr>
            </w:pPr>
          </w:p>
        </w:tc>
        <w:tc>
          <w:tcPr>
            <w:tcW w:w="5037" w:type="dxa"/>
            <w:gridSpan w:val="2"/>
          </w:tcPr>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Аналіз результатів проведення комплексу лабораторних досліджень:</w:t>
            </w:r>
          </w:p>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w:t>
            </w:r>
            <w:r w:rsidRPr="000573D2">
              <w:rPr>
                <w:rFonts w:ascii="Times New Roman" w:hAnsi="Times New Roman" w:cs="Times New Roman"/>
                <w:sz w:val="24"/>
                <w:szCs w:val="24"/>
              </w:rPr>
              <w:tab/>
              <w:t>піску на яйця глистів;</w:t>
            </w:r>
          </w:p>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w:t>
            </w:r>
            <w:r w:rsidRPr="000573D2">
              <w:rPr>
                <w:rFonts w:ascii="Times New Roman" w:hAnsi="Times New Roman" w:cs="Times New Roman"/>
                <w:sz w:val="24"/>
                <w:szCs w:val="24"/>
              </w:rPr>
              <w:tab/>
              <w:t>обстеження мікроклімату;</w:t>
            </w:r>
          </w:p>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w:t>
            </w:r>
            <w:r w:rsidRPr="000573D2">
              <w:rPr>
                <w:rFonts w:ascii="Times New Roman" w:hAnsi="Times New Roman" w:cs="Times New Roman"/>
                <w:sz w:val="24"/>
                <w:szCs w:val="24"/>
              </w:rPr>
              <w:tab/>
              <w:t>проведення якості прибирання;</w:t>
            </w:r>
          </w:p>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w:t>
            </w:r>
            <w:r w:rsidRPr="000573D2">
              <w:rPr>
                <w:rFonts w:ascii="Times New Roman" w:hAnsi="Times New Roman" w:cs="Times New Roman"/>
                <w:sz w:val="24"/>
                <w:szCs w:val="24"/>
              </w:rPr>
              <w:tab/>
              <w:t>якості питної води;</w:t>
            </w:r>
          </w:p>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w:t>
            </w:r>
            <w:r w:rsidRPr="000573D2">
              <w:rPr>
                <w:rFonts w:ascii="Times New Roman" w:hAnsi="Times New Roman" w:cs="Times New Roman"/>
                <w:sz w:val="24"/>
                <w:szCs w:val="24"/>
              </w:rPr>
              <w:tab/>
              <w:t>якості освітлення.</w:t>
            </w:r>
          </w:p>
        </w:tc>
        <w:tc>
          <w:tcPr>
            <w:tcW w:w="1484" w:type="dxa"/>
          </w:tcPr>
          <w:p w:rsidR="00AF654B" w:rsidRPr="00AF654B" w:rsidRDefault="00AF654B" w:rsidP="00CE434A">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До 30.08.</w:t>
            </w:r>
          </w:p>
        </w:tc>
        <w:tc>
          <w:tcPr>
            <w:tcW w:w="1559" w:type="dxa"/>
          </w:tcPr>
          <w:p w:rsidR="00AF654B"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Медсестра</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r w:rsidR="00AF654B" w:rsidTr="009C3DC7">
        <w:trPr>
          <w:trHeight w:val="1297"/>
        </w:trPr>
        <w:tc>
          <w:tcPr>
            <w:tcW w:w="1985" w:type="dxa"/>
            <w:vMerge/>
          </w:tcPr>
          <w:p w:rsidR="00AF654B" w:rsidRPr="000573D2" w:rsidRDefault="00AF654B" w:rsidP="000573D2">
            <w:pPr>
              <w:pStyle w:val="a3"/>
              <w:spacing w:after="0" w:line="240" w:lineRule="auto"/>
              <w:ind w:left="318"/>
              <w:jc w:val="both"/>
              <w:rPr>
                <w:rFonts w:ascii="Times New Roman" w:hAnsi="Times New Roman" w:cs="Times New Roman"/>
                <w:b/>
                <w:sz w:val="24"/>
                <w:szCs w:val="24"/>
              </w:rPr>
            </w:pPr>
          </w:p>
        </w:tc>
        <w:tc>
          <w:tcPr>
            <w:tcW w:w="5037" w:type="dxa"/>
            <w:gridSpan w:val="2"/>
          </w:tcPr>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Контроль за виконанням функцій медичного кабінету відповідно до Положення про медичний кабінет з урахуванням рівня безпеки в регіоні в умовах воєнного стану.</w:t>
            </w:r>
          </w:p>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Аналіз виконання плану заходів щодо зміцнення здоров</w:t>
            </w:r>
            <w:r>
              <w:rPr>
                <w:rFonts w:ascii="Times New Roman" w:hAnsi="Times New Roman" w:cs="Times New Roman"/>
                <w:sz w:val="24"/>
                <w:szCs w:val="24"/>
              </w:rPr>
              <w:t>’</w:t>
            </w:r>
            <w:r w:rsidRPr="000573D2">
              <w:rPr>
                <w:rFonts w:ascii="Times New Roman" w:hAnsi="Times New Roman" w:cs="Times New Roman"/>
                <w:sz w:val="24"/>
                <w:szCs w:val="24"/>
              </w:rPr>
              <w:t>я дітей.</w:t>
            </w:r>
          </w:p>
        </w:tc>
        <w:tc>
          <w:tcPr>
            <w:tcW w:w="1484" w:type="dxa"/>
          </w:tcPr>
          <w:p w:rsidR="00AF654B" w:rsidRPr="00AF654B" w:rsidRDefault="00AF654B" w:rsidP="00CE434A">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Вересень-жовтень</w:t>
            </w:r>
          </w:p>
        </w:tc>
        <w:tc>
          <w:tcPr>
            <w:tcW w:w="1559" w:type="dxa"/>
          </w:tcPr>
          <w:p w:rsidR="00AF654B"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r w:rsidR="00AF654B" w:rsidTr="00BE366B">
        <w:trPr>
          <w:trHeight w:val="890"/>
        </w:trPr>
        <w:tc>
          <w:tcPr>
            <w:tcW w:w="1985" w:type="dxa"/>
            <w:vMerge/>
          </w:tcPr>
          <w:p w:rsidR="00AF654B" w:rsidRPr="000573D2" w:rsidRDefault="00AF654B" w:rsidP="000573D2">
            <w:pPr>
              <w:pStyle w:val="a3"/>
              <w:spacing w:after="0" w:line="240" w:lineRule="auto"/>
              <w:ind w:left="318"/>
              <w:jc w:val="both"/>
              <w:rPr>
                <w:rFonts w:ascii="Times New Roman" w:hAnsi="Times New Roman" w:cs="Times New Roman"/>
                <w:b/>
                <w:sz w:val="24"/>
                <w:szCs w:val="24"/>
              </w:rPr>
            </w:pPr>
          </w:p>
        </w:tc>
        <w:tc>
          <w:tcPr>
            <w:tcW w:w="5037" w:type="dxa"/>
            <w:gridSpan w:val="2"/>
          </w:tcPr>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Вивчення стану адаптації дітей до умов перебування у ЗДО.</w:t>
            </w:r>
          </w:p>
        </w:tc>
        <w:tc>
          <w:tcPr>
            <w:tcW w:w="1484" w:type="dxa"/>
          </w:tcPr>
          <w:p w:rsidR="00AF654B" w:rsidRPr="00AF654B" w:rsidRDefault="00AF654B" w:rsidP="00CE434A">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Вересень-жовтень</w:t>
            </w:r>
          </w:p>
        </w:tc>
        <w:tc>
          <w:tcPr>
            <w:tcW w:w="1559" w:type="dxa"/>
          </w:tcPr>
          <w:p w:rsidR="00AF654B" w:rsidRPr="00AF654B" w:rsidRDefault="00AF654B" w:rsidP="00AF654B">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Медсестра,</w:t>
            </w:r>
          </w:p>
          <w:p w:rsidR="00AF654B" w:rsidRPr="00CE434A" w:rsidRDefault="00AF654B" w:rsidP="00AF654B">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Вихователь-методист</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r w:rsidR="00AF654B" w:rsidTr="00BE366B">
        <w:trPr>
          <w:trHeight w:val="988"/>
        </w:trPr>
        <w:tc>
          <w:tcPr>
            <w:tcW w:w="1985" w:type="dxa"/>
            <w:vMerge/>
          </w:tcPr>
          <w:p w:rsidR="00AF654B" w:rsidRPr="000573D2" w:rsidRDefault="00AF654B" w:rsidP="000573D2">
            <w:pPr>
              <w:pStyle w:val="a3"/>
              <w:spacing w:after="0" w:line="240" w:lineRule="auto"/>
              <w:ind w:left="318"/>
              <w:jc w:val="both"/>
              <w:rPr>
                <w:rFonts w:ascii="Times New Roman" w:hAnsi="Times New Roman" w:cs="Times New Roman"/>
                <w:b/>
                <w:sz w:val="24"/>
                <w:szCs w:val="24"/>
              </w:rPr>
            </w:pPr>
          </w:p>
        </w:tc>
        <w:tc>
          <w:tcPr>
            <w:tcW w:w="5037" w:type="dxa"/>
            <w:gridSpan w:val="2"/>
          </w:tcPr>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 xml:space="preserve">Вивчення санітарно-гігієнічного стану </w:t>
            </w:r>
            <w:proofErr w:type="spellStart"/>
            <w:r w:rsidRPr="000573D2">
              <w:rPr>
                <w:rFonts w:ascii="Times New Roman" w:hAnsi="Times New Roman" w:cs="Times New Roman"/>
                <w:sz w:val="24"/>
                <w:szCs w:val="24"/>
              </w:rPr>
              <w:t>укриттів</w:t>
            </w:r>
            <w:proofErr w:type="spellEnd"/>
            <w:r w:rsidRPr="000573D2">
              <w:rPr>
                <w:rFonts w:ascii="Times New Roman" w:hAnsi="Times New Roman" w:cs="Times New Roman"/>
                <w:sz w:val="24"/>
                <w:szCs w:val="24"/>
              </w:rPr>
              <w:t xml:space="preserve"> для евакуації дітей на випадок надзвичайної ситуації.</w:t>
            </w:r>
          </w:p>
        </w:tc>
        <w:tc>
          <w:tcPr>
            <w:tcW w:w="1484" w:type="dxa"/>
          </w:tcPr>
          <w:p w:rsidR="00AF654B" w:rsidRPr="00AF654B" w:rsidRDefault="00AF654B" w:rsidP="00CE434A">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Щоденно</w:t>
            </w:r>
          </w:p>
        </w:tc>
        <w:tc>
          <w:tcPr>
            <w:tcW w:w="1559" w:type="dxa"/>
          </w:tcPr>
          <w:p w:rsidR="00AF654B"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Медсестра</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r w:rsidR="00AF654B" w:rsidTr="00BE366B">
        <w:trPr>
          <w:trHeight w:val="691"/>
        </w:trPr>
        <w:tc>
          <w:tcPr>
            <w:tcW w:w="1985" w:type="dxa"/>
            <w:vMerge/>
          </w:tcPr>
          <w:p w:rsidR="00AF654B" w:rsidRPr="000573D2" w:rsidRDefault="00AF654B" w:rsidP="000573D2">
            <w:pPr>
              <w:pStyle w:val="a3"/>
              <w:spacing w:after="0" w:line="240" w:lineRule="auto"/>
              <w:ind w:left="318"/>
              <w:jc w:val="both"/>
              <w:rPr>
                <w:rFonts w:ascii="Times New Roman" w:hAnsi="Times New Roman" w:cs="Times New Roman"/>
                <w:b/>
                <w:sz w:val="24"/>
                <w:szCs w:val="24"/>
              </w:rPr>
            </w:pPr>
          </w:p>
        </w:tc>
        <w:tc>
          <w:tcPr>
            <w:tcW w:w="5037" w:type="dxa"/>
            <w:gridSpan w:val="2"/>
          </w:tcPr>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Вивчення санітарно-гігієнічного стану у вікових групах ЗДО.</w:t>
            </w:r>
          </w:p>
        </w:tc>
        <w:tc>
          <w:tcPr>
            <w:tcW w:w="1484" w:type="dxa"/>
          </w:tcPr>
          <w:p w:rsidR="00AF654B" w:rsidRPr="00AF654B" w:rsidRDefault="00AF654B" w:rsidP="00CE434A">
            <w:pPr>
              <w:spacing w:after="0" w:line="240" w:lineRule="auto"/>
              <w:jc w:val="center"/>
              <w:rPr>
                <w:rFonts w:ascii="Times New Roman" w:hAnsi="Times New Roman" w:cs="Times New Roman"/>
                <w:sz w:val="24"/>
                <w:szCs w:val="24"/>
              </w:rPr>
            </w:pPr>
            <w:r w:rsidRPr="00AF654B">
              <w:rPr>
                <w:rFonts w:ascii="Times New Roman" w:hAnsi="Times New Roman" w:cs="Times New Roman"/>
                <w:sz w:val="24"/>
                <w:szCs w:val="24"/>
              </w:rPr>
              <w:t>Щотижня</w:t>
            </w:r>
          </w:p>
        </w:tc>
        <w:tc>
          <w:tcPr>
            <w:tcW w:w="1559" w:type="dxa"/>
          </w:tcPr>
          <w:p w:rsidR="00AF654B"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Медсестра</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r w:rsidR="00AF654B" w:rsidTr="00BE366B">
        <w:trPr>
          <w:trHeight w:val="984"/>
        </w:trPr>
        <w:tc>
          <w:tcPr>
            <w:tcW w:w="1985" w:type="dxa"/>
            <w:vMerge/>
          </w:tcPr>
          <w:p w:rsidR="00AF654B" w:rsidRPr="000573D2" w:rsidRDefault="00AF654B" w:rsidP="000573D2">
            <w:pPr>
              <w:pStyle w:val="a3"/>
              <w:spacing w:after="0" w:line="240" w:lineRule="auto"/>
              <w:ind w:left="318"/>
              <w:jc w:val="both"/>
              <w:rPr>
                <w:rFonts w:ascii="Times New Roman" w:hAnsi="Times New Roman" w:cs="Times New Roman"/>
                <w:b/>
                <w:sz w:val="24"/>
                <w:szCs w:val="24"/>
              </w:rPr>
            </w:pPr>
          </w:p>
        </w:tc>
        <w:tc>
          <w:tcPr>
            <w:tcW w:w="5037" w:type="dxa"/>
            <w:gridSpan w:val="2"/>
          </w:tcPr>
          <w:p w:rsidR="00AF654B" w:rsidRPr="000573D2" w:rsidRDefault="00AF654B" w:rsidP="00057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Вивчення дотримання температур</w:t>
            </w:r>
            <w:r w:rsidRPr="000573D2">
              <w:rPr>
                <w:rFonts w:ascii="Times New Roman" w:hAnsi="Times New Roman" w:cs="Times New Roman"/>
                <w:sz w:val="24"/>
                <w:szCs w:val="24"/>
              </w:rPr>
              <w:t>ного режиму у групових кімнатах та в укритті; відповідності одягу дітей температурі повітря.</w:t>
            </w:r>
          </w:p>
        </w:tc>
        <w:tc>
          <w:tcPr>
            <w:tcW w:w="1484" w:type="dxa"/>
          </w:tcPr>
          <w:p w:rsidR="00AF654B" w:rsidRPr="000573D2" w:rsidRDefault="00AF654B" w:rsidP="00CE434A">
            <w:pPr>
              <w:spacing w:after="0" w:line="240" w:lineRule="auto"/>
              <w:jc w:val="center"/>
              <w:rPr>
                <w:rFonts w:ascii="Times New Roman" w:hAnsi="Times New Roman" w:cs="Times New Roman"/>
                <w:sz w:val="24"/>
                <w:szCs w:val="24"/>
              </w:rPr>
            </w:pPr>
            <w:r w:rsidRPr="000573D2">
              <w:rPr>
                <w:rFonts w:ascii="Times New Roman" w:hAnsi="Times New Roman" w:cs="Times New Roman"/>
                <w:sz w:val="24"/>
                <w:szCs w:val="24"/>
              </w:rPr>
              <w:t>Щоденно</w:t>
            </w:r>
          </w:p>
        </w:tc>
        <w:tc>
          <w:tcPr>
            <w:tcW w:w="1559" w:type="dxa"/>
          </w:tcPr>
          <w:p w:rsidR="00AF654B"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Медсестра</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r w:rsidR="00AF654B" w:rsidTr="009C3DC7">
        <w:trPr>
          <w:trHeight w:val="1297"/>
        </w:trPr>
        <w:tc>
          <w:tcPr>
            <w:tcW w:w="1985" w:type="dxa"/>
            <w:vMerge/>
          </w:tcPr>
          <w:p w:rsidR="00AF654B" w:rsidRPr="000573D2" w:rsidRDefault="00AF654B" w:rsidP="000573D2">
            <w:pPr>
              <w:pStyle w:val="a3"/>
              <w:spacing w:after="0" w:line="240" w:lineRule="auto"/>
              <w:ind w:left="318"/>
              <w:jc w:val="both"/>
              <w:rPr>
                <w:rFonts w:ascii="Times New Roman" w:hAnsi="Times New Roman" w:cs="Times New Roman"/>
                <w:b/>
                <w:sz w:val="24"/>
                <w:szCs w:val="24"/>
              </w:rPr>
            </w:pPr>
          </w:p>
        </w:tc>
        <w:tc>
          <w:tcPr>
            <w:tcW w:w="5037" w:type="dxa"/>
            <w:gridSpan w:val="2"/>
          </w:tcPr>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Аналіз рівня проведення  санітарно-просвітницької роботи серед педагогів та батьків щодо безпеки життєдіяльності учасників освітнього процесу в умовах війни та надзвичайних ситуацій; питань санітарно-гігієнічного виховання та дотримання здорового способу життя</w:t>
            </w:r>
            <w:r>
              <w:rPr>
                <w:rFonts w:ascii="Times New Roman" w:hAnsi="Times New Roman" w:cs="Times New Roman"/>
                <w:sz w:val="24"/>
                <w:szCs w:val="24"/>
              </w:rPr>
              <w:t>.</w:t>
            </w:r>
          </w:p>
        </w:tc>
        <w:tc>
          <w:tcPr>
            <w:tcW w:w="1484" w:type="dxa"/>
          </w:tcPr>
          <w:p w:rsidR="00AF654B" w:rsidRPr="000573D2" w:rsidRDefault="00AF654B" w:rsidP="00CE434A">
            <w:pPr>
              <w:spacing w:after="0" w:line="240" w:lineRule="auto"/>
              <w:jc w:val="center"/>
              <w:rPr>
                <w:rFonts w:ascii="Times New Roman" w:hAnsi="Times New Roman" w:cs="Times New Roman"/>
                <w:sz w:val="24"/>
                <w:szCs w:val="24"/>
              </w:rPr>
            </w:pPr>
            <w:r w:rsidRPr="000573D2">
              <w:rPr>
                <w:rFonts w:ascii="Times New Roman" w:hAnsi="Times New Roman" w:cs="Times New Roman"/>
                <w:sz w:val="24"/>
                <w:szCs w:val="24"/>
              </w:rPr>
              <w:t>1 р/місяць</w:t>
            </w:r>
          </w:p>
        </w:tc>
        <w:tc>
          <w:tcPr>
            <w:tcW w:w="1559" w:type="dxa"/>
          </w:tcPr>
          <w:p w:rsidR="00AF654B"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AF654B"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r w:rsidR="00AF654B" w:rsidTr="009C3DC7">
        <w:trPr>
          <w:trHeight w:val="1297"/>
        </w:trPr>
        <w:tc>
          <w:tcPr>
            <w:tcW w:w="1985" w:type="dxa"/>
            <w:vMerge/>
          </w:tcPr>
          <w:p w:rsidR="00AF654B" w:rsidRPr="000573D2" w:rsidRDefault="00AF654B" w:rsidP="000573D2">
            <w:pPr>
              <w:pStyle w:val="a3"/>
              <w:spacing w:after="0" w:line="240" w:lineRule="auto"/>
              <w:ind w:left="318"/>
              <w:jc w:val="both"/>
              <w:rPr>
                <w:rFonts w:ascii="Times New Roman" w:hAnsi="Times New Roman" w:cs="Times New Roman"/>
                <w:b/>
                <w:sz w:val="24"/>
                <w:szCs w:val="24"/>
              </w:rPr>
            </w:pPr>
          </w:p>
        </w:tc>
        <w:tc>
          <w:tcPr>
            <w:tcW w:w="5037" w:type="dxa"/>
            <w:gridSpan w:val="2"/>
          </w:tcPr>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 xml:space="preserve">Аналіз стану ведення медичної </w:t>
            </w:r>
            <w:r>
              <w:rPr>
                <w:rFonts w:ascii="Times New Roman" w:hAnsi="Times New Roman" w:cs="Times New Roman"/>
                <w:sz w:val="24"/>
                <w:szCs w:val="24"/>
              </w:rPr>
              <w:t>документації, виконання розпоря</w:t>
            </w:r>
            <w:r w:rsidRPr="000573D2">
              <w:rPr>
                <w:rFonts w:ascii="Times New Roman" w:hAnsi="Times New Roman" w:cs="Times New Roman"/>
                <w:sz w:val="24"/>
                <w:szCs w:val="24"/>
              </w:rPr>
              <w:t>джень та наказів щодо організації медичного обслуговування дітей в умовах воєнного стану.</w:t>
            </w:r>
          </w:p>
        </w:tc>
        <w:tc>
          <w:tcPr>
            <w:tcW w:w="1484" w:type="dxa"/>
          </w:tcPr>
          <w:p w:rsidR="00AF654B"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Жовтень,</w:t>
            </w:r>
          </w:p>
          <w:p w:rsidR="00AF654B" w:rsidRPr="000573D2" w:rsidRDefault="00AF654B" w:rsidP="000573D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Квітень</w:t>
            </w:r>
          </w:p>
          <w:p w:rsidR="00AF654B" w:rsidRPr="000573D2" w:rsidRDefault="00AF654B" w:rsidP="00CE434A">
            <w:pPr>
              <w:spacing w:after="0" w:line="240" w:lineRule="auto"/>
              <w:jc w:val="center"/>
              <w:rPr>
                <w:rFonts w:ascii="Times New Roman" w:hAnsi="Times New Roman" w:cs="Times New Roman"/>
                <w:sz w:val="24"/>
                <w:szCs w:val="24"/>
              </w:rPr>
            </w:pPr>
          </w:p>
        </w:tc>
        <w:tc>
          <w:tcPr>
            <w:tcW w:w="1559" w:type="dxa"/>
          </w:tcPr>
          <w:p w:rsidR="00AF654B"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r w:rsidR="00AF654B" w:rsidTr="00BE366B">
        <w:trPr>
          <w:trHeight w:val="718"/>
        </w:trPr>
        <w:tc>
          <w:tcPr>
            <w:tcW w:w="1985" w:type="dxa"/>
            <w:vMerge/>
          </w:tcPr>
          <w:p w:rsidR="00AF654B" w:rsidRPr="000573D2" w:rsidRDefault="00AF654B" w:rsidP="000573D2">
            <w:pPr>
              <w:pStyle w:val="a3"/>
              <w:spacing w:after="0" w:line="240" w:lineRule="auto"/>
              <w:ind w:left="318"/>
              <w:jc w:val="both"/>
              <w:rPr>
                <w:rFonts w:ascii="Times New Roman" w:hAnsi="Times New Roman" w:cs="Times New Roman"/>
                <w:b/>
                <w:sz w:val="24"/>
                <w:szCs w:val="24"/>
              </w:rPr>
            </w:pPr>
          </w:p>
        </w:tc>
        <w:tc>
          <w:tcPr>
            <w:tcW w:w="5037" w:type="dxa"/>
            <w:gridSpan w:val="2"/>
          </w:tcPr>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Аналіз стану захворюваності у ЗДО за квартал та рік</w:t>
            </w:r>
            <w:r>
              <w:rPr>
                <w:rFonts w:ascii="Times New Roman" w:hAnsi="Times New Roman" w:cs="Times New Roman"/>
                <w:sz w:val="24"/>
                <w:szCs w:val="24"/>
              </w:rPr>
              <w:t>.</w:t>
            </w:r>
          </w:p>
        </w:tc>
        <w:tc>
          <w:tcPr>
            <w:tcW w:w="1484" w:type="dxa"/>
          </w:tcPr>
          <w:p w:rsidR="00AF654B" w:rsidRPr="000573D2" w:rsidRDefault="00AF654B" w:rsidP="00CE434A">
            <w:pPr>
              <w:spacing w:after="0" w:line="240" w:lineRule="auto"/>
              <w:jc w:val="center"/>
              <w:rPr>
                <w:rFonts w:ascii="Times New Roman" w:hAnsi="Times New Roman" w:cs="Times New Roman"/>
                <w:sz w:val="24"/>
                <w:szCs w:val="24"/>
              </w:rPr>
            </w:pPr>
            <w:r w:rsidRPr="000573D2">
              <w:rPr>
                <w:rFonts w:ascii="Times New Roman" w:hAnsi="Times New Roman" w:cs="Times New Roman"/>
                <w:sz w:val="24"/>
                <w:szCs w:val="24"/>
              </w:rPr>
              <w:t>Січень</w:t>
            </w:r>
          </w:p>
        </w:tc>
        <w:tc>
          <w:tcPr>
            <w:tcW w:w="1559" w:type="dxa"/>
          </w:tcPr>
          <w:p w:rsidR="00AF654B"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Медсестра</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r w:rsidR="00AF654B" w:rsidTr="009C3DC7">
        <w:trPr>
          <w:trHeight w:val="1297"/>
        </w:trPr>
        <w:tc>
          <w:tcPr>
            <w:tcW w:w="1985" w:type="dxa"/>
            <w:vMerge/>
          </w:tcPr>
          <w:p w:rsidR="00AF654B" w:rsidRPr="000573D2" w:rsidRDefault="00AF654B" w:rsidP="000573D2">
            <w:pPr>
              <w:pStyle w:val="a3"/>
              <w:spacing w:after="0" w:line="240" w:lineRule="auto"/>
              <w:ind w:left="318"/>
              <w:jc w:val="both"/>
              <w:rPr>
                <w:rFonts w:ascii="Times New Roman" w:hAnsi="Times New Roman" w:cs="Times New Roman"/>
                <w:b/>
                <w:sz w:val="24"/>
                <w:szCs w:val="24"/>
              </w:rPr>
            </w:pPr>
          </w:p>
        </w:tc>
        <w:tc>
          <w:tcPr>
            <w:tcW w:w="5037" w:type="dxa"/>
            <w:gridSpan w:val="2"/>
          </w:tcPr>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Аналіз результатів медико-педагогічного контролю за організацією фізичного виховання і оздоровлення дітей, їх фізичного розвитку.</w:t>
            </w:r>
          </w:p>
        </w:tc>
        <w:tc>
          <w:tcPr>
            <w:tcW w:w="1484" w:type="dxa"/>
          </w:tcPr>
          <w:p w:rsidR="00AF654B" w:rsidRPr="000573D2" w:rsidRDefault="00AF654B" w:rsidP="00CE434A">
            <w:pPr>
              <w:spacing w:after="0" w:line="240" w:lineRule="auto"/>
              <w:jc w:val="center"/>
              <w:rPr>
                <w:rFonts w:ascii="Times New Roman" w:hAnsi="Times New Roman" w:cs="Times New Roman"/>
                <w:sz w:val="24"/>
                <w:szCs w:val="24"/>
              </w:rPr>
            </w:pPr>
            <w:r w:rsidRPr="000573D2">
              <w:rPr>
                <w:rFonts w:ascii="Times New Roman" w:hAnsi="Times New Roman" w:cs="Times New Roman"/>
                <w:sz w:val="24"/>
                <w:szCs w:val="24"/>
              </w:rPr>
              <w:t>Січень</w:t>
            </w:r>
          </w:p>
        </w:tc>
        <w:tc>
          <w:tcPr>
            <w:tcW w:w="1559" w:type="dxa"/>
          </w:tcPr>
          <w:p w:rsidR="00AF654B" w:rsidRPr="000573D2" w:rsidRDefault="00AF654B" w:rsidP="000573D2">
            <w:pPr>
              <w:spacing w:after="0" w:line="240" w:lineRule="auto"/>
              <w:jc w:val="center"/>
              <w:rPr>
                <w:rFonts w:ascii="Times New Roman" w:hAnsi="Times New Roman" w:cs="Times New Roman"/>
                <w:sz w:val="24"/>
                <w:szCs w:val="24"/>
              </w:rPr>
            </w:pPr>
            <w:r w:rsidRPr="000573D2">
              <w:rPr>
                <w:rFonts w:ascii="Times New Roman" w:hAnsi="Times New Roman" w:cs="Times New Roman"/>
                <w:sz w:val="24"/>
                <w:szCs w:val="24"/>
              </w:rPr>
              <w:t>Медсестра,</w:t>
            </w:r>
          </w:p>
          <w:p w:rsidR="00AF654B" w:rsidRPr="00CE434A" w:rsidRDefault="00AF654B" w:rsidP="0058241D">
            <w:pPr>
              <w:spacing w:after="0" w:line="240" w:lineRule="auto"/>
              <w:jc w:val="center"/>
              <w:rPr>
                <w:rFonts w:ascii="Times New Roman" w:hAnsi="Times New Roman" w:cs="Times New Roman"/>
                <w:sz w:val="24"/>
                <w:szCs w:val="24"/>
              </w:rPr>
            </w:pPr>
            <w:r w:rsidRPr="000573D2">
              <w:rPr>
                <w:rFonts w:ascii="Times New Roman" w:hAnsi="Times New Roman" w:cs="Times New Roman"/>
                <w:sz w:val="24"/>
                <w:szCs w:val="24"/>
              </w:rPr>
              <w:t>Вихователь-методист</w:t>
            </w:r>
            <w:r w:rsidR="0058241D">
              <w:rPr>
                <w:rFonts w:ascii="Times New Roman" w:hAnsi="Times New Roman" w:cs="Times New Roman"/>
                <w:sz w:val="24"/>
                <w:szCs w:val="24"/>
              </w:rPr>
              <w:t>.</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r w:rsidR="00AF654B" w:rsidTr="00BE366B">
        <w:trPr>
          <w:trHeight w:val="1004"/>
        </w:trPr>
        <w:tc>
          <w:tcPr>
            <w:tcW w:w="1985" w:type="dxa"/>
            <w:vMerge/>
          </w:tcPr>
          <w:p w:rsidR="00AF654B" w:rsidRPr="000573D2" w:rsidRDefault="00AF654B" w:rsidP="000573D2">
            <w:pPr>
              <w:pStyle w:val="a3"/>
              <w:spacing w:after="0" w:line="240" w:lineRule="auto"/>
              <w:ind w:left="318"/>
              <w:jc w:val="both"/>
              <w:rPr>
                <w:rFonts w:ascii="Times New Roman" w:hAnsi="Times New Roman" w:cs="Times New Roman"/>
                <w:b/>
                <w:sz w:val="24"/>
                <w:szCs w:val="24"/>
              </w:rPr>
            </w:pPr>
          </w:p>
        </w:tc>
        <w:tc>
          <w:tcPr>
            <w:tcW w:w="5037" w:type="dxa"/>
            <w:gridSpan w:val="2"/>
          </w:tcPr>
          <w:p w:rsidR="00AF654B" w:rsidRPr="000573D2" w:rsidRDefault="00AF654B" w:rsidP="000573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Контроль за проведенням загарту</w:t>
            </w:r>
            <w:r w:rsidRPr="000573D2">
              <w:rPr>
                <w:rFonts w:ascii="Times New Roman" w:hAnsi="Times New Roman" w:cs="Times New Roman"/>
                <w:sz w:val="24"/>
                <w:szCs w:val="24"/>
              </w:rPr>
              <w:t>вання та інших фізкультурно-оздоровчих заходів з урахуванням індивідуального підходу до дітей.</w:t>
            </w:r>
          </w:p>
        </w:tc>
        <w:tc>
          <w:tcPr>
            <w:tcW w:w="1484" w:type="dxa"/>
          </w:tcPr>
          <w:p w:rsidR="00AF654B" w:rsidRPr="000573D2" w:rsidRDefault="00AF654B" w:rsidP="00CE434A">
            <w:pPr>
              <w:spacing w:after="0" w:line="240" w:lineRule="auto"/>
              <w:jc w:val="center"/>
              <w:rPr>
                <w:rFonts w:ascii="Times New Roman" w:hAnsi="Times New Roman" w:cs="Times New Roman"/>
                <w:sz w:val="24"/>
                <w:szCs w:val="24"/>
              </w:rPr>
            </w:pPr>
            <w:r w:rsidRPr="000573D2">
              <w:rPr>
                <w:rFonts w:ascii="Times New Roman" w:hAnsi="Times New Roman" w:cs="Times New Roman"/>
                <w:sz w:val="24"/>
                <w:szCs w:val="24"/>
              </w:rPr>
              <w:t>Постійно</w:t>
            </w:r>
          </w:p>
        </w:tc>
        <w:tc>
          <w:tcPr>
            <w:tcW w:w="1559" w:type="dxa"/>
          </w:tcPr>
          <w:p w:rsidR="00AF654B" w:rsidRPr="000573D2" w:rsidRDefault="00AF654B" w:rsidP="000573D2">
            <w:pPr>
              <w:spacing w:after="0" w:line="240" w:lineRule="auto"/>
              <w:jc w:val="center"/>
              <w:rPr>
                <w:rFonts w:ascii="Times New Roman" w:hAnsi="Times New Roman" w:cs="Times New Roman"/>
                <w:sz w:val="24"/>
                <w:szCs w:val="24"/>
              </w:rPr>
            </w:pPr>
            <w:r w:rsidRPr="000573D2">
              <w:rPr>
                <w:rFonts w:ascii="Times New Roman" w:hAnsi="Times New Roman" w:cs="Times New Roman"/>
                <w:sz w:val="24"/>
                <w:szCs w:val="24"/>
              </w:rPr>
              <w:t>Медсестра,</w:t>
            </w:r>
          </w:p>
          <w:p w:rsidR="00AF654B" w:rsidRPr="00CE434A" w:rsidRDefault="00AF654B" w:rsidP="000573D2">
            <w:pPr>
              <w:spacing w:after="0" w:line="240" w:lineRule="auto"/>
              <w:jc w:val="center"/>
              <w:rPr>
                <w:rFonts w:ascii="Times New Roman" w:hAnsi="Times New Roman" w:cs="Times New Roman"/>
                <w:sz w:val="24"/>
                <w:szCs w:val="24"/>
              </w:rPr>
            </w:pPr>
            <w:r w:rsidRPr="000573D2">
              <w:rPr>
                <w:rFonts w:ascii="Times New Roman" w:hAnsi="Times New Roman" w:cs="Times New Roman"/>
                <w:sz w:val="24"/>
                <w:szCs w:val="24"/>
              </w:rPr>
              <w:t>Вихователь-методист</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r w:rsidR="00AF654B" w:rsidTr="009C3DC7">
        <w:trPr>
          <w:trHeight w:val="1297"/>
        </w:trPr>
        <w:tc>
          <w:tcPr>
            <w:tcW w:w="1985" w:type="dxa"/>
            <w:vMerge/>
          </w:tcPr>
          <w:p w:rsidR="00AF654B" w:rsidRPr="000573D2" w:rsidRDefault="00AF654B" w:rsidP="000573D2">
            <w:pPr>
              <w:pStyle w:val="a3"/>
              <w:spacing w:after="0" w:line="240" w:lineRule="auto"/>
              <w:ind w:left="318"/>
              <w:jc w:val="both"/>
              <w:rPr>
                <w:rFonts w:ascii="Times New Roman" w:hAnsi="Times New Roman" w:cs="Times New Roman"/>
                <w:b/>
                <w:sz w:val="24"/>
                <w:szCs w:val="24"/>
              </w:rPr>
            </w:pPr>
          </w:p>
        </w:tc>
        <w:tc>
          <w:tcPr>
            <w:tcW w:w="5037" w:type="dxa"/>
            <w:gridSpan w:val="2"/>
          </w:tcPr>
          <w:p w:rsidR="00AF654B" w:rsidRPr="000573D2"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Медико-педагогічний контроль за оздоровленням дітей влітку.</w:t>
            </w:r>
          </w:p>
          <w:p w:rsidR="00AF654B" w:rsidRDefault="00AF654B" w:rsidP="000573D2">
            <w:pPr>
              <w:spacing w:after="0" w:line="240" w:lineRule="auto"/>
              <w:jc w:val="both"/>
              <w:rPr>
                <w:rFonts w:ascii="Times New Roman" w:hAnsi="Times New Roman" w:cs="Times New Roman"/>
                <w:sz w:val="24"/>
                <w:szCs w:val="24"/>
              </w:rPr>
            </w:pPr>
            <w:r w:rsidRPr="000573D2">
              <w:rPr>
                <w:rFonts w:ascii="Times New Roman" w:hAnsi="Times New Roman" w:cs="Times New Roman"/>
                <w:sz w:val="24"/>
                <w:szCs w:val="24"/>
              </w:rPr>
              <w:t xml:space="preserve">Аналіз стану підготовки та </w:t>
            </w:r>
            <w:r>
              <w:rPr>
                <w:rFonts w:ascii="Times New Roman" w:hAnsi="Times New Roman" w:cs="Times New Roman"/>
                <w:sz w:val="24"/>
                <w:szCs w:val="24"/>
              </w:rPr>
              <w:t>проведення літнього періоду-202</w:t>
            </w:r>
            <w:r w:rsidR="00413DC8">
              <w:rPr>
                <w:rFonts w:ascii="Times New Roman" w:hAnsi="Times New Roman" w:cs="Times New Roman"/>
                <w:sz w:val="24"/>
                <w:szCs w:val="24"/>
              </w:rPr>
              <w:t xml:space="preserve">6. </w:t>
            </w:r>
          </w:p>
        </w:tc>
        <w:tc>
          <w:tcPr>
            <w:tcW w:w="1484" w:type="dxa"/>
          </w:tcPr>
          <w:p w:rsidR="00AF654B" w:rsidRPr="000573D2" w:rsidRDefault="00AF654B" w:rsidP="00CE434A">
            <w:pPr>
              <w:spacing w:after="0" w:line="240" w:lineRule="auto"/>
              <w:jc w:val="center"/>
              <w:rPr>
                <w:rFonts w:ascii="Times New Roman" w:hAnsi="Times New Roman" w:cs="Times New Roman"/>
                <w:sz w:val="24"/>
                <w:szCs w:val="24"/>
              </w:rPr>
            </w:pPr>
            <w:r w:rsidRPr="000573D2">
              <w:rPr>
                <w:rFonts w:ascii="Times New Roman" w:hAnsi="Times New Roman" w:cs="Times New Roman"/>
                <w:sz w:val="24"/>
                <w:szCs w:val="24"/>
              </w:rPr>
              <w:t>Травень-серпень</w:t>
            </w:r>
          </w:p>
        </w:tc>
        <w:tc>
          <w:tcPr>
            <w:tcW w:w="1559" w:type="dxa"/>
          </w:tcPr>
          <w:p w:rsidR="00AF654B"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Директор,</w:t>
            </w:r>
          </w:p>
          <w:p w:rsidR="00AF654B"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Медсестра,</w:t>
            </w:r>
          </w:p>
          <w:p w:rsidR="00AF654B" w:rsidRPr="00CE434A" w:rsidRDefault="00AF654B" w:rsidP="00CE434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Вихователь-методист</w:t>
            </w:r>
          </w:p>
        </w:tc>
        <w:tc>
          <w:tcPr>
            <w:tcW w:w="851" w:type="dxa"/>
          </w:tcPr>
          <w:p w:rsidR="00AF654B" w:rsidRDefault="00AF654B" w:rsidP="000E6DC1">
            <w:pPr>
              <w:spacing w:after="0" w:line="240" w:lineRule="auto"/>
              <w:jc w:val="both"/>
              <w:rPr>
                <w:rFonts w:ascii="Times New Roman" w:hAnsi="Times New Roman" w:cs="Times New Roman"/>
                <w:b/>
                <w:sz w:val="24"/>
                <w:szCs w:val="24"/>
              </w:rPr>
            </w:pPr>
          </w:p>
        </w:tc>
      </w:tr>
    </w:tbl>
    <w:p w:rsidR="002E3CC5" w:rsidRPr="000E6DC1" w:rsidRDefault="002E3CC5" w:rsidP="000E6DC1">
      <w:pPr>
        <w:spacing w:after="0" w:line="240" w:lineRule="auto"/>
        <w:jc w:val="both"/>
        <w:rPr>
          <w:rFonts w:ascii="Times New Roman" w:hAnsi="Times New Roman" w:cs="Times New Roman"/>
          <w:b/>
          <w:sz w:val="24"/>
          <w:szCs w:val="24"/>
        </w:rPr>
      </w:pPr>
    </w:p>
    <w:sectPr w:rsidR="002E3CC5" w:rsidRPr="000E6DC1" w:rsidSect="003C5DA2">
      <w:headerReference w:type="default" r:id="rId8"/>
      <w:footerReference w:type="default" r:id="rId9"/>
      <w:pgSz w:w="11906" w:h="16838"/>
      <w:pgMar w:top="0" w:right="850" w:bottom="709"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3895" w:rsidRDefault="008B3895" w:rsidP="00C532A4">
      <w:pPr>
        <w:spacing w:after="0" w:line="240" w:lineRule="auto"/>
      </w:pPr>
      <w:r>
        <w:separator/>
      </w:r>
    </w:p>
  </w:endnote>
  <w:endnote w:type="continuationSeparator" w:id="0">
    <w:p w:rsidR="008B3895" w:rsidRDefault="008B3895" w:rsidP="00C53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lticaC">
    <w:altName w:val="Times New Roman"/>
    <w:panose1 w:val="00000000000000000000"/>
    <w:charset w:val="CC"/>
    <w:family w:val="auto"/>
    <w:notTrueType/>
    <w:pitch w:val="variable"/>
    <w:sig w:usb0="00000001" w:usb1="00000000" w:usb2="00000000" w:usb3="00000000" w:csb0="00000005"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895" w:rsidRDefault="008B3895">
    <w:pPr>
      <w:pStyle w:val="af7"/>
      <w:jc w:val="right"/>
    </w:pPr>
  </w:p>
  <w:p w:rsidR="008B3895" w:rsidRDefault="008B3895">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3895" w:rsidRDefault="008B3895" w:rsidP="00C532A4">
      <w:pPr>
        <w:spacing w:after="0" w:line="240" w:lineRule="auto"/>
      </w:pPr>
      <w:r>
        <w:separator/>
      </w:r>
    </w:p>
  </w:footnote>
  <w:footnote w:type="continuationSeparator" w:id="0">
    <w:p w:rsidR="008B3895" w:rsidRDefault="008B3895" w:rsidP="00C532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2598766"/>
      <w:docPartObj>
        <w:docPartGallery w:val="Page Numbers (Top of Page)"/>
        <w:docPartUnique/>
      </w:docPartObj>
    </w:sdtPr>
    <w:sdtEndPr/>
    <w:sdtContent>
      <w:p w:rsidR="008B3895" w:rsidRDefault="008B3895">
        <w:pPr>
          <w:pStyle w:val="af5"/>
          <w:jc w:val="right"/>
        </w:pPr>
        <w:r>
          <w:fldChar w:fldCharType="begin"/>
        </w:r>
        <w:r>
          <w:instrText>PAGE   \* MERGEFORMAT</w:instrText>
        </w:r>
        <w:r>
          <w:fldChar w:fldCharType="separate"/>
        </w:r>
        <w:r w:rsidR="00AC2202" w:rsidRPr="00AC2202">
          <w:rPr>
            <w:noProof/>
            <w:lang w:val="ru-RU"/>
          </w:rPr>
          <w:t>3</w:t>
        </w:r>
        <w:r>
          <w:fldChar w:fldCharType="end"/>
        </w:r>
      </w:p>
    </w:sdtContent>
  </w:sdt>
  <w:p w:rsidR="008B3895" w:rsidRDefault="008B3895">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E4B7B"/>
    <w:multiLevelType w:val="multilevel"/>
    <w:tmpl w:val="ED102ED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D865BAA"/>
    <w:multiLevelType w:val="multilevel"/>
    <w:tmpl w:val="327AC408"/>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8730ED"/>
    <w:multiLevelType w:val="multilevel"/>
    <w:tmpl w:val="77C095EE"/>
    <w:lvl w:ilvl="0">
      <w:start w:val="1"/>
      <w:numFmt w:val="decimal"/>
      <w:lvlText w:val="%1."/>
      <w:lvlJc w:val="left"/>
      <w:pPr>
        <w:ind w:left="609" w:hanging="360"/>
      </w:pPr>
      <w:rPr>
        <w:rFonts w:hint="default"/>
      </w:rPr>
    </w:lvl>
    <w:lvl w:ilvl="1">
      <w:start w:val="3"/>
      <w:numFmt w:val="decimal"/>
      <w:isLgl/>
      <w:lvlText w:val="%1.%2."/>
      <w:lvlJc w:val="left"/>
      <w:pPr>
        <w:ind w:left="802" w:hanging="360"/>
      </w:pPr>
      <w:rPr>
        <w:rFonts w:hint="default"/>
      </w:rPr>
    </w:lvl>
    <w:lvl w:ilvl="2">
      <w:start w:val="1"/>
      <w:numFmt w:val="decimal"/>
      <w:isLgl/>
      <w:lvlText w:val="%1.%2.%3."/>
      <w:lvlJc w:val="left"/>
      <w:pPr>
        <w:ind w:left="1355"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2101" w:hanging="1080"/>
      </w:pPr>
      <w:rPr>
        <w:rFonts w:hint="default"/>
      </w:rPr>
    </w:lvl>
    <w:lvl w:ilvl="5">
      <w:start w:val="1"/>
      <w:numFmt w:val="decimal"/>
      <w:isLgl/>
      <w:lvlText w:val="%1.%2.%3.%4.%5.%6."/>
      <w:lvlJc w:val="left"/>
      <w:pPr>
        <w:ind w:left="2294" w:hanging="1080"/>
      </w:pPr>
      <w:rPr>
        <w:rFonts w:hint="default"/>
      </w:rPr>
    </w:lvl>
    <w:lvl w:ilvl="6">
      <w:start w:val="1"/>
      <w:numFmt w:val="decimal"/>
      <w:isLgl/>
      <w:lvlText w:val="%1.%2.%3.%4.%5.%6.%7."/>
      <w:lvlJc w:val="left"/>
      <w:pPr>
        <w:ind w:left="2847" w:hanging="1440"/>
      </w:pPr>
      <w:rPr>
        <w:rFonts w:hint="default"/>
      </w:rPr>
    </w:lvl>
    <w:lvl w:ilvl="7">
      <w:start w:val="1"/>
      <w:numFmt w:val="decimal"/>
      <w:isLgl/>
      <w:lvlText w:val="%1.%2.%3.%4.%5.%6.%7.%8."/>
      <w:lvlJc w:val="left"/>
      <w:pPr>
        <w:ind w:left="3040" w:hanging="1440"/>
      </w:pPr>
      <w:rPr>
        <w:rFonts w:hint="default"/>
      </w:rPr>
    </w:lvl>
    <w:lvl w:ilvl="8">
      <w:start w:val="1"/>
      <w:numFmt w:val="decimal"/>
      <w:isLgl/>
      <w:lvlText w:val="%1.%2.%3.%4.%5.%6.%7.%8.%9."/>
      <w:lvlJc w:val="left"/>
      <w:pPr>
        <w:ind w:left="3593" w:hanging="1800"/>
      </w:pPr>
      <w:rPr>
        <w:rFonts w:hint="default"/>
      </w:rPr>
    </w:lvl>
  </w:abstractNum>
  <w:abstractNum w:abstractNumId="3" w15:restartNumberingAfterBreak="0">
    <w:nsid w:val="24156C83"/>
    <w:multiLevelType w:val="hybridMultilevel"/>
    <w:tmpl w:val="F5A8E61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4636A9B"/>
    <w:multiLevelType w:val="hybridMultilevel"/>
    <w:tmpl w:val="2D928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3F5BD0"/>
    <w:multiLevelType w:val="hybridMultilevel"/>
    <w:tmpl w:val="C476809E"/>
    <w:lvl w:ilvl="0" w:tplc="0D6438CE">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BF4776"/>
    <w:multiLevelType w:val="hybridMultilevel"/>
    <w:tmpl w:val="7FC4ED08"/>
    <w:lvl w:ilvl="0" w:tplc="B018311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AC84839"/>
    <w:multiLevelType w:val="multilevel"/>
    <w:tmpl w:val="7FE612D8"/>
    <w:lvl w:ilvl="0">
      <w:start w:val="1"/>
      <w:numFmt w:val="decimal"/>
      <w:lvlText w:val="%1."/>
      <w:lvlJc w:val="left"/>
      <w:pPr>
        <w:ind w:left="720" w:hanging="360"/>
      </w:pPr>
      <w:rPr>
        <w:rFonts w:hint="default"/>
      </w:rPr>
    </w:lvl>
    <w:lvl w:ilvl="1">
      <w:start w:val="1"/>
      <w:numFmt w:val="decimal"/>
      <w:isLgl/>
      <w:lvlText w:val="%1.%2."/>
      <w:lvlJc w:val="left"/>
      <w:pPr>
        <w:ind w:left="248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BCE7B91"/>
    <w:multiLevelType w:val="hybridMultilevel"/>
    <w:tmpl w:val="150A5F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CF95999"/>
    <w:multiLevelType w:val="multilevel"/>
    <w:tmpl w:val="3A3A2AE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DB57926"/>
    <w:multiLevelType w:val="hybridMultilevel"/>
    <w:tmpl w:val="DD9432BA"/>
    <w:lvl w:ilvl="0" w:tplc="84F66E7A">
      <w:start w:val="1"/>
      <w:numFmt w:val="decimal"/>
      <w:lvlText w:val="%1)"/>
      <w:lvlJc w:val="left"/>
      <w:pPr>
        <w:ind w:left="1068" w:hanging="708"/>
      </w:pPr>
      <w:rPr>
        <w:rFonts w:hint="default"/>
      </w:rPr>
    </w:lvl>
    <w:lvl w:ilvl="1" w:tplc="833047CA">
      <w:start w:val="1"/>
      <w:numFmt w:val="decimal"/>
      <w:lvlText w:val="%2."/>
      <w:lvlJc w:val="left"/>
      <w:pPr>
        <w:ind w:left="1452" w:hanging="372"/>
      </w:pPr>
      <w:rPr>
        <w:rFonts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421568F4"/>
    <w:multiLevelType w:val="multilevel"/>
    <w:tmpl w:val="0B96E24E"/>
    <w:lvl w:ilvl="0">
      <w:start w:val="1"/>
      <w:numFmt w:val="decimal"/>
      <w:lvlText w:val="%1."/>
      <w:lvlJc w:val="left"/>
      <w:pPr>
        <w:ind w:left="720" w:hanging="360"/>
      </w:pPr>
      <w:rPr>
        <w:rFonts w:hint="default"/>
      </w:rPr>
    </w:lvl>
    <w:lvl w:ilvl="1">
      <w:start w:val="7"/>
      <w:numFmt w:val="decimal"/>
      <w:isLgl/>
      <w:lvlText w:val="%1.%2."/>
      <w:lvlJc w:val="left"/>
      <w:pPr>
        <w:ind w:left="502"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12" w15:restartNumberingAfterBreak="0">
    <w:nsid w:val="47BA623F"/>
    <w:multiLevelType w:val="hybridMultilevel"/>
    <w:tmpl w:val="318AC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86218A"/>
    <w:multiLevelType w:val="hybridMultilevel"/>
    <w:tmpl w:val="9502F0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41B58C8"/>
    <w:multiLevelType w:val="hybridMultilevel"/>
    <w:tmpl w:val="638685B8"/>
    <w:lvl w:ilvl="0" w:tplc="A6BE711A">
      <w:start w:val="1"/>
      <w:numFmt w:val="decimal"/>
      <w:lvlText w:val="%1."/>
      <w:lvlJc w:val="left"/>
      <w:pPr>
        <w:ind w:left="664" w:hanging="360"/>
      </w:pPr>
      <w:rPr>
        <w:rFonts w:hint="default"/>
      </w:rPr>
    </w:lvl>
    <w:lvl w:ilvl="1" w:tplc="04190019" w:tentative="1">
      <w:start w:val="1"/>
      <w:numFmt w:val="lowerLetter"/>
      <w:lvlText w:val="%2."/>
      <w:lvlJc w:val="left"/>
      <w:pPr>
        <w:ind w:left="1384" w:hanging="360"/>
      </w:pPr>
    </w:lvl>
    <w:lvl w:ilvl="2" w:tplc="0419001B" w:tentative="1">
      <w:start w:val="1"/>
      <w:numFmt w:val="lowerRoman"/>
      <w:lvlText w:val="%3."/>
      <w:lvlJc w:val="right"/>
      <w:pPr>
        <w:ind w:left="2104" w:hanging="180"/>
      </w:pPr>
    </w:lvl>
    <w:lvl w:ilvl="3" w:tplc="0419000F" w:tentative="1">
      <w:start w:val="1"/>
      <w:numFmt w:val="decimal"/>
      <w:lvlText w:val="%4."/>
      <w:lvlJc w:val="left"/>
      <w:pPr>
        <w:ind w:left="2824" w:hanging="360"/>
      </w:pPr>
    </w:lvl>
    <w:lvl w:ilvl="4" w:tplc="04190019" w:tentative="1">
      <w:start w:val="1"/>
      <w:numFmt w:val="lowerLetter"/>
      <w:lvlText w:val="%5."/>
      <w:lvlJc w:val="left"/>
      <w:pPr>
        <w:ind w:left="3544" w:hanging="360"/>
      </w:pPr>
    </w:lvl>
    <w:lvl w:ilvl="5" w:tplc="0419001B" w:tentative="1">
      <w:start w:val="1"/>
      <w:numFmt w:val="lowerRoman"/>
      <w:lvlText w:val="%6."/>
      <w:lvlJc w:val="right"/>
      <w:pPr>
        <w:ind w:left="4264" w:hanging="180"/>
      </w:pPr>
    </w:lvl>
    <w:lvl w:ilvl="6" w:tplc="0419000F" w:tentative="1">
      <w:start w:val="1"/>
      <w:numFmt w:val="decimal"/>
      <w:lvlText w:val="%7."/>
      <w:lvlJc w:val="left"/>
      <w:pPr>
        <w:ind w:left="4984" w:hanging="360"/>
      </w:pPr>
    </w:lvl>
    <w:lvl w:ilvl="7" w:tplc="04190019" w:tentative="1">
      <w:start w:val="1"/>
      <w:numFmt w:val="lowerLetter"/>
      <w:lvlText w:val="%8."/>
      <w:lvlJc w:val="left"/>
      <w:pPr>
        <w:ind w:left="5704" w:hanging="360"/>
      </w:pPr>
    </w:lvl>
    <w:lvl w:ilvl="8" w:tplc="0419001B" w:tentative="1">
      <w:start w:val="1"/>
      <w:numFmt w:val="lowerRoman"/>
      <w:lvlText w:val="%9."/>
      <w:lvlJc w:val="right"/>
      <w:pPr>
        <w:ind w:left="6424" w:hanging="180"/>
      </w:pPr>
    </w:lvl>
  </w:abstractNum>
  <w:abstractNum w:abstractNumId="15" w15:restartNumberingAfterBreak="0">
    <w:nsid w:val="54C25E60"/>
    <w:multiLevelType w:val="hybridMultilevel"/>
    <w:tmpl w:val="564884A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6263519"/>
    <w:multiLevelType w:val="hybridMultilevel"/>
    <w:tmpl w:val="DDA23C3A"/>
    <w:lvl w:ilvl="0" w:tplc="F32A2E6E">
      <w:start w:val="1"/>
      <w:numFmt w:val="decimal"/>
      <w:lvlText w:val="%1."/>
      <w:lvlJc w:val="left"/>
      <w:pPr>
        <w:ind w:left="720" w:hanging="360"/>
      </w:pPr>
      <w:rPr>
        <w:rFonts w:ascii="Times New Roman" w:eastAsiaTheme="minorHAnsi"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FB63D7"/>
    <w:multiLevelType w:val="multilevel"/>
    <w:tmpl w:val="2864E9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D542402"/>
    <w:multiLevelType w:val="multilevel"/>
    <w:tmpl w:val="2BF4A6EE"/>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2743E12"/>
    <w:multiLevelType w:val="multilevel"/>
    <w:tmpl w:val="0ED0B5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70B548D"/>
    <w:multiLevelType w:val="hybridMultilevel"/>
    <w:tmpl w:val="94AE4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EC0423"/>
    <w:multiLevelType w:val="hybridMultilevel"/>
    <w:tmpl w:val="BFC69CE8"/>
    <w:lvl w:ilvl="0" w:tplc="3844F2CE">
      <w:numFmt w:val="bullet"/>
      <w:lvlText w:val="-"/>
      <w:lvlJc w:val="left"/>
      <w:pPr>
        <w:ind w:left="1419" w:hanging="708"/>
      </w:pPr>
      <w:rPr>
        <w:rFonts w:ascii="Times New Roman" w:eastAsia="Times New Roman" w:hAnsi="Times New Roman" w:cs="Times New Roman" w:hint="default"/>
      </w:rPr>
    </w:lvl>
    <w:lvl w:ilvl="1" w:tplc="04220003" w:tentative="1">
      <w:start w:val="1"/>
      <w:numFmt w:val="bullet"/>
      <w:lvlText w:val="o"/>
      <w:lvlJc w:val="left"/>
      <w:pPr>
        <w:ind w:left="1791" w:hanging="360"/>
      </w:pPr>
      <w:rPr>
        <w:rFonts w:ascii="Courier New" w:hAnsi="Courier New" w:cs="Courier New" w:hint="default"/>
      </w:rPr>
    </w:lvl>
    <w:lvl w:ilvl="2" w:tplc="04220005" w:tentative="1">
      <w:start w:val="1"/>
      <w:numFmt w:val="bullet"/>
      <w:lvlText w:val=""/>
      <w:lvlJc w:val="left"/>
      <w:pPr>
        <w:ind w:left="2511" w:hanging="360"/>
      </w:pPr>
      <w:rPr>
        <w:rFonts w:ascii="Wingdings" w:hAnsi="Wingdings" w:hint="default"/>
      </w:rPr>
    </w:lvl>
    <w:lvl w:ilvl="3" w:tplc="04220001" w:tentative="1">
      <w:start w:val="1"/>
      <w:numFmt w:val="bullet"/>
      <w:lvlText w:val=""/>
      <w:lvlJc w:val="left"/>
      <w:pPr>
        <w:ind w:left="3231" w:hanging="360"/>
      </w:pPr>
      <w:rPr>
        <w:rFonts w:ascii="Symbol" w:hAnsi="Symbol" w:hint="default"/>
      </w:rPr>
    </w:lvl>
    <w:lvl w:ilvl="4" w:tplc="04220003" w:tentative="1">
      <w:start w:val="1"/>
      <w:numFmt w:val="bullet"/>
      <w:lvlText w:val="o"/>
      <w:lvlJc w:val="left"/>
      <w:pPr>
        <w:ind w:left="3951" w:hanging="360"/>
      </w:pPr>
      <w:rPr>
        <w:rFonts w:ascii="Courier New" w:hAnsi="Courier New" w:cs="Courier New" w:hint="default"/>
      </w:rPr>
    </w:lvl>
    <w:lvl w:ilvl="5" w:tplc="04220005" w:tentative="1">
      <w:start w:val="1"/>
      <w:numFmt w:val="bullet"/>
      <w:lvlText w:val=""/>
      <w:lvlJc w:val="left"/>
      <w:pPr>
        <w:ind w:left="4671" w:hanging="360"/>
      </w:pPr>
      <w:rPr>
        <w:rFonts w:ascii="Wingdings" w:hAnsi="Wingdings" w:hint="default"/>
      </w:rPr>
    </w:lvl>
    <w:lvl w:ilvl="6" w:tplc="04220001" w:tentative="1">
      <w:start w:val="1"/>
      <w:numFmt w:val="bullet"/>
      <w:lvlText w:val=""/>
      <w:lvlJc w:val="left"/>
      <w:pPr>
        <w:ind w:left="5391" w:hanging="360"/>
      </w:pPr>
      <w:rPr>
        <w:rFonts w:ascii="Symbol" w:hAnsi="Symbol" w:hint="default"/>
      </w:rPr>
    </w:lvl>
    <w:lvl w:ilvl="7" w:tplc="04220003" w:tentative="1">
      <w:start w:val="1"/>
      <w:numFmt w:val="bullet"/>
      <w:lvlText w:val="o"/>
      <w:lvlJc w:val="left"/>
      <w:pPr>
        <w:ind w:left="6111" w:hanging="360"/>
      </w:pPr>
      <w:rPr>
        <w:rFonts w:ascii="Courier New" w:hAnsi="Courier New" w:cs="Courier New" w:hint="default"/>
      </w:rPr>
    </w:lvl>
    <w:lvl w:ilvl="8" w:tplc="04220005" w:tentative="1">
      <w:start w:val="1"/>
      <w:numFmt w:val="bullet"/>
      <w:lvlText w:val=""/>
      <w:lvlJc w:val="left"/>
      <w:pPr>
        <w:ind w:left="6831" w:hanging="360"/>
      </w:pPr>
      <w:rPr>
        <w:rFonts w:ascii="Wingdings" w:hAnsi="Wingdings" w:hint="default"/>
      </w:rPr>
    </w:lvl>
  </w:abstractNum>
  <w:abstractNum w:abstractNumId="22" w15:restartNumberingAfterBreak="0">
    <w:nsid w:val="69151113"/>
    <w:multiLevelType w:val="hybridMultilevel"/>
    <w:tmpl w:val="68DAD1EE"/>
    <w:lvl w:ilvl="0" w:tplc="B018311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BA01D41"/>
    <w:multiLevelType w:val="hybridMultilevel"/>
    <w:tmpl w:val="3FF271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1AD43F2"/>
    <w:multiLevelType w:val="hybridMultilevel"/>
    <w:tmpl w:val="E3B670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8E00582"/>
    <w:multiLevelType w:val="multilevel"/>
    <w:tmpl w:val="4D089200"/>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7DF62C90"/>
    <w:multiLevelType w:val="multilevel"/>
    <w:tmpl w:val="3B06E810"/>
    <w:lvl w:ilvl="0">
      <w:start w:val="1"/>
      <w:numFmt w:val="decimal"/>
      <w:lvlText w:val="%1."/>
      <w:lvlJc w:val="left"/>
      <w:pPr>
        <w:ind w:left="609" w:hanging="360"/>
      </w:pPr>
      <w:rPr>
        <w:rFonts w:hint="default"/>
      </w:rPr>
    </w:lvl>
    <w:lvl w:ilvl="1">
      <w:start w:val="1"/>
      <w:numFmt w:val="decimal"/>
      <w:isLgl/>
      <w:lvlText w:val="%1.%2."/>
      <w:lvlJc w:val="left"/>
      <w:pPr>
        <w:ind w:left="609" w:hanging="360"/>
      </w:pPr>
      <w:rPr>
        <w:rFonts w:hint="default"/>
      </w:rPr>
    </w:lvl>
    <w:lvl w:ilvl="2">
      <w:start w:val="1"/>
      <w:numFmt w:val="decimal"/>
      <w:isLgl/>
      <w:lvlText w:val="%1.%2.%3."/>
      <w:lvlJc w:val="left"/>
      <w:pPr>
        <w:ind w:left="969" w:hanging="720"/>
      </w:pPr>
      <w:rPr>
        <w:rFonts w:hint="default"/>
      </w:rPr>
    </w:lvl>
    <w:lvl w:ilvl="3">
      <w:start w:val="1"/>
      <w:numFmt w:val="decimal"/>
      <w:isLgl/>
      <w:lvlText w:val="%1.%2.%3.%4."/>
      <w:lvlJc w:val="left"/>
      <w:pPr>
        <w:ind w:left="969" w:hanging="720"/>
      </w:pPr>
      <w:rPr>
        <w:rFonts w:hint="default"/>
      </w:rPr>
    </w:lvl>
    <w:lvl w:ilvl="4">
      <w:start w:val="1"/>
      <w:numFmt w:val="decimal"/>
      <w:isLgl/>
      <w:lvlText w:val="%1.%2.%3.%4.%5."/>
      <w:lvlJc w:val="left"/>
      <w:pPr>
        <w:ind w:left="1329" w:hanging="1080"/>
      </w:pPr>
      <w:rPr>
        <w:rFonts w:hint="default"/>
      </w:rPr>
    </w:lvl>
    <w:lvl w:ilvl="5">
      <w:start w:val="1"/>
      <w:numFmt w:val="decimal"/>
      <w:isLgl/>
      <w:lvlText w:val="%1.%2.%3.%4.%5.%6."/>
      <w:lvlJc w:val="left"/>
      <w:pPr>
        <w:ind w:left="1329" w:hanging="1080"/>
      </w:pPr>
      <w:rPr>
        <w:rFonts w:hint="default"/>
      </w:rPr>
    </w:lvl>
    <w:lvl w:ilvl="6">
      <w:start w:val="1"/>
      <w:numFmt w:val="decimal"/>
      <w:isLgl/>
      <w:lvlText w:val="%1.%2.%3.%4.%5.%6.%7."/>
      <w:lvlJc w:val="left"/>
      <w:pPr>
        <w:ind w:left="1689" w:hanging="1440"/>
      </w:pPr>
      <w:rPr>
        <w:rFonts w:hint="default"/>
      </w:rPr>
    </w:lvl>
    <w:lvl w:ilvl="7">
      <w:start w:val="1"/>
      <w:numFmt w:val="decimal"/>
      <w:isLgl/>
      <w:lvlText w:val="%1.%2.%3.%4.%5.%6.%7.%8."/>
      <w:lvlJc w:val="left"/>
      <w:pPr>
        <w:ind w:left="1689" w:hanging="1440"/>
      </w:pPr>
      <w:rPr>
        <w:rFonts w:hint="default"/>
      </w:rPr>
    </w:lvl>
    <w:lvl w:ilvl="8">
      <w:start w:val="1"/>
      <w:numFmt w:val="decimal"/>
      <w:isLgl/>
      <w:lvlText w:val="%1.%2.%3.%4.%5.%6.%7.%8.%9."/>
      <w:lvlJc w:val="left"/>
      <w:pPr>
        <w:ind w:left="2049" w:hanging="1800"/>
      </w:pPr>
      <w:rPr>
        <w:rFonts w:hint="default"/>
      </w:rPr>
    </w:lvl>
  </w:abstractNum>
  <w:num w:numId="1">
    <w:abstractNumId w:val="1"/>
  </w:num>
  <w:num w:numId="2">
    <w:abstractNumId w:val="0"/>
  </w:num>
  <w:num w:numId="3">
    <w:abstractNumId w:val="13"/>
  </w:num>
  <w:num w:numId="4">
    <w:abstractNumId w:val="15"/>
  </w:num>
  <w:num w:numId="5">
    <w:abstractNumId w:val="25"/>
  </w:num>
  <w:num w:numId="6">
    <w:abstractNumId w:val="24"/>
  </w:num>
  <w:num w:numId="7">
    <w:abstractNumId w:val="11"/>
  </w:num>
  <w:num w:numId="8">
    <w:abstractNumId w:val="22"/>
  </w:num>
  <w:num w:numId="9">
    <w:abstractNumId w:val="17"/>
  </w:num>
  <w:num w:numId="10">
    <w:abstractNumId w:val="19"/>
  </w:num>
  <w:num w:numId="11">
    <w:abstractNumId w:val="26"/>
  </w:num>
  <w:num w:numId="12">
    <w:abstractNumId w:val="3"/>
  </w:num>
  <w:num w:numId="13">
    <w:abstractNumId w:val="2"/>
  </w:num>
  <w:num w:numId="14">
    <w:abstractNumId w:val="9"/>
  </w:num>
  <w:num w:numId="15">
    <w:abstractNumId w:val="7"/>
  </w:num>
  <w:num w:numId="16">
    <w:abstractNumId w:val="23"/>
  </w:num>
  <w:num w:numId="17">
    <w:abstractNumId w:val="6"/>
  </w:num>
  <w:num w:numId="18">
    <w:abstractNumId w:val="21"/>
  </w:num>
  <w:num w:numId="19">
    <w:abstractNumId w:val="10"/>
  </w:num>
  <w:num w:numId="20">
    <w:abstractNumId w:val="16"/>
  </w:num>
  <w:num w:numId="21">
    <w:abstractNumId w:val="5"/>
  </w:num>
  <w:num w:numId="22">
    <w:abstractNumId w:val="14"/>
  </w:num>
  <w:num w:numId="23">
    <w:abstractNumId w:val="12"/>
  </w:num>
  <w:num w:numId="24">
    <w:abstractNumId w:val="8"/>
  </w:num>
  <w:num w:numId="25">
    <w:abstractNumId w:val="4"/>
  </w:num>
  <w:num w:numId="26">
    <w:abstractNumId w:val="20"/>
  </w:num>
  <w:num w:numId="27">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5FF"/>
    <w:rsid w:val="00033235"/>
    <w:rsid w:val="00033CB4"/>
    <w:rsid w:val="0004172D"/>
    <w:rsid w:val="00041A71"/>
    <w:rsid w:val="00042B27"/>
    <w:rsid w:val="00044A39"/>
    <w:rsid w:val="000454FD"/>
    <w:rsid w:val="00045F72"/>
    <w:rsid w:val="00052B18"/>
    <w:rsid w:val="000534C6"/>
    <w:rsid w:val="000573D2"/>
    <w:rsid w:val="00063461"/>
    <w:rsid w:val="000739E4"/>
    <w:rsid w:val="0007588C"/>
    <w:rsid w:val="00076ABD"/>
    <w:rsid w:val="00086B18"/>
    <w:rsid w:val="000A2182"/>
    <w:rsid w:val="000A7B2E"/>
    <w:rsid w:val="000B23F8"/>
    <w:rsid w:val="000B3973"/>
    <w:rsid w:val="000C30A5"/>
    <w:rsid w:val="000D03F5"/>
    <w:rsid w:val="000D261C"/>
    <w:rsid w:val="000D4474"/>
    <w:rsid w:val="000E4750"/>
    <w:rsid w:val="000E6DC1"/>
    <w:rsid w:val="0010152A"/>
    <w:rsid w:val="00120088"/>
    <w:rsid w:val="00127527"/>
    <w:rsid w:val="0013661D"/>
    <w:rsid w:val="0015301D"/>
    <w:rsid w:val="00160B62"/>
    <w:rsid w:val="0016115F"/>
    <w:rsid w:val="00170C36"/>
    <w:rsid w:val="001B3D9C"/>
    <w:rsid w:val="001B5757"/>
    <w:rsid w:val="001B7765"/>
    <w:rsid w:val="001D0116"/>
    <w:rsid w:val="001E1227"/>
    <w:rsid w:val="001E259E"/>
    <w:rsid w:val="001E4B53"/>
    <w:rsid w:val="001F159D"/>
    <w:rsid w:val="001F4B23"/>
    <w:rsid w:val="00203C42"/>
    <w:rsid w:val="00207C19"/>
    <w:rsid w:val="002159E0"/>
    <w:rsid w:val="00217A1E"/>
    <w:rsid w:val="00223701"/>
    <w:rsid w:val="00223971"/>
    <w:rsid w:val="00232F3B"/>
    <w:rsid w:val="0023444F"/>
    <w:rsid w:val="00234D4C"/>
    <w:rsid w:val="00235DDE"/>
    <w:rsid w:val="00241645"/>
    <w:rsid w:val="002474D5"/>
    <w:rsid w:val="00247DA7"/>
    <w:rsid w:val="00254DC3"/>
    <w:rsid w:val="00267A22"/>
    <w:rsid w:val="002936A7"/>
    <w:rsid w:val="002952F5"/>
    <w:rsid w:val="002A2660"/>
    <w:rsid w:val="002A30A0"/>
    <w:rsid w:val="002A6361"/>
    <w:rsid w:val="002A6A54"/>
    <w:rsid w:val="002B342D"/>
    <w:rsid w:val="002D32FB"/>
    <w:rsid w:val="002E3CC5"/>
    <w:rsid w:val="002F59AD"/>
    <w:rsid w:val="00310697"/>
    <w:rsid w:val="003204AF"/>
    <w:rsid w:val="003213C4"/>
    <w:rsid w:val="00322903"/>
    <w:rsid w:val="003315B7"/>
    <w:rsid w:val="0034149F"/>
    <w:rsid w:val="003433DE"/>
    <w:rsid w:val="00346657"/>
    <w:rsid w:val="003537E7"/>
    <w:rsid w:val="0035629B"/>
    <w:rsid w:val="003619EF"/>
    <w:rsid w:val="003639F6"/>
    <w:rsid w:val="00365646"/>
    <w:rsid w:val="00365BAA"/>
    <w:rsid w:val="00375344"/>
    <w:rsid w:val="00377FA7"/>
    <w:rsid w:val="0039691E"/>
    <w:rsid w:val="003A431B"/>
    <w:rsid w:val="003A7877"/>
    <w:rsid w:val="003C02D7"/>
    <w:rsid w:val="003C4783"/>
    <w:rsid w:val="003C5DA2"/>
    <w:rsid w:val="003C7C70"/>
    <w:rsid w:val="003D0354"/>
    <w:rsid w:val="003D328F"/>
    <w:rsid w:val="003E278B"/>
    <w:rsid w:val="003E69AF"/>
    <w:rsid w:val="003E742B"/>
    <w:rsid w:val="003F696B"/>
    <w:rsid w:val="00401ADD"/>
    <w:rsid w:val="004032A2"/>
    <w:rsid w:val="004039CC"/>
    <w:rsid w:val="004109AA"/>
    <w:rsid w:val="00413DC8"/>
    <w:rsid w:val="00420861"/>
    <w:rsid w:val="004211B3"/>
    <w:rsid w:val="00442B92"/>
    <w:rsid w:val="004558CF"/>
    <w:rsid w:val="00460C28"/>
    <w:rsid w:val="00461294"/>
    <w:rsid w:val="00461C64"/>
    <w:rsid w:val="00471E57"/>
    <w:rsid w:val="00480813"/>
    <w:rsid w:val="00482399"/>
    <w:rsid w:val="00483EAF"/>
    <w:rsid w:val="00485C01"/>
    <w:rsid w:val="004870B2"/>
    <w:rsid w:val="00494B6B"/>
    <w:rsid w:val="004A1AE2"/>
    <w:rsid w:val="004A3982"/>
    <w:rsid w:val="004B1D45"/>
    <w:rsid w:val="004D0E6C"/>
    <w:rsid w:val="004D1E72"/>
    <w:rsid w:val="004E0A67"/>
    <w:rsid w:val="004F6D2F"/>
    <w:rsid w:val="005015F8"/>
    <w:rsid w:val="005052FC"/>
    <w:rsid w:val="005066A3"/>
    <w:rsid w:val="00511E04"/>
    <w:rsid w:val="0053126F"/>
    <w:rsid w:val="005316D2"/>
    <w:rsid w:val="0056038D"/>
    <w:rsid w:val="0056255C"/>
    <w:rsid w:val="005626FE"/>
    <w:rsid w:val="00562793"/>
    <w:rsid w:val="0058241D"/>
    <w:rsid w:val="00582DE6"/>
    <w:rsid w:val="005860A0"/>
    <w:rsid w:val="0058752C"/>
    <w:rsid w:val="00592BAA"/>
    <w:rsid w:val="005A2C69"/>
    <w:rsid w:val="005A3479"/>
    <w:rsid w:val="005B3AA1"/>
    <w:rsid w:val="005B633F"/>
    <w:rsid w:val="005C1C7F"/>
    <w:rsid w:val="005C1F70"/>
    <w:rsid w:val="005C3097"/>
    <w:rsid w:val="005D2689"/>
    <w:rsid w:val="005D4CFC"/>
    <w:rsid w:val="005E2385"/>
    <w:rsid w:val="00607F35"/>
    <w:rsid w:val="00610B5B"/>
    <w:rsid w:val="006153DA"/>
    <w:rsid w:val="006240B6"/>
    <w:rsid w:val="00633EB4"/>
    <w:rsid w:val="00633F82"/>
    <w:rsid w:val="0063464C"/>
    <w:rsid w:val="00634994"/>
    <w:rsid w:val="00641F79"/>
    <w:rsid w:val="00644FB2"/>
    <w:rsid w:val="006477E9"/>
    <w:rsid w:val="00650986"/>
    <w:rsid w:val="006857B1"/>
    <w:rsid w:val="00696479"/>
    <w:rsid w:val="006A5775"/>
    <w:rsid w:val="006A7D1D"/>
    <w:rsid w:val="006C4230"/>
    <w:rsid w:val="006D1230"/>
    <w:rsid w:val="006E1789"/>
    <w:rsid w:val="006E5B92"/>
    <w:rsid w:val="006F7082"/>
    <w:rsid w:val="006F78EF"/>
    <w:rsid w:val="0070656F"/>
    <w:rsid w:val="00716030"/>
    <w:rsid w:val="0071659E"/>
    <w:rsid w:val="0072288A"/>
    <w:rsid w:val="00722ACB"/>
    <w:rsid w:val="007317A4"/>
    <w:rsid w:val="0073340A"/>
    <w:rsid w:val="007371E9"/>
    <w:rsid w:val="00743FC0"/>
    <w:rsid w:val="00747B51"/>
    <w:rsid w:val="00757903"/>
    <w:rsid w:val="00761B7D"/>
    <w:rsid w:val="007679A3"/>
    <w:rsid w:val="00771DAC"/>
    <w:rsid w:val="00771E06"/>
    <w:rsid w:val="00777321"/>
    <w:rsid w:val="00781731"/>
    <w:rsid w:val="007907A9"/>
    <w:rsid w:val="007A0D47"/>
    <w:rsid w:val="007A5D5B"/>
    <w:rsid w:val="007D16AA"/>
    <w:rsid w:val="007F29B3"/>
    <w:rsid w:val="007F6DA0"/>
    <w:rsid w:val="008076DD"/>
    <w:rsid w:val="00807D09"/>
    <w:rsid w:val="008204C0"/>
    <w:rsid w:val="00826FD9"/>
    <w:rsid w:val="0082725F"/>
    <w:rsid w:val="0083063A"/>
    <w:rsid w:val="00856226"/>
    <w:rsid w:val="00857097"/>
    <w:rsid w:val="00873163"/>
    <w:rsid w:val="00877E8E"/>
    <w:rsid w:val="008820A8"/>
    <w:rsid w:val="00883292"/>
    <w:rsid w:val="00884273"/>
    <w:rsid w:val="00885EB2"/>
    <w:rsid w:val="008A2FA6"/>
    <w:rsid w:val="008A43B7"/>
    <w:rsid w:val="008A7A78"/>
    <w:rsid w:val="008B3895"/>
    <w:rsid w:val="008E6DA7"/>
    <w:rsid w:val="008F26DF"/>
    <w:rsid w:val="009005FF"/>
    <w:rsid w:val="00900675"/>
    <w:rsid w:val="009079AB"/>
    <w:rsid w:val="00907E7A"/>
    <w:rsid w:val="00914160"/>
    <w:rsid w:val="00916121"/>
    <w:rsid w:val="00933FC8"/>
    <w:rsid w:val="009368F1"/>
    <w:rsid w:val="00941706"/>
    <w:rsid w:val="0095138E"/>
    <w:rsid w:val="00960C1B"/>
    <w:rsid w:val="0097663E"/>
    <w:rsid w:val="009774CD"/>
    <w:rsid w:val="00987A39"/>
    <w:rsid w:val="00993EE4"/>
    <w:rsid w:val="009A2E20"/>
    <w:rsid w:val="009A6B15"/>
    <w:rsid w:val="009B543D"/>
    <w:rsid w:val="009C25B8"/>
    <w:rsid w:val="009C3277"/>
    <w:rsid w:val="009C3DC7"/>
    <w:rsid w:val="009C4F9B"/>
    <w:rsid w:val="009D0FC0"/>
    <w:rsid w:val="009D31E1"/>
    <w:rsid w:val="009E142E"/>
    <w:rsid w:val="00A02608"/>
    <w:rsid w:val="00A229CB"/>
    <w:rsid w:val="00A238DE"/>
    <w:rsid w:val="00A23B91"/>
    <w:rsid w:val="00A25822"/>
    <w:rsid w:val="00A27C61"/>
    <w:rsid w:val="00A33266"/>
    <w:rsid w:val="00A45FDD"/>
    <w:rsid w:val="00A5265D"/>
    <w:rsid w:val="00A6425F"/>
    <w:rsid w:val="00A70CDC"/>
    <w:rsid w:val="00A742A4"/>
    <w:rsid w:val="00A74437"/>
    <w:rsid w:val="00A74C59"/>
    <w:rsid w:val="00A804C8"/>
    <w:rsid w:val="00AA2266"/>
    <w:rsid w:val="00AB0482"/>
    <w:rsid w:val="00AB0A89"/>
    <w:rsid w:val="00AB2CD1"/>
    <w:rsid w:val="00AB2EA4"/>
    <w:rsid w:val="00AB6729"/>
    <w:rsid w:val="00AC2202"/>
    <w:rsid w:val="00AC679D"/>
    <w:rsid w:val="00AC6C33"/>
    <w:rsid w:val="00AD2406"/>
    <w:rsid w:val="00AD7C0D"/>
    <w:rsid w:val="00AE0DBA"/>
    <w:rsid w:val="00AE5EF3"/>
    <w:rsid w:val="00AF654B"/>
    <w:rsid w:val="00AF6E15"/>
    <w:rsid w:val="00B11E14"/>
    <w:rsid w:val="00B142E9"/>
    <w:rsid w:val="00B26741"/>
    <w:rsid w:val="00B412DA"/>
    <w:rsid w:val="00B41736"/>
    <w:rsid w:val="00B41786"/>
    <w:rsid w:val="00B43074"/>
    <w:rsid w:val="00B52C45"/>
    <w:rsid w:val="00B5466F"/>
    <w:rsid w:val="00B61E81"/>
    <w:rsid w:val="00B63D9A"/>
    <w:rsid w:val="00B71A3F"/>
    <w:rsid w:val="00B722A5"/>
    <w:rsid w:val="00B72C02"/>
    <w:rsid w:val="00B84916"/>
    <w:rsid w:val="00B85457"/>
    <w:rsid w:val="00B87AAF"/>
    <w:rsid w:val="00B9213E"/>
    <w:rsid w:val="00B93D44"/>
    <w:rsid w:val="00B96D31"/>
    <w:rsid w:val="00BA4F69"/>
    <w:rsid w:val="00BB5D87"/>
    <w:rsid w:val="00BC02CF"/>
    <w:rsid w:val="00BD11E3"/>
    <w:rsid w:val="00BD1F06"/>
    <w:rsid w:val="00BD79E9"/>
    <w:rsid w:val="00BE1907"/>
    <w:rsid w:val="00BE366B"/>
    <w:rsid w:val="00BE481C"/>
    <w:rsid w:val="00BE71B7"/>
    <w:rsid w:val="00BF4E4A"/>
    <w:rsid w:val="00BF6DF5"/>
    <w:rsid w:val="00C1006B"/>
    <w:rsid w:val="00C11FA3"/>
    <w:rsid w:val="00C24AA1"/>
    <w:rsid w:val="00C316E6"/>
    <w:rsid w:val="00C3436B"/>
    <w:rsid w:val="00C45735"/>
    <w:rsid w:val="00C47879"/>
    <w:rsid w:val="00C47B6D"/>
    <w:rsid w:val="00C512E1"/>
    <w:rsid w:val="00C532A4"/>
    <w:rsid w:val="00C556C4"/>
    <w:rsid w:val="00C65891"/>
    <w:rsid w:val="00C67879"/>
    <w:rsid w:val="00C7060B"/>
    <w:rsid w:val="00C73266"/>
    <w:rsid w:val="00C74ABA"/>
    <w:rsid w:val="00C76570"/>
    <w:rsid w:val="00C76635"/>
    <w:rsid w:val="00C8484E"/>
    <w:rsid w:val="00C945F2"/>
    <w:rsid w:val="00C94EAE"/>
    <w:rsid w:val="00CA1D49"/>
    <w:rsid w:val="00CA1E2D"/>
    <w:rsid w:val="00CA3A58"/>
    <w:rsid w:val="00CA42B9"/>
    <w:rsid w:val="00CA53AF"/>
    <w:rsid w:val="00CB0BC6"/>
    <w:rsid w:val="00CB4DE4"/>
    <w:rsid w:val="00CC2219"/>
    <w:rsid w:val="00CC517C"/>
    <w:rsid w:val="00CE0E72"/>
    <w:rsid w:val="00CE434A"/>
    <w:rsid w:val="00CE72E4"/>
    <w:rsid w:val="00CF310A"/>
    <w:rsid w:val="00D005A4"/>
    <w:rsid w:val="00D01535"/>
    <w:rsid w:val="00D16F66"/>
    <w:rsid w:val="00D23FD6"/>
    <w:rsid w:val="00D40468"/>
    <w:rsid w:val="00D449A1"/>
    <w:rsid w:val="00D60804"/>
    <w:rsid w:val="00D61D74"/>
    <w:rsid w:val="00D6489F"/>
    <w:rsid w:val="00D64EDC"/>
    <w:rsid w:val="00D76572"/>
    <w:rsid w:val="00D76C40"/>
    <w:rsid w:val="00D772A3"/>
    <w:rsid w:val="00D82BCA"/>
    <w:rsid w:val="00D83493"/>
    <w:rsid w:val="00D83AB0"/>
    <w:rsid w:val="00D95868"/>
    <w:rsid w:val="00DA09DA"/>
    <w:rsid w:val="00DB5258"/>
    <w:rsid w:val="00DB72D2"/>
    <w:rsid w:val="00DC18A8"/>
    <w:rsid w:val="00DC3CED"/>
    <w:rsid w:val="00DD38C6"/>
    <w:rsid w:val="00DD5648"/>
    <w:rsid w:val="00DE6CBE"/>
    <w:rsid w:val="00E04A37"/>
    <w:rsid w:val="00E06570"/>
    <w:rsid w:val="00E123DF"/>
    <w:rsid w:val="00E15F52"/>
    <w:rsid w:val="00E25F8D"/>
    <w:rsid w:val="00E261AE"/>
    <w:rsid w:val="00E339B2"/>
    <w:rsid w:val="00E35AF8"/>
    <w:rsid w:val="00E4190C"/>
    <w:rsid w:val="00E42162"/>
    <w:rsid w:val="00E44670"/>
    <w:rsid w:val="00E45734"/>
    <w:rsid w:val="00E50E24"/>
    <w:rsid w:val="00E55F42"/>
    <w:rsid w:val="00E75F89"/>
    <w:rsid w:val="00E84083"/>
    <w:rsid w:val="00E91A7D"/>
    <w:rsid w:val="00E9564F"/>
    <w:rsid w:val="00EA47C8"/>
    <w:rsid w:val="00EA5447"/>
    <w:rsid w:val="00ED2003"/>
    <w:rsid w:val="00ED3C40"/>
    <w:rsid w:val="00EE1886"/>
    <w:rsid w:val="00F00A1A"/>
    <w:rsid w:val="00F071BC"/>
    <w:rsid w:val="00F11204"/>
    <w:rsid w:val="00F214FB"/>
    <w:rsid w:val="00F311F7"/>
    <w:rsid w:val="00F31932"/>
    <w:rsid w:val="00F3505D"/>
    <w:rsid w:val="00F36A10"/>
    <w:rsid w:val="00F50760"/>
    <w:rsid w:val="00F53019"/>
    <w:rsid w:val="00F53679"/>
    <w:rsid w:val="00F538FE"/>
    <w:rsid w:val="00F5725C"/>
    <w:rsid w:val="00F664B1"/>
    <w:rsid w:val="00F66E0C"/>
    <w:rsid w:val="00F829C1"/>
    <w:rsid w:val="00F8716B"/>
    <w:rsid w:val="00F91875"/>
    <w:rsid w:val="00FA2595"/>
    <w:rsid w:val="00FA3632"/>
    <w:rsid w:val="00FA694D"/>
    <w:rsid w:val="00FA7139"/>
    <w:rsid w:val="00FD29F0"/>
    <w:rsid w:val="00FE42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5:docId w15:val="{6ADF2EC6-27BE-4919-A051-3B7F4C3E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725F"/>
  </w:style>
  <w:style w:type="paragraph" w:styleId="1">
    <w:name w:val="heading 1"/>
    <w:basedOn w:val="a"/>
    <w:next w:val="a"/>
    <w:link w:val="10"/>
    <w:qFormat/>
    <w:rsid w:val="000E6DC1"/>
    <w:pPr>
      <w:keepNext/>
      <w:spacing w:before="120" w:after="60" w:line="240" w:lineRule="auto"/>
      <w:jc w:val="center"/>
      <w:outlineLvl w:val="0"/>
    </w:pPr>
    <w:rPr>
      <w:rFonts w:ascii="Times New Roman" w:eastAsia="Times New Roman" w:hAnsi="Times New Roman" w:cs="Times New Roman"/>
      <w:kern w:val="28"/>
      <w:sz w:val="32"/>
      <w:szCs w:val="20"/>
      <w:lang w:eastAsia="ru-RU"/>
      <w14:ligatures w14:val="none"/>
    </w:rPr>
  </w:style>
  <w:style w:type="paragraph" w:styleId="2">
    <w:name w:val="heading 2"/>
    <w:basedOn w:val="a"/>
    <w:next w:val="a"/>
    <w:link w:val="20"/>
    <w:unhideWhenUsed/>
    <w:qFormat/>
    <w:rsid w:val="000E6DC1"/>
    <w:pPr>
      <w:keepNext/>
      <w:keepLines/>
      <w:spacing w:before="200" w:after="0" w:line="240" w:lineRule="auto"/>
      <w:outlineLvl w:val="1"/>
    </w:pPr>
    <w:rPr>
      <w:rFonts w:asciiTheme="majorHAnsi" w:eastAsiaTheme="majorEastAsia" w:hAnsiTheme="majorHAnsi" w:cstheme="majorBidi"/>
      <w:b/>
      <w:bCs/>
      <w:color w:val="5B9BD5" w:themeColor="accent1"/>
      <w:kern w:val="0"/>
      <w:sz w:val="26"/>
      <w:szCs w:val="26"/>
      <w:lang w:eastAsia="ru-RU"/>
      <w14:ligatures w14:val="none"/>
    </w:rPr>
  </w:style>
  <w:style w:type="paragraph" w:styleId="3">
    <w:name w:val="heading 3"/>
    <w:basedOn w:val="a"/>
    <w:link w:val="30"/>
    <w:qFormat/>
    <w:rsid w:val="000E6DC1"/>
    <w:pPr>
      <w:spacing w:before="100" w:beforeAutospacing="1" w:after="100" w:afterAutospacing="1" w:line="240" w:lineRule="auto"/>
      <w:outlineLvl w:val="2"/>
    </w:pPr>
    <w:rPr>
      <w:rFonts w:ascii="Times New Roman" w:eastAsia="Times New Roman" w:hAnsi="Times New Roman" w:cs="Times New Roman"/>
      <w:b/>
      <w:bCs/>
      <w:kern w:val="0"/>
      <w:sz w:val="27"/>
      <w:szCs w:val="27"/>
      <w:lang w:val="ru-RU" w:eastAsia="ru-RU"/>
      <w14:ligatures w14:val="none"/>
    </w:rPr>
  </w:style>
  <w:style w:type="paragraph" w:styleId="4">
    <w:name w:val="heading 4"/>
    <w:basedOn w:val="a"/>
    <w:next w:val="a"/>
    <w:link w:val="40"/>
    <w:uiPriority w:val="9"/>
    <w:semiHidden/>
    <w:unhideWhenUsed/>
    <w:qFormat/>
    <w:rsid w:val="000E6DC1"/>
    <w:pPr>
      <w:keepNext/>
      <w:keepLines/>
      <w:spacing w:before="200" w:after="0" w:line="240" w:lineRule="auto"/>
      <w:outlineLvl w:val="3"/>
    </w:pPr>
    <w:rPr>
      <w:rFonts w:asciiTheme="majorHAnsi" w:eastAsiaTheme="majorEastAsia" w:hAnsiTheme="majorHAnsi" w:cstheme="majorBidi"/>
      <w:b/>
      <w:bCs/>
      <w:i/>
      <w:iCs/>
      <w:color w:val="5B9BD5" w:themeColor="accent1"/>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rsid w:val="0082725F"/>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List Paragraph"/>
    <w:basedOn w:val="a"/>
    <w:uiPriority w:val="34"/>
    <w:qFormat/>
    <w:rsid w:val="004E0A67"/>
    <w:pPr>
      <w:ind w:left="720"/>
      <w:contextualSpacing/>
    </w:pPr>
  </w:style>
  <w:style w:type="table" w:styleId="a4">
    <w:name w:val="Table Grid"/>
    <w:basedOn w:val="a1"/>
    <w:uiPriority w:val="59"/>
    <w:rsid w:val="000E6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0E6DC1"/>
    <w:rPr>
      <w:rFonts w:ascii="Times New Roman" w:eastAsia="Times New Roman" w:hAnsi="Times New Roman" w:cs="Times New Roman"/>
      <w:kern w:val="28"/>
      <w:sz w:val="32"/>
      <w:szCs w:val="20"/>
      <w:lang w:eastAsia="ru-RU"/>
      <w14:ligatures w14:val="none"/>
    </w:rPr>
  </w:style>
  <w:style w:type="character" w:customStyle="1" w:styleId="20">
    <w:name w:val="Заголовок 2 Знак"/>
    <w:basedOn w:val="a0"/>
    <w:link w:val="2"/>
    <w:rsid w:val="000E6DC1"/>
    <w:rPr>
      <w:rFonts w:asciiTheme="majorHAnsi" w:eastAsiaTheme="majorEastAsia" w:hAnsiTheme="majorHAnsi" w:cstheme="majorBidi"/>
      <w:b/>
      <w:bCs/>
      <w:color w:val="5B9BD5" w:themeColor="accent1"/>
      <w:kern w:val="0"/>
      <w:sz w:val="26"/>
      <w:szCs w:val="26"/>
      <w:lang w:eastAsia="ru-RU"/>
      <w14:ligatures w14:val="none"/>
    </w:rPr>
  </w:style>
  <w:style w:type="character" w:customStyle="1" w:styleId="30">
    <w:name w:val="Заголовок 3 Знак"/>
    <w:basedOn w:val="a0"/>
    <w:link w:val="3"/>
    <w:rsid w:val="000E6DC1"/>
    <w:rPr>
      <w:rFonts w:ascii="Times New Roman" w:eastAsia="Times New Roman" w:hAnsi="Times New Roman" w:cs="Times New Roman"/>
      <w:b/>
      <w:bCs/>
      <w:kern w:val="0"/>
      <w:sz w:val="27"/>
      <w:szCs w:val="27"/>
      <w:lang w:val="ru-RU" w:eastAsia="ru-RU"/>
      <w14:ligatures w14:val="none"/>
    </w:rPr>
  </w:style>
  <w:style w:type="character" w:customStyle="1" w:styleId="40">
    <w:name w:val="Заголовок 4 Знак"/>
    <w:basedOn w:val="a0"/>
    <w:link w:val="4"/>
    <w:uiPriority w:val="9"/>
    <w:semiHidden/>
    <w:rsid w:val="000E6DC1"/>
    <w:rPr>
      <w:rFonts w:asciiTheme="majorHAnsi" w:eastAsiaTheme="majorEastAsia" w:hAnsiTheme="majorHAnsi" w:cstheme="majorBidi"/>
      <w:b/>
      <w:bCs/>
      <w:i/>
      <w:iCs/>
      <w:color w:val="5B9BD5" w:themeColor="accent1"/>
      <w:kern w:val="0"/>
      <w:sz w:val="24"/>
      <w:szCs w:val="24"/>
      <w:lang w:eastAsia="ru-RU"/>
      <w14:ligatures w14:val="none"/>
    </w:rPr>
  </w:style>
  <w:style w:type="table" w:customStyle="1" w:styleId="41">
    <w:name w:val="Сетка таблицы4"/>
    <w:basedOn w:val="a1"/>
    <w:rsid w:val="000E6DC1"/>
    <w:pPr>
      <w:spacing w:after="200" w:line="276" w:lineRule="auto"/>
    </w:pPr>
    <w:rPr>
      <w:rFonts w:ascii="Calibri" w:eastAsia="Times New Roman" w:hAnsi="Calibri" w:cs="Times New Roman"/>
      <w:kern w:val="0"/>
      <w:sz w:val="20"/>
      <w:szCs w:val="2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0E6DC1"/>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6">
    <w:name w:val="Emphasis"/>
    <w:basedOn w:val="a0"/>
    <w:uiPriority w:val="20"/>
    <w:qFormat/>
    <w:rsid w:val="000E6DC1"/>
    <w:rPr>
      <w:i/>
      <w:iCs/>
    </w:rPr>
  </w:style>
  <w:style w:type="paragraph" w:styleId="a7">
    <w:name w:val="No Spacing"/>
    <w:uiPriority w:val="1"/>
    <w:qFormat/>
    <w:rsid w:val="000E6DC1"/>
    <w:pPr>
      <w:spacing w:after="0" w:line="240" w:lineRule="auto"/>
    </w:pPr>
    <w:rPr>
      <w:rFonts w:ascii="Calibri" w:eastAsia="Times New Roman" w:hAnsi="Calibri" w:cs="Times New Roman"/>
      <w:kern w:val="0"/>
      <w:lang w:val="ru-RU" w:eastAsia="ru-RU"/>
      <w14:ligatures w14:val="none"/>
    </w:rPr>
  </w:style>
  <w:style w:type="paragraph" w:customStyle="1" w:styleId="a8">
    <w:name w:val="Знак"/>
    <w:basedOn w:val="a"/>
    <w:rsid w:val="000E6DC1"/>
    <w:pPr>
      <w:spacing w:after="0" w:line="240" w:lineRule="auto"/>
    </w:pPr>
    <w:rPr>
      <w:rFonts w:ascii="Verdana" w:eastAsia="MS Mincho" w:hAnsi="Verdana" w:cs="Verdana"/>
      <w:kern w:val="0"/>
      <w:sz w:val="20"/>
      <w:szCs w:val="20"/>
      <w:lang w:val="en-US"/>
      <w14:ligatures w14:val="none"/>
    </w:rPr>
  </w:style>
  <w:style w:type="character" w:styleId="a9">
    <w:name w:val="Strong"/>
    <w:basedOn w:val="a0"/>
    <w:uiPriority w:val="22"/>
    <w:qFormat/>
    <w:rsid w:val="000E6DC1"/>
    <w:rPr>
      <w:b/>
      <w:bCs/>
    </w:rPr>
  </w:style>
  <w:style w:type="character" w:styleId="aa">
    <w:name w:val="Hyperlink"/>
    <w:basedOn w:val="a0"/>
    <w:uiPriority w:val="99"/>
    <w:unhideWhenUsed/>
    <w:rsid w:val="000E6DC1"/>
    <w:rPr>
      <w:color w:val="0000FF"/>
      <w:u w:val="single"/>
    </w:rPr>
  </w:style>
  <w:style w:type="paragraph" w:styleId="ab">
    <w:name w:val="Balloon Text"/>
    <w:basedOn w:val="a"/>
    <w:link w:val="ac"/>
    <w:uiPriority w:val="99"/>
    <w:semiHidden/>
    <w:unhideWhenUsed/>
    <w:rsid w:val="000E6DC1"/>
    <w:pPr>
      <w:spacing w:after="0" w:line="240" w:lineRule="auto"/>
    </w:pPr>
    <w:rPr>
      <w:rFonts w:ascii="Tahoma" w:eastAsia="Times New Roman" w:hAnsi="Tahoma" w:cs="Tahoma"/>
      <w:kern w:val="0"/>
      <w:sz w:val="16"/>
      <w:szCs w:val="16"/>
      <w:lang w:eastAsia="ru-RU"/>
      <w14:ligatures w14:val="none"/>
    </w:rPr>
  </w:style>
  <w:style w:type="character" w:customStyle="1" w:styleId="ac">
    <w:name w:val="Текст выноски Знак"/>
    <w:basedOn w:val="a0"/>
    <w:link w:val="ab"/>
    <w:uiPriority w:val="99"/>
    <w:semiHidden/>
    <w:rsid w:val="000E6DC1"/>
    <w:rPr>
      <w:rFonts w:ascii="Tahoma" w:eastAsia="Times New Roman" w:hAnsi="Tahoma" w:cs="Tahoma"/>
      <w:kern w:val="0"/>
      <w:sz w:val="16"/>
      <w:szCs w:val="16"/>
      <w:lang w:eastAsia="ru-RU"/>
      <w14:ligatures w14:val="none"/>
    </w:rPr>
  </w:style>
  <w:style w:type="character" w:customStyle="1" w:styleId="11">
    <w:name w:val="Заголовок 1 Знак1"/>
    <w:aliases w:val="Знак Знак1"/>
    <w:basedOn w:val="a0"/>
    <w:rsid w:val="000E6DC1"/>
    <w:rPr>
      <w:rFonts w:ascii="Cambria" w:eastAsia="Times New Roman" w:hAnsi="Cambria" w:cs="Times New Roman"/>
      <w:b/>
      <w:bCs/>
      <w:color w:val="365F91"/>
      <w:sz w:val="28"/>
      <w:szCs w:val="28"/>
      <w:lang w:val="uk-UA" w:eastAsia="ru-RU"/>
    </w:rPr>
  </w:style>
  <w:style w:type="paragraph" w:styleId="ad">
    <w:name w:val="Title"/>
    <w:basedOn w:val="a"/>
    <w:link w:val="ae"/>
    <w:qFormat/>
    <w:rsid w:val="000E6DC1"/>
    <w:pPr>
      <w:spacing w:after="0" w:line="240" w:lineRule="auto"/>
      <w:jc w:val="center"/>
    </w:pPr>
    <w:rPr>
      <w:rFonts w:ascii="Times New Roman" w:eastAsia="Times New Roman" w:hAnsi="Times New Roman" w:cs="Times New Roman"/>
      <w:b/>
      <w:bCs/>
      <w:kern w:val="0"/>
      <w:sz w:val="32"/>
      <w:szCs w:val="24"/>
      <w:u w:val="single"/>
      <w:lang w:eastAsia="ru-RU"/>
      <w14:ligatures w14:val="none"/>
    </w:rPr>
  </w:style>
  <w:style w:type="character" w:customStyle="1" w:styleId="ae">
    <w:name w:val="Название Знак"/>
    <w:basedOn w:val="a0"/>
    <w:link w:val="ad"/>
    <w:rsid w:val="000E6DC1"/>
    <w:rPr>
      <w:rFonts w:ascii="Times New Roman" w:eastAsia="Times New Roman" w:hAnsi="Times New Roman" w:cs="Times New Roman"/>
      <w:b/>
      <w:bCs/>
      <w:kern w:val="0"/>
      <w:sz w:val="32"/>
      <w:szCs w:val="24"/>
      <w:u w:val="single"/>
      <w:lang w:eastAsia="ru-RU"/>
      <w14:ligatures w14:val="none"/>
    </w:rPr>
  </w:style>
  <w:style w:type="paragraph" w:styleId="af">
    <w:name w:val="Body Text"/>
    <w:basedOn w:val="a"/>
    <w:link w:val="af0"/>
    <w:uiPriority w:val="99"/>
    <w:unhideWhenUsed/>
    <w:rsid w:val="000E6DC1"/>
    <w:pPr>
      <w:spacing w:after="0" w:line="240" w:lineRule="auto"/>
      <w:jc w:val="center"/>
    </w:pPr>
    <w:rPr>
      <w:rFonts w:ascii="Times New Roman" w:eastAsia="Times New Roman" w:hAnsi="Times New Roman" w:cs="Times New Roman"/>
      <w:b/>
      <w:bCs/>
      <w:kern w:val="0"/>
      <w:sz w:val="24"/>
      <w:szCs w:val="24"/>
      <w:lang w:eastAsia="ru-RU"/>
      <w14:ligatures w14:val="none"/>
    </w:rPr>
  </w:style>
  <w:style w:type="character" w:customStyle="1" w:styleId="af0">
    <w:name w:val="Основной текст Знак"/>
    <w:basedOn w:val="a0"/>
    <w:link w:val="af"/>
    <w:uiPriority w:val="99"/>
    <w:rsid w:val="000E6DC1"/>
    <w:rPr>
      <w:rFonts w:ascii="Times New Roman" w:eastAsia="Times New Roman" w:hAnsi="Times New Roman" w:cs="Times New Roman"/>
      <w:b/>
      <w:bCs/>
      <w:kern w:val="0"/>
      <w:sz w:val="24"/>
      <w:szCs w:val="24"/>
      <w:lang w:eastAsia="ru-RU"/>
      <w14:ligatures w14:val="none"/>
    </w:rPr>
  </w:style>
  <w:style w:type="paragraph" w:styleId="af1">
    <w:name w:val="Body Text Indent"/>
    <w:basedOn w:val="a"/>
    <w:link w:val="af2"/>
    <w:uiPriority w:val="99"/>
    <w:unhideWhenUsed/>
    <w:rsid w:val="000E6DC1"/>
    <w:pPr>
      <w:spacing w:after="120" w:line="240" w:lineRule="auto"/>
      <w:ind w:left="283"/>
    </w:pPr>
    <w:rPr>
      <w:rFonts w:ascii="Times New Roman" w:eastAsia="Times New Roman" w:hAnsi="Times New Roman" w:cs="Times New Roman"/>
      <w:kern w:val="0"/>
      <w:sz w:val="24"/>
      <w:szCs w:val="24"/>
      <w:lang w:eastAsia="ru-RU"/>
      <w14:ligatures w14:val="none"/>
    </w:rPr>
  </w:style>
  <w:style w:type="character" w:customStyle="1" w:styleId="af2">
    <w:name w:val="Основной текст с отступом Знак"/>
    <w:basedOn w:val="a0"/>
    <w:link w:val="af1"/>
    <w:uiPriority w:val="99"/>
    <w:rsid w:val="000E6DC1"/>
    <w:rPr>
      <w:rFonts w:ascii="Times New Roman" w:eastAsia="Times New Roman" w:hAnsi="Times New Roman" w:cs="Times New Roman"/>
      <w:kern w:val="0"/>
      <w:sz w:val="24"/>
      <w:szCs w:val="24"/>
      <w:lang w:eastAsia="ru-RU"/>
      <w14:ligatures w14:val="none"/>
    </w:rPr>
  </w:style>
  <w:style w:type="character" w:customStyle="1" w:styleId="13">
    <w:name w:val="Заголовок №1 (3)_"/>
    <w:basedOn w:val="a0"/>
    <w:link w:val="130"/>
    <w:locked/>
    <w:rsid w:val="000E6DC1"/>
    <w:rPr>
      <w:rFonts w:ascii="Arial" w:eastAsia="Arial" w:hAnsi="Arial" w:cs="Arial"/>
      <w:shd w:val="clear" w:color="auto" w:fill="FFFFFF"/>
    </w:rPr>
  </w:style>
  <w:style w:type="paragraph" w:customStyle="1" w:styleId="130">
    <w:name w:val="Заголовок №1 (3)"/>
    <w:basedOn w:val="a"/>
    <w:link w:val="13"/>
    <w:rsid w:val="000E6DC1"/>
    <w:pPr>
      <w:shd w:val="clear" w:color="auto" w:fill="FFFFFF"/>
      <w:spacing w:before="60" w:after="480" w:line="0" w:lineRule="atLeast"/>
      <w:jc w:val="both"/>
      <w:outlineLvl w:val="0"/>
    </w:pPr>
    <w:rPr>
      <w:rFonts w:ascii="Arial" w:eastAsia="Arial" w:hAnsi="Arial" w:cs="Arial"/>
    </w:rPr>
  </w:style>
  <w:style w:type="paragraph" w:customStyle="1" w:styleId="af3">
    <w:name w:val="Стиль"/>
    <w:rsid w:val="000E6DC1"/>
    <w:pPr>
      <w:widowControl w:val="0"/>
      <w:autoSpaceDE w:val="0"/>
      <w:autoSpaceDN w:val="0"/>
      <w:adjustRightInd w:val="0"/>
      <w:spacing w:after="0" w:line="240" w:lineRule="auto"/>
    </w:pPr>
    <w:rPr>
      <w:rFonts w:ascii="Times New Roman" w:eastAsia="Times New Roman" w:hAnsi="Times New Roman" w:cs="Times New Roman"/>
      <w:kern w:val="0"/>
      <w:sz w:val="24"/>
      <w:szCs w:val="24"/>
      <w:lang w:val="ru-RU" w:eastAsia="ru-RU"/>
      <w14:ligatures w14:val="none"/>
    </w:rPr>
  </w:style>
  <w:style w:type="paragraph" w:customStyle="1" w:styleId="af4">
    <w:name w:val="Текст таблицы"/>
    <w:basedOn w:val="af1"/>
    <w:rsid w:val="000E6DC1"/>
    <w:pPr>
      <w:widowControl w:val="0"/>
      <w:spacing w:after="0"/>
      <w:ind w:left="0"/>
      <w:jc w:val="both"/>
    </w:pPr>
    <w:rPr>
      <w:rFonts w:ascii="Tahoma" w:hAnsi="Tahoma" w:cs="Tahoma"/>
      <w:sz w:val="26"/>
      <w:szCs w:val="20"/>
    </w:rPr>
  </w:style>
  <w:style w:type="character" w:customStyle="1" w:styleId="postbody1">
    <w:name w:val="postbody1"/>
    <w:rsid w:val="000E6DC1"/>
    <w:rPr>
      <w:rFonts w:ascii="Times New Roman" w:hAnsi="Times New Roman" w:cs="Times New Roman" w:hint="default"/>
    </w:rPr>
  </w:style>
  <w:style w:type="table" w:customStyle="1" w:styleId="12">
    <w:name w:val="Сетка таблицы1"/>
    <w:basedOn w:val="a1"/>
    <w:next w:val="a4"/>
    <w:uiPriority w:val="59"/>
    <w:rsid w:val="000E6DC1"/>
    <w:pPr>
      <w:spacing w:after="0" w:line="240" w:lineRule="auto"/>
    </w:pPr>
    <w:rPr>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header"/>
    <w:basedOn w:val="a"/>
    <w:link w:val="af6"/>
    <w:uiPriority w:val="99"/>
    <w:unhideWhenUsed/>
    <w:rsid w:val="000E6DC1"/>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6">
    <w:name w:val="Верхний колонтитул Знак"/>
    <w:basedOn w:val="a0"/>
    <w:link w:val="af5"/>
    <w:uiPriority w:val="99"/>
    <w:rsid w:val="000E6DC1"/>
    <w:rPr>
      <w:rFonts w:ascii="Times New Roman" w:eastAsia="Times New Roman" w:hAnsi="Times New Roman" w:cs="Times New Roman"/>
      <w:kern w:val="0"/>
      <w:sz w:val="24"/>
      <w:szCs w:val="24"/>
      <w:lang w:eastAsia="ru-RU"/>
      <w14:ligatures w14:val="none"/>
    </w:rPr>
  </w:style>
  <w:style w:type="paragraph" w:styleId="af7">
    <w:name w:val="footer"/>
    <w:basedOn w:val="a"/>
    <w:link w:val="af8"/>
    <w:uiPriority w:val="99"/>
    <w:unhideWhenUsed/>
    <w:rsid w:val="000E6DC1"/>
    <w:pPr>
      <w:tabs>
        <w:tab w:val="center" w:pos="4677"/>
        <w:tab w:val="right" w:pos="9355"/>
      </w:tabs>
      <w:spacing w:after="0" w:line="240" w:lineRule="auto"/>
    </w:pPr>
    <w:rPr>
      <w:rFonts w:ascii="Times New Roman" w:eastAsia="Times New Roman" w:hAnsi="Times New Roman" w:cs="Times New Roman"/>
      <w:kern w:val="0"/>
      <w:sz w:val="24"/>
      <w:szCs w:val="24"/>
      <w:lang w:eastAsia="ru-RU"/>
      <w14:ligatures w14:val="none"/>
    </w:rPr>
  </w:style>
  <w:style w:type="character" w:customStyle="1" w:styleId="af8">
    <w:name w:val="Нижний колонтитул Знак"/>
    <w:basedOn w:val="a0"/>
    <w:link w:val="af7"/>
    <w:uiPriority w:val="99"/>
    <w:rsid w:val="000E6DC1"/>
    <w:rPr>
      <w:rFonts w:ascii="Times New Roman" w:eastAsia="Times New Roman" w:hAnsi="Times New Roman" w:cs="Times New Roman"/>
      <w:kern w:val="0"/>
      <w:sz w:val="24"/>
      <w:szCs w:val="24"/>
      <w:lang w:eastAsia="ru-RU"/>
      <w14:ligatures w14:val="none"/>
    </w:rPr>
  </w:style>
  <w:style w:type="character" w:styleId="af9">
    <w:name w:val="FollowedHyperlink"/>
    <w:basedOn w:val="a0"/>
    <w:uiPriority w:val="99"/>
    <w:semiHidden/>
    <w:unhideWhenUsed/>
    <w:rsid w:val="000E6DC1"/>
    <w:rPr>
      <w:color w:val="954F72" w:themeColor="followedHyperlink"/>
      <w:u w:val="single"/>
    </w:rPr>
  </w:style>
  <w:style w:type="table" w:customStyle="1" w:styleId="21">
    <w:name w:val="Сетка таблицы2"/>
    <w:basedOn w:val="a1"/>
    <w:next w:val="a4"/>
    <w:uiPriority w:val="59"/>
    <w:rsid w:val="000E6DC1"/>
    <w:pPr>
      <w:spacing w:after="0" w:line="240" w:lineRule="auto"/>
    </w:pPr>
    <w:rPr>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line number"/>
    <w:basedOn w:val="a0"/>
    <w:uiPriority w:val="99"/>
    <w:semiHidden/>
    <w:unhideWhenUsed/>
    <w:rsid w:val="000E6DC1"/>
  </w:style>
  <w:style w:type="table" w:customStyle="1" w:styleId="110">
    <w:name w:val="Сетка таблицы11"/>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4"/>
    <w:uiPriority w:val="59"/>
    <w:rsid w:val="000E6DC1"/>
    <w:pPr>
      <w:spacing w:after="0" w:line="240" w:lineRule="auto"/>
    </w:pPr>
    <w:rPr>
      <w:rFonts w:ascii="Times New Roman" w:hAnsi="Times New Roman"/>
      <w:kern w:val="0"/>
      <w:sz w:val="28"/>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0E6DC1"/>
    <w:pPr>
      <w:spacing w:after="0" w:line="240" w:lineRule="auto"/>
    </w:pPr>
    <w:rPr>
      <w:rFonts w:ascii="Times New Roman" w:eastAsia="Calibri" w:hAnsi="Times New Roman" w:cs="Times New Roman"/>
      <w:kern w:val="0"/>
      <w:sz w:val="28"/>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4"/>
    <w:uiPriority w:val="59"/>
    <w:rsid w:val="000E6DC1"/>
    <w:pPr>
      <w:spacing w:after="0" w:line="240" w:lineRule="auto"/>
    </w:pPr>
    <w:rPr>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0E6DC1"/>
  </w:style>
  <w:style w:type="table" w:customStyle="1" w:styleId="6">
    <w:name w:val="Сетка таблицы6"/>
    <w:basedOn w:val="a1"/>
    <w:next w:val="a4"/>
    <w:uiPriority w:val="59"/>
    <w:rsid w:val="000E6DC1"/>
    <w:pPr>
      <w:spacing w:after="0" w:line="240" w:lineRule="auto"/>
    </w:pPr>
    <w:rPr>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
    <w:name w:val="Сетка таблицы13"/>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2"/>
    <w:basedOn w:val="a1"/>
    <w:next w:val="a4"/>
    <w:uiPriority w:val="59"/>
    <w:rsid w:val="000E6DC1"/>
    <w:pPr>
      <w:spacing w:after="0" w:line="240" w:lineRule="auto"/>
    </w:pPr>
    <w:rPr>
      <w:rFonts w:ascii="Times New Roman" w:hAnsi="Times New Roman"/>
      <w:kern w:val="0"/>
      <w:sz w:val="28"/>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0E6DC1"/>
    <w:pPr>
      <w:spacing w:after="0" w:line="240" w:lineRule="auto"/>
    </w:pPr>
    <w:rPr>
      <w:rFonts w:ascii="Times New Roman" w:eastAsia="Calibri" w:hAnsi="Times New Roman" w:cs="Times New Roman"/>
      <w:kern w:val="0"/>
      <w:sz w:val="28"/>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3pt">
    <w:name w:val="Основной текст (2) + 13 pt;Не полужирный"/>
    <w:basedOn w:val="a0"/>
    <w:rsid w:val="000E6DC1"/>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style>
  <w:style w:type="character" w:customStyle="1" w:styleId="213pt0">
    <w:name w:val="Основной текст (2) + 13 pt;Не полужирный;Малые прописные"/>
    <w:basedOn w:val="a0"/>
    <w:rsid w:val="000E6DC1"/>
    <w:rPr>
      <w:rFonts w:ascii="Times New Roman" w:eastAsia="Times New Roman" w:hAnsi="Times New Roman" w:cs="Times New Roman"/>
      <w:b/>
      <w:bCs/>
      <w:i w:val="0"/>
      <w:iCs w:val="0"/>
      <w:smallCaps/>
      <w:strike w:val="0"/>
      <w:color w:val="000000"/>
      <w:spacing w:val="0"/>
      <w:w w:val="100"/>
      <w:position w:val="0"/>
      <w:sz w:val="26"/>
      <w:szCs w:val="26"/>
      <w:u w:val="none"/>
      <w:lang w:val="uk-UA" w:eastAsia="uk-UA" w:bidi="uk-UA"/>
    </w:rPr>
  </w:style>
  <w:style w:type="table" w:customStyle="1" w:styleId="8">
    <w:name w:val="Сетка таблицы8"/>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E6DC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afb">
    <w:name w:val="Додаток_список (Додаток)"/>
    <w:basedOn w:val="a"/>
    <w:uiPriority w:val="99"/>
    <w:rsid w:val="000E6DC1"/>
    <w:pPr>
      <w:autoSpaceDE w:val="0"/>
      <w:autoSpaceDN w:val="0"/>
      <w:adjustRightInd w:val="0"/>
      <w:spacing w:after="0" w:line="210" w:lineRule="atLeast"/>
      <w:ind w:left="780" w:hanging="227"/>
      <w:jc w:val="both"/>
      <w:textAlignment w:val="center"/>
    </w:pPr>
    <w:rPr>
      <w:rFonts w:ascii="BalticaC" w:eastAsiaTheme="minorEastAsia" w:hAnsi="BalticaC" w:cs="BalticaC"/>
      <w:color w:val="000000"/>
      <w:kern w:val="0"/>
      <w:sz w:val="19"/>
      <w:szCs w:val="19"/>
      <w:lang w:eastAsia="uk-UA"/>
      <w14:ligatures w14:val="none"/>
    </w:rPr>
  </w:style>
  <w:style w:type="table" w:customStyle="1" w:styleId="15">
    <w:name w:val="Сітка таблиці1"/>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ітка таблиці2"/>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ітка таблиці3"/>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ітка таблиці4"/>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Сітка таблиці5"/>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ітка таблиці6"/>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ітка таблиці7"/>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rmal Indent"/>
    <w:basedOn w:val="a"/>
    <w:uiPriority w:val="99"/>
    <w:semiHidden/>
    <w:unhideWhenUsed/>
    <w:rsid w:val="000E6DC1"/>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docdata">
    <w:name w:val="docdata"/>
    <w:aliases w:val="docy,v5,168184,baiaagaaboqcaaadx4kcaau8jwiaaaaaaaaaaaaaaaaaaaaaaaaaaaaaaaaaaaaaaaaaaaaaaaaaaaaaaaaaaaaaaaaaaaaaaaaaaaaaaaaaaaaaaaaaaaaaaaaaaaaaaaaaaaaaaaaaaaaaaaaaaaaaaaaaaaaaaaaaaaaaaaaaaaaaaaaaaaaaaaaaaaaaaaaaaaaaaaaaaaaaaaaaaaaaaaaaaaaaaaaaaa"/>
    <w:basedOn w:val="a"/>
    <w:rsid w:val="000E6DC1"/>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customStyle="1" w:styleId="5770">
    <w:name w:val="5770"/>
    <w:basedOn w:val="a0"/>
    <w:rsid w:val="000E6DC1"/>
  </w:style>
  <w:style w:type="table" w:customStyle="1" w:styleId="80">
    <w:name w:val="Сітка таблиці8"/>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ітка таблиці10"/>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має списку1"/>
    <w:next w:val="a2"/>
    <w:uiPriority w:val="99"/>
    <w:semiHidden/>
    <w:unhideWhenUsed/>
    <w:rsid w:val="000E6DC1"/>
  </w:style>
  <w:style w:type="paragraph" w:customStyle="1" w:styleId="211">
    <w:name w:val="Заголовок 21"/>
    <w:basedOn w:val="a"/>
    <w:next w:val="a"/>
    <w:unhideWhenUsed/>
    <w:qFormat/>
    <w:rsid w:val="000E6DC1"/>
    <w:pPr>
      <w:keepNext/>
      <w:keepLines/>
      <w:spacing w:before="200" w:after="0" w:line="240" w:lineRule="auto"/>
      <w:outlineLvl w:val="1"/>
    </w:pPr>
    <w:rPr>
      <w:rFonts w:ascii="Cambria" w:eastAsia="Times New Roman" w:hAnsi="Cambria" w:cs="Times New Roman"/>
      <w:b/>
      <w:bCs/>
      <w:color w:val="4F81BD"/>
      <w:kern w:val="0"/>
      <w:sz w:val="26"/>
      <w:szCs w:val="26"/>
      <w:lang w:eastAsia="ru-RU"/>
      <w14:ligatures w14:val="none"/>
    </w:rPr>
  </w:style>
  <w:style w:type="paragraph" w:customStyle="1" w:styleId="411">
    <w:name w:val="Заголовок 41"/>
    <w:basedOn w:val="a"/>
    <w:next w:val="a"/>
    <w:uiPriority w:val="9"/>
    <w:semiHidden/>
    <w:unhideWhenUsed/>
    <w:qFormat/>
    <w:rsid w:val="000E6DC1"/>
    <w:pPr>
      <w:keepNext/>
      <w:keepLines/>
      <w:spacing w:before="200" w:after="0" w:line="240" w:lineRule="auto"/>
      <w:outlineLvl w:val="3"/>
    </w:pPr>
    <w:rPr>
      <w:rFonts w:ascii="Cambria" w:eastAsia="Times New Roman" w:hAnsi="Cambria" w:cs="Times New Roman"/>
      <w:b/>
      <w:bCs/>
      <w:i/>
      <w:iCs/>
      <w:color w:val="4F81BD"/>
      <w:kern w:val="0"/>
      <w:sz w:val="24"/>
      <w:szCs w:val="24"/>
      <w:lang w:eastAsia="ru-RU"/>
      <w14:ligatures w14:val="none"/>
    </w:rPr>
  </w:style>
  <w:style w:type="numbering" w:customStyle="1" w:styleId="111">
    <w:name w:val="Немає списку11"/>
    <w:next w:val="a2"/>
    <w:uiPriority w:val="99"/>
    <w:semiHidden/>
    <w:unhideWhenUsed/>
    <w:rsid w:val="000E6DC1"/>
  </w:style>
  <w:style w:type="character" w:customStyle="1" w:styleId="17">
    <w:name w:val="Переглянуте гіперпосилання1"/>
    <w:basedOn w:val="a0"/>
    <w:uiPriority w:val="99"/>
    <w:semiHidden/>
    <w:unhideWhenUsed/>
    <w:rsid w:val="000E6DC1"/>
    <w:rPr>
      <w:color w:val="800080"/>
      <w:u w:val="single"/>
    </w:rPr>
  </w:style>
  <w:style w:type="numbering" w:customStyle="1" w:styleId="112">
    <w:name w:val="Нет списка11"/>
    <w:next w:val="a2"/>
    <w:uiPriority w:val="99"/>
    <w:semiHidden/>
    <w:unhideWhenUsed/>
    <w:rsid w:val="000E6DC1"/>
  </w:style>
  <w:style w:type="character" w:customStyle="1" w:styleId="212">
    <w:name w:val="Заголовок 2 Знак1"/>
    <w:basedOn w:val="a0"/>
    <w:uiPriority w:val="9"/>
    <w:semiHidden/>
    <w:rsid w:val="000E6DC1"/>
    <w:rPr>
      <w:rFonts w:ascii="Cambria" w:eastAsia="Times New Roman" w:hAnsi="Cambria" w:cs="Times New Roman"/>
      <w:b/>
      <w:bCs/>
      <w:color w:val="4F81BD"/>
      <w:sz w:val="26"/>
      <w:szCs w:val="26"/>
    </w:rPr>
  </w:style>
  <w:style w:type="character" w:customStyle="1" w:styleId="412">
    <w:name w:val="Заголовок 4 Знак1"/>
    <w:basedOn w:val="a0"/>
    <w:uiPriority w:val="9"/>
    <w:semiHidden/>
    <w:rsid w:val="000E6DC1"/>
    <w:rPr>
      <w:rFonts w:ascii="Cambria" w:eastAsia="Times New Roman" w:hAnsi="Cambria" w:cs="Times New Roman"/>
      <w:b/>
      <w:bCs/>
      <w:i/>
      <w:iCs/>
      <w:color w:val="4F81BD"/>
    </w:rPr>
  </w:style>
  <w:style w:type="table" w:customStyle="1" w:styleId="101">
    <w:name w:val="Сітка таблиці101"/>
    <w:basedOn w:val="a1"/>
    <w:uiPriority w:val="59"/>
    <w:rsid w:val="000E6DC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ітка таблиці11"/>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ітка таблиці12"/>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ітка таблиці13"/>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ітка таблиці14"/>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ітка таблиці15"/>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ітка таблиці16"/>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936">
    <w:name w:val="2936"/>
    <w:aliases w:val="baiaagaaboqcaaadowcaaawxbwaaaaaaaaaaaaaaaaaaaaaaaaaaaaaaaaaaaaaaaaaaaaaaaaaaaaaaaaaaaaaaaaaaaaaaaaaaaaaaaaaaaaaaaaaaaaaaaaaaaaaaaaaaaaaaaaaaaaaaaaaaaaaaaaaaaaaaaaaaaaaaaaaaaaaaaaaaaaaaaaaaaaaaaaaaaaaaaaaaaaaaaaaaaaaaaaaaaaaaaaaaaaaa"/>
    <w:basedOn w:val="a0"/>
    <w:rsid w:val="000E6DC1"/>
  </w:style>
  <w:style w:type="character" w:customStyle="1" w:styleId="3126">
    <w:name w:val="3126"/>
    <w:aliases w:val="baiaagaaboqcaaadyqgaaavvcaaaaaaaaaaaaaaaaaaaaaaaaaaaaaaaaaaaaaaaaaaaaaaaaaaaaaaaaaaaaaaaaaaaaaaaaaaaaaaaaaaaaaaaaaaaaaaaaaaaaaaaaaaaaaaaaaaaaaaaaaaaaaaaaaaaaaaaaaaaaaaaaaaaaaaaaaaaaaaaaaaaaaaaaaaaaaaaaaaaaaaaaaaaaaaaaaaaaaaaaaaaaaaa"/>
    <w:basedOn w:val="a0"/>
    <w:rsid w:val="000E6DC1"/>
  </w:style>
  <w:style w:type="character" w:customStyle="1" w:styleId="3565">
    <w:name w:val="3565"/>
    <w:aliases w:val="baiaagaaboqcaaadgaoaaaumcgaaaaaaaaaaaaaaaaaaaaaaaaaaaaaaaaaaaaaaaaaaaaaaaaaaaaaaaaaaaaaaaaaaaaaaaaaaaaaaaaaaaaaaaaaaaaaaaaaaaaaaaaaaaaaaaaaaaaaaaaaaaaaaaaaaaaaaaaaaaaaaaaaaaaaaaaaaaaaaaaaaaaaaaaaaaaaaaaaaaaaaaaaaaaaaaaaaaaaaaaaaaaaa"/>
    <w:basedOn w:val="a0"/>
    <w:rsid w:val="000E6DC1"/>
  </w:style>
  <w:style w:type="numbering" w:customStyle="1" w:styleId="25">
    <w:name w:val="Немає списку2"/>
    <w:next w:val="a2"/>
    <w:uiPriority w:val="99"/>
    <w:semiHidden/>
    <w:unhideWhenUsed/>
    <w:rsid w:val="000E6DC1"/>
  </w:style>
  <w:style w:type="numbering" w:customStyle="1" w:styleId="122">
    <w:name w:val="Немає списку12"/>
    <w:next w:val="a2"/>
    <w:uiPriority w:val="99"/>
    <w:semiHidden/>
    <w:unhideWhenUsed/>
    <w:rsid w:val="000E6DC1"/>
  </w:style>
  <w:style w:type="table" w:customStyle="1" w:styleId="420">
    <w:name w:val="Сетка таблицы42"/>
    <w:basedOn w:val="a1"/>
    <w:rsid w:val="000E6DC1"/>
    <w:pPr>
      <w:spacing w:after="200" w:line="276" w:lineRule="auto"/>
    </w:pPr>
    <w:rPr>
      <w:rFonts w:ascii="Calibri" w:eastAsia="Times New Roman" w:hAnsi="Calibri" w:cs="Times New Roman"/>
      <w:kern w:val="0"/>
      <w:sz w:val="20"/>
      <w:szCs w:val="2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ітка таблиці17"/>
    <w:basedOn w:val="a1"/>
    <w:next w:val="a4"/>
    <w:uiPriority w:val="59"/>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4"/>
    <w:uiPriority w:val="59"/>
    <w:rsid w:val="000E6DC1"/>
    <w:pPr>
      <w:spacing w:after="0" w:line="240" w:lineRule="auto"/>
    </w:pPr>
    <w:rPr>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0">
    <w:name w:val="Сетка таблицы24"/>
    <w:basedOn w:val="a1"/>
    <w:next w:val="a4"/>
    <w:uiPriority w:val="59"/>
    <w:rsid w:val="000E6DC1"/>
    <w:pPr>
      <w:spacing w:after="0" w:line="240" w:lineRule="auto"/>
    </w:pPr>
    <w:rPr>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4"/>
    <w:uiPriority w:val="59"/>
    <w:rsid w:val="000E6DC1"/>
    <w:pPr>
      <w:spacing w:after="0" w:line="240" w:lineRule="auto"/>
    </w:pPr>
    <w:rPr>
      <w:rFonts w:ascii="Times New Roman" w:hAnsi="Times New Roman"/>
      <w:kern w:val="0"/>
      <w:sz w:val="28"/>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uiPriority w:val="59"/>
    <w:rsid w:val="000E6DC1"/>
    <w:pPr>
      <w:spacing w:after="0" w:line="240" w:lineRule="auto"/>
    </w:pPr>
    <w:rPr>
      <w:rFonts w:ascii="Times New Roman" w:eastAsia="Calibri" w:hAnsi="Times New Roman" w:cs="Times New Roman"/>
      <w:kern w:val="0"/>
      <w:sz w:val="28"/>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1"/>
    <w:basedOn w:val="a1"/>
    <w:next w:val="a4"/>
    <w:uiPriority w:val="59"/>
    <w:rsid w:val="000E6DC1"/>
    <w:pPr>
      <w:spacing w:after="0" w:line="240" w:lineRule="auto"/>
    </w:pPr>
    <w:rPr>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1"/>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2"/>
    <w:uiPriority w:val="99"/>
    <w:semiHidden/>
    <w:unhideWhenUsed/>
    <w:rsid w:val="000E6DC1"/>
  </w:style>
  <w:style w:type="table" w:customStyle="1" w:styleId="61">
    <w:name w:val="Сетка таблицы61"/>
    <w:basedOn w:val="a1"/>
    <w:next w:val="a4"/>
    <w:uiPriority w:val="59"/>
    <w:rsid w:val="000E6DC1"/>
    <w:pPr>
      <w:spacing w:after="0" w:line="240" w:lineRule="auto"/>
    </w:pPr>
    <w:rPr>
      <w:kern w:val="0"/>
      <w:lang w:val="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1"/>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1"/>
    <w:next w:val="a4"/>
    <w:uiPriority w:val="59"/>
    <w:rsid w:val="000E6DC1"/>
    <w:pPr>
      <w:spacing w:after="0" w:line="240" w:lineRule="auto"/>
    </w:pPr>
    <w:rPr>
      <w:rFonts w:ascii="Times New Roman" w:hAnsi="Times New Roman"/>
      <w:kern w:val="0"/>
      <w:sz w:val="28"/>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uiPriority w:val="59"/>
    <w:rsid w:val="000E6DC1"/>
    <w:pPr>
      <w:spacing w:after="0" w:line="240" w:lineRule="auto"/>
    </w:pPr>
    <w:rPr>
      <w:rFonts w:ascii="Times New Roman" w:eastAsia="Calibri" w:hAnsi="Times New Roman" w:cs="Times New Roman"/>
      <w:kern w:val="0"/>
      <w:sz w:val="28"/>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4"/>
    <w:rsid w:val="000E6DC1"/>
    <w:pPr>
      <w:spacing w:after="200" w:line="276" w:lineRule="auto"/>
    </w:pPr>
    <w:rPr>
      <w:rFonts w:ascii="Calibri" w:eastAsia="Times New Roman" w:hAnsi="Calibri"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ітка таблиці18"/>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ітка таблиці21"/>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ітка таблиці31"/>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ітка таблиці41"/>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ітка таблиці51"/>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ітка таблиці61"/>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ітка таблиці71"/>
    <w:basedOn w:val="a1"/>
    <w:next w:val="a4"/>
    <w:uiPriority w:val="59"/>
    <w:rsid w:val="000E6DC1"/>
    <w:pPr>
      <w:spacing w:after="0" w:line="240" w:lineRule="auto"/>
    </w:pPr>
    <w:rPr>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ітка таблиці81"/>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ітка таблиці91"/>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ітка таблиці102"/>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має списку111"/>
    <w:next w:val="a2"/>
    <w:uiPriority w:val="99"/>
    <w:semiHidden/>
    <w:unhideWhenUsed/>
    <w:rsid w:val="000E6DC1"/>
  </w:style>
  <w:style w:type="numbering" w:customStyle="1" w:styleId="11110">
    <w:name w:val="Немає списку1111"/>
    <w:next w:val="a2"/>
    <w:uiPriority w:val="99"/>
    <w:semiHidden/>
    <w:unhideWhenUsed/>
    <w:rsid w:val="000E6DC1"/>
  </w:style>
  <w:style w:type="numbering" w:customStyle="1" w:styleId="1112">
    <w:name w:val="Нет списка111"/>
    <w:next w:val="a2"/>
    <w:uiPriority w:val="99"/>
    <w:semiHidden/>
    <w:unhideWhenUsed/>
    <w:rsid w:val="000E6DC1"/>
  </w:style>
  <w:style w:type="table" w:customStyle="1" w:styleId="1011">
    <w:name w:val="Сітка таблиці1011"/>
    <w:basedOn w:val="a1"/>
    <w:uiPriority w:val="59"/>
    <w:rsid w:val="000E6DC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ітка таблиці111"/>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ітка таблиці121"/>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ітка таблиці131"/>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ітка таблиці141"/>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ітка таблиці151"/>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ітка таблиці161"/>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0">
    <w:name w:val="Заголовок 2 Знак2"/>
    <w:basedOn w:val="a0"/>
    <w:uiPriority w:val="9"/>
    <w:semiHidden/>
    <w:rsid w:val="000E6DC1"/>
    <w:rPr>
      <w:rFonts w:ascii="Cambria" w:eastAsia="Times New Roman" w:hAnsi="Cambria" w:cs="Times New Roman"/>
      <w:b/>
      <w:bCs/>
      <w:color w:val="4F81BD"/>
      <w:sz w:val="26"/>
      <w:szCs w:val="26"/>
    </w:rPr>
  </w:style>
  <w:style w:type="character" w:customStyle="1" w:styleId="421">
    <w:name w:val="Заголовок 4 Знак2"/>
    <w:basedOn w:val="a0"/>
    <w:uiPriority w:val="9"/>
    <w:semiHidden/>
    <w:rsid w:val="000E6DC1"/>
    <w:rPr>
      <w:rFonts w:ascii="Cambria" w:eastAsia="Times New Roman" w:hAnsi="Cambria" w:cs="Times New Roman"/>
      <w:b/>
      <w:bCs/>
      <w:i/>
      <w:iCs/>
      <w:color w:val="4F81BD"/>
    </w:rPr>
  </w:style>
  <w:style w:type="table" w:customStyle="1" w:styleId="171">
    <w:name w:val="Сітка таблиці171"/>
    <w:basedOn w:val="a1"/>
    <w:next w:val="a4"/>
    <w:uiPriority w:val="59"/>
    <w:rsid w:val="000E6DC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53634">
      <w:bodyDiv w:val="1"/>
      <w:marLeft w:val="0"/>
      <w:marRight w:val="0"/>
      <w:marTop w:val="0"/>
      <w:marBottom w:val="0"/>
      <w:divBdr>
        <w:top w:val="none" w:sz="0" w:space="0" w:color="auto"/>
        <w:left w:val="none" w:sz="0" w:space="0" w:color="auto"/>
        <w:bottom w:val="none" w:sz="0" w:space="0" w:color="auto"/>
        <w:right w:val="none" w:sz="0" w:space="0" w:color="auto"/>
      </w:divBdr>
    </w:div>
    <w:div w:id="375198311">
      <w:bodyDiv w:val="1"/>
      <w:marLeft w:val="0"/>
      <w:marRight w:val="0"/>
      <w:marTop w:val="0"/>
      <w:marBottom w:val="0"/>
      <w:divBdr>
        <w:top w:val="none" w:sz="0" w:space="0" w:color="auto"/>
        <w:left w:val="none" w:sz="0" w:space="0" w:color="auto"/>
        <w:bottom w:val="none" w:sz="0" w:space="0" w:color="auto"/>
        <w:right w:val="none" w:sz="0" w:space="0" w:color="auto"/>
      </w:divBdr>
    </w:div>
    <w:div w:id="1089497404">
      <w:bodyDiv w:val="1"/>
      <w:marLeft w:val="0"/>
      <w:marRight w:val="0"/>
      <w:marTop w:val="0"/>
      <w:marBottom w:val="0"/>
      <w:divBdr>
        <w:top w:val="none" w:sz="0" w:space="0" w:color="auto"/>
        <w:left w:val="none" w:sz="0" w:space="0" w:color="auto"/>
        <w:bottom w:val="none" w:sz="0" w:space="0" w:color="auto"/>
        <w:right w:val="none" w:sz="0" w:space="0" w:color="auto"/>
      </w:divBdr>
    </w:div>
    <w:div w:id="1242445595">
      <w:bodyDiv w:val="1"/>
      <w:marLeft w:val="0"/>
      <w:marRight w:val="0"/>
      <w:marTop w:val="0"/>
      <w:marBottom w:val="0"/>
      <w:divBdr>
        <w:top w:val="none" w:sz="0" w:space="0" w:color="auto"/>
        <w:left w:val="none" w:sz="0" w:space="0" w:color="auto"/>
        <w:bottom w:val="none" w:sz="0" w:space="0" w:color="auto"/>
        <w:right w:val="none" w:sz="0" w:space="0" w:color="auto"/>
      </w:divBdr>
    </w:div>
    <w:div w:id="1664629056">
      <w:bodyDiv w:val="1"/>
      <w:marLeft w:val="0"/>
      <w:marRight w:val="0"/>
      <w:marTop w:val="0"/>
      <w:marBottom w:val="0"/>
      <w:divBdr>
        <w:top w:val="none" w:sz="0" w:space="0" w:color="auto"/>
        <w:left w:val="none" w:sz="0" w:space="0" w:color="auto"/>
        <w:bottom w:val="none" w:sz="0" w:space="0" w:color="auto"/>
        <w:right w:val="none" w:sz="0" w:space="0" w:color="auto"/>
      </w:divBdr>
    </w:div>
    <w:div w:id="2028829464">
      <w:bodyDiv w:val="1"/>
      <w:marLeft w:val="0"/>
      <w:marRight w:val="0"/>
      <w:marTop w:val="0"/>
      <w:marBottom w:val="0"/>
      <w:divBdr>
        <w:top w:val="none" w:sz="0" w:space="0" w:color="auto"/>
        <w:left w:val="none" w:sz="0" w:space="0" w:color="auto"/>
        <w:bottom w:val="none" w:sz="0" w:space="0" w:color="auto"/>
        <w:right w:val="none" w:sz="0" w:space="0" w:color="auto"/>
      </w:divBdr>
    </w:div>
    <w:div w:id="2041783140">
      <w:bodyDiv w:val="1"/>
      <w:marLeft w:val="0"/>
      <w:marRight w:val="0"/>
      <w:marTop w:val="0"/>
      <w:marBottom w:val="0"/>
      <w:divBdr>
        <w:top w:val="none" w:sz="0" w:space="0" w:color="auto"/>
        <w:left w:val="none" w:sz="0" w:space="0" w:color="auto"/>
        <w:bottom w:val="none" w:sz="0" w:space="0" w:color="auto"/>
        <w:right w:val="none" w:sz="0" w:space="0" w:color="auto"/>
      </w:divBdr>
      <w:divsChild>
        <w:div w:id="234173457">
          <w:marLeft w:val="-108"/>
          <w:marRight w:val="0"/>
          <w:marTop w:val="0"/>
          <w:marBottom w:val="0"/>
          <w:divBdr>
            <w:top w:val="none" w:sz="0" w:space="0" w:color="auto"/>
            <w:left w:val="none" w:sz="0" w:space="0" w:color="auto"/>
            <w:bottom w:val="none" w:sz="0" w:space="0" w:color="auto"/>
            <w:right w:val="none" w:sz="0" w:space="0" w:color="auto"/>
          </w:divBdr>
        </w:div>
      </w:divsChild>
    </w:div>
    <w:div w:id="206833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356A7-6834-4CAB-9207-AB7900513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1652</TotalTime>
  <Pages>99</Pages>
  <Words>24919</Words>
  <Characters>142042</Characters>
  <Application>Microsoft Office Word</Application>
  <DocSecurity>0</DocSecurity>
  <Lines>1183</Lines>
  <Paragraphs>333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166628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Світлана Дубинська</dc:creator>
  <cp:keywords/>
  <dc:description/>
  <cp:lastModifiedBy>USER</cp:lastModifiedBy>
  <cp:revision>67</cp:revision>
  <cp:lastPrinted>2025-09-04T07:39:00Z</cp:lastPrinted>
  <dcterms:created xsi:type="dcterms:W3CDTF">2025-06-20T14:47:00Z</dcterms:created>
  <dcterms:modified xsi:type="dcterms:W3CDTF">2025-09-04T10:44:00Z</dcterms:modified>
</cp:coreProperties>
</file>